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8FD24" w14:textId="77777777" w:rsidR="00692779" w:rsidRPr="00952B99" w:rsidRDefault="00692779" w:rsidP="002B6AFF">
      <w:pPr>
        <w:jc w:val="both"/>
        <w:rPr>
          <w:rFonts w:ascii="Garamond" w:hAnsi="Garamond"/>
          <w:szCs w:val="22"/>
        </w:rPr>
      </w:pPr>
    </w:p>
    <w:p w14:paraId="4F541D47" w14:textId="77777777" w:rsidR="00692779" w:rsidRPr="00952B99" w:rsidRDefault="00692779" w:rsidP="00417DF8">
      <w:pPr>
        <w:jc w:val="center"/>
        <w:rPr>
          <w:rFonts w:ascii="Garamond" w:hAnsi="Garamond"/>
          <w:szCs w:val="22"/>
        </w:rPr>
      </w:pPr>
    </w:p>
    <w:p w14:paraId="68F40668" w14:textId="77777777" w:rsidR="00692779" w:rsidRPr="00952B99" w:rsidRDefault="00692779" w:rsidP="00417DF8">
      <w:pPr>
        <w:jc w:val="center"/>
        <w:rPr>
          <w:rFonts w:ascii="Garamond" w:hAnsi="Garamond"/>
          <w:szCs w:val="22"/>
        </w:rPr>
      </w:pPr>
    </w:p>
    <w:p w14:paraId="74A6A6E9" w14:textId="77777777" w:rsidR="00692779" w:rsidRPr="00952B99" w:rsidRDefault="00692779" w:rsidP="00417DF8">
      <w:pPr>
        <w:jc w:val="center"/>
        <w:rPr>
          <w:rFonts w:ascii="Garamond" w:hAnsi="Garamond"/>
          <w:szCs w:val="22"/>
        </w:rPr>
      </w:pPr>
    </w:p>
    <w:p w14:paraId="385E1E66" w14:textId="77777777" w:rsidR="00692779" w:rsidRPr="00952B99" w:rsidRDefault="00692779" w:rsidP="00417DF8">
      <w:pPr>
        <w:jc w:val="center"/>
        <w:rPr>
          <w:rFonts w:ascii="Garamond" w:hAnsi="Garamond"/>
          <w:szCs w:val="22"/>
        </w:rPr>
      </w:pPr>
    </w:p>
    <w:p w14:paraId="3F9C2097" w14:textId="29F42BE3" w:rsidR="00692779" w:rsidRPr="00673AD2" w:rsidRDefault="00692779" w:rsidP="00FE376B">
      <w:pPr>
        <w:rPr>
          <w:rFonts w:ascii="Garamond" w:hAnsi="Garamond"/>
          <w:b/>
          <w:szCs w:val="22"/>
        </w:rPr>
      </w:pPr>
    </w:p>
    <w:p w14:paraId="639B1C0B" w14:textId="77777777" w:rsidR="00692779" w:rsidRPr="00673AD2" w:rsidRDefault="00692779" w:rsidP="00417DF8">
      <w:pPr>
        <w:jc w:val="center"/>
        <w:rPr>
          <w:rFonts w:ascii="Garamond" w:hAnsi="Garamond"/>
          <w:b/>
          <w:szCs w:val="22"/>
        </w:rPr>
      </w:pPr>
    </w:p>
    <w:p w14:paraId="508FAE02" w14:textId="77777777" w:rsidR="00692779" w:rsidRPr="00673AD2" w:rsidRDefault="00692779" w:rsidP="00417DF8">
      <w:pPr>
        <w:jc w:val="center"/>
        <w:rPr>
          <w:rFonts w:ascii="Arial" w:hAnsi="Arial" w:cs="Arial"/>
          <w:b/>
          <w:szCs w:val="22"/>
        </w:rPr>
      </w:pPr>
    </w:p>
    <w:p w14:paraId="33135EAA" w14:textId="77777777" w:rsidR="009A640A" w:rsidRPr="00673AD2" w:rsidRDefault="009A640A" w:rsidP="00417DF8">
      <w:pPr>
        <w:jc w:val="center"/>
        <w:rPr>
          <w:rFonts w:ascii="Arial" w:hAnsi="Arial" w:cs="Arial"/>
          <w:b/>
          <w:szCs w:val="22"/>
        </w:rPr>
      </w:pPr>
    </w:p>
    <w:p w14:paraId="092374BB" w14:textId="07DD1CD8" w:rsidR="00B51BD0" w:rsidRPr="00673AD2" w:rsidRDefault="008C3DD5" w:rsidP="00417DF8">
      <w:pPr>
        <w:jc w:val="center"/>
        <w:rPr>
          <w:rFonts w:ascii="Arial" w:hAnsi="Arial" w:cs="Arial"/>
          <w:b/>
          <w:sz w:val="40"/>
          <w:szCs w:val="40"/>
        </w:rPr>
      </w:pPr>
      <w:r w:rsidRPr="00673AD2">
        <w:rPr>
          <w:rFonts w:ascii="Arial" w:hAnsi="Arial" w:cs="Arial"/>
          <w:b/>
          <w:sz w:val="40"/>
          <w:szCs w:val="40"/>
        </w:rPr>
        <w:t>C</w:t>
      </w:r>
      <w:r w:rsidR="004F7B7F" w:rsidRPr="00673AD2">
        <w:rPr>
          <w:rFonts w:ascii="Arial" w:hAnsi="Arial" w:cs="Arial"/>
          <w:b/>
          <w:sz w:val="40"/>
          <w:szCs w:val="40"/>
        </w:rPr>
        <w:t>ITY OF TACOMA</w:t>
      </w:r>
    </w:p>
    <w:p w14:paraId="69BB181B" w14:textId="77777777" w:rsidR="00514D08" w:rsidRPr="00FE376B" w:rsidRDefault="00514D08" w:rsidP="00417DF8">
      <w:pPr>
        <w:jc w:val="center"/>
        <w:rPr>
          <w:rFonts w:ascii="Arial" w:hAnsi="Arial" w:cs="Arial"/>
          <w:b/>
          <w:sz w:val="36"/>
          <w:szCs w:val="36"/>
        </w:rPr>
      </w:pPr>
    </w:p>
    <w:p w14:paraId="4998C669" w14:textId="77777777" w:rsidR="00BC7C03" w:rsidRPr="00FE376B" w:rsidRDefault="00B51BD0" w:rsidP="00417DF8">
      <w:pPr>
        <w:jc w:val="center"/>
        <w:rPr>
          <w:rFonts w:ascii="Arial" w:hAnsi="Arial" w:cs="Arial"/>
          <w:b/>
          <w:sz w:val="36"/>
          <w:szCs w:val="36"/>
        </w:rPr>
      </w:pPr>
      <w:r w:rsidRPr="00FE376B">
        <w:rPr>
          <w:rFonts w:ascii="Arial" w:hAnsi="Arial" w:cs="Arial"/>
          <w:b/>
          <w:sz w:val="36"/>
          <w:szCs w:val="36"/>
        </w:rPr>
        <w:t>Request for Proposal</w:t>
      </w:r>
      <w:r w:rsidR="00AD297E" w:rsidRPr="00FE376B">
        <w:rPr>
          <w:rFonts w:ascii="Arial" w:hAnsi="Arial" w:cs="Arial"/>
          <w:b/>
          <w:sz w:val="36"/>
          <w:szCs w:val="36"/>
        </w:rPr>
        <w:t>s</w:t>
      </w:r>
      <w:r w:rsidR="00C75B01" w:rsidRPr="00FE376B">
        <w:rPr>
          <w:rFonts w:ascii="Arial" w:hAnsi="Arial" w:cs="Arial"/>
          <w:b/>
          <w:sz w:val="36"/>
          <w:szCs w:val="36"/>
        </w:rPr>
        <w:t xml:space="preserve"> for</w:t>
      </w:r>
    </w:p>
    <w:p w14:paraId="06AEC9E5" w14:textId="63F810A5" w:rsidR="00B920E7" w:rsidRPr="00FE376B" w:rsidRDefault="00B920E7" w:rsidP="00B920E7">
      <w:pPr>
        <w:jc w:val="center"/>
        <w:rPr>
          <w:rFonts w:ascii="Arial" w:hAnsi="Arial" w:cs="Arial"/>
          <w:b/>
          <w:sz w:val="36"/>
          <w:szCs w:val="36"/>
        </w:rPr>
      </w:pPr>
      <w:r>
        <w:rPr>
          <w:rFonts w:ascii="Arial" w:hAnsi="Arial" w:cs="Arial"/>
          <w:b/>
          <w:sz w:val="36"/>
          <w:szCs w:val="36"/>
        </w:rPr>
        <w:t xml:space="preserve">Deferred Compensation </w:t>
      </w:r>
      <w:r w:rsidRPr="00673AD2">
        <w:rPr>
          <w:rFonts w:ascii="Arial" w:hAnsi="Arial" w:cs="Arial"/>
          <w:b/>
          <w:sz w:val="36"/>
          <w:szCs w:val="36"/>
        </w:rPr>
        <w:t>4</w:t>
      </w:r>
      <w:r>
        <w:rPr>
          <w:rFonts w:ascii="Arial" w:hAnsi="Arial" w:cs="Arial"/>
          <w:b/>
          <w:sz w:val="36"/>
          <w:szCs w:val="36"/>
        </w:rPr>
        <w:t>57(b)</w:t>
      </w:r>
    </w:p>
    <w:p w14:paraId="050074A1" w14:textId="02A221E5" w:rsidR="00B51BD0" w:rsidRPr="00FE376B" w:rsidRDefault="001A223A" w:rsidP="00417DF8">
      <w:pPr>
        <w:jc w:val="center"/>
        <w:rPr>
          <w:rFonts w:ascii="Arial" w:hAnsi="Arial" w:cs="Arial"/>
          <w:b/>
          <w:sz w:val="36"/>
          <w:szCs w:val="36"/>
        </w:rPr>
      </w:pPr>
      <w:r w:rsidRPr="00FE376B">
        <w:rPr>
          <w:rFonts w:ascii="Arial" w:hAnsi="Arial" w:cs="Arial"/>
          <w:b/>
          <w:sz w:val="36"/>
          <w:szCs w:val="36"/>
        </w:rPr>
        <w:t>Plan Administra</w:t>
      </w:r>
      <w:r w:rsidR="00B920E7">
        <w:rPr>
          <w:rFonts w:ascii="Arial" w:hAnsi="Arial" w:cs="Arial"/>
          <w:b/>
          <w:sz w:val="36"/>
          <w:szCs w:val="36"/>
        </w:rPr>
        <w:t>tive</w:t>
      </w:r>
      <w:r w:rsidRPr="00FE376B">
        <w:rPr>
          <w:rFonts w:ascii="Arial" w:hAnsi="Arial" w:cs="Arial"/>
          <w:b/>
          <w:sz w:val="36"/>
          <w:szCs w:val="36"/>
        </w:rPr>
        <w:t xml:space="preserve"> Services</w:t>
      </w:r>
    </w:p>
    <w:p w14:paraId="11C34999" w14:textId="0BEB2C35" w:rsidR="00FE376B" w:rsidRPr="00FE376B" w:rsidRDefault="00FE376B" w:rsidP="00417DF8">
      <w:pPr>
        <w:jc w:val="center"/>
        <w:rPr>
          <w:rFonts w:ascii="Arial" w:hAnsi="Arial" w:cs="Arial"/>
          <w:b/>
          <w:sz w:val="36"/>
          <w:szCs w:val="36"/>
        </w:rPr>
      </w:pPr>
    </w:p>
    <w:p w14:paraId="580B9484" w14:textId="30F77FEE" w:rsidR="00FE376B" w:rsidRPr="00FE376B" w:rsidRDefault="00FE376B" w:rsidP="00417DF8">
      <w:pPr>
        <w:jc w:val="center"/>
        <w:rPr>
          <w:rFonts w:ascii="Arial" w:hAnsi="Arial" w:cs="Arial"/>
          <w:b/>
          <w:sz w:val="36"/>
          <w:szCs w:val="36"/>
        </w:rPr>
      </w:pPr>
      <w:r w:rsidRPr="00FE376B">
        <w:rPr>
          <w:rFonts w:ascii="Arial" w:hAnsi="Arial" w:cs="Arial"/>
          <w:b/>
          <w:sz w:val="36"/>
          <w:szCs w:val="36"/>
        </w:rPr>
        <w:t>Questionnaire</w:t>
      </w:r>
    </w:p>
    <w:p w14:paraId="7D86E6BA" w14:textId="333729EE" w:rsidR="00B51BD0" w:rsidRDefault="00B51BD0" w:rsidP="00417DF8">
      <w:pPr>
        <w:jc w:val="center"/>
        <w:rPr>
          <w:rFonts w:ascii="Garamond" w:hAnsi="Garamond"/>
          <w:szCs w:val="22"/>
        </w:rPr>
      </w:pPr>
    </w:p>
    <w:p w14:paraId="665056A4" w14:textId="3318C0D9" w:rsidR="00FE376B" w:rsidRDefault="00FE376B" w:rsidP="00417DF8">
      <w:pPr>
        <w:jc w:val="center"/>
        <w:rPr>
          <w:rFonts w:ascii="Garamond" w:hAnsi="Garamond"/>
          <w:szCs w:val="22"/>
        </w:rPr>
      </w:pPr>
      <w:bookmarkStart w:id="0" w:name="_GoBack"/>
      <w:bookmarkEnd w:id="0"/>
    </w:p>
    <w:p w14:paraId="57AB148E" w14:textId="59406F9D" w:rsidR="00FE376B" w:rsidRDefault="00FE376B" w:rsidP="00417DF8">
      <w:pPr>
        <w:jc w:val="center"/>
        <w:rPr>
          <w:rFonts w:ascii="Garamond" w:hAnsi="Garamond"/>
          <w:szCs w:val="22"/>
        </w:rPr>
      </w:pPr>
    </w:p>
    <w:p w14:paraId="1806C6AF" w14:textId="5700E996" w:rsidR="00FE376B" w:rsidRDefault="00FE376B" w:rsidP="00417DF8">
      <w:pPr>
        <w:jc w:val="center"/>
        <w:rPr>
          <w:rFonts w:ascii="Garamond" w:hAnsi="Garamond"/>
          <w:szCs w:val="22"/>
        </w:rPr>
      </w:pPr>
    </w:p>
    <w:p w14:paraId="590DFA4E" w14:textId="084861E0" w:rsidR="00FE376B" w:rsidRDefault="00FE376B" w:rsidP="00417DF8">
      <w:pPr>
        <w:jc w:val="center"/>
        <w:rPr>
          <w:rFonts w:ascii="Garamond" w:hAnsi="Garamond"/>
          <w:szCs w:val="22"/>
        </w:rPr>
      </w:pPr>
    </w:p>
    <w:p w14:paraId="5BDF7230" w14:textId="262C94E6" w:rsidR="00FE376B" w:rsidRDefault="00FE376B" w:rsidP="00417DF8">
      <w:pPr>
        <w:jc w:val="center"/>
        <w:rPr>
          <w:rFonts w:ascii="Garamond" w:hAnsi="Garamond"/>
          <w:szCs w:val="22"/>
        </w:rPr>
      </w:pPr>
    </w:p>
    <w:p w14:paraId="1758FFE4" w14:textId="4C5D9A7B" w:rsidR="00FE376B" w:rsidRDefault="00FE376B" w:rsidP="00417DF8">
      <w:pPr>
        <w:jc w:val="center"/>
        <w:rPr>
          <w:rFonts w:ascii="Garamond" w:hAnsi="Garamond"/>
          <w:szCs w:val="22"/>
        </w:rPr>
      </w:pPr>
    </w:p>
    <w:p w14:paraId="3DFC338E" w14:textId="0F52A462" w:rsidR="00FE376B" w:rsidRDefault="00FE376B" w:rsidP="00417DF8">
      <w:pPr>
        <w:jc w:val="center"/>
        <w:rPr>
          <w:rFonts w:ascii="Garamond" w:hAnsi="Garamond"/>
          <w:szCs w:val="22"/>
        </w:rPr>
      </w:pPr>
    </w:p>
    <w:p w14:paraId="7078F640" w14:textId="6B8BED5C" w:rsidR="00FE376B" w:rsidRDefault="00FE376B" w:rsidP="00417DF8">
      <w:pPr>
        <w:jc w:val="center"/>
        <w:rPr>
          <w:rFonts w:ascii="Garamond" w:hAnsi="Garamond"/>
          <w:szCs w:val="22"/>
        </w:rPr>
      </w:pPr>
    </w:p>
    <w:p w14:paraId="721DC2DA" w14:textId="7AC91CB4" w:rsidR="00FE376B" w:rsidRDefault="00FE376B" w:rsidP="00417DF8">
      <w:pPr>
        <w:jc w:val="center"/>
        <w:rPr>
          <w:rFonts w:ascii="Garamond" w:hAnsi="Garamond"/>
          <w:szCs w:val="22"/>
        </w:rPr>
      </w:pPr>
    </w:p>
    <w:p w14:paraId="105F1ACE" w14:textId="2B941C97" w:rsidR="00FE376B" w:rsidRDefault="00FE376B" w:rsidP="00417DF8">
      <w:pPr>
        <w:jc w:val="center"/>
        <w:rPr>
          <w:rFonts w:ascii="Garamond" w:hAnsi="Garamond"/>
          <w:szCs w:val="22"/>
        </w:rPr>
      </w:pPr>
    </w:p>
    <w:p w14:paraId="6C1998D5" w14:textId="2D090443" w:rsidR="00FE376B" w:rsidRDefault="00FE376B" w:rsidP="00417DF8">
      <w:pPr>
        <w:jc w:val="center"/>
        <w:rPr>
          <w:rFonts w:ascii="Garamond" w:hAnsi="Garamond"/>
          <w:szCs w:val="22"/>
        </w:rPr>
      </w:pPr>
    </w:p>
    <w:p w14:paraId="4DF552EF" w14:textId="577B776F" w:rsidR="00FE376B" w:rsidRDefault="00FE376B" w:rsidP="00417DF8">
      <w:pPr>
        <w:jc w:val="center"/>
        <w:rPr>
          <w:rFonts w:ascii="Garamond" w:hAnsi="Garamond"/>
          <w:szCs w:val="22"/>
        </w:rPr>
      </w:pPr>
    </w:p>
    <w:p w14:paraId="36A1CAA5" w14:textId="77E7F64D" w:rsidR="00FE376B" w:rsidRDefault="00FE376B" w:rsidP="00417DF8">
      <w:pPr>
        <w:jc w:val="center"/>
        <w:rPr>
          <w:rFonts w:ascii="Garamond" w:hAnsi="Garamond"/>
          <w:szCs w:val="22"/>
        </w:rPr>
      </w:pPr>
    </w:p>
    <w:p w14:paraId="18E0EA6D" w14:textId="078E1438" w:rsidR="00FE376B" w:rsidRDefault="00FE376B" w:rsidP="00417DF8">
      <w:pPr>
        <w:jc w:val="center"/>
        <w:rPr>
          <w:rFonts w:ascii="Garamond" w:hAnsi="Garamond"/>
          <w:szCs w:val="22"/>
        </w:rPr>
      </w:pPr>
    </w:p>
    <w:p w14:paraId="70AA59CB" w14:textId="5243BC74" w:rsidR="00FE376B" w:rsidRDefault="00FE376B" w:rsidP="00417DF8">
      <w:pPr>
        <w:jc w:val="center"/>
        <w:rPr>
          <w:rFonts w:ascii="Garamond" w:hAnsi="Garamond"/>
          <w:szCs w:val="22"/>
        </w:rPr>
      </w:pPr>
    </w:p>
    <w:p w14:paraId="0BA183CA" w14:textId="4E498119" w:rsidR="00FE376B" w:rsidRDefault="00FE376B" w:rsidP="00417DF8">
      <w:pPr>
        <w:jc w:val="center"/>
        <w:rPr>
          <w:rFonts w:ascii="Garamond" w:hAnsi="Garamond"/>
          <w:szCs w:val="22"/>
        </w:rPr>
      </w:pPr>
    </w:p>
    <w:p w14:paraId="74EA7611" w14:textId="61C07025" w:rsidR="00FE376B" w:rsidRDefault="00FE376B" w:rsidP="00417DF8">
      <w:pPr>
        <w:jc w:val="center"/>
        <w:rPr>
          <w:rFonts w:ascii="Garamond" w:hAnsi="Garamond"/>
          <w:szCs w:val="22"/>
        </w:rPr>
      </w:pPr>
    </w:p>
    <w:p w14:paraId="2E9B32F4" w14:textId="12FE899E" w:rsidR="00FE376B" w:rsidRDefault="00FE376B" w:rsidP="00417DF8">
      <w:pPr>
        <w:jc w:val="center"/>
        <w:rPr>
          <w:rFonts w:ascii="Garamond" w:hAnsi="Garamond"/>
          <w:szCs w:val="22"/>
        </w:rPr>
      </w:pPr>
    </w:p>
    <w:p w14:paraId="49F2371B" w14:textId="6C38F64D" w:rsidR="00FE376B" w:rsidRDefault="00FE376B" w:rsidP="00417DF8">
      <w:pPr>
        <w:jc w:val="center"/>
        <w:rPr>
          <w:rFonts w:ascii="Garamond" w:hAnsi="Garamond"/>
          <w:szCs w:val="22"/>
        </w:rPr>
      </w:pPr>
    </w:p>
    <w:p w14:paraId="604DCC9A" w14:textId="23AF07B0" w:rsidR="00FE376B" w:rsidRDefault="00FE376B" w:rsidP="00417DF8">
      <w:pPr>
        <w:jc w:val="center"/>
        <w:rPr>
          <w:rFonts w:ascii="Garamond" w:hAnsi="Garamond"/>
          <w:szCs w:val="22"/>
        </w:rPr>
      </w:pPr>
    </w:p>
    <w:p w14:paraId="0CC6B951" w14:textId="3EC00BC1" w:rsidR="00FE376B" w:rsidRDefault="00FE376B" w:rsidP="00417DF8">
      <w:pPr>
        <w:jc w:val="center"/>
        <w:rPr>
          <w:rFonts w:ascii="Garamond" w:hAnsi="Garamond"/>
          <w:szCs w:val="22"/>
        </w:rPr>
      </w:pPr>
    </w:p>
    <w:p w14:paraId="688FAED9" w14:textId="6B339C76" w:rsidR="00FE376B" w:rsidRDefault="00FE376B" w:rsidP="00417DF8">
      <w:pPr>
        <w:jc w:val="center"/>
        <w:rPr>
          <w:rFonts w:ascii="Garamond" w:hAnsi="Garamond"/>
          <w:szCs w:val="22"/>
        </w:rPr>
      </w:pPr>
    </w:p>
    <w:p w14:paraId="36064EB5" w14:textId="2B0648B3" w:rsidR="00FE376B" w:rsidRDefault="00FE376B" w:rsidP="00417DF8">
      <w:pPr>
        <w:jc w:val="center"/>
        <w:rPr>
          <w:rFonts w:ascii="Garamond" w:hAnsi="Garamond"/>
          <w:szCs w:val="22"/>
        </w:rPr>
      </w:pPr>
    </w:p>
    <w:p w14:paraId="2B1FD7CA" w14:textId="7FA63546" w:rsidR="00FE376B" w:rsidRDefault="00FE376B" w:rsidP="00417DF8">
      <w:pPr>
        <w:jc w:val="center"/>
        <w:rPr>
          <w:rFonts w:ascii="Garamond" w:hAnsi="Garamond"/>
          <w:szCs w:val="22"/>
        </w:rPr>
      </w:pPr>
    </w:p>
    <w:p w14:paraId="2656B6EB" w14:textId="67B40BD8" w:rsidR="00FE376B" w:rsidRDefault="00FE376B" w:rsidP="00417DF8">
      <w:pPr>
        <w:jc w:val="center"/>
        <w:rPr>
          <w:rFonts w:ascii="Garamond" w:hAnsi="Garamond"/>
          <w:szCs w:val="22"/>
        </w:rPr>
      </w:pPr>
    </w:p>
    <w:p w14:paraId="01373956" w14:textId="3E9F3FE1" w:rsidR="00FE376B" w:rsidRDefault="00FE376B" w:rsidP="00417DF8">
      <w:pPr>
        <w:jc w:val="center"/>
        <w:rPr>
          <w:rFonts w:ascii="Garamond" w:hAnsi="Garamond"/>
          <w:szCs w:val="22"/>
        </w:rPr>
      </w:pPr>
    </w:p>
    <w:p w14:paraId="7E6277F2" w14:textId="22A08915" w:rsidR="00FE376B" w:rsidRDefault="00FE376B" w:rsidP="00417DF8">
      <w:pPr>
        <w:jc w:val="center"/>
        <w:rPr>
          <w:rFonts w:ascii="Garamond" w:hAnsi="Garamond"/>
          <w:szCs w:val="22"/>
        </w:rPr>
      </w:pPr>
    </w:p>
    <w:p w14:paraId="03B7C260" w14:textId="3BA884E3" w:rsidR="00FE376B" w:rsidRDefault="00FE376B" w:rsidP="00417DF8">
      <w:pPr>
        <w:jc w:val="center"/>
        <w:rPr>
          <w:rFonts w:ascii="Garamond" w:hAnsi="Garamond"/>
          <w:szCs w:val="22"/>
        </w:rPr>
      </w:pPr>
    </w:p>
    <w:p w14:paraId="4AFED227" w14:textId="2CD10C45" w:rsidR="00FE376B" w:rsidRDefault="00FE376B" w:rsidP="00417DF8">
      <w:pPr>
        <w:jc w:val="center"/>
        <w:rPr>
          <w:rFonts w:ascii="Garamond" w:hAnsi="Garamond"/>
          <w:szCs w:val="22"/>
        </w:rPr>
      </w:pPr>
    </w:p>
    <w:p w14:paraId="6AD06E55" w14:textId="77777777" w:rsidR="00FE376B" w:rsidRDefault="00FE376B" w:rsidP="00417DF8">
      <w:pPr>
        <w:jc w:val="center"/>
        <w:rPr>
          <w:rFonts w:ascii="Garamond" w:hAnsi="Garamond"/>
          <w:szCs w:val="22"/>
        </w:rPr>
      </w:pPr>
    </w:p>
    <w:p w14:paraId="41F7F229" w14:textId="30AAC96E" w:rsidR="00FE376B" w:rsidRPr="00952B99" w:rsidRDefault="00FE376B" w:rsidP="00417DF8">
      <w:pPr>
        <w:jc w:val="center"/>
        <w:rPr>
          <w:rFonts w:ascii="Garamond" w:hAnsi="Garamond"/>
          <w:szCs w:val="22"/>
        </w:rPr>
      </w:pPr>
    </w:p>
    <w:p w14:paraId="3B4E6E26" w14:textId="77777777" w:rsidR="00B51BD0" w:rsidRPr="00952B99" w:rsidRDefault="00B51BD0" w:rsidP="00417DF8">
      <w:pPr>
        <w:jc w:val="center"/>
        <w:rPr>
          <w:rFonts w:ascii="Garamond" w:hAnsi="Garamond"/>
          <w:szCs w:val="22"/>
        </w:rPr>
      </w:pPr>
    </w:p>
    <w:p w14:paraId="7FE59679" w14:textId="30DED4E0" w:rsidR="00C858E3" w:rsidRPr="007D7BC2" w:rsidRDefault="00C858E3" w:rsidP="00D47EBC">
      <w:pPr>
        <w:pStyle w:val="Heading1"/>
        <w:jc w:val="left"/>
        <w:rPr>
          <w:rFonts w:ascii="Arial" w:hAnsi="Arial" w:cs="Arial"/>
          <w:b/>
          <w:color w:val="0070C0"/>
          <w:sz w:val="22"/>
          <w:szCs w:val="22"/>
          <w:lang w:val="en-US"/>
        </w:rPr>
      </w:pPr>
      <w:bookmarkStart w:id="1" w:name="_Toc445198871"/>
      <w:r w:rsidRPr="00D47EBC">
        <w:rPr>
          <w:rFonts w:ascii="Arial" w:hAnsi="Arial" w:cs="Arial"/>
          <w:b/>
          <w:color w:val="0070C0"/>
          <w:sz w:val="22"/>
          <w:szCs w:val="22"/>
        </w:rPr>
        <w:t>QUESTIONNAIRE</w:t>
      </w:r>
      <w:bookmarkEnd w:id="1"/>
      <w:r w:rsidR="007D7BC2">
        <w:rPr>
          <w:rFonts w:ascii="Arial" w:hAnsi="Arial" w:cs="Arial"/>
          <w:b/>
          <w:color w:val="0070C0"/>
          <w:sz w:val="22"/>
          <w:szCs w:val="22"/>
          <w:lang w:val="en-US"/>
        </w:rPr>
        <w:t xml:space="preserve"> INSTRUCTIONS</w:t>
      </w:r>
    </w:p>
    <w:p w14:paraId="25CA9958" w14:textId="77777777" w:rsidR="00C858E3" w:rsidRPr="00D47EBC" w:rsidRDefault="00C858E3" w:rsidP="00C858E3">
      <w:pPr>
        <w:rPr>
          <w:rFonts w:ascii="Arial" w:hAnsi="Arial" w:cs="Arial"/>
          <w:szCs w:val="22"/>
        </w:rPr>
      </w:pPr>
    </w:p>
    <w:p w14:paraId="68698255" w14:textId="77777777" w:rsidR="00C858E3" w:rsidRPr="00334E47" w:rsidRDefault="00C858E3" w:rsidP="00C858E3">
      <w:pPr>
        <w:rPr>
          <w:rFonts w:ascii="Arial" w:hAnsi="Arial" w:cs="Arial"/>
          <w:sz w:val="20"/>
        </w:rPr>
      </w:pPr>
      <w:r w:rsidRPr="00334E47">
        <w:rPr>
          <w:rFonts w:ascii="Arial" w:hAnsi="Arial" w:cs="Arial"/>
          <w:b/>
          <w:sz w:val="20"/>
          <w:u w:val="single"/>
        </w:rPr>
        <w:t>Responses are to be kept clear and concise</w:t>
      </w:r>
      <w:r w:rsidRPr="00334E47">
        <w:rPr>
          <w:rFonts w:ascii="Arial" w:hAnsi="Arial" w:cs="Arial"/>
          <w:b/>
          <w:sz w:val="20"/>
        </w:rPr>
        <w:t>.</w:t>
      </w:r>
      <w:r w:rsidRPr="00334E47">
        <w:rPr>
          <w:rFonts w:ascii="Arial" w:hAnsi="Arial" w:cs="Arial"/>
          <w:sz w:val="20"/>
        </w:rPr>
        <w:t xml:space="preserve">  Questions that are marked with a (Yes/No) response require an explanation only if requested.  If no explanation is requested, these questions will be recorded as a Yes/No response, and no consideration will be given to an explanation.  For questions that do request an explanation, please be </w:t>
      </w:r>
      <w:r w:rsidRPr="00334E47">
        <w:rPr>
          <w:rFonts w:ascii="Arial" w:hAnsi="Arial" w:cs="Arial"/>
          <w:b/>
          <w:sz w:val="20"/>
          <w:u w:val="single"/>
        </w:rPr>
        <w:t>succinct</w:t>
      </w:r>
      <w:r w:rsidRPr="00334E47">
        <w:rPr>
          <w:rFonts w:ascii="Arial" w:hAnsi="Arial" w:cs="Arial"/>
          <w:sz w:val="20"/>
        </w:rPr>
        <w:t xml:space="preserve"> in your response and limit any description to the primary and most important aspects related to the specific question/request.  </w:t>
      </w:r>
    </w:p>
    <w:p w14:paraId="32B9EE04" w14:textId="77777777" w:rsidR="00F63B80" w:rsidRPr="00334E47" w:rsidRDefault="00F63B80" w:rsidP="00C858E3">
      <w:pPr>
        <w:rPr>
          <w:rFonts w:ascii="Arial" w:hAnsi="Arial" w:cs="Arial"/>
          <w:sz w:val="20"/>
        </w:rPr>
      </w:pPr>
    </w:p>
    <w:p w14:paraId="21ECE1F4" w14:textId="39B1D388" w:rsidR="00F63B80" w:rsidRPr="00334E47" w:rsidRDefault="00C858E3" w:rsidP="00F63B80">
      <w:pPr>
        <w:jc w:val="both"/>
        <w:rPr>
          <w:rFonts w:ascii="Arial" w:hAnsi="Arial" w:cs="Arial"/>
          <w:sz w:val="20"/>
        </w:rPr>
      </w:pPr>
      <w:r w:rsidRPr="00334E47">
        <w:rPr>
          <w:rFonts w:ascii="Arial" w:hAnsi="Arial" w:cs="Arial"/>
          <w:sz w:val="20"/>
        </w:rPr>
        <w:t>In some cases</w:t>
      </w:r>
      <w:r w:rsidR="00F63B80" w:rsidRPr="00334E47">
        <w:rPr>
          <w:rFonts w:ascii="Arial" w:hAnsi="Arial" w:cs="Arial"/>
          <w:sz w:val="20"/>
        </w:rPr>
        <w:t xml:space="preserve">, the questions </w:t>
      </w:r>
      <w:r w:rsidRPr="00334E47">
        <w:rPr>
          <w:rFonts w:ascii="Arial" w:hAnsi="Arial" w:cs="Arial"/>
          <w:sz w:val="20"/>
        </w:rPr>
        <w:t>include a table that requires completion. Proposing Firms may create their own table that replicates the table in the RFP</w:t>
      </w:r>
      <w:r w:rsidR="00DF0CAE" w:rsidRPr="00334E47">
        <w:rPr>
          <w:rFonts w:ascii="Arial" w:hAnsi="Arial" w:cs="Arial"/>
          <w:sz w:val="20"/>
        </w:rPr>
        <w:t xml:space="preserve"> document</w:t>
      </w:r>
      <w:r w:rsidRPr="00334E47">
        <w:rPr>
          <w:rFonts w:ascii="Arial" w:hAnsi="Arial" w:cs="Arial"/>
          <w:sz w:val="20"/>
        </w:rPr>
        <w:t xml:space="preserve">, though it should not take up any more space in the RFP response than the sample table.  Reprint each question/request such that it precedes your written response. For the items that request responses to multiple questions, separately space or separately bullet the responses to each question. There are also questions in the Questionnaire that require a description and/or samples to be provided in a separate Proposing Firm Exhibit Folder. </w:t>
      </w:r>
      <w:r w:rsidRPr="00067404">
        <w:rPr>
          <w:rFonts w:ascii="Arial" w:hAnsi="Arial" w:cs="Arial"/>
          <w:b/>
          <w:sz w:val="20"/>
          <w:u w:val="single"/>
        </w:rPr>
        <w:t>Please pay particular attention to these questions and provide the requested information in a separate Exhibit Folder accordingly</w:t>
      </w:r>
      <w:r w:rsidRPr="00334E47">
        <w:rPr>
          <w:rFonts w:ascii="Arial" w:hAnsi="Arial" w:cs="Arial"/>
          <w:sz w:val="20"/>
        </w:rPr>
        <w:t>.</w:t>
      </w:r>
      <w:r w:rsidR="00F63B80" w:rsidRPr="00334E47">
        <w:rPr>
          <w:rFonts w:ascii="Arial" w:hAnsi="Arial" w:cs="Arial"/>
          <w:sz w:val="20"/>
        </w:rPr>
        <w:t xml:space="preserve">  </w:t>
      </w:r>
    </w:p>
    <w:p w14:paraId="17A50098" w14:textId="77777777" w:rsidR="00F63B80" w:rsidRPr="00334E47" w:rsidRDefault="00F63B80" w:rsidP="00F63B80">
      <w:pPr>
        <w:jc w:val="both"/>
        <w:rPr>
          <w:rFonts w:ascii="Arial" w:hAnsi="Arial" w:cs="Arial"/>
          <w:sz w:val="20"/>
        </w:rPr>
      </w:pPr>
    </w:p>
    <w:p w14:paraId="30148E7A" w14:textId="0637E00B" w:rsidR="00F63B80" w:rsidRPr="00564C37" w:rsidRDefault="00F63B80" w:rsidP="00F63B80">
      <w:pPr>
        <w:jc w:val="both"/>
        <w:rPr>
          <w:rFonts w:ascii="Arial" w:hAnsi="Arial" w:cs="Arial"/>
          <w:sz w:val="20"/>
        </w:rPr>
      </w:pPr>
      <w:r w:rsidRPr="00334E47">
        <w:rPr>
          <w:rFonts w:ascii="Arial" w:hAnsi="Arial" w:cs="Arial"/>
          <w:sz w:val="20"/>
        </w:rPr>
        <w:lastRenderedPageBreak/>
        <w:t xml:space="preserve">All responses should assume all assets and all participant accounts will be serviced by the Proposing Firm (taking into account any liquidity restrictions </w:t>
      </w:r>
      <w:r w:rsidR="00334E47">
        <w:rPr>
          <w:rFonts w:ascii="Arial" w:hAnsi="Arial" w:cs="Arial"/>
          <w:sz w:val="20"/>
        </w:rPr>
        <w:t>noted</w:t>
      </w:r>
      <w:r w:rsidRPr="00334E47">
        <w:rPr>
          <w:rFonts w:ascii="Arial" w:hAnsi="Arial" w:cs="Arial"/>
          <w:sz w:val="20"/>
        </w:rPr>
        <w:t xml:space="preserve"> in the Early Withdrawal or Termination Provisions </w:t>
      </w:r>
      <w:r w:rsidRPr="00564C37">
        <w:rPr>
          <w:rFonts w:ascii="Arial" w:hAnsi="Arial" w:cs="Arial"/>
          <w:sz w:val="20"/>
        </w:rPr>
        <w:t>section.</w:t>
      </w:r>
      <w:r w:rsidR="00334E47" w:rsidRPr="00564C37">
        <w:rPr>
          <w:rFonts w:ascii="Arial" w:hAnsi="Arial" w:cs="Arial"/>
          <w:sz w:val="20"/>
        </w:rPr>
        <w:t>)</w:t>
      </w:r>
    </w:p>
    <w:p w14:paraId="1FAAAE32" w14:textId="77777777" w:rsidR="00C858E3" w:rsidRPr="00564C37" w:rsidRDefault="00C858E3" w:rsidP="00C858E3">
      <w:pPr>
        <w:jc w:val="both"/>
        <w:rPr>
          <w:rStyle w:val="BlueText"/>
          <w:rFonts w:ascii="Arial" w:hAnsi="Arial" w:cs="Arial"/>
          <w:color w:val="auto"/>
          <w:sz w:val="20"/>
        </w:rPr>
      </w:pPr>
    </w:p>
    <w:p w14:paraId="71E97FC4" w14:textId="77777777" w:rsidR="00C858E3" w:rsidRPr="00334E47" w:rsidRDefault="00C858E3" w:rsidP="00C858E3">
      <w:pPr>
        <w:rPr>
          <w:rFonts w:ascii="Arial" w:hAnsi="Arial" w:cs="Arial"/>
          <w:sz w:val="20"/>
        </w:rPr>
      </w:pPr>
    </w:p>
    <w:p w14:paraId="6C317F5B" w14:textId="262444E0" w:rsidR="00FE3CE3" w:rsidRPr="00FE3CE3" w:rsidRDefault="00C858E3" w:rsidP="00FE3CE3">
      <w:pPr>
        <w:pStyle w:val="ListParagraph"/>
        <w:numPr>
          <w:ilvl w:val="0"/>
          <w:numId w:val="8"/>
        </w:numPr>
        <w:spacing w:after="120" w:line="240" w:lineRule="auto"/>
        <w:ind w:left="540" w:hanging="540"/>
        <w:jc w:val="both"/>
        <w:rPr>
          <w:rFonts w:ascii="Arial" w:hAnsi="Arial" w:cs="Arial"/>
          <w:b/>
          <w:color w:val="0070C0"/>
          <w:sz w:val="24"/>
          <w:szCs w:val="24"/>
        </w:rPr>
      </w:pPr>
      <w:r w:rsidRPr="002F7366">
        <w:rPr>
          <w:rFonts w:ascii="Arial" w:hAnsi="Arial" w:cs="Arial"/>
          <w:b/>
          <w:color w:val="0070C0"/>
          <w:sz w:val="24"/>
          <w:szCs w:val="24"/>
        </w:rPr>
        <w:t>Firm Strength, Experience and Qualifications</w:t>
      </w:r>
      <w:r w:rsidR="00FA3390">
        <w:rPr>
          <w:rFonts w:ascii="Arial" w:hAnsi="Arial" w:cs="Arial"/>
          <w:b/>
          <w:color w:val="0070C0"/>
          <w:sz w:val="24"/>
          <w:szCs w:val="24"/>
          <w:lang w:val="en-US"/>
        </w:rPr>
        <w:t>, and Minimum Requirements</w:t>
      </w:r>
    </w:p>
    <w:p w14:paraId="5388316F" w14:textId="77777777" w:rsidR="00C858E3" w:rsidRPr="00334E47" w:rsidRDefault="00C858E3" w:rsidP="00FE3CE3">
      <w:pPr>
        <w:numPr>
          <w:ilvl w:val="0"/>
          <w:numId w:val="17"/>
        </w:numPr>
        <w:tabs>
          <w:tab w:val="left" w:pos="-2880"/>
          <w:tab w:val="left" w:pos="-2790"/>
        </w:tabs>
        <w:ind w:left="540" w:hanging="540"/>
        <w:jc w:val="both"/>
        <w:rPr>
          <w:rFonts w:ascii="Arial" w:hAnsi="Arial" w:cs="Arial"/>
          <w:sz w:val="20"/>
        </w:rPr>
      </w:pPr>
      <w:r w:rsidRPr="00334E47">
        <w:rPr>
          <w:rFonts w:ascii="Arial" w:hAnsi="Arial" w:cs="Arial"/>
          <w:sz w:val="20"/>
        </w:rPr>
        <w:t xml:space="preserve">Provide </w:t>
      </w:r>
      <w:r w:rsidR="00F63B80" w:rsidRPr="00334E47">
        <w:rPr>
          <w:rFonts w:ascii="Arial" w:hAnsi="Arial" w:cs="Arial"/>
          <w:sz w:val="20"/>
        </w:rPr>
        <w:t xml:space="preserve">a </w:t>
      </w:r>
      <w:r w:rsidR="00F63B80" w:rsidRPr="00334E47">
        <w:rPr>
          <w:rFonts w:ascii="Arial" w:hAnsi="Arial" w:cs="Arial"/>
          <w:sz w:val="20"/>
          <w:u w:val="single"/>
        </w:rPr>
        <w:t>single</w:t>
      </w:r>
      <w:r w:rsidR="00F63B80" w:rsidRPr="00334E47">
        <w:rPr>
          <w:rFonts w:ascii="Arial" w:hAnsi="Arial" w:cs="Arial"/>
          <w:sz w:val="20"/>
        </w:rPr>
        <w:t xml:space="preserve"> main contact</w:t>
      </w:r>
      <w:r w:rsidRPr="00334E47">
        <w:rPr>
          <w:rFonts w:ascii="Arial" w:hAnsi="Arial" w:cs="Arial"/>
          <w:sz w:val="20"/>
        </w:rPr>
        <w:t xml:space="preserve"> name, </w:t>
      </w:r>
      <w:r w:rsidR="00577701" w:rsidRPr="00334E47">
        <w:rPr>
          <w:rFonts w:ascii="Arial" w:hAnsi="Arial" w:cs="Arial"/>
          <w:sz w:val="20"/>
        </w:rPr>
        <w:t xml:space="preserve">title, </w:t>
      </w:r>
      <w:r w:rsidRPr="00334E47">
        <w:rPr>
          <w:rFonts w:ascii="Arial" w:hAnsi="Arial" w:cs="Arial"/>
          <w:sz w:val="20"/>
        </w:rPr>
        <w:t>address, phone number, and email address for all matters related to this RFP.</w:t>
      </w:r>
    </w:p>
    <w:p w14:paraId="2ADD4318" w14:textId="77777777" w:rsidR="00C858E3" w:rsidRPr="00334E47" w:rsidRDefault="00C858E3" w:rsidP="00675DC9">
      <w:pPr>
        <w:tabs>
          <w:tab w:val="left" w:pos="-2880"/>
          <w:tab w:val="left" w:pos="-2790"/>
        </w:tabs>
        <w:ind w:left="504"/>
        <w:jc w:val="both"/>
        <w:rPr>
          <w:rFonts w:ascii="Arial" w:hAnsi="Arial" w:cs="Arial"/>
          <w:sz w:val="20"/>
        </w:rPr>
      </w:pPr>
    </w:p>
    <w:p w14:paraId="0563CC69" w14:textId="77777777" w:rsidR="00C858E3" w:rsidRPr="00334E47" w:rsidRDefault="00C858E3" w:rsidP="00675DC9">
      <w:pPr>
        <w:numPr>
          <w:ilvl w:val="0"/>
          <w:numId w:val="17"/>
        </w:numPr>
        <w:tabs>
          <w:tab w:val="left" w:pos="-2880"/>
          <w:tab w:val="left" w:pos="-2790"/>
        </w:tabs>
        <w:ind w:left="540" w:hanging="540"/>
        <w:jc w:val="both"/>
        <w:rPr>
          <w:rFonts w:ascii="Arial" w:hAnsi="Arial" w:cs="Arial"/>
          <w:sz w:val="20"/>
        </w:rPr>
      </w:pPr>
      <w:r w:rsidRPr="00334E47">
        <w:rPr>
          <w:rFonts w:ascii="Arial" w:hAnsi="Arial" w:cs="Arial"/>
          <w:sz w:val="20"/>
        </w:rPr>
        <w:t>Complete the following chart:</w:t>
      </w:r>
    </w:p>
    <w:p w14:paraId="60A57FB4" w14:textId="77777777" w:rsidR="00C858E3" w:rsidRPr="00334E47" w:rsidRDefault="00C858E3" w:rsidP="00C858E3">
      <w:pPr>
        <w:tabs>
          <w:tab w:val="left" w:pos="-2880"/>
          <w:tab w:val="left" w:pos="-2790"/>
        </w:tabs>
        <w:ind w:left="540"/>
        <w:rPr>
          <w:rFonts w:ascii="Arial" w:hAnsi="Arial" w:cs="Arial"/>
          <w:sz w:val="20"/>
        </w:rPr>
      </w:pPr>
    </w:p>
    <w:tbl>
      <w:tblPr>
        <w:tblW w:w="7381" w:type="dxa"/>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A0" w:firstRow="1" w:lastRow="0" w:firstColumn="1" w:lastColumn="0" w:noHBand="0" w:noVBand="0"/>
      </w:tblPr>
      <w:tblGrid>
        <w:gridCol w:w="5580"/>
        <w:gridCol w:w="1801"/>
      </w:tblGrid>
      <w:tr w:rsidR="00C858E3" w:rsidRPr="00334E47" w14:paraId="0A245D78" w14:textId="77777777" w:rsidTr="002C3EAE">
        <w:trPr>
          <w:trHeight w:hRule="exact" w:val="288"/>
        </w:trPr>
        <w:tc>
          <w:tcPr>
            <w:tcW w:w="5580" w:type="dxa"/>
            <w:shd w:val="clear" w:color="auto" w:fill="BDD6EE" w:themeFill="accent1" w:themeFillTint="66"/>
            <w:vAlign w:val="center"/>
            <w:hideMark/>
          </w:tcPr>
          <w:p w14:paraId="482118FF" w14:textId="77777777" w:rsidR="00C858E3" w:rsidRPr="00334E47"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r w:rsidRPr="00334E47">
              <w:rPr>
                <w:rFonts w:ascii="Arial" w:hAnsi="Arial" w:cs="Arial"/>
                <w:color w:val="000000"/>
                <w:sz w:val="20"/>
                <w:szCs w:val="20"/>
                <w:lang w:val="en-US" w:eastAsia="en-US"/>
              </w:rPr>
              <w:t>Year proposing Firm was founded:</w:t>
            </w:r>
          </w:p>
        </w:tc>
        <w:tc>
          <w:tcPr>
            <w:tcW w:w="1801" w:type="dxa"/>
            <w:shd w:val="clear" w:color="auto" w:fill="BDD6EE" w:themeFill="accent1" w:themeFillTint="66"/>
            <w:vAlign w:val="center"/>
          </w:tcPr>
          <w:p w14:paraId="38C8CB19" w14:textId="77777777" w:rsidR="00C858E3" w:rsidRPr="00334E47" w:rsidRDefault="00C858E3" w:rsidP="009170CB">
            <w:pPr>
              <w:pStyle w:val="ListParagraph"/>
              <w:tabs>
                <w:tab w:val="left" w:pos="3510"/>
              </w:tabs>
              <w:spacing w:after="0" w:line="240" w:lineRule="auto"/>
              <w:ind w:left="0"/>
              <w:jc w:val="center"/>
              <w:rPr>
                <w:rFonts w:ascii="Arial" w:hAnsi="Arial" w:cs="Arial"/>
                <w:color w:val="000000"/>
                <w:sz w:val="20"/>
                <w:szCs w:val="20"/>
                <w:lang w:val="en-US" w:eastAsia="en-US"/>
              </w:rPr>
            </w:pPr>
          </w:p>
        </w:tc>
      </w:tr>
      <w:tr w:rsidR="00C858E3" w:rsidRPr="00334E47" w14:paraId="69268236" w14:textId="77777777" w:rsidTr="009170CB">
        <w:trPr>
          <w:trHeight w:hRule="exact" w:val="288"/>
        </w:trPr>
        <w:tc>
          <w:tcPr>
            <w:tcW w:w="5580" w:type="dxa"/>
            <w:shd w:val="clear" w:color="auto" w:fill="FFFFFF"/>
            <w:vAlign w:val="center"/>
            <w:hideMark/>
          </w:tcPr>
          <w:p w14:paraId="302280D6" w14:textId="77777777" w:rsidR="00C858E3" w:rsidRPr="00334E47" w:rsidRDefault="00C858E3" w:rsidP="009170CB">
            <w:pPr>
              <w:pStyle w:val="ListParagraph"/>
              <w:tabs>
                <w:tab w:val="left" w:pos="3510"/>
              </w:tabs>
              <w:spacing w:after="0" w:line="240" w:lineRule="auto"/>
              <w:ind w:left="0"/>
              <w:jc w:val="right"/>
              <w:rPr>
                <w:rFonts w:ascii="Arial" w:hAnsi="Arial" w:cs="Arial"/>
                <w:color w:val="000000"/>
                <w:sz w:val="20"/>
                <w:szCs w:val="20"/>
                <w:lang w:val="en-US"/>
              </w:rPr>
            </w:pPr>
            <w:r w:rsidRPr="00334E47">
              <w:rPr>
                <w:rFonts w:ascii="Arial" w:hAnsi="Arial" w:cs="Arial"/>
                <w:color w:val="000000"/>
                <w:sz w:val="20"/>
                <w:szCs w:val="20"/>
                <w:lang w:val="en-US"/>
              </w:rPr>
              <w:t>Offering services to 457 government plans since:</w:t>
            </w:r>
          </w:p>
        </w:tc>
        <w:tc>
          <w:tcPr>
            <w:tcW w:w="1801" w:type="dxa"/>
            <w:shd w:val="clear" w:color="auto" w:fill="FFFFFF"/>
            <w:vAlign w:val="center"/>
          </w:tcPr>
          <w:p w14:paraId="36B56D15" w14:textId="77777777" w:rsidR="00C858E3" w:rsidRPr="00334E47" w:rsidRDefault="00C858E3" w:rsidP="009170CB">
            <w:pPr>
              <w:pStyle w:val="ListParagraph"/>
              <w:tabs>
                <w:tab w:val="left" w:pos="3510"/>
              </w:tabs>
              <w:spacing w:after="0" w:line="240" w:lineRule="auto"/>
              <w:ind w:left="0"/>
              <w:jc w:val="center"/>
              <w:rPr>
                <w:rFonts w:ascii="Arial" w:hAnsi="Arial" w:cs="Arial"/>
                <w:color w:val="000000"/>
                <w:sz w:val="20"/>
                <w:szCs w:val="20"/>
                <w:lang w:val="en-US" w:eastAsia="en-US"/>
              </w:rPr>
            </w:pPr>
          </w:p>
        </w:tc>
      </w:tr>
      <w:tr w:rsidR="00C858E3" w:rsidRPr="00334E47" w14:paraId="6A29FC52" w14:textId="77777777" w:rsidTr="005A6E25">
        <w:trPr>
          <w:trHeight w:hRule="exact" w:val="288"/>
        </w:trPr>
        <w:tc>
          <w:tcPr>
            <w:tcW w:w="5580" w:type="dxa"/>
            <w:shd w:val="clear" w:color="auto" w:fill="BDD6EE" w:themeFill="accent1" w:themeFillTint="66"/>
            <w:vAlign w:val="center"/>
          </w:tcPr>
          <w:p w14:paraId="456A9163" w14:textId="77777777" w:rsidR="00C858E3" w:rsidRPr="00334E47"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r w:rsidRPr="00334E47">
              <w:rPr>
                <w:rFonts w:ascii="Arial" w:hAnsi="Arial" w:cs="Arial"/>
                <w:color w:val="000000"/>
                <w:sz w:val="20"/>
                <w:szCs w:val="20"/>
                <w:lang w:val="en-US" w:eastAsia="en-US"/>
              </w:rPr>
              <w:t>Offering services to defined contribution plans since:</w:t>
            </w:r>
          </w:p>
        </w:tc>
        <w:tc>
          <w:tcPr>
            <w:tcW w:w="1801" w:type="dxa"/>
            <w:shd w:val="clear" w:color="auto" w:fill="BDD6EE" w:themeFill="accent1" w:themeFillTint="66"/>
            <w:vAlign w:val="center"/>
          </w:tcPr>
          <w:p w14:paraId="24584A60" w14:textId="77777777" w:rsidR="00C858E3" w:rsidRPr="00334E47" w:rsidRDefault="00C858E3" w:rsidP="009170CB">
            <w:pPr>
              <w:pStyle w:val="ListParagraph"/>
              <w:tabs>
                <w:tab w:val="left" w:pos="3510"/>
              </w:tabs>
              <w:spacing w:after="0" w:line="240" w:lineRule="auto"/>
              <w:ind w:left="0"/>
              <w:jc w:val="center"/>
              <w:rPr>
                <w:rFonts w:ascii="Arial" w:hAnsi="Arial" w:cs="Arial"/>
                <w:color w:val="000000"/>
                <w:sz w:val="20"/>
                <w:szCs w:val="20"/>
                <w:lang w:val="en-US" w:eastAsia="en-US"/>
              </w:rPr>
            </w:pPr>
          </w:p>
        </w:tc>
      </w:tr>
    </w:tbl>
    <w:p w14:paraId="67C1BF83" w14:textId="77777777" w:rsidR="00C858E3" w:rsidRPr="00334E47" w:rsidRDefault="00C858E3" w:rsidP="00C858E3">
      <w:pPr>
        <w:tabs>
          <w:tab w:val="left" w:pos="-2880"/>
          <w:tab w:val="left" w:pos="-2790"/>
          <w:tab w:val="num" w:pos="990"/>
        </w:tabs>
        <w:ind w:left="450"/>
        <w:rPr>
          <w:rFonts w:ascii="Arial" w:hAnsi="Arial" w:cs="Arial"/>
          <w:sz w:val="20"/>
          <w:u w:val="single"/>
        </w:rPr>
      </w:pPr>
    </w:p>
    <w:p w14:paraId="0EDCE9BF" w14:textId="77777777" w:rsidR="00C858E3" w:rsidRPr="00932D08" w:rsidRDefault="00C858E3" w:rsidP="00675DC9">
      <w:pPr>
        <w:numPr>
          <w:ilvl w:val="0"/>
          <w:numId w:val="17"/>
        </w:numPr>
        <w:tabs>
          <w:tab w:val="num" w:pos="-7290"/>
          <w:tab w:val="left" w:pos="-2880"/>
          <w:tab w:val="left" w:pos="-2790"/>
        </w:tabs>
        <w:ind w:left="540" w:hanging="540"/>
        <w:jc w:val="both"/>
        <w:rPr>
          <w:rFonts w:ascii="Arial" w:hAnsi="Arial" w:cs="Arial"/>
          <w:sz w:val="20"/>
          <w:u w:val="single"/>
        </w:rPr>
      </w:pPr>
      <w:r w:rsidRPr="00334E47">
        <w:rPr>
          <w:rFonts w:ascii="Arial" w:hAnsi="Arial" w:cs="Arial"/>
          <w:sz w:val="20"/>
        </w:rPr>
        <w:t xml:space="preserve">Provide a </w:t>
      </w:r>
      <w:r w:rsidR="00430461" w:rsidRPr="00334E47">
        <w:rPr>
          <w:rFonts w:ascii="Arial" w:hAnsi="Arial" w:cs="Arial"/>
          <w:sz w:val="20"/>
          <w:u w:val="single"/>
        </w:rPr>
        <w:t>one-</w:t>
      </w:r>
      <w:r w:rsidRPr="00334E47">
        <w:rPr>
          <w:rFonts w:ascii="Arial" w:hAnsi="Arial" w:cs="Arial"/>
          <w:sz w:val="20"/>
          <w:u w:val="single"/>
        </w:rPr>
        <w:t>page</w:t>
      </w:r>
      <w:r w:rsidRPr="00334E47">
        <w:rPr>
          <w:rFonts w:ascii="Arial" w:hAnsi="Arial" w:cs="Arial"/>
          <w:sz w:val="20"/>
        </w:rPr>
        <w:t xml:space="preserve"> diagram of the ownership structure of the Proposing Firm and its subsidiaries. Include this in </w:t>
      </w:r>
      <w:r w:rsidR="00F63B80" w:rsidRPr="00334E47">
        <w:rPr>
          <w:rFonts w:ascii="Arial" w:hAnsi="Arial" w:cs="Arial"/>
          <w:sz w:val="20"/>
        </w:rPr>
        <w:t>the Exhibit Folder</w:t>
      </w:r>
      <w:r w:rsidRPr="00334E47">
        <w:rPr>
          <w:rFonts w:ascii="Arial" w:hAnsi="Arial" w:cs="Arial"/>
          <w:sz w:val="20"/>
        </w:rPr>
        <w:t xml:space="preserve"> and label it </w:t>
      </w:r>
      <w:r w:rsidRPr="00932D08">
        <w:rPr>
          <w:rFonts w:ascii="Arial" w:hAnsi="Arial" w:cs="Arial"/>
          <w:sz w:val="20"/>
          <w:u w:val="single"/>
        </w:rPr>
        <w:t>Exhibit 1</w:t>
      </w:r>
      <w:r w:rsidRPr="00932D08">
        <w:rPr>
          <w:rFonts w:ascii="Arial" w:hAnsi="Arial" w:cs="Arial"/>
          <w:sz w:val="20"/>
        </w:rPr>
        <w:t>.</w:t>
      </w:r>
    </w:p>
    <w:p w14:paraId="4C00001B" w14:textId="77777777" w:rsidR="00C858E3" w:rsidRPr="00334E47" w:rsidRDefault="00C858E3" w:rsidP="00675DC9">
      <w:pPr>
        <w:tabs>
          <w:tab w:val="left" w:pos="-2880"/>
          <w:tab w:val="left" w:pos="-2790"/>
        </w:tabs>
        <w:ind w:left="540"/>
        <w:jc w:val="both"/>
        <w:rPr>
          <w:rFonts w:ascii="Arial" w:hAnsi="Arial" w:cs="Arial"/>
          <w:sz w:val="20"/>
          <w:u w:val="single"/>
        </w:rPr>
      </w:pPr>
    </w:p>
    <w:p w14:paraId="3710DCBB" w14:textId="77777777" w:rsidR="00C858E3" w:rsidRPr="00334E47" w:rsidRDefault="00C858E3" w:rsidP="00675DC9">
      <w:pPr>
        <w:numPr>
          <w:ilvl w:val="0"/>
          <w:numId w:val="17"/>
        </w:numPr>
        <w:tabs>
          <w:tab w:val="left" w:pos="-2880"/>
          <w:tab w:val="left" w:pos="-2790"/>
        </w:tabs>
        <w:ind w:left="540" w:hanging="540"/>
        <w:jc w:val="both"/>
        <w:rPr>
          <w:rFonts w:ascii="Arial" w:hAnsi="Arial" w:cs="Arial"/>
          <w:sz w:val="20"/>
        </w:rPr>
      </w:pPr>
      <w:r w:rsidRPr="00334E47">
        <w:rPr>
          <w:rFonts w:ascii="Arial" w:hAnsi="Arial" w:cs="Arial"/>
          <w:sz w:val="20"/>
        </w:rPr>
        <w:t xml:space="preserve">Complete the following chart showing total expenditures for the record keeping business in both dollars and </w:t>
      </w:r>
      <w:r w:rsidR="00F8080F" w:rsidRPr="00334E47">
        <w:rPr>
          <w:rFonts w:ascii="Arial" w:hAnsi="Arial" w:cs="Arial"/>
          <w:sz w:val="20"/>
        </w:rPr>
        <w:t xml:space="preserve">as a </w:t>
      </w:r>
      <w:r w:rsidRPr="00334E47">
        <w:rPr>
          <w:rFonts w:ascii="Arial" w:hAnsi="Arial" w:cs="Arial"/>
          <w:sz w:val="20"/>
        </w:rPr>
        <w:t>percentage</w:t>
      </w:r>
      <w:r w:rsidR="00F8080F" w:rsidRPr="00334E47">
        <w:rPr>
          <w:rFonts w:ascii="Arial" w:hAnsi="Arial" w:cs="Arial"/>
          <w:sz w:val="20"/>
        </w:rPr>
        <w:t xml:space="preserve"> </w:t>
      </w:r>
      <w:r w:rsidR="0071732C" w:rsidRPr="00334E47">
        <w:rPr>
          <w:rFonts w:ascii="Arial" w:hAnsi="Arial" w:cs="Arial"/>
          <w:sz w:val="20"/>
        </w:rPr>
        <w:t>o</w:t>
      </w:r>
      <w:r w:rsidR="00F8080F" w:rsidRPr="00334E47">
        <w:rPr>
          <w:rFonts w:ascii="Arial" w:hAnsi="Arial" w:cs="Arial"/>
          <w:sz w:val="20"/>
        </w:rPr>
        <w:t>f total Firm expenditures.</w:t>
      </w:r>
    </w:p>
    <w:p w14:paraId="1CF0D25E" w14:textId="77777777" w:rsidR="00C858E3" w:rsidRPr="00334E47" w:rsidRDefault="00C858E3" w:rsidP="00C858E3">
      <w:pPr>
        <w:tabs>
          <w:tab w:val="left" w:pos="-2880"/>
          <w:tab w:val="left" w:pos="-2790"/>
        </w:tabs>
        <w:ind w:left="540"/>
        <w:jc w:val="both"/>
        <w:rPr>
          <w:rFonts w:ascii="Arial" w:hAnsi="Arial" w:cs="Arial"/>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617"/>
        <w:gridCol w:w="3519"/>
      </w:tblGrid>
      <w:tr w:rsidR="00C858E3" w:rsidRPr="00334E47" w14:paraId="55F15DD1" w14:textId="77777777" w:rsidTr="009170CB">
        <w:tc>
          <w:tcPr>
            <w:tcW w:w="1854" w:type="dxa"/>
            <w:shd w:val="clear" w:color="auto" w:fill="0070C0"/>
            <w:vAlign w:val="bottom"/>
          </w:tcPr>
          <w:p w14:paraId="5DC33138" w14:textId="77777777" w:rsidR="00C858E3" w:rsidRPr="00334E47" w:rsidRDefault="00C858E3" w:rsidP="009170CB">
            <w:pPr>
              <w:pStyle w:val="ListParagraph"/>
              <w:tabs>
                <w:tab w:val="left" w:pos="3510"/>
              </w:tabs>
              <w:spacing w:after="0" w:line="240" w:lineRule="auto"/>
              <w:ind w:left="0"/>
              <w:jc w:val="center"/>
              <w:rPr>
                <w:rFonts w:ascii="Arial" w:hAnsi="Arial" w:cs="Arial"/>
                <w:b/>
                <w:color w:val="FFFFFF"/>
                <w:sz w:val="20"/>
                <w:szCs w:val="20"/>
                <w:lang w:val="en-US" w:eastAsia="en-US"/>
              </w:rPr>
            </w:pPr>
            <w:r w:rsidRPr="00334E47">
              <w:rPr>
                <w:rFonts w:ascii="Arial" w:hAnsi="Arial" w:cs="Arial"/>
                <w:b/>
                <w:color w:val="FFFFFF"/>
                <w:sz w:val="20"/>
                <w:szCs w:val="20"/>
                <w:lang w:val="en-US" w:eastAsia="en-US"/>
              </w:rPr>
              <w:t>Year</w:t>
            </w:r>
          </w:p>
        </w:tc>
        <w:tc>
          <w:tcPr>
            <w:tcW w:w="3617" w:type="dxa"/>
            <w:shd w:val="clear" w:color="auto" w:fill="0070C0"/>
          </w:tcPr>
          <w:p w14:paraId="24441FB7" w14:textId="77777777" w:rsidR="00C858E3" w:rsidRPr="00334E47" w:rsidRDefault="00C858E3" w:rsidP="009170CB">
            <w:pPr>
              <w:pStyle w:val="ListParagraph"/>
              <w:tabs>
                <w:tab w:val="left" w:pos="3510"/>
              </w:tabs>
              <w:spacing w:after="0" w:line="240" w:lineRule="auto"/>
              <w:ind w:left="0"/>
              <w:jc w:val="center"/>
              <w:rPr>
                <w:rFonts w:ascii="Arial" w:hAnsi="Arial" w:cs="Arial"/>
                <w:b/>
                <w:color w:val="FFFFFF"/>
                <w:sz w:val="20"/>
                <w:szCs w:val="20"/>
                <w:lang w:val="en-US" w:eastAsia="en-US"/>
              </w:rPr>
            </w:pPr>
            <w:r w:rsidRPr="00334E47">
              <w:rPr>
                <w:rFonts w:ascii="Arial" w:hAnsi="Arial" w:cs="Arial"/>
                <w:b/>
                <w:color w:val="FFFFFF"/>
                <w:sz w:val="20"/>
                <w:szCs w:val="20"/>
                <w:lang w:val="en-US" w:eastAsia="en-US"/>
              </w:rPr>
              <w:t>Amount of investment in record keeping business ($)</w:t>
            </w:r>
          </w:p>
        </w:tc>
        <w:tc>
          <w:tcPr>
            <w:tcW w:w="3519" w:type="dxa"/>
            <w:shd w:val="clear" w:color="auto" w:fill="0070C0"/>
          </w:tcPr>
          <w:p w14:paraId="6481784F" w14:textId="77777777" w:rsidR="00C858E3" w:rsidRPr="00334E47" w:rsidRDefault="00C858E3" w:rsidP="009170CB">
            <w:pPr>
              <w:pStyle w:val="ListParagraph"/>
              <w:tabs>
                <w:tab w:val="left" w:pos="3510"/>
              </w:tabs>
              <w:spacing w:after="0" w:line="240" w:lineRule="auto"/>
              <w:ind w:left="0"/>
              <w:jc w:val="center"/>
              <w:rPr>
                <w:rFonts w:ascii="Arial" w:hAnsi="Arial" w:cs="Arial"/>
                <w:b/>
                <w:color w:val="FFFFFF"/>
                <w:sz w:val="20"/>
                <w:szCs w:val="20"/>
                <w:lang w:val="en-US" w:eastAsia="en-US"/>
              </w:rPr>
            </w:pPr>
            <w:r w:rsidRPr="00334E47">
              <w:rPr>
                <w:rFonts w:ascii="Arial" w:hAnsi="Arial" w:cs="Arial"/>
                <w:b/>
                <w:color w:val="FFFFFF"/>
                <w:sz w:val="20"/>
                <w:szCs w:val="20"/>
                <w:lang w:val="en-US" w:eastAsia="en-US"/>
              </w:rPr>
              <w:t>Amount of investment in record keeping business (%)</w:t>
            </w:r>
          </w:p>
        </w:tc>
      </w:tr>
      <w:tr w:rsidR="00C858E3" w:rsidRPr="00334E47" w14:paraId="7F2EFA27" w14:textId="77777777" w:rsidTr="002C3EAE">
        <w:tc>
          <w:tcPr>
            <w:tcW w:w="1854" w:type="dxa"/>
            <w:shd w:val="clear" w:color="auto" w:fill="BDD6EE" w:themeFill="accent1" w:themeFillTint="66"/>
          </w:tcPr>
          <w:p w14:paraId="27A90314" w14:textId="77777777" w:rsidR="00C858E3" w:rsidRPr="00334E47" w:rsidRDefault="00F63B80" w:rsidP="009170CB">
            <w:pPr>
              <w:pStyle w:val="ListParagraph"/>
              <w:tabs>
                <w:tab w:val="left" w:pos="3510"/>
              </w:tabs>
              <w:spacing w:after="0" w:line="240" w:lineRule="auto"/>
              <w:ind w:left="0"/>
              <w:jc w:val="center"/>
              <w:rPr>
                <w:rFonts w:ascii="Arial" w:hAnsi="Arial" w:cs="Arial"/>
                <w:color w:val="000000"/>
                <w:sz w:val="20"/>
                <w:szCs w:val="20"/>
                <w:lang w:val="en-US" w:eastAsia="en-US"/>
              </w:rPr>
            </w:pPr>
            <w:r w:rsidRPr="00334E47">
              <w:rPr>
                <w:rFonts w:ascii="Arial" w:hAnsi="Arial" w:cs="Arial"/>
                <w:color w:val="000000"/>
                <w:sz w:val="20"/>
                <w:szCs w:val="20"/>
                <w:lang w:val="en-US" w:eastAsia="en-US"/>
              </w:rPr>
              <w:t>201</w:t>
            </w:r>
            <w:r w:rsidR="007451C5" w:rsidRPr="00334E47">
              <w:rPr>
                <w:rFonts w:ascii="Arial" w:hAnsi="Arial" w:cs="Arial"/>
                <w:color w:val="000000"/>
                <w:sz w:val="20"/>
                <w:szCs w:val="20"/>
                <w:lang w:val="en-US" w:eastAsia="en-US"/>
              </w:rPr>
              <w:t>9</w:t>
            </w:r>
          </w:p>
        </w:tc>
        <w:tc>
          <w:tcPr>
            <w:tcW w:w="3617" w:type="dxa"/>
            <w:shd w:val="clear" w:color="auto" w:fill="BDD6EE" w:themeFill="accent1" w:themeFillTint="66"/>
          </w:tcPr>
          <w:p w14:paraId="19E7DC2D" w14:textId="77777777" w:rsidR="00C858E3" w:rsidRPr="00334E47"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p>
        </w:tc>
        <w:tc>
          <w:tcPr>
            <w:tcW w:w="3519" w:type="dxa"/>
            <w:shd w:val="clear" w:color="auto" w:fill="BDD6EE" w:themeFill="accent1" w:themeFillTint="66"/>
          </w:tcPr>
          <w:p w14:paraId="6EF66FE1" w14:textId="77777777" w:rsidR="00C858E3" w:rsidRPr="00334E47"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p>
        </w:tc>
      </w:tr>
      <w:tr w:rsidR="00C858E3" w:rsidRPr="00334E47" w14:paraId="76997BE3" w14:textId="77777777" w:rsidTr="009170CB">
        <w:tc>
          <w:tcPr>
            <w:tcW w:w="1854" w:type="dxa"/>
            <w:shd w:val="clear" w:color="auto" w:fill="FFFFFF"/>
          </w:tcPr>
          <w:p w14:paraId="483FAE44" w14:textId="77777777" w:rsidR="00C858E3" w:rsidRPr="00334E47" w:rsidRDefault="00C858E3" w:rsidP="009170CB">
            <w:pPr>
              <w:pStyle w:val="ListParagraph"/>
              <w:tabs>
                <w:tab w:val="left" w:pos="3510"/>
              </w:tabs>
              <w:spacing w:after="0" w:line="240" w:lineRule="auto"/>
              <w:ind w:left="0"/>
              <w:jc w:val="center"/>
              <w:rPr>
                <w:rFonts w:ascii="Arial" w:hAnsi="Arial" w:cs="Arial"/>
                <w:color w:val="000000"/>
                <w:sz w:val="20"/>
                <w:szCs w:val="20"/>
                <w:lang w:val="en-US"/>
              </w:rPr>
            </w:pPr>
            <w:r w:rsidRPr="00334E47">
              <w:rPr>
                <w:rFonts w:ascii="Arial" w:hAnsi="Arial" w:cs="Arial"/>
                <w:color w:val="000000"/>
                <w:sz w:val="20"/>
                <w:szCs w:val="20"/>
                <w:lang w:val="en-US"/>
              </w:rPr>
              <w:t>201</w:t>
            </w:r>
            <w:r w:rsidR="007451C5" w:rsidRPr="00334E47">
              <w:rPr>
                <w:rFonts w:ascii="Arial" w:hAnsi="Arial" w:cs="Arial"/>
                <w:color w:val="000000"/>
                <w:sz w:val="20"/>
                <w:szCs w:val="20"/>
                <w:lang w:val="en-US"/>
              </w:rPr>
              <w:t>8</w:t>
            </w:r>
          </w:p>
        </w:tc>
        <w:tc>
          <w:tcPr>
            <w:tcW w:w="3617" w:type="dxa"/>
            <w:shd w:val="clear" w:color="auto" w:fill="FFFFFF"/>
          </w:tcPr>
          <w:p w14:paraId="4E0D4988" w14:textId="77777777" w:rsidR="00C858E3" w:rsidRPr="00334E47"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p>
        </w:tc>
        <w:tc>
          <w:tcPr>
            <w:tcW w:w="3519" w:type="dxa"/>
            <w:shd w:val="clear" w:color="auto" w:fill="FFFFFF"/>
          </w:tcPr>
          <w:p w14:paraId="6ECAD6A5" w14:textId="77777777" w:rsidR="00C858E3" w:rsidRPr="00334E47"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p>
        </w:tc>
      </w:tr>
      <w:tr w:rsidR="00C858E3" w:rsidRPr="00334E47" w14:paraId="7F15F251" w14:textId="77777777" w:rsidTr="002C3EAE">
        <w:tc>
          <w:tcPr>
            <w:tcW w:w="1854" w:type="dxa"/>
            <w:shd w:val="clear" w:color="auto" w:fill="BDD6EE" w:themeFill="accent1" w:themeFillTint="66"/>
          </w:tcPr>
          <w:p w14:paraId="7932AEB8" w14:textId="77777777" w:rsidR="00C858E3" w:rsidRPr="00334E47" w:rsidRDefault="00C858E3" w:rsidP="009170CB">
            <w:pPr>
              <w:pStyle w:val="ListParagraph"/>
              <w:tabs>
                <w:tab w:val="left" w:pos="3510"/>
              </w:tabs>
              <w:spacing w:after="0" w:line="240" w:lineRule="auto"/>
              <w:ind w:left="0"/>
              <w:jc w:val="center"/>
              <w:rPr>
                <w:rFonts w:ascii="Arial" w:hAnsi="Arial" w:cs="Arial"/>
                <w:color w:val="000000"/>
                <w:sz w:val="20"/>
                <w:szCs w:val="20"/>
                <w:lang w:val="en-US"/>
              </w:rPr>
            </w:pPr>
            <w:r w:rsidRPr="00334E47">
              <w:rPr>
                <w:rFonts w:ascii="Arial" w:hAnsi="Arial" w:cs="Arial"/>
                <w:color w:val="000000"/>
                <w:sz w:val="20"/>
                <w:szCs w:val="20"/>
                <w:lang w:val="en-US"/>
              </w:rPr>
              <w:t>201</w:t>
            </w:r>
            <w:r w:rsidR="007451C5" w:rsidRPr="00334E47">
              <w:rPr>
                <w:rFonts w:ascii="Arial" w:hAnsi="Arial" w:cs="Arial"/>
                <w:color w:val="000000"/>
                <w:sz w:val="20"/>
                <w:szCs w:val="20"/>
                <w:lang w:val="en-US"/>
              </w:rPr>
              <w:t>7</w:t>
            </w:r>
          </w:p>
        </w:tc>
        <w:tc>
          <w:tcPr>
            <w:tcW w:w="3617" w:type="dxa"/>
            <w:shd w:val="clear" w:color="auto" w:fill="BDD6EE" w:themeFill="accent1" w:themeFillTint="66"/>
          </w:tcPr>
          <w:p w14:paraId="2865C168" w14:textId="77777777" w:rsidR="00C858E3" w:rsidRPr="00334E47"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p>
        </w:tc>
        <w:tc>
          <w:tcPr>
            <w:tcW w:w="3519" w:type="dxa"/>
            <w:shd w:val="clear" w:color="auto" w:fill="BDD6EE" w:themeFill="accent1" w:themeFillTint="66"/>
          </w:tcPr>
          <w:p w14:paraId="62B9704C" w14:textId="77777777" w:rsidR="00C858E3" w:rsidRPr="00334E47"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p>
        </w:tc>
      </w:tr>
    </w:tbl>
    <w:p w14:paraId="1B768998" w14:textId="77777777" w:rsidR="00C858E3" w:rsidRPr="00334E47" w:rsidRDefault="00C858E3" w:rsidP="00C858E3">
      <w:pPr>
        <w:ind w:left="547" w:hanging="547"/>
        <w:rPr>
          <w:rFonts w:ascii="Arial" w:hAnsi="Arial" w:cs="Arial"/>
          <w:sz w:val="20"/>
        </w:rPr>
      </w:pPr>
    </w:p>
    <w:p w14:paraId="24202A8A" w14:textId="2E083BAB" w:rsidR="00334E47" w:rsidRDefault="00C858E3" w:rsidP="00C858E3">
      <w:pPr>
        <w:numPr>
          <w:ilvl w:val="0"/>
          <w:numId w:val="17"/>
        </w:numPr>
        <w:tabs>
          <w:tab w:val="left" w:pos="-2880"/>
          <w:tab w:val="left" w:pos="-2790"/>
        </w:tabs>
        <w:ind w:left="540" w:hanging="540"/>
        <w:jc w:val="both"/>
        <w:rPr>
          <w:rFonts w:ascii="Arial" w:hAnsi="Arial" w:cs="Arial"/>
          <w:sz w:val="20"/>
        </w:rPr>
      </w:pPr>
      <w:r w:rsidRPr="00334E47">
        <w:rPr>
          <w:rFonts w:ascii="Arial" w:hAnsi="Arial" w:cs="Arial"/>
          <w:sz w:val="20"/>
        </w:rPr>
        <w:t>As of the RFP issue date, were there any discussions or pending agreements to purchase another organization, to sell or merge any part of your organization</w:t>
      </w:r>
      <w:r w:rsidR="00334E47" w:rsidRPr="00334E47">
        <w:rPr>
          <w:rFonts w:ascii="Arial" w:hAnsi="Arial" w:cs="Arial"/>
          <w:sz w:val="20"/>
        </w:rPr>
        <w:t>, or to enter into a major strategic partnership with another firm</w:t>
      </w:r>
      <w:r w:rsidRPr="00334E47">
        <w:rPr>
          <w:rFonts w:ascii="Arial" w:hAnsi="Arial" w:cs="Arial"/>
          <w:sz w:val="20"/>
        </w:rPr>
        <w:t>? (Yes/No) If yes, explain.</w:t>
      </w:r>
    </w:p>
    <w:p w14:paraId="0CE5DEB3" w14:textId="77777777" w:rsidR="00334E47" w:rsidRDefault="00334E47" w:rsidP="00334E47">
      <w:pPr>
        <w:tabs>
          <w:tab w:val="left" w:pos="-2880"/>
          <w:tab w:val="left" w:pos="-2790"/>
        </w:tabs>
        <w:ind w:left="540"/>
        <w:jc w:val="both"/>
        <w:rPr>
          <w:rFonts w:ascii="Arial" w:hAnsi="Arial" w:cs="Arial"/>
          <w:sz w:val="20"/>
        </w:rPr>
      </w:pPr>
    </w:p>
    <w:tbl>
      <w:tblPr>
        <w:tblW w:w="8887" w:type="dxa"/>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A0" w:firstRow="1" w:lastRow="0" w:firstColumn="1" w:lastColumn="0" w:noHBand="0" w:noVBand="0"/>
      </w:tblPr>
      <w:tblGrid>
        <w:gridCol w:w="2317"/>
        <w:gridCol w:w="900"/>
        <w:gridCol w:w="5670"/>
      </w:tblGrid>
      <w:tr w:rsidR="00334E47" w:rsidRPr="00334E47" w14:paraId="6893A88E" w14:textId="77777777" w:rsidTr="008A700F">
        <w:trPr>
          <w:trHeight w:hRule="exact" w:val="370"/>
        </w:trPr>
        <w:tc>
          <w:tcPr>
            <w:tcW w:w="2317" w:type="dxa"/>
            <w:tcBorders>
              <w:top w:val="single" w:sz="4" w:space="0" w:color="1F497D"/>
              <w:left w:val="single" w:sz="4" w:space="0" w:color="1F497D"/>
              <w:bottom w:val="single" w:sz="4" w:space="0" w:color="1F497D"/>
              <w:right w:val="single" w:sz="4" w:space="0" w:color="1F497D"/>
            </w:tcBorders>
            <w:shd w:val="clear" w:color="auto" w:fill="0070C0"/>
            <w:vAlign w:val="bottom"/>
          </w:tcPr>
          <w:p w14:paraId="010CB525" w14:textId="77777777" w:rsidR="00334E47" w:rsidRPr="00334E47" w:rsidRDefault="00334E47" w:rsidP="00FE3CE3">
            <w:pPr>
              <w:pStyle w:val="ListParagraph"/>
              <w:tabs>
                <w:tab w:val="left" w:pos="3510"/>
              </w:tabs>
              <w:spacing w:after="0" w:line="240" w:lineRule="auto"/>
              <w:ind w:left="0"/>
              <w:rPr>
                <w:rFonts w:ascii="Arial" w:hAnsi="Arial" w:cs="Arial"/>
                <w:b/>
                <w:color w:val="FFFFFF"/>
                <w:sz w:val="20"/>
                <w:szCs w:val="20"/>
                <w:lang w:val="en-US" w:eastAsia="en-US"/>
              </w:rPr>
            </w:pPr>
          </w:p>
        </w:tc>
        <w:tc>
          <w:tcPr>
            <w:tcW w:w="900"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5F8E0B14" w14:textId="77777777" w:rsidR="00334E47" w:rsidRPr="00334E47" w:rsidRDefault="00334E47" w:rsidP="00FE3CE3">
            <w:pPr>
              <w:pStyle w:val="ListParagraph"/>
              <w:tabs>
                <w:tab w:val="left" w:pos="3510"/>
              </w:tabs>
              <w:spacing w:after="0" w:line="240" w:lineRule="auto"/>
              <w:ind w:left="0"/>
              <w:jc w:val="center"/>
              <w:rPr>
                <w:rFonts w:ascii="Arial" w:hAnsi="Arial" w:cs="Arial"/>
                <w:b/>
                <w:color w:val="FFFFFF"/>
                <w:sz w:val="20"/>
                <w:szCs w:val="20"/>
                <w:lang w:val="en-US" w:eastAsia="en-US"/>
              </w:rPr>
            </w:pPr>
            <w:r w:rsidRPr="00334E47">
              <w:rPr>
                <w:rFonts w:ascii="Arial" w:hAnsi="Arial" w:cs="Arial"/>
                <w:b/>
                <w:color w:val="FFFFFF"/>
                <w:sz w:val="20"/>
                <w:szCs w:val="20"/>
                <w:lang w:val="en-US" w:eastAsia="en-US"/>
              </w:rPr>
              <w:t>Yes/No</w:t>
            </w:r>
          </w:p>
        </w:tc>
        <w:tc>
          <w:tcPr>
            <w:tcW w:w="5670"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674BF8C6" w14:textId="77777777" w:rsidR="00334E47" w:rsidRPr="00334E47" w:rsidRDefault="00334E47" w:rsidP="00FE3CE3">
            <w:pPr>
              <w:pStyle w:val="ListParagraph"/>
              <w:tabs>
                <w:tab w:val="left" w:pos="3510"/>
              </w:tabs>
              <w:spacing w:after="0" w:line="240" w:lineRule="auto"/>
              <w:ind w:left="0"/>
              <w:jc w:val="center"/>
              <w:rPr>
                <w:rFonts w:ascii="Arial" w:hAnsi="Arial" w:cs="Arial"/>
                <w:b/>
                <w:color w:val="FFFFFF"/>
                <w:sz w:val="20"/>
                <w:szCs w:val="20"/>
                <w:lang w:val="en-US" w:eastAsia="en-US"/>
              </w:rPr>
            </w:pPr>
            <w:r w:rsidRPr="00334E47">
              <w:rPr>
                <w:rFonts w:ascii="Arial" w:hAnsi="Arial" w:cs="Arial"/>
                <w:b/>
                <w:color w:val="FFFFFF"/>
                <w:sz w:val="20"/>
                <w:szCs w:val="20"/>
                <w:lang w:val="en-US" w:eastAsia="en-US"/>
              </w:rPr>
              <w:t>Description</w:t>
            </w:r>
          </w:p>
        </w:tc>
      </w:tr>
      <w:tr w:rsidR="00334E47" w:rsidRPr="00334E47" w14:paraId="32EB84AB" w14:textId="77777777" w:rsidTr="008A700F">
        <w:trPr>
          <w:trHeight w:hRule="exact" w:val="288"/>
        </w:trPr>
        <w:tc>
          <w:tcPr>
            <w:tcW w:w="231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03B64D9F" w14:textId="77777777" w:rsidR="00334E47" w:rsidRPr="00334E47" w:rsidRDefault="00334E47" w:rsidP="00FE3CE3">
            <w:pPr>
              <w:pStyle w:val="ListParagraph"/>
              <w:tabs>
                <w:tab w:val="left" w:pos="3510"/>
              </w:tabs>
              <w:spacing w:after="0" w:line="240" w:lineRule="auto"/>
              <w:ind w:left="0"/>
              <w:jc w:val="right"/>
              <w:rPr>
                <w:rFonts w:ascii="Arial" w:hAnsi="Arial" w:cs="Arial"/>
                <w:color w:val="000000"/>
                <w:sz w:val="20"/>
                <w:szCs w:val="20"/>
                <w:lang w:val="en-US" w:eastAsia="en-US"/>
              </w:rPr>
            </w:pPr>
            <w:r w:rsidRPr="00334E47">
              <w:rPr>
                <w:rFonts w:ascii="Arial" w:hAnsi="Arial" w:cs="Arial"/>
                <w:color w:val="000000"/>
                <w:sz w:val="20"/>
                <w:szCs w:val="20"/>
                <w:lang w:val="en-US" w:eastAsia="en-US"/>
              </w:rPr>
              <w:t>Purchase:</w:t>
            </w:r>
          </w:p>
        </w:tc>
        <w:tc>
          <w:tcPr>
            <w:tcW w:w="90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3CC6DCF" w14:textId="77777777" w:rsidR="00334E47" w:rsidRPr="00334E47" w:rsidRDefault="00334E47" w:rsidP="00FE3CE3">
            <w:pPr>
              <w:pStyle w:val="ListParagraph"/>
              <w:tabs>
                <w:tab w:val="left" w:pos="3510"/>
              </w:tabs>
              <w:spacing w:after="0" w:line="240" w:lineRule="auto"/>
              <w:ind w:left="0"/>
              <w:jc w:val="center"/>
              <w:rPr>
                <w:rFonts w:ascii="Arial" w:hAnsi="Arial" w:cs="Arial"/>
                <w:color w:val="000000"/>
                <w:sz w:val="20"/>
                <w:szCs w:val="20"/>
                <w:lang w:val="en-US" w:eastAsia="en-US"/>
              </w:rPr>
            </w:pPr>
          </w:p>
        </w:tc>
        <w:tc>
          <w:tcPr>
            <w:tcW w:w="567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49D55A5" w14:textId="77777777" w:rsidR="00334E47" w:rsidRPr="00334E47" w:rsidRDefault="00334E47" w:rsidP="00FE3CE3">
            <w:pPr>
              <w:pStyle w:val="ListParagraph"/>
              <w:tabs>
                <w:tab w:val="left" w:pos="3510"/>
              </w:tabs>
              <w:spacing w:after="0" w:line="240" w:lineRule="auto"/>
              <w:ind w:left="0"/>
              <w:rPr>
                <w:rFonts w:ascii="Arial" w:hAnsi="Arial" w:cs="Arial"/>
                <w:color w:val="000000"/>
                <w:sz w:val="20"/>
                <w:szCs w:val="20"/>
                <w:lang w:val="en-US" w:eastAsia="en-US"/>
              </w:rPr>
            </w:pPr>
          </w:p>
        </w:tc>
      </w:tr>
      <w:tr w:rsidR="00334E47" w:rsidRPr="00334E47" w14:paraId="28BD7836" w14:textId="77777777" w:rsidTr="008A700F">
        <w:trPr>
          <w:trHeight w:hRule="exact" w:val="288"/>
        </w:trPr>
        <w:tc>
          <w:tcPr>
            <w:tcW w:w="2317"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14:paraId="104D52EA" w14:textId="77777777" w:rsidR="00334E47" w:rsidRPr="00334E47" w:rsidRDefault="00334E47" w:rsidP="00FE3CE3">
            <w:pPr>
              <w:pStyle w:val="ListParagraph"/>
              <w:tabs>
                <w:tab w:val="left" w:pos="3510"/>
              </w:tabs>
              <w:spacing w:after="0" w:line="240" w:lineRule="auto"/>
              <w:ind w:left="0"/>
              <w:jc w:val="right"/>
              <w:rPr>
                <w:rFonts w:ascii="Arial" w:hAnsi="Arial" w:cs="Arial"/>
                <w:color w:val="000000"/>
                <w:sz w:val="20"/>
                <w:szCs w:val="20"/>
                <w:lang w:val="en-US" w:eastAsia="en-US"/>
              </w:rPr>
            </w:pPr>
            <w:r w:rsidRPr="00334E47">
              <w:rPr>
                <w:rFonts w:ascii="Arial" w:hAnsi="Arial" w:cs="Arial"/>
                <w:color w:val="000000"/>
                <w:sz w:val="20"/>
                <w:szCs w:val="20"/>
                <w:lang w:val="en-US" w:eastAsia="en-US"/>
              </w:rPr>
              <w:t>Merge:</w:t>
            </w:r>
          </w:p>
        </w:tc>
        <w:tc>
          <w:tcPr>
            <w:tcW w:w="90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017296BB" w14:textId="77777777" w:rsidR="00334E47" w:rsidRPr="00334E47" w:rsidRDefault="00334E47" w:rsidP="00FE3CE3">
            <w:pPr>
              <w:pStyle w:val="ListParagraph"/>
              <w:tabs>
                <w:tab w:val="left" w:pos="3510"/>
              </w:tabs>
              <w:spacing w:after="0" w:line="240" w:lineRule="auto"/>
              <w:ind w:left="0"/>
              <w:jc w:val="center"/>
              <w:rPr>
                <w:rFonts w:ascii="Arial" w:hAnsi="Arial" w:cs="Arial"/>
                <w:color w:val="000000"/>
                <w:sz w:val="20"/>
                <w:szCs w:val="20"/>
                <w:lang w:val="en-US" w:eastAsia="en-US"/>
              </w:rPr>
            </w:pPr>
          </w:p>
        </w:tc>
        <w:tc>
          <w:tcPr>
            <w:tcW w:w="567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240D2E7F" w14:textId="77777777" w:rsidR="00334E47" w:rsidRPr="00334E47" w:rsidRDefault="00334E47" w:rsidP="00FE3CE3">
            <w:pPr>
              <w:pStyle w:val="ListParagraph"/>
              <w:tabs>
                <w:tab w:val="left" w:pos="3510"/>
              </w:tabs>
              <w:spacing w:after="0" w:line="240" w:lineRule="auto"/>
              <w:ind w:left="0"/>
              <w:rPr>
                <w:rFonts w:ascii="Arial" w:hAnsi="Arial" w:cs="Arial"/>
                <w:color w:val="000000"/>
                <w:sz w:val="20"/>
                <w:szCs w:val="20"/>
                <w:lang w:val="en-US" w:eastAsia="en-US"/>
              </w:rPr>
            </w:pPr>
          </w:p>
        </w:tc>
      </w:tr>
      <w:tr w:rsidR="00334E47" w:rsidRPr="00334E47" w14:paraId="57605A82" w14:textId="77777777" w:rsidTr="008A700F">
        <w:trPr>
          <w:trHeight w:hRule="exact" w:val="288"/>
        </w:trPr>
        <w:tc>
          <w:tcPr>
            <w:tcW w:w="231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07B965D5" w14:textId="77777777" w:rsidR="00334E47" w:rsidRPr="00334E47" w:rsidRDefault="00334E47" w:rsidP="00FE3CE3">
            <w:pPr>
              <w:pStyle w:val="ListParagraph"/>
              <w:tabs>
                <w:tab w:val="left" w:pos="3510"/>
              </w:tabs>
              <w:spacing w:after="0" w:line="240" w:lineRule="auto"/>
              <w:ind w:left="0"/>
              <w:jc w:val="right"/>
              <w:rPr>
                <w:rFonts w:ascii="Arial" w:hAnsi="Arial" w:cs="Arial"/>
                <w:color w:val="000000"/>
                <w:sz w:val="20"/>
                <w:szCs w:val="20"/>
                <w:lang w:val="en-US" w:eastAsia="en-US"/>
              </w:rPr>
            </w:pPr>
            <w:r w:rsidRPr="00334E47">
              <w:rPr>
                <w:rFonts w:ascii="Arial" w:hAnsi="Arial" w:cs="Arial"/>
                <w:color w:val="000000"/>
                <w:sz w:val="20"/>
                <w:szCs w:val="20"/>
                <w:lang w:val="en-US" w:eastAsia="en-US"/>
              </w:rPr>
              <w:t>Sell:</w:t>
            </w:r>
          </w:p>
        </w:tc>
        <w:tc>
          <w:tcPr>
            <w:tcW w:w="90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E844CAB" w14:textId="77777777" w:rsidR="00334E47" w:rsidRPr="00334E47" w:rsidRDefault="00334E47" w:rsidP="00FE3CE3">
            <w:pPr>
              <w:pStyle w:val="ListParagraph"/>
              <w:tabs>
                <w:tab w:val="left" w:pos="3510"/>
              </w:tabs>
              <w:spacing w:after="0" w:line="240" w:lineRule="auto"/>
              <w:ind w:left="0"/>
              <w:jc w:val="center"/>
              <w:rPr>
                <w:rFonts w:ascii="Arial" w:hAnsi="Arial" w:cs="Arial"/>
                <w:color w:val="000000"/>
                <w:sz w:val="20"/>
                <w:szCs w:val="20"/>
                <w:lang w:val="en-US" w:eastAsia="en-US"/>
              </w:rPr>
            </w:pPr>
          </w:p>
        </w:tc>
        <w:tc>
          <w:tcPr>
            <w:tcW w:w="567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47E2BBA" w14:textId="77777777" w:rsidR="00334E47" w:rsidRPr="00334E47" w:rsidRDefault="00334E47" w:rsidP="00FE3CE3">
            <w:pPr>
              <w:pStyle w:val="ListParagraph"/>
              <w:tabs>
                <w:tab w:val="left" w:pos="3510"/>
              </w:tabs>
              <w:spacing w:after="0" w:line="240" w:lineRule="auto"/>
              <w:ind w:left="0"/>
              <w:rPr>
                <w:rFonts w:ascii="Arial" w:hAnsi="Arial" w:cs="Arial"/>
                <w:color w:val="000000"/>
                <w:sz w:val="20"/>
                <w:szCs w:val="20"/>
                <w:lang w:val="en-US" w:eastAsia="en-US"/>
              </w:rPr>
            </w:pPr>
          </w:p>
        </w:tc>
      </w:tr>
      <w:tr w:rsidR="00334E47" w:rsidRPr="00334E47" w14:paraId="0CC649C1" w14:textId="77777777" w:rsidTr="008A700F">
        <w:trPr>
          <w:trHeight w:hRule="exact" w:val="288"/>
        </w:trPr>
        <w:tc>
          <w:tcPr>
            <w:tcW w:w="2317"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267D0232" w14:textId="60972D7B" w:rsidR="00334E47" w:rsidRPr="00334E47" w:rsidRDefault="00334E47" w:rsidP="00FE3CE3">
            <w:pPr>
              <w:pStyle w:val="ListParagraph"/>
              <w:tabs>
                <w:tab w:val="left" w:pos="3510"/>
              </w:tabs>
              <w:spacing w:after="0" w:line="240" w:lineRule="auto"/>
              <w:ind w:left="0"/>
              <w:jc w:val="right"/>
              <w:rPr>
                <w:rFonts w:ascii="Arial" w:hAnsi="Arial" w:cs="Arial"/>
                <w:color w:val="000000"/>
                <w:sz w:val="20"/>
                <w:szCs w:val="20"/>
                <w:lang w:val="en-US" w:eastAsia="en-US"/>
              </w:rPr>
            </w:pPr>
            <w:r w:rsidRPr="00334E47">
              <w:rPr>
                <w:rFonts w:ascii="Arial" w:hAnsi="Arial" w:cs="Arial"/>
                <w:color w:val="000000"/>
                <w:sz w:val="20"/>
                <w:szCs w:val="20"/>
                <w:lang w:val="en-US" w:eastAsia="en-US"/>
              </w:rPr>
              <w:t>Strategic Partners</w:t>
            </w:r>
            <w:r>
              <w:rPr>
                <w:rFonts w:ascii="Arial" w:hAnsi="Arial" w:cs="Arial"/>
                <w:color w:val="000000"/>
                <w:sz w:val="20"/>
                <w:szCs w:val="20"/>
                <w:lang w:val="en-US" w:eastAsia="en-US"/>
              </w:rPr>
              <w:t>hip</w:t>
            </w:r>
            <w:r w:rsidR="008A700F">
              <w:rPr>
                <w:rFonts w:ascii="Arial" w:hAnsi="Arial" w:cs="Arial"/>
                <w:color w:val="000000"/>
                <w:sz w:val="20"/>
                <w:szCs w:val="20"/>
                <w:lang w:val="en-US" w:eastAsia="en-US"/>
              </w:rPr>
              <w:t>:</w:t>
            </w:r>
          </w:p>
        </w:tc>
        <w:tc>
          <w:tcPr>
            <w:tcW w:w="900"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24CA1141" w14:textId="77777777" w:rsidR="00334E47" w:rsidRPr="00334E47" w:rsidRDefault="00334E47" w:rsidP="00FE3CE3">
            <w:pPr>
              <w:pStyle w:val="ListParagraph"/>
              <w:tabs>
                <w:tab w:val="left" w:pos="3510"/>
              </w:tabs>
              <w:spacing w:after="0" w:line="240" w:lineRule="auto"/>
              <w:ind w:left="0"/>
              <w:jc w:val="center"/>
              <w:rPr>
                <w:rFonts w:ascii="Arial" w:hAnsi="Arial" w:cs="Arial"/>
                <w:color w:val="000000"/>
                <w:sz w:val="20"/>
                <w:szCs w:val="20"/>
                <w:lang w:val="en-US" w:eastAsia="en-US"/>
              </w:rPr>
            </w:pPr>
          </w:p>
        </w:tc>
        <w:tc>
          <w:tcPr>
            <w:tcW w:w="5670"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7704C353" w14:textId="77777777" w:rsidR="00334E47" w:rsidRPr="00334E47" w:rsidRDefault="00334E47" w:rsidP="00FE3CE3">
            <w:pPr>
              <w:pStyle w:val="ListParagraph"/>
              <w:tabs>
                <w:tab w:val="left" w:pos="3510"/>
              </w:tabs>
              <w:spacing w:after="0" w:line="240" w:lineRule="auto"/>
              <w:ind w:left="0"/>
              <w:rPr>
                <w:rFonts w:ascii="Arial" w:hAnsi="Arial" w:cs="Arial"/>
                <w:color w:val="000000"/>
                <w:sz w:val="20"/>
                <w:szCs w:val="20"/>
                <w:lang w:val="en-US" w:eastAsia="en-US"/>
              </w:rPr>
            </w:pPr>
          </w:p>
        </w:tc>
      </w:tr>
    </w:tbl>
    <w:p w14:paraId="06E45B41" w14:textId="1BC9B48C" w:rsidR="00C858E3" w:rsidRPr="00334E47" w:rsidRDefault="00C858E3" w:rsidP="00C858E3">
      <w:pPr>
        <w:numPr>
          <w:ilvl w:val="0"/>
          <w:numId w:val="17"/>
        </w:numPr>
        <w:tabs>
          <w:tab w:val="left" w:pos="-2880"/>
          <w:tab w:val="left" w:pos="-2790"/>
        </w:tabs>
        <w:ind w:left="540" w:hanging="540"/>
        <w:jc w:val="both"/>
        <w:rPr>
          <w:rFonts w:ascii="Arial" w:hAnsi="Arial" w:cs="Arial"/>
          <w:sz w:val="20"/>
        </w:rPr>
      </w:pPr>
      <w:r w:rsidRPr="00334E47">
        <w:rPr>
          <w:rFonts w:ascii="Arial" w:hAnsi="Arial" w:cs="Arial"/>
          <w:sz w:val="20"/>
        </w:rPr>
        <w:lastRenderedPageBreak/>
        <w:br w:type="page"/>
      </w:r>
    </w:p>
    <w:p w14:paraId="31F09936" w14:textId="739FA828" w:rsidR="00C858E3" w:rsidRPr="00334E47" w:rsidRDefault="00FE3CE3" w:rsidP="00FE3CE3">
      <w:pPr>
        <w:tabs>
          <w:tab w:val="left" w:pos="-2880"/>
          <w:tab w:val="left" w:pos="-2790"/>
        </w:tabs>
        <w:ind w:left="540" w:hanging="540"/>
        <w:jc w:val="both"/>
        <w:rPr>
          <w:rFonts w:ascii="Arial" w:hAnsi="Arial" w:cs="Arial"/>
          <w:sz w:val="20"/>
        </w:rPr>
      </w:pPr>
      <w:r>
        <w:rPr>
          <w:rFonts w:ascii="Arial" w:hAnsi="Arial" w:cs="Arial"/>
          <w:sz w:val="20"/>
        </w:rPr>
        <w:lastRenderedPageBreak/>
        <w:t xml:space="preserve">A6. </w:t>
      </w:r>
      <w:r>
        <w:rPr>
          <w:rFonts w:ascii="Arial" w:hAnsi="Arial" w:cs="Arial"/>
          <w:sz w:val="20"/>
        </w:rPr>
        <w:tab/>
      </w:r>
      <w:r w:rsidR="00C858E3" w:rsidRPr="00334E47">
        <w:rPr>
          <w:rFonts w:ascii="Arial" w:hAnsi="Arial" w:cs="Arial"/>
          <w:sz w:val="20"/>
        </w:rPr>
        <w:t>Has your organization ever filed for bankruptcy or otherwise become insolvent? (Yes/No) If yes, explain and provide applicable date(s).</w:t>
      </w:r>
    </w:p>
    <w:p w14:paraId="76327B5D" w14:textId="77777777" w:rsidR="00C858E3" w:rsidRPr="00334E47" w:rsidRDefault="00C858E3" w:rsidP="00C10723">
      <w:pPr>
        <w:ind w:left="540" w:hanging="540"/>
        <w:jc w:val="both"/>
        <w:rPr>
          <w:rFonts w:ascii="Arial" w:hAnsi="Arial" w:cs="Arial"/>
          <w:sz w:val="20"/>
        </w:rPr>
      </w:pPr>
    </w:p>
    <w:p w14:paraId="09B39B52" w14:textId="77777777" w:rsidR="00C858E3" w:rsidRPr="00673AD2" w:rsidRDefault="00C858E3" w:rsidP="00C10723">
      <w:pPr>
        <w:numPr>
          <w:ilvl w:val="0"/>
          <w:numId w:val="17"/>
        </w:numPr>
        <w:ind w:left="540" w:hanging="540"/>
        <w:jc w:val="both"/>
        <w:rPr>
          <w:rFonts w:ascii="Arial" w:hAnsi="Arial" w:cs="Arial"/>
          <w:b/>
          <w:sz w:val="20"/>
        </w:rPr>
      </w:pPr>
      <w:r w:rsidRPr="00334E47">
        <w:rPr>
          <w:rFonts w:ascii="Arial" w:hAnsi="Arial" w:cs="Arial"/>
          <w:sz w:val="20"/>
        </w:rPr>
        <w:t xml:space="preserve">If your organization or parent company has a credit rating, provide your ratings from Standard &amp; Poor’s, Moody’s, and Fitch.  For insurance companies, include the financial strength rating, as well as </w:t>
      </w:r>
      <w:r w:rsidRPr="00673AD2">
        <w:rPr>
          <w:rFonts w:ascii="Arial" w:hAnsi="Arial" w:cs="Arial"/>
          <w:sz w:val="20"/>
        </w:rPr>
        <w:t xml:space="preserve">your counterparty credit rating. If rated by some other service, provide the organization name and rating.  </w:t>
      </w:r>
    </w:p>
    <w:p w14:paraId="4A5A4812" w14:textId="77777777" w:rsidR="00C858E3" w:rsidRPr="00334E47" w:rsidRDefault="00C858E3" w:rsidP="00C10723">
      <w:pPr>
        <w:tabs>
          <w:tab w:val="left" w:pos="-2880"/>
          <w:tab w:val="left" w:pos="-2790"/>
        </w:tabs>
        <w:ind w:left="450"/>
        <w:jc w:val="both"/>
        <w:rPr>
          <w:rFonts w:ascii="Arial" w:hAnsi="Arial" w:cs="Arial"/>
          <w:sz w:val="20"/>
        </w:rPr>
      </w:pPr>
    </w:p>
    <w:tbl>
      <w:tblPr>
        <w:tblW w:w="6498" w:type="dxa"/>
        <w:tblInd w:w="72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258"/>
        <w:gridCol w:w="3240"/>
      </w:tblGrid>
      <w:tr w:rsidR="00C858E3" w:rsidRPr="00334E47" w14:paraId="400CD18D" w14:textId="77777777" w:rsidTr="009170CB">
        <w:trPr>
          <w:trHeight w:val="440"/>
          <w:tblHeader/>
        </w:trPr>
        <w:tc>
          <w:tcPr>
            <w:tcW w:w="3258"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048BA59F" w14:textId="77777777" w:rsidR="00C858E3" w:rsidRPr="00334E47" w:rsidRDefault="00C858E3" w:rsidP="009170CB">
            <w:pPr>
              <w:tabs>
                <w:tab w:val="left" w:pos="-2880"/>
                <w:tab w:val="left" w:pos="-2790"/>
              </w:tabs>
              <w:ind w:left="-18" w:firstLine="18"/>
              <w:jc w:val="center"/>
              <w:rPr>
                <w:rFonts w:ascii="Arial" w:hAnsi="Arial" w:cs="Arial"/>
                <w:b/>
                <w:color w:val="FFFFFF"/>
                <w:sz w:val="20"/>
              </w:rPr>
            </w:pPr>
            <w:r w:rsidRPr="00334E47">
              <w:rPr>
                <w:rFonts w:ascii="Arial" w:hAnsi="Arial" w:cs="Arial"/>
                <w:b/>
                <w:color w:val="FFFFFF"/>
                <w:sz w:val="20"/>
              </w:rPr>
              <w:t>Rating</w:t>
            </w:r>
          </w:p>
          <w:p w14:paraId="7C5D7862" w14:textId="77777777" w:rsidR="00C858E3" w:rsidRPr="00334E47" w:rsidRDefault="00C858E3" w:rsidP="009170CB">
            <w:pPr>
              <w:tabs>
                <w:tab w:val="left" w:pos="-2880"/>
                <w:tab w:val="left" w:pos="-2790"/>
              </w:tabs>
              <w:jc w:val="center"/>
              <w:rPr>
                <w:rFonts w:ascii="Arial" w:hAnsi="Arial" w:cs="Arial"/>
                <w:b/>
                <w:color w:val="FFFFFF"/>
                <w:sz w:val="20"/>
              </w:rPr>
            </w:pPr>
            <w:r w:rsidRPr="00334E47">
              <w:rPr>
                <w:rFonts w:ascii="Arial" w:hAnsi="Arial" w:cs="Arial"/>
                <w:b/>
                <w:color w:val="FFFFFF"/>
                <w:sz w:val="20"/>
              </w:rPr>
              <w:t>Organization</w:t>
            </w:r>
          </w:p>
        </w:tc>
        <w:tc>
          <w:tcPr>
            <w:tcW w:w="3240"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28E04D93" w14:textId="77777777" w:rsidR="00C858E3" w:rsidRPr="00334E47" w:rsidRDefault="00C858E3" w:rsidP="009170CB">
            <w:pPr>
              <w:tabs>
                <w:tab w:val="left" w:pos="-2880"/>
                <w:tab w:val="left" w:pos="-2790"/>
              </w:tabs>
              <w:jc w:val="center"/>
              <w:rPr>
                <w:rFonts w:ascii="Arial" w:hAnsi="Arial" w:cs="Arial"/>
                <w:b/>
                <w:bCs/>
                <w:color w:val="FFFFFF"/>
                <w:sz w:val="20"/>
              </w:rPr>
            </w:pPr>
            <w:r w:rsidRPr="00334E47">
              <w:rPr>
                <w:rFonts w:ascii="Arial" w:hAnsi="Arial" w:cs="Arial"/>
                <w:b/>
                <w:bCs/>
                <w:color w:val="FFFFFF"/>
                <w:sz w:val="20"/>
              </w:rPr>
              <w:t>Current Financial Strength Rating</w:t>
            </w:r>
          </w:p>
        </w:tc>
      </w:tr>
      <w:tr w:rsidR="00C858E3" w:rsidRPr="00334E47" w14:paraId="6B73974A" w14:textId="77777777" w:rsidTr="002C3EAE">
        <w:trPr>
          <w:trHeight w:val="288"/>
        </w:trPr>
        <w:tc>
          <w:tcPr>
            <w:tcW w:w="325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46CFDD32" w14:textId="77777777" w:rsidR="00C858E3" w:rsidRPr="00334E47" w:rsidRDefault="00C858E3" w:rsidP="009170CB">
            <w:pPr>
              <w:tabs>
                <w:tab w:val="left" w:pos="-2880"/>
                <w:tab w:val="left" w:pos="-2790"/>
              </w:tabs>
              <w:jc w:val="right"/>
              <w:rPr>
                <w:rFonts w:ascii="Arial" w:hAnsi="Arial" w:cs="Arial"/>
                <w:color w:val="000000"/>
                <w:sz w:val="20"/>
              </w:rPr>
            </w:pPr>
            <w:r w:rsidRPr="00334E47">
              <w:rPr>
                <w:rFonts w:ascii="Arial" w:hAnsi="Arial" w:cs="Arial"/>
                <w:color w:val="000000"/>
                <w:sz w:val="20"/>
              </w:rPr>
              <w:t>Fitch:</w:t>
            </w:r>
          </w:p>
        </w:tc>
        <w:tc>
          <w:tcPr>
            <w:tcW w:w="324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F65B23D" w14:textId="77777777" w:rsidR="00C858E3" w:rsidRPr="00334E47" w:rsidRDefault="00C858E3" w:rsidP="009170CB">
            <w:pPr>
              <w:tabs>
                <w:tab w:val="left" w:pos="-2880"/>
                <w:tab w:val="left" w:pos="-2790"/>
              </w:tabs>
              <w:jc w:val="center"/>
              <w:rPr>
                <w:rFonts w:ascii="Arial" w:hAnsi="Arial" w:cs="Arial"/>
                <w:color w:val="000000"/>
                <w:sz w:val="20"/>
              </w:rPr>
            </w:pPr>
          </w:p>
        </w:tc>
      </w:tr>
      <w:tr w:rsidR="00C858E3" w:rsidRPr="00334E47" w14:paraId="63388641" w14:textId="77777777" w:rsidTr="009170CB">
        <w:trPr>
          <w:trHeight w:val="288"/>
        </w:trPr>
        <w:tc>
          <w:tcPr>
            <w:tcW w:w="325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14:paraId="4C7FD683" w14:textId="77777777" w:rsidR="00C858E3" w:rsidRPr="00334E47" w:rsidRDefault="00C858E3" w:rsidP="009170CB">
            <w:pPr>
              <w:tabs>
                <w:tab w:val="left" w:pos="-2880"/>
                <w:tab w:val="left" w:pos="-2790"/>
              </w:tabs>
              <w:jc w:val="right"/>
              <w:rPr>
                <w:rFonts w:ascii="Arial" w:hAnsi="Arial" w:cs="Arial"/>
                <w:color w:val="000000"/>
                <w:sz w:val="20"/>
              </w:rPr>
            </w:pPr>
            <w:r w:rsidRPr="00334E47">
              <w:rPr>
                <w:rFonts w:ascii="Arial" w:hAnsi="Arial" w:cs="Arial"/>
                <w:color w:val="000000"/>
                <w:sz w:val="20"/>
              </w:rPr>
              <w:t>Moody’s:</w:t>
            </w:r>
          </w:p>
        </w:tc>
        <w:tc>
          <w:tcPr>
            <w:tcW w:w="324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5F553754" w14:textId="77777777" w:rsidR="00C858E3" w:rsidRPr="00334E47" w:rsidRDefault="00C858E3" w:rsidP="009170CB">
            <w:pPr>
              <w:tabs>
                <w:tab w:val="left" w:pos="-2880"/>
                <w:tab w:val="left" w:pos="-2790"/>
              </w:tabs>
              <w:jc w:val="center"/>
              <w:rPr>
                <w:rFonts w:ascii="Arial" w:hAnsi="Arial" w:cs="Arial"/>
                <w:color w:val="000000"/>
                <w:sz w:val="20"/>
              </w:rPr>
            </w:pPr>
          </w:p>
        </w:tc>
      </w:tr>
      <w:tr w:rsidR="00C858E3" w:rsidRPr="00334E47" w14:paraId="3A2BE52C" w14:textId="77777777" w:rsidTr="002C3EAE">
        <w:trPr>
          <w:trHeight w:val="288"/>
        </w:trPr>
        <w:tc>
          <w:tcPr>
            <w:tcW w:w="325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0A83454E" w14:textId="77777777" w:rsidR="00C858E3" w:rsidRPr="00334E47" w:rsidRDefault="00C858E3" w:rsidP="009170CB">
            <w:pPr>
              <w:tabs>
                <w:tab w:val="left" w:pos="-2880"/>
                <w:tab w:val="left" w:pos="-2790"/>
              </w:tabs>
              <w:jc w:val="right"/>
              <w:rPr>
                <w:rFonts w:ascii="Arial" w:hAnsi="Arial" w:cs="Arial"/>
                <w:color w:val="000000"/>
                <w:sz w:val="20"/>
              </w:rPr>
            </w:pPr>
            <w:r w:rsidRPr="00334E47">
              <w:rPr>
                <w:rFonts w:ascii="Arial" w:hAnsi="Arial" w:cs="Arial"/>
                <w:color w:val="000000"/>
                <w:sz w:val="20"/>
              </w:rPr>
              <w:t>S&amp;P:</w:t>
            </w:r>
          </w:p>
        </w:tc>
        <w:tc>
          <w:tcPr>
            <w:tcW w:w="324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9068512" w14:textId="77777777" w:rsidR="00C858E3" w:rsidRPr="00334E47" w:rsidRDefault="00C858E3" w:rsidP="009170CB">
            <w:pPr>
              <w:tabs>
                <w:tab w:val="left" w:pos="-2880"/>
                <w:tab w:val="left" w:pos="-2790"/>
              </w:tabs>
              <w:jc w:val="center"/>
              <w:rPr>
                <w:rFonts w:ascii="Arial" w:hAnsi="Arial" w:cs="Arial"/>
                <w:color w:val="000000"/>
                <w:sz w:val="20"/>
              </w:rPr>
            </w:pPr>
          </w:p>
        </w:tc>
      </w:tr>
      <w:tr w:rsidR="00C858E3" w:rsidRPr="00334E47" w14:paraId="17EFEB96" w14:textId="77777777" w:rsidTr="009170CB">
        <w:trPr>
          <w:trHeight w:val="288"/>
        </w:trPr>
        <w:tc>
          <w:tcPr>
            <w:tcW w:w="325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14:paraId="41039676" w14:textId="77777777" w:rsidR="00C858E3" w:rsidRPr="00334E47" w:rsidRDefault="00C858E3" w:rsidP="009170CB">
            <w:pPr>
              <w:tabs>
                <w:tab w:val="left" w:pos="-2880"/>
                <w:tab w:val="left" w:pos="-2790"/>
              </w:tabs>
              <w:jc w:val="right"/>
              <w:rPr>
                <w:rFonts w:ascii="Arial" w:hAnsi="Arial" w:cs="Arial"/>
                <w:color w:val="000000"/>
                <w:sz w:val="20"/>
              </w:rPr>
            </w:pPr>
            <w:r w:rsidRPr="00334E47">
              <w:rPr>
                <w:rFonts w:ascii="Arial" w:hAnsi="Arial" w:cs="Arial"/>
                <w:color w:val="000000"/>
                <w:sz w:val="20"/>
              </w:rPr>
              <w:t>Other (Specify organization name):</w:t>
            </w:r>
          </w:p>
        </w:tc>
        <w:tc>
          <w:tcPr>
            <w:tcW w:w="324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41AFFFAA" w14:textId="77777777" w:rsidR="00C858E3" w:rsidRPr="00334E47" w:rsidRDefault="00C858E3" w:rsidP="009170CB">
            <w:pPr>
              <w:tabs>
                <w:tab w:val="left" w:pos="-2880"/>
                <w:tab w:val="left" w:pos="-2790"/>
              </w:tabs>
              <w:jc w:val="center"/>
              <w:rPr>
                <w:rFonts w:ascii="Arial" w:hAnsi="Arial" w:cs="Arial"/>
                <w:color w:val="000000"/>
                <w:sz w:val="20"/>
              </w:rPr>
            </w:pPr>
          </w:p>
        </w:tc>
      </w:tr>
    </w:tbl>
    <w:p w14:paraId="6A2D9043" w14:textId="77777777" w:rsidR="00C858E3" w:rsidRPr="00334E47" w:rsidRDefault="00C858E3" w:rsidP="00C858E3">
      <w:pPr>
        <w:tabs>
          <w:tab w:val="left" w:pos="-2880"/>
          <w:tab w:val="left" w:pos="-2790"/>
        </w:tabs>
        <w:ind w:left="450"/>
        <w:rPr>
          <w:rFonts w:ascii="Arial" w:hAnsi="Arial" w:cs="Arial"/>
          <w:sz w:val="20"/>
        </w:rPr>
      </w:pPr>
    </w:p>
    <w:p w14:paraId="71045213" w14:textId="77777777" w:rsidR="00C858E3" w:rsidRPr="00932D08" w:rsidRDefault="00C858E3" w:rsidP="00C10723">
      <w:pPr>
        <w:numPr>
          <w:ilvl w:val="0"/>
          <w:numId w:val="17"/>
        </w:numPr>
        <w:ind w:left="540" w:hanging="540"/>
        <w:jc w:val="both"/>
        <w:rPr>
          <w:rFonts w:ascii="Arial" w:hAnsi="Arial" w:cs="Arial"/>
          <w:sz w:val="20"/>
        </w:rPr>
      </w:pPr>
      <w:r w:rsidRPr="00334E47">
        <w:rPr>
          <w:rFonts w:ascii="Arial" w:hAnsi="Arial" w:cs="Arial"/>
          <w:sz w:val="20"/>
        </w:rPr>
        <w:t>Provide a copy of financial statements certified by management and/or audited by an independent Certified Public Accountant. The statement should include a balance sheet, income statement, and cash flow statement with all footnotes and disclosures in accordance with generally accepted accounting principles for the last three (3) full fiscal years of operations. Sole proprietorships may substitute a personal financial statement with personal tax documents filed with the federal government for the last three (3) years. The Proposing Firm must be prepared to substantiate all information shown. Financial statements not meeting this requirement may be deemed unresponsive or scored lower in the evaluation of the proposal. If a Proposing Firm intends to operate the business as a sole proprietorship, the Proposing Firm must submit a personal financial statement not older than ninety (90) calendar days and three (3) years of the most recent personal tax returns. This must be submitted with the rest of the proposal.  Include these statements in the Exhibit Folder and la</w:t>
      </w:r>
      <w:r w:rsidRPr="00932D08">
        <w:rPr>
          <w:rFonts w:ascii="Arial" w:hAnsi="Arial" w:cs="Arial"/>
          <w:sz w:val="20"/>
        </w:rPr>
        <w:t xml:space="preserve">bel it </w:t>
      </w:r>
      <w:r w:rsidRPr="00932D08">
        <w:rPr>
          <w:rFonts w:ascii="Arial" w:hAnsi="Arial" w:cs="Arial"/>
          <w:sz w:val="20"/>
          <w:u w:val="single"/>
        </w:rPr>
        <w:t>Exhibit 2</w:t>
      </w:r>
      <w:r w:rsidRPr="00932D08">
        <w:rPr>
          <w:rFonts w:ascii="Arial" w:hAnsi="Arial" w:cs="Arial"/>
          <w:sz w:val="20"/>
        </w:rPr>
        <w:t>.</w:t>
      </w:r>
    </w:p>
    <w:p w14:paraId="4DCD86C8" w14:textId="77777777" w:rsidR="00C858E3" w:rsidRPr="00334E47" w:rsidRDefault="00C858E3" w:rsidP="00C10723">
      <w:pPr>
        <w:ind w:left="540" w:hanging="540"/>
        <w:jc w:val="both"/>
        <w:rPr>
          <w:rFonts w:ascii="Arial" w:hAnsi="Arial" w:cs="Arial"/>
          <w:sz w:val="20"/>
        </w:rPr>
      </w:pPr>
    </w:p>
    <w:p w14:paraId="60B88570" w14:textId="77777777" w:rsidR="00F8080F" w:rsidRPr="00334E47" w:rsidRDefault="00F8080F" w:rsidP="00F8080F">
      <w:pPr>
        <w:numPr>
          <w:ilvl w:val="0"/>
          <w:numId w:val="17"/>
        </w:numPr>
        <w:ind w:left="540" w:hanging="540"/>
        <w:jc w:val="both"/>
        <w:rPr>
          <w:rFonts w:ascii="Arial" w:hAnsi="Arial" w:cs="Arial"/>
          <w:sz w:val="20"/>
        </w:rPr>
      </w:pPr>
      <w:r w:rsidRPr="00334E47">
        <w:rPr>
          <w:rFonts w:ascii="Arial" w:hAnsi="Arial" w:cs="Arial"/>
          <w:sz w:val="20"/>
        </w:rPr>
        <w:t xml:space="preserve">State whether the Proposing Firm is currently involved in any litigation, threatened litigation, investigation, reorganization, receivership, filing, strike, audit, corporate acquisition, unpaid judgments or other action that could have an adverse impact on your ability to provide the required needs as outlined in this RFP. (Yes/No) If yes, please describe the nature of the item and its potential impact on the Firm’s operations. </w:t>
      </w:r>
    </w:p>
    <w:p w14:paraId="21E41146" w14:textId="77777777" w:rsidR="00C858E3" w:rsidRPr="00334E47" w:rsidRDefault="00C858E3" w:rsidP="00C10723">
      <w:pPr>
        <w:ind w:left="540"/>
        <w:jc w:val="both"/>
        <w:rPr>
          <w:rFonts w:ascii="Arial" w:hAnsi="Arial" w:cs="Arial"/>
          <w:sz w:val="20"/>
        </w:rPr>
      </w:pPr>
    </w:p>
    <w:p w14:paraId="4577805F" w14:textId="77777777" w:rsidR="00C858E3" w:rsidRPr="00334E47" w:rsidRDefault="00C858E3" w:rsidP="00C10723">
      <w:pPr>
        <w:numPr>
          <w:ilvl w:val="0"/>
          <w:numId w:val="17"/>
        </w:numPr>
        <w:ind w:left="540" w:hanging="540"/>
        <w:jc w:val="both"/>
        <w:rPr>
          <w:rFonts w:ascii="Arial" w:hAnsi="Arial" w:cs="Arial"/>
          <w:sz w:val="20"/>
        </w:rPr>
      </w:pPr>
      <w:r w:rsidRPr="00334E47">
        <w:rPr>
          <w:rFonts w:ascii="Arial" w:hAnsi="Arial" w:cs="Arial"/>
          <w:sz w:val="20"/>
        </w:rPr>
        <w:t xml:space="preserve">Has your parent company, organization or any of your local service representatives been cited, reprimanded or penalized by any regulatory agency within the past ten (10) years? (Yes/No) If yes, </w:t>
      </w:r>
      <w:r w:rsidRPr="00334E47">
        <w:rPr>
          <w:rFonts w:ascii="Arial" w:hAnsi="Arial" w:cs="Arial"/>
          <w:sz w:val="20"/>
          <w:u w:val="single"/>
        </w:rPr>
        <w:t>briefly</w:t>
      </w:r>
      <w:r w:rsidRPr="00334E47">
        <w:rPr>
          <w:rFonts w:ascii="Arial" w:hAnsi="Arial" w:cs="Arial"/>
          <w:sz w:val="20"/>
        </w:rPr>
        <w:t xml:space="preserve"> describe.</w:t>
      </w:r>
    </w:p>
    <w:p w14:paraId="1484A377" w14:textId="77777777" w:rsidR="00C858E3" w:rsidRPr="00334E47" w:rsidRDefault="00C858E3" w:rsidP="00C10723">
      <w:pPr>
        <w:ind w:left="540" w:hanging="540"/>
        <w:jc w:val="both"/>
        <w:rPr>
          <w:rFonts w:ascii="Arial" w:hAnsi="Arial" w:cs="Arial"/>
          <w:sz w:val="20"/>
        </w:rPr>
      </w:pPr>
    </w:p>
    <w:p w14:paraId="3F7FD5BC" w14:textId="77777777" w:rsidR="00C858E3" w:rsidRPr="00334E47" w:rsidRDefault="00C858E3" w:rsidP="00C10723">
      <w:pPr>
        <w:numPr>
          <w:ilvl w:val="0"/>
          <w:numId w:val="17"/>
        </w:numPr>
        <w:ind w:left="540" w:hanging="540"/>
        <w:jc w:val="both"/>
        <w:rPr>
          <w:rFonts w:ascii="Arial" w:hAnsi="Arial" w:cs="Arial"/>
          <w:sz w:val="20"/>
        </w:rPr>
      </w:pPr>
      <w:r w:rsidRPr="00334E47">
        <w:rPr>
          <w:rFonts w:ascii="Arial" w:hAnsi="Arial" w:cs="Arial"/>
          <w:sz w:val="20"/>
        </w:rPr>
        <w:t>Has any subcontractor that would be part of the service delivery to the Plan Sponsor been cited, reprimanded or penalized by any regulatory agency within the past ten (10) years? (Yes/No) If yes, briefly describe.</w:t>
      </w:r>
    </w:p>
    <w:p w14:paraId="26376E68" w14:textId="749D4147" w:rsidR="00C858E3" w:rsidRPr="00334E47" w:rsidRDefault="00C858E3" w:rsidP="00C858E3">
      <w:pPr>
        <w:jc w:val="both"/>
        <w:rPr>
          <w:rFonts w:ascii="Arial" w:hAnsi="Arial" w:cs="Arial"/>
          <w:sz w:val="20"/>
        </w:rPr>
      </w:pPr>
    </w:p>
    <w:p w14:paraId="37934ED8" w14:textId="30CB6518" w:rsidR="00C858E3" w:rsidRDefault="00C858E3" w:rsidP="00C10723">
      <w:pPr>
        <w:numPr>
          <w:ilvl w:val="0"/>
          <w:numId w:val="17"/>
        </w:numPr>
        <w:ind w:left="540" w:hanging="540"/>
        <w:rPr>
          <w:rFonts w:ascii="Arial" w:hAnsi="Arial" w:cs="Arial"/>
          <w:szCs w:val="22"/>
        </w:rPr>
      </w:pPr>
      <w:r w:rsidRPr="00152404">
        <w:rPr>
          <w:rFonts w:ascii="Arial" w:hAnsi="Arial" w:cs="Arial"/>
          <w:szCs w:val="22"/>
        </w:rPr>
        <w:lastRenderedPageBreak/>
        <w:t>Complete the following charts for the applicable calendar years:</w:t>
      </w:r>
    </w:p>
    <w:p w14:paraId="05F218C6" w14:textId="33AD093F" w:rsidR="008523BD" w:rsidRDefault="008523BD" w:rsidP="008523BD">
      <w:pPr>
        <w:ind w:left="540"/>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330"/>
      </w:tblGrid>
      <w:tr w:rsidR="008523BD" w:rsidRPr="00152404" w14:paraId="715041DC" w14:textId="77777777" w:rsidTr="00FE3CE3">
        <w:trPr>
          <w:cantSplit/>
          <w:tblHeader/>
        </w:trPr>
        <w:tc>
          <w:tcPr>
            <w:tcW w:w="5850" w:type="dxa"/>
            <w:shd w:val="clear" w:color="auto" w:fill="0070C0"/>
            <w:vAlign w:val="bottom"/>
          </w:tcPr>
          <w:p w14:paraId="479F8832" w14:textId="77777777" w:rsidR="008523BD" w:rsidRPr="00152404" w:rsidRDefault="008523BD" w:rsidP="00FE3CE3">
            <w:pPr>
              <w:jc w:val="center"/>
              <w:rPr>
                <w:rFonts w:ascii="Arial" w:eastAsia="Calibri" w:hAnsi="Arial" w:cs="Arial"/>
                <w:b/>
                <w:color w:val="FFFFFF"/>
                <w:sz w:val="20"/>
              </w:rPr>
            </w:pPr>
            <w:r w:rsidRPr="00C10836">
              <w:rPr>
                <w:rFonts w:ascii="Arial" w:eastAsia="Calibri" w:hAnsi="Arial" w:cs="Arial"/>
                <w:b/>
                <w:color w:val="FFFFFF" w:themeColor="background1"/>
                <w:sz w:val="20"/>
              </w:rPr>
              <w:t>Requested Data as of 6/30/2020</w:t>
            </w:r>
          </w:p>
        </w:tc>
        <w:tc>
          <w:tcPr>
            <w:tcW w:w="3330" w:type="dxa"/>
            <w:shd w:val="clear" w:color="auto" w:fill="0070C0"/>
            <w:vAlign w:val="bottom"/>
          </w:tcPr>
          <w:p w14:paraId="4E38BA4F" w14:textId="77777777" w:rsidR="008523BD" w:rsidRPr="00152404" w:rsidRDefault="008523BD" w:rsidP="00FE3CE3">
            <w:pPr>
              <w:jc w:val="center"/>
              <w:rPr>
                <w:rFonts w:ascii="Arial" w:eastAsia="Calibri" w:hAnsi="Arial" w:cs="Arial"/>
                <w:b/>
                <w:color w:val="FFFFFF"/>
                <w:sz w:val="20"/>
              </w:rPr>
            </w:pPr>
            <w:r w:rsidRPr="00152404">
              <w:rPr>
                <w:rFonts w:ascii="Arial" w:eastAsia="Calibri" w:hAnsi="Arial" w:cs="Arial"/>
                <w:b/>
                <w:color w:val="FFFFFF"/>
                <w:sz w:val="20"/>
              </w:rPr>
              <w:t>Answer ($)</w:t>
            </w:r>
          </w:p>
        </w:tc>
      </w:tr>
      <w:tr w:rsidR="008523BD" w:rsidRPr="00152404" w14:paraId="72CC6657" w14:textId="77777777" w:rsidTr="00FE3CE3">
        <w:trPr>
          <w:cantSplit/>
        </w:trPr>
        <w:tc>
          <w:tcPr>
            <w:tcW w:w="5850" w:type="dxa"/>
            <w:shd w:val="clear" w:color="auto" w:fill="BDD6EE" w:themeFill="accent1" w:themeFillTint="66"/>
            <w:vAlign w:val="center"/>
          </w:tcPr>
          <w:p w14:paraId="2EFB9AF8" w14:textId="77777777" w:rsidR="008523BD" w:rsidRPr="00152404" w:rsidRDefault="008523BD" w:rsidP="00FE3CE3">
            <w:pPr>
              <w:jc w:val="right"/>
              <w:rPr>
                <w:rFonts w:ascii="Arial" w:eastAsia="Calibri" w:hAnsi="Arial" w:cs="Arial"/>
                <w:color w:val="000000"/>
                <w:sz w:val="20"/>
              </w:rPr>
            </w:pPr>
            <w:r w:rsidRPr="00152404">
              <w:rPr>
                <w:rFonts w:ascii="Arial" w:eastAsia="Calibri" w:hAnsi="Arial" w:cs="Arial"/>
                <w:color w:val="000000"/>
                <w:sz w:val="20"/>
              </w:rPr>
              <w:t>Total assets invested in the Firm’s proprietary investment products by DC plans for which you provide recordkeeping:</w:t>
            </w:r>
          </w:p>
        </w:tc>
        <w:tc>
          <w:tcPr>
            <w:tcW w:w="3330" w:type="dxa"/>
            <w:shd w:val="clear" w:color="auto" w:fill="BDD6EE" w:themeFill="accent1" w:themeFillTint="66"/>
            <w:vAlign w:val="center"/>
          </w:tcPr>
          <w:p w14:paraId="0574F44A" w14:textId="77777777" w:rsidR="008523BD" w:rsidRPr="00152404" w:rsidRDefault="008523BD" w:rsidP="00FE3CE3">
            <w:pPr>
              <w:jc w:val="center"/>
              <w:rPr>
                <w:rFonts w:ascii="Arial" w:eastAsia="Calibri" w:hAnsi="Arial" w:cs="Arial"/>
                <w:color w:val="000000"/>
                <w:sz w:val="20"/>
              </w:rPr>
            </w:pPr>
          </w:p>
        </w:tc>
      </w:tr>
      <w:tr w:rsidR="008523BD" w:rsidRPr="00152404" w14:paraId="2F549D93" w14:textId="77777777" w:rsidTr="00FE3CE3">
        <w:trPr>
          <w:cantSplit/>
        </w:trPr>
        <w:tc>
          <w:tcPr>
            <w:tcW w:w="5850" w:type="dxa"/>
            <w:shd w:val="clear" w:color="auto" w:fill="FFFFFF"/>
            <w:vAlign w:val="center"/>
          </w:tcPr>
          <w:p w14:paraId="267EFEEF" w14:textId="77777777" w:rsidR="008523BD" w:rsidRPr="00152404" w:rsidRDefault="008523BD" w:rsidP="00FE3CE3">
            <w:pPr>
              <w:jc w:val="right"/>
              <w:rPr>
                <w:rFonts w:ascii="Arial" w:eastAsia="Calibri" w:hAnsi="Arial" w:cs="Arial"/>
                <w:color w:val="000000"/>
                <w:sz w:val="20"/>
              </w:rPr>
            </w:pPr>
            <w:r w:rsidRPr="00152404">
              <w:rPr>
                <w:rFonts w:ascii="Arial" w:eastAsia="Calibri" w:hAnsi="Arial" w:cs="Arial"/>
                <w:color w:val="000000"/>
                <w:sz w:val="20"/>
              </w:rPr>
              <w:t>Total assets invested in non-proprietary investment products within DC plans for which you record keep:</w:t>
            </w:r>
          </w:p>
        </w:tc>
        <w:tc>
          <w:tcPr>
            <w:tcW w:w="3330" w:type="dxa"/>
            <w:shd w:val="clear" w:color="auto" w:fill="FFFFFF"/>
            <w:vAlign w:val="center"/>
          </w:tcPr>
          <w:p w14:paraId="7106DCE1" w14:textId="77777777" w:rsidR="008523BD" w:rsidRPr="00152404" w:rsidRDefault="008523BD" w:rsidP="00FE3CE3">
            <w:pPr>
              <w:jc w:val="center"/>
              <w:rPr>
                <w:rFonts w:ascii="Arial" w:eastAsia="Calibri" w:hAnsi="Arial" w:cs="Arial"/>
                <w:color w:val="000000"/>
                <w:sz w:val="20"/>
              </w:rPr>
            </w:pPr>
          </w:p>
        </w:tc>
      </w:tr>
      <w:tr w:rsidR="008523BD" w:rsidRPr="00152404" w14:paraId="12C1E9DB" w14:textId="77777777" w:rsidTr="00FE3CE3">
        <w:trPr>
          <w:cantSplit/>
        </w:trPr>
        <w:tc>
          <w:tcPr>
            <w:tcW w:w="5850" w:type="dxa"/>
            <w:shd w:val="clear" w:color="auto" w:fill="BDD6EE" w:themeFill="accent1" w:themeFillTint="66"/>
            <w:vAlign w:val="center"/>
          </w:tcPr>
          <w:p w14:paraId="5C2DD15D" w14:textId="77777777" w:rsidR="008523BD" w:rsidRPr="00152404" w:rsidRDefault="008523BD" w:rsidP="00FE3CE3">
            <w:pPr>
              <w:jc w:val="right"/>
              <w:rPr>
                <w:rFonts w:ascii="Arial" w:eastAsia="Calibri" w:hAnsi="Arial" w:cs="Arial"/>
                <w:color w:val="000000"/>
                <w:sz w:val="20"/>
              </w:rPr>
            </w:pPr>
            <w:r w:rsidRPr="00152404">
              <w:rPr>
                <w:rFonts w:ascii="Arial" w:eastAsia="Calibri" w:hAnsi="Arial" w:cs="Arial"/>
                <w:b/>
                <w:color w:val="000000"/>
                <w:sz w:val="20"/>
                <w:u w:val="single"/>
              </w:rPr>
              <w:t>Ratio</w:t>
            </w:r>
            <w:r w:rsidRPr="00152404">
              <w:rPr>
                <w:rFonts w:ascii="Arial" w:eastAsia="Calibri" w:hAnsi="Arial" w:cs="Arial"/>
                <w:color w:val="000000"/>
                <w:sz w:val="20"/>
              </w:rPr>
              <w:t xml:space="preserve"> of proprietary funds to non-proprietary funds in DC plans for which you record keep </w:t>
            </w:r>
            <w:r w:rsidRPr="00152404">
              <w:rPr>
                <w:rFonts w:ascii="Arial" w:eastAsia="Calibri" w:hAnsi="Arial" w:cs="Arial"/>
                <w:sz w:val="20"/>
              </w:rPr>
              <w:t xml:space="preserve">(response should divide the numbers from the previous two rows): </w:t>
            </w:r>
          </w:p>
        </w:tc>
        <w:tc>
          <w:tcPr>
            <w:tcW w:w="3330" w:type="dxa"/>
            <w:shd w:val="clear" w:color="auto" w:fill="BDD6EE" w:themeFill="accent1" w:themeFillTint="66"/>
            <w:vAlign w:val="center"/>
          </w:tcPr>
          <w:p w14:paraId="64C5C921" w14:textId="77777777" w:rsidR="008523BD" w:rsidRPr="00152404" w:rsidRDefault="008523BD" w:rsidP="00FE3CE3">
            <w:pPr>
              <w:jc w:val="center"/>
              <w:rPr>
                <w:rFonts w:ascii="Arial" w:eastAsia="Calibri" w:hAnsi="Arial" w:cs="Arial"/>
                <w:color w:val="000000"/>
                <w:sz w:val="20"/>
              </w:rPr>
            </w:pPr>
          </w:p>
        </w:tc>
      </w:tr>
      <w:tr w:rsidR="008523BD" w:rsidRPr="00152404" w14:paraId="7B689376" w14:textId="77777777" w:rsidTr="00FE3CE3">
        <w:trPr>
          <w:cantSplit/>
        </w:trPr>
        <w:tc>
          <w:tcPr>
            <w:tcW w:w="5850" w:type="dxa"/>
            <w:shd w:val="clear" w:color="auto" w:fill="auto"/>
            <w:vAlign w:val="center"/>
          </w:tcPr>
          <w:p w14:paraId="34353B7E" w14:textId="77777777" w:rsidR="008523BD" w:rsidRPr="00152404" w:rsidRDefault="008523BD" w:rsidP="00FE3CE3">
            <w:pPr>
              <w:jc w:val="right"/>
              <w:rPr>
                <w:rFonts w:ascii="Arial" w:eastAsia="Calibri" w:hAnsi="Arial" w:cs="Arial"/>
                <w:color w:val="000000"/>
                <w:sz w:val="20"/>
              </w:rPr>
            </w:pPr>
            <w:r w:rsidRPr="00152404">
              <w:rPr>
                <w:rFonts w:ascii="Arial" w:eastAsia="Calibri" w:hAnsi="Arial" w:cs="Arial"/>
                <w:color w:val="000000"/>
                <w:sz w:val="20"/>
              </w:rPr>
              <w:t>Total assets invested in the Firm’s Managed Account Program:</w:t>
            </w:r>
          </w:p>
        </w:tc>
        <w:tc>
          <w:tcPr>
            <w:tcW w:w="3330" w:type="dxa"/>
            <w:shd w:val="clear" w:color="auto" w:fill="auto"/>
            <w:vAlign w:val="center"/>
          </w:tcPr>
          <w:p w14:paraId="79382ECE" w14:textId="77777777" w:rsidR="008523BD" w:rsidRPr="00152404" w:rsidRDefault="008523BD" w:rsidP="00FE3CE3">
            <w:pPr>
              <w:jc w:val="center"/>
              <w:rPr>
                <w:rFonts w:ascii="Arial" w:eastAsia="Calibri" w:hAnsi="Arial" w:cs="Arial"/>
                <w:color w:val="000000"/>
                <w:sz w:val="20"/>
              </w:rPr>
            </w:pPr>
          </w:p>
        </w:tc>
      </w:tr>
      <w:tr w:rsidR="008523BD" w:rsidRPr="00152404" w14:paraId="5A331443" w14:textId="77777777" w:rsidTr="00FE3CE3">
        <w:trPr>
          <w:cantSplit/>
        </w:trPr>
        <w:tc>
          <w:tcPr>
            <w:tcW w:w="5850" w:type="dxa"/>
            <w:shd w:val="clear" w:color="auto" w:fill="BDD6EE" w:themeFill="accent1" w:themeFillTint="66"/>
            <w:vAlign w:val="center"/>
          </w:tcPr>
          <w:p w14:paraId="75EE152B" w14:textId="77777777" w:rsidR="008523BD" w:rsidRPr="00152404" w:rsidRDefault="008523BD" w:rsidP="00FE3CE3">
            <w:pPr>
              <w:jc w:val="right"/>
              <w:rPr>
                <w:rFonts w:ascii="Arial" w:eastAsia="Calibri" w:hAnsi="Arial" w:cs="Arial"/>
                <w:color w:val="000000"/>
                <w:sz w:val="20"/>
              </w:rPr>
            </w:pPr>
            <w:r w:rsidRPr="00152404">
              <w:rPr>
                <w:rFonts w:ascii="Arial" w:eastAsia="Calibri" w:hAnsi="Arial" w:cs="Arial"/>
                <w:color w:val="000000"/>
                <w:sz w:val="20"/>
              </w:rPr>
              <w:t>Average participant usage rate for those plans offering Managed Accounts:</w:t>
            </w:r>
          </w:p>
        </w:tc>
        <w:tc>
          <w:tcPr>
            <w:tcW w:w="3330" w:type="dxa"/>
            <w:shd w:val="clear" w:color="auto" w:fill="BDD6EE" w:themeFill="accent1" w:themeFillTint="66"/>
            <w:vAlign w:val="center"/>
          </w:tcPr>
          <w:p w14:paraId="49AF03D6" w14:textId="77777777" w:rsidR="008523BD" w:rsidRPr="00152404" w:rsidRDefault="008523BD" w:rsidP="00FE3CE3">
            <w:pPr>
              <w:jc w:val="center"/>
              <w:rPr>
                <w:rFonts w:ascii="Arial" w:eastAsia="Calibri" w:hAnsi="Arial" w:cs="Arial"/>
                <w:color w:val="000000"/>
                <w:sz w:val="20"/>
              </w:rPr>
            </w:pPr>
          </w:p>
        </w:tc>
      </w:tr>
    </w:tbl>
    <w:p w14:paraId="10487AE6" w14:textId="77777777" w:rsidR="008523BD" w:rsidRPr="00152404" w:rsidRDefault="008523BD" w:rsidP="008523BD">
      <w:pPr>
        <w:ind w:left="540"/>
        <w:rPr>
          <w:rFonts w:ascii="Arial" w:hAnsi="Arial" w:cs="Arial"/>
          <w:szCs w:val="22"/>
        </w:rPr>
      </w:pPr>
    </w:p>
    <w:p w14:paraId="29447DC0" w14:textId="77777777" w:rsidR="00C858E3" w:rsidRPr="00152404" w:rsidRDefault="00C858E3" w:rsidP="00C858E3">
      <w:pPr>
        <w:rPr>
          <w:rFonts w:ascii="Arial" w:hAnsi="Arial" w:cs="Arial"/>
          <w:color w:val="FFFFFF"/>
          <w:szCs w:val="22"/>
        </w:rPr>
      </w:pPr>
    </w:p>
    <w:tbl>
      <w:tblPr>
        <w:tblW w:w="9165" w:type="dxa"/>
        <w:tblInd w:w="37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90"/>
        <w:gridCol w:w="1237"/>
        <w:gridCol w:w="953"/>
        <w:gridCol w:w="1095"/>
        <w:gridCol w:w="1095"/>
        <w:gridCol w:w="1095"/>
      </w:tblGrid>
      <w:tr w:rsidR="00C858E3" w:rsidRPr="00152404" w14:paraId="3C7F8ACA" w14:textId="77777777" w:rsidTr="00152404">
        <w:trPr>
          <w:trHeight w:val="432"/>
          <w:tblHeader/>
        </w:trPr>
        <w:tc>
          <w:tcPr>
            <w:tcW w:w="3690"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4398FAF4" w14:textId="77777777" w:rsidR="00C858E3" w:rsidRPr="00152404" w:rsidRDefault="00C858E3" w:rsidP="009170CB">
            <w:pPr>
              <w:tabs>
                <w:tab w:val="left" w:pos="-2880"/>
                <w:tab w:val="left" w:pos="-2790"/>
              </w:tabs>
              <w:jc w:val="center"/>
              <w:rPr>
                <w:rFonts w:ascii="Arial" w:hAnsi="Arial" w:cs="Arial"/>
                <w:b/>
                <w:color w:val="FFFFFF"/>
                <w:sz w:val="20"/>
              </w:rPr>
            </w:pPr>
            <w:r w:rsidRPr="00152404">
              <w:rPr>
                <w:rFonts w:ascii="Arial" w:hAnsi="Arial" w:cs="Arial"/>
                <w:b/>
                <w:color w:val="FFFFFF"/>
                <w:sz w:val="20"/>
              </w:rPr>
              <w:t>Requested Data</w:t>
            </w:r>
          </w:p>
        </w:tc>
        <w:tc>
          <w:tcPr>
            <w:tcW w:w="1237" w:type="dxa"/>
            <w:tcBorders>
              <w:top w:val="single" w:sz="4" w:space="0" w:color="1F497D"/>
              <w:left w:val="single" w:sz="4" w:space="0" w:color="1F497D"/>
              <w:bottom w:val="single" w:sz="4" w:space="0" w:color="1F497D"/>
              <w:right w:val="single" w:sz="4" w:space="0" w:color="1F497D"/>
            </w:tcBorders>
            <w:shd w:val="clear" w:color="auto" w:fill="0070C0"/>
          </w:tcPr>
          <w:p w14:paraId="5EE03210" w14:textId="77777777" w:rsidR="00C858E3" w:rsidRPr="00C10836" w:rsidRDefault="00C858E3" w:rsidP="009170CB">
            <w:pPr>
              <w:tabs>
                <w:tab w:val="left" w:pos="-2880"/>
                <w:tab w:val="left" w:pos="-2790"/>
              </w:tabs>
              <w:jc w:val="center"/>
              <w:rPr>
                <w:rFonts w:ascii="Arial" w:hAnsi="Arial" w:cs="Arial"/>
                <w:b/>
                <w:color w:val="FFFFFF" w:themeColor="background1"/>
                <w:sz w:val="20"/>
              </w:rPr>
            </w:pPr>
          </w:p>
          <w:p w14:paraId="59ED7E55" w14:textId="02965B7B" w:rsidR="00C858E3" w:rsidRPr="00C10836" w:rsidRDefault="00152404" w:rsidP="009170CB">
            <w:pPr>
              <w:tabs>
                <w:tab w:val="left" w:pos="-2880"/>
                <w:tab w:val="left" w:pos="-2790"/>
              </w:tabs>
              <w:jc w:val="center"/>
              <w:rPr>
                <w:rFonts w:ascii="Arial" w:hAnsi="Arial" w:cs="Arial"/>
                <w:b/>
                <w:color w:val="FFFFFF" w:themeColor="background1"/>
                <w:sz w:val="20"/>
              </w:rPr>
            </w:pPr>
            <w:r w:rsidRPr="00C10836">
              <w:rPr>
                <w:rFonts w:ascii="Arial" w:hAnsi="Arial" w:cs="Arial"/>
                <w:b/>
                <w:color w:val="FFFFFF" w:themeColor="background1"/>
                <w:sz w:val="20"/>
              </w:rPr>
              <w:t>6/30/2020</w:t>
            </w:r>
          </w:p>
        </w:tc>
        <w:tc>
          <w:tcPr>
            <w:tcW w:w="953"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071459A6" w14:textId="18E51D99" w:rsidR="00C858E3" w:rsidRPr="00C10836" w:rsidRDefault="00C858E3" w:rsidP="009170CB">
            <w:pPr>
              <w:tabs>
                <w:tab w:val="left" w:pos="-2880"/>
                <w:tab w:val="left" w:pos="-2790"/>
              </w:tabs>
              <w:jc w:val="center"/>
              <w:rPr>
                <w:rFonts w:ascii="Arial" w:hAnsi="Arial" w:cs="Arial"/>
                <w:b/>
                <w:color w:val="FFFFFF" w:themeColor="background1"/>
                <w:sz w:val="20"/>
              </w:rPr>
            </w:pPr>
            <w:r w:rsidRPr="00C10836">
              <w:rPr>
                <w:rFonts w:ascii="Arial" w:hAnsi="Arial" w:cs="Arial"/>
                <w:b/>
                <w:color w:val="FFFFFF" w:themeColor="background1"/>
                <w:sz w:val="20"/>
              </w:rPr>
              <w:t>201</w:t>
            </w:r>
            <w:r w:rsidR="00152404" w:rsidRPr="00C10836">
              <w:rPr>
                <w:rFonts w:ascii="Arial" w:hAnsi="Arial" w:cs="Arial"/>
                <w:b/>
                <w:color w:val="FFFFFF" w:themeColor="background1"/>
                <w:sz w:val="20"/>
              </w:rPr>
              <w:t>9</w:t>
            </w:r>
          </w:p>
        </w:tc>
        <w:tc>
          <w:tcPr>
            <w:tcW w:w="1095"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32BFF5D2" w14:textId="1A74C21C" w:rsidR="00C858E3" w:rsidRPr="00C10836" w:rsidRDefault="00C858E3" w:rsidP="009170CB">
            <w:pPr>
              <w:tabs>
                <w:tab w:val="left" w:pos="-2880"/>
                <w:tab w:val="left" w:pos="-2790"/>
              </w:tabs>
              <w:jc w:val="center"/>
              <w:rPr>
                <w:rFonts w:ascii="Arial" w:hAnsi="Arial" w:cs="Arial"/>
                <w:b/>
                <w:color w:val="FFFFFF" w:themeColor="background1"/>
                <w:sz w:val="20"/>
              </w:rPr>
            </w:pPr>
            <w:r w:rsidRPr="00C10836">
              <w:rPr>
                <w:rFonts w:ascii="Arial" w:hAnsi="Arial" w:cs="Arial"/>
                <w:b/>
                <w:color w:val="FFFFFF" w:themeColor="background1"/>
                <w:sz w:val="20"/>
              </w:rPr>
              <w:t>201</w:t>
            </w:r>
            <w:r w:rsidR="00152404" w:rsidRPr="00C10836">
              <w:rPr>
                <w:rFonts w:ascii="Arial" w:hAnsi="Arial" w:cs="Arial"/>
                <w:b/>
                <w:color w:val="FFFFFF" w:themeColor="background1"/>
                <w:sz w:val="20"/>
              </w:rPr>
              <w:t>8</w:t>
            </w:r>
          </w:p>
        </w:tc>
        <w:tc>
          <w:tcPr>
            <w:tcW w:w="1095"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09463BD4" w14:textId="2AC282BE" w:rsidR="00C858E3" w:rsidRPr="00C10836" w:rsidRDefault="00C858E3" w:rsidP="009170CB">
            <w:pPr>
              <w:tabs>
                <w:tab w:val="left" w:pos="-2880"/>
                <w:tab w:val="left" w:pos="-2790"/>
              </w:tabs>
              <w:jc w:val="center"/>
              <w:rPr>
                <w:rFonts w:ascii="Arial" w:hAnsi="Arial" w:cs="Arial"/>
                <w:b/>
                <w:color w:val="FFFFFF" w:themeColor="background1"/>
                <w:sz w:val="20"/>
              </w:rPr>
            </w:pPr>
            <w:r w:rsidRPr="00C10836">
              <w:rPr>
                <w:rFonts w:ascii="Arial" w:hAnsi="Arial" w:cs="Arial"/>
                <w:b/>
                <w:color w:val="FFFFFF" w:themeColor="background1"/>
                <w:sz w:val="20"/>
              </w:rPr>
              <w:t>201</w:t>
            </w:r>
            <w:r w:rsidR="00152404" w:rsidRPr="00C10836">
              <w:rPr>
                <w:rFonts w:ascii="Arial" w:hAnsi="Arial" w:cs="Arial"/>
                <w:b/>
                <w:color w:val="FFFFFF" w:themeColor="background1"/>
                <w:sz w:val="20"/>
              </w:rPr>
              <w:t>7</w:t>
            </w:r>
          </w:p>
        </w:tc>
        <w:tc>
          <w:tcPr>
            <w:tcW w:w="1095"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6671F2E1" w14:textId="4525F66F" w:rsidR="00C858E3" w:rsidRPr="00C10836" w:rsidRDefault="00C858E3" w:rsidP="009170CB">
            <w:pPr>
              <w:tabs>
                <w:tab w:val="left" w:pos="-2880"/>
                <w:tab w:val="left" w:pos="-2790"/>
              </w:tabs>
              <w:jc w:val="center"/>
              <w:rPr>
                <w:rFonts w:ascii="Arial" w:hAnsi="Arial" w:cs="Arial"/>
                <w:b/>
                <w:color w:val="FFFFFF" w:themeColor="background1"/>
                <w:sz w:val="20"/>
              </w:rPr>
            </w:pPr>
            <w:r w:rsidRPr="00C10836">
              <w:rPr>
                <w:rFonts w:ascii="Arial" w:hAnsi="Arial" w:cs="Arial"/>
                <w:b/>
                <w:color w:val="FFFFFF" w:themeColor="background1"/>
                <w:sz w:val="20"/>
              </w:rPr>
              <w:t>201</w:t>
            </w:r>
            <w:r w:rsidR="00152404" w:rsidRPr="00C10836">
              <w:rPr>
                <w:rFonts w:ascii="Arial" w:hAnsi="Arial" w:cs="Arial"/>
                <w:b/>
                <w:color w:val="FFFFFF" w:themeColor="background1"/>
                <w:sz w:val="20"/>
              </w:rPr>
              <w:t>6</w:t>
            </w:r>
          </w:p>
        </w:tc>
      </w:tr>
      <w:tr w:rsidR="00C858E3" w:rsidRPr="00152404" w14:paraId="2E426C37" w14:textId="77777777" w:rsidTr="00152404">
        <w:trPr>
          <w:trHeight w:val="360"/>
        </w:trPr>
        <w:tc>
          <w:tcPr>
            <w:tcW w:w="369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03FC3430" w14:textId="77777777" w:rsidR="00C858E3" w:rsidRPr="00152404" w:rsidRDefault="00C858E3" w:rsidP="009170CB">
            <w:pPr>
              <w:tabs>
                <w:tab w:val="left" w:pos="-2880"/>
                <w:tab w:val="left" w:pos="-2790"/>
              </w:tabs>
              <w:jc w:val="right"/>
              <w:rPr>
                <w:rFonts w:ascii="Arial" w:hAnsi="Arial" w:cs="Arial"/>
                <w:color w:val="000000"/>
                <w:sz w:val="20"/>
              </w:rPr>
            </w:pPr>
            <w:r w:rsidRPr="00152404">
              <w:rPr>
                <w:rFonts w:ascii="Arial" w:hAnsi="Arial" w:cs="Arial"/>
                <w:color w:val="000000"/>
                <w:sz w:val="20"/>
                <w:u w:val="single"/>
              </w:rPr>
              <w:t>Total Assets:</w:t>
            </w:r>
            <w:r w:rsidRPr="00152404">
              <w:rPr>
                <w:rFonts w:ascii="Arial" w:hAnsi="Arial" w:cs="Arial"/>
                <w:color w:val="000000"/>
                <w:sz w:val="20"/>
              </w:rPr>
              <w:t xml:space="preserve"> Defined contribution (DC) retirement plans record kept</w:t>
            </w:r>
            <w:r w:rsidR="007A6D32" w:rsidRPr="00152404">
              <w:rPr>
                <w:rFonts w:ascii="Arial" w:hAnsi="Arial" w:cs="Arial"/>
                <w:color w:val="000000"/>
                <w:sz w:val="20"/>
              </w:rPr>
              <w:t xml:space="preserve"> ($)</w:t>
            </w:r>
            <w:r w:rsidRPr="00152404">
              <w:rPr>
                <w:rFonts w:ascii="Arial" w:hAnsi="Arial" w:cs="Arial"/>
                <w:color w:val="000000"/>
                <w:sz w:val="20"/>
              </w:rPr>
              <w:t>:</w:t>
            </w:r>
          </w:p>
        </w:tc>
        <w:tc>
          <w:tcPr>
            <w:tcW w:w="123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7D6ACFE1" w14:textId="77777777" w:rsidR="00C858E3" w:rsidRPr="00152404" w:rsidRDefault="00C858E3" w:rsidP="009170CB">
            <w:pPr>
              <w:tabs>
                <w:tab w:val="left" w:pos="-2880"/>
                <w:tab w:val="left" w:pos="-2790"/>
              </w:tabs>
              <w:jc w:val="center"/>
              <w:rPr>
                <w:rFonts w:ascii="Arial" w:hAnsi="Arial" w:cs="Arial"/>
                <w:color w:val="1F497D"/>
                <w:sz w:val="20"/>
              </w:rPr>
            </w:pPr>
          </w:p>
        </w:tc>
        <w:tc>
          <w:tcPr>
            <w:tcW w:w="953"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5B5DEA8"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D2B8682"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9D3FAE5"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44D22F1" w14:textId="77777777" w:rsidR="00C858E3" w:rsidRPr="00152404" w:rsidRDefault="00C858E3" w:rsidP="009170CB">
            <w:pPr>
              <w:tabs>
                <w:tab w:val="left" w:pos="-2880"/>
                <w:tab w:val="left" w:pos="-2790"/>
              </w:tabs>
              <w:jc w:val="center"/>
              <w:rPr>
                <w:rFonts w:ascii="Arial" w:hAnsi="Arial" w:cs="Arial"/>
                <w:color w:val="1F497D"/>
                <w:sz w:val="20"/>
              </w:rPr>
            </w:pPr>
          </w:p>
        </w:tc>
      </w:tr>
      <w:tr w:rsidR="00C858E3" w:rsidRPr="00152404" w14:paraId="08DB8584" w14:textId="77777777" w:rsidTr="00152404">
        <w:trPr>
          <w:trHeight w:val="288"/>
        </w:trPr>
        <w:tc>
          <w:tcPr>
            <w:tcW w:w="3690"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14:paraId="453E4CB4" w14:textId="77777777" w:rsidR="00C858E3" w:rsidRPr="00152404" w:rsidRDefault="00C858E3" w:rsidP="009170CB">
            <w:pPr>
              <w:tabs>
                <w:tab w:val="left" w:pos="-2880"/>
                <w:tab w:val="left" w:pos="-2790"/>
              </w:tabs>
              <w:jc w:val="right"/>
              <w:rPr>
                <w:rFonts w:ascii="Arial" w:hAnsi="Arial" w:cs="Arial"/>
                <w:color w:val="000000"/>
                <w:sz w:val="20"/>
              </w:rPr>
            </w:pPr>
            <w:r w:rsidRPr="00152404">
              <w:rPr>
                <w:rFonts w:ascii="Arial" w:hAnsi="Arial" w:cs="Arial"/>
                <w:color w:val="000000"/>
                <w:sz w:val="20"/>
                <w:u w:val="single"/>
              </w:rPr>
              <w:t>Total Assets:</w:t>
            </w:r>
            <w:r w:rsidRPr="00152404">
              <w:rPr>
                <w:rFonts w:ascii="Arial" w:hAnsi="Arial" w:cs="Arial"/>
                <w:color w:val="000000"/>
                <w:sz w:val="20"/>
              </w:rPr>
              <w:t xml:space="preserve"> Governmental 457 r</w:t>
            </w:r>
            <w:r w:rsidR="00577701" w:rsidRPr="00152404">
              <w:rPr>
                <w:rFonts w:ascii="Arial" w:hAnsi="Arial" w:cs="Arial"/>
                <w:color w:val="000000"/>
                <w:sz w:val="20"/>
              </w:rPr>
              <w:t>etirement plans record kept</w:t>
            </w:r>
            <w:r w:rsidR="007A6D32" w:rsidRPr="00152404">
              <w:rPr>
                <w:rFonts w:ascii="Arial" w:hAnsi="Arial" w:cs="Arial"/>
                <w:color w:val="000000"/>
                <w:sz w:val="20"/>
              </w:rPr>
              <w:t xml:space="preserve"> ($)</w:t>
            </w:r>
            <w:r w:rsidRPr="00152404">
              <w:rPr>
                <w:rFonts w:ascii="Arial" w:hAnsi="Arial" w:cs="Arial"/>
                <w:color w:val="000000"/>
                <w:sz w:val="20"/>
              </w:rPr>
              <w:t>:</w:t>
            </w:r>
          </w:p>
        </w:tc>
        <w:tc>
          <w:tcPr>
            <w:tcW w:w="1237" w:type="dxa"/>
            <w:tcBorders>
              <w:top w:val="single" w:sz="4" w:space="0" w:color="1F497D"/>
              <w:left w:val="single" w:sz="4" w:space="0" w:color="1F497D"/>
              <w:bottom w:val="single" w:sz="4" w:space="0" w:color="1F497D"/>
              <w:right w:val="single" w:sz="4" w:space="0" w:color="1F497D"/>
            </w:tcBorders>
            <w:shd w:val="clear" w:color="auto" w:fill="FFFFFF"/>
          </w:tcPr>
          <w:p w14:paraId="02115D40" w14:textId="77777777" w:rsidR="00C858E3" w:rsidRPr="00152404" w:rsidRDefault="00C858E3" w:rsidP="009170CB">
            <w:pPr>
              <w:tabs>
                <w:tab w:val="left" w:pos="-2880"/>
                <w:tab w:val="left" w:pos="-2790"/>
              </w:tabs>
              <w:jc w:val="center"/>
              <w:rPr>
                <w:rFonts w:ascii="Arial" w:hAnsi="Arial" w:cs="Arial"/>
                <w:color w:val="1F497D"/>
                <w:sz w:val="20"/>
              </w:rPr>
            </w:pPr>
          </w:p>
        </w:tc>
        <w:tc>
          <w:tcPr>
            <w:tcW w:w="953"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6F331B24" w14:textId="77777777" w:rsidR="00C858E3" w:rsidRPr="00152404" w:rsidRDefault="00C858E3" w:rsidP="009170CB">
            <w:pPr>
              <w:tabs>
                <w:tab w:val="left" w:pos="-2880"/>
                <w:tab w:val="left" w:pos="-2790"/>
              </w:tabs>
              <w:jc w:val="center"/>
              <w:rPr>
                <w:rFonts w:ascii="Arial" w:hAnsi="Arial" w:cs="Arial"/>
                <w:color w:val="1F497D"/>
                <w:sz w:val="20"/>
                <w:highlight w:val="yellow"/>
              </w:rPr>
            </w:pPr>
          </w:p>
        </w:tc>
        <w:tc>
          <w:tcPr>
            <w:tcW w:w="1095"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16A52B72" w14:textId="77777777" w:rsidR="00C858E3" w:rsidRPr="00152404" w:rsidRDefault="00C858E3" w:rsidP="009170CB">
            <w:pPr>
              <w:tabs>
                <w:tab w:val="left" w:pos="-2880"/>
                <w:tab w:val="left" w:pos="-2790"/>
              </w:tabs>
              <w:jc w:val="center"/>
              <w:rPr>
                <w:rFonts w:ascii="Arial" w:hAnsi="Arial" w:cs="Arial"/>
                <w:color w:val="1F497D"/>
                <w:sz w:val="20"/>
                <w:highlight w:val="yellow"/>
              </w:rPr>
            </w:pPr>
          </w:p>
        </w:tc>
        <w:tc>
          <w:tcPr>
            <w:tcW w:w="1095"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59806617" w14:textId="77777777" w:rsidR="00C858E3" w:rsidRPr="00152404" w:rsidRDefault="00C858E3" w:rsidP="009170CB">
            <w:pPr>
              <w:tabs>
                <w:tab w:val="left" w:pos="-2880"/>
                <w:tab w:val="left" w:pos="-2790"/>
              </w:tabs>
              <w:jc w:val="center"/>
              <w:rPr>
                <w:rFonts w:ascii="Arial" w:hAnsi="Arial" w:cs="Arial"/>
                <w:color w:val="1F497D"/>
                <w:sz w:val="20"/>
                <w:highlight w:val="yellow"/>
              </w:rPr>
            </w:pPr>
          </w:p>
        </w:tc>
        <w:tc>
          <w:tcPr>
            <w:tcW w:w="1095"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2DD96A9B" w14:textId="77777777" w:rsidR="00C858E3" w:rsidRPr="00152404" w:rsidRDefault="00C858E3" w:rsidP="009170CB">
            <w:pPr>
              <w:tabs>
                <w:tab w:val="left" w:pos="-2880"/>
                <w:tab w:val="left" w:pos="-2790"/>
              </w:tabs>
              <w:jc w:val="center"/>
              <w:rPr>
                <w:rFonts w:ascii="Arial" w:hAnsi="Arial" w:cs="Arial"/>
                <w:color w:val="1F497D"/>
                <w:sz w:val="20"/>
                <w:highlight w:val="yellow"/>
              </w:rPr>
            </w:pPr>
          </w:p>
        </w:tc>
      </w:tr>
      <w:tr w:rsidR="00C858E3" w:rsidRPr="00152404" w14:paraId="4F13686C" w14:textId="77777777" w:rsidTr="00152404">
        <w:trPr>
          <w:trHeight w:val="288"/>
        </w:trPr>
        <w:tc>
          <w:tcPr>
            <w:tcW w:w="369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C72A0F2" w14:textId="77777777" w:rsidR="00C858E3" w:rsidRPr="00152404" w:rsidRDefault="00C858E3" w:rsidP="009170CB">
            <w:pPr>
              <w:tabs>
                <w:tab w:val="left" w:pos="-2880"/>
                <w:tab w:val="left" w:pos="-2790"/>
              </w:tabs>
              <w:jc w:val="right"/>
              <w:rPr>
                <w:rFonts w:ascii="Arial" w:hAnsi="Arial" w:cs="Arial"/>
                <w:color w:val="000000"/>
                <w:sz w:val="20"/>
              </w:rPr>
            </w:pPr>
            <w:r w:rsidRPr="00152404">
              <w:rPr>
                <w:rFonts w:ascii="Arial" w:hAnsi="Arial" w:cs="Arial"/>
                <w:color w:val="000000"/>
                <w:sz w:val="20"/>
                <w:u w:val="single"/>
              </w:rPr>
              <w:t>Total Participants:</w:t>
            </w:r>
            <w:r w:rsidRPr="00152404">
              <w:rPr>
                <w:rFonts w:ascii="Arial" w:hAnsi="Arial" w:cs="Arial"/>
                <w:color w:val="000000"/>
                <w:sz w:val="20"/>
              </w:rPr>
              <w:t xml:space="preserve"> DC </w:t>
            </w:r>
            <w:r w:rsidR="00577701" w:rsidRPr="00152404">
              <w:rPr>
                <w:rFonts w:ascii="Arial" w:hAnsi="Arial" w:cs="Arial"/>
                <w:color w:val="000000"/>
                <w:sz w:val="20"/>
              </w:rPr>
              <w:t>retirement plans record kept</w:t>
            </w:r>
            <w:r w:rsidR="007A6D32" w:rsidRPr="00152404">
              <w:rPr>
                <w:rFonts w:ascii="Arial" w:hAnsi="Arial" w:cs="Arial"/>
                <w:color w:val="000000"/>
                <w:sz w:val="20"/>
              </w:rPr>
              <w:t xml:space="preserve"> (#)</w:t>
            </w:r>
            <w:r w:rsidRPr="00152404">
              <w:rPr>
                <w:rFonts w:ascii="Arial" w:hAnsi="Arial" w:cs="Arial"/>
                <w:color w:val="000000"/>
                <w:sz w:val="20"/>
              </w:rPr>
              <w:t>:</w:t>
            </w:r>
          </w:p>
        </w:tc>
        <w:tc>
          <w:tcPr>
            <w:tcW w:w="123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34953AC2" w14:textId="77777777" w:rsidR="00C858E3" w:rsidRPr="00152404" w:rsidRDefault="00C858E3" w:rsidP="009170CB">
            <w:pPr>
              <w:tabs>
                <w:tab w:val="left" w:pos="-2880"/>
                <w:tab w:val="left" w:pos="-2790"/>
              </w:tabs>
              <w:jc w:val="center"/>
              <w:rPr>
                <w:rFonts w:ascii="Arial" w:hAnsi="Arial" w:cs="Arial"/>
                <w:color w:val="1F497D"/>
                <w:sz w:val="20"/>
              </w:rPr>
            </w:pPr>
          </w:p>
        </w:tc>
        <w:tc>
          <w:tcPr>
            <w:tcW w:w="953"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BFBEBF5" w14:textId="77777777" w:rsidR="00C858E3" w:rsidRPr="00152404" w:rsidRDefault="00C858E3" w:rsidP="009170CB">
            <w:pPr>
              <w:tabs>
                <w:tab w:val="left" w:pos="-2880"/>
                <w:tab w:val="left" w:pos="-2790"/>
              </w:tabs>
              <w:jc w:val="center"/>
              <w:rPr>
                <w:rFonts w:ascii="Arial" w:hAnsi="Arial" w:cs="Arial"/>
                <w:color w:val="1F497D"/>
                <w:sz w:val="20"/>
                <w:highlight w:val="yellow"/>
              </w:rPr>
            </w:pPr>
          </w:p>
        </w:tc>
        <w:tc>
          <w:tcPr>
            <w:tcW w:w="10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A97FAC8" w14:textId="77777777" w:rsidR="00C858E3" w:rsidRPr="00152404" w:rsidRDefault="00C858E3" w:rsidP="009170CB">
            <w:pPr>
              <w:tabs>
                <w:tab w:val="left" w:pos="-2880"/>
                <w:tab w:val="left" w:pos="-2790"/>
              </w:tabs>
              <w:jc w:val="center"/>
              <w:rPr>
                <w:rFonts w:ascii="Arial" w:hAnsi="Arial" w:cs="Arial"/>
                <w:color w:val="1F497D"/>
                <w:sz w:val="20"/>
                <w:highlight w:val="yellow"/>
              </w:rPr>
            </w:pPr>
          </w:p>
        </w:tc>
        <w:tc>
          <w:tcPr>
            <w:tcW w:w="10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37CB042" w14:textId="77777777" w:rsidR="00C858E3" w:rsidRPr="00152404" w:rsidRDefault="00C858E3" w:rsidP="009170CB">
            <w:pPr>
              <w:tabs>
                <w:tab w:val="left" w:pos="-2880"/>
                <w:tab w:val="left" w:pos="-2790"/>
              </w:tabs>
              <w:jc w:val="center"/>
              <w:rPr>
                <w:rFonts w:ascii="Arial" w:hAnsi="Arial" w:cs="Arial"/>
                <w:color w:val="1F497D"/>
                <w:sz w:val="20"/>
                <w:highlight w:val="yellow"/>
              </w:rPr>
            </w:pPr>
          </w:p>
        </w:tc>
        <w:tc>
          <w:tcPr>
            <w:tcW w:w="10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4182B981" w14:textId="77777777" w:rsidR="00C858E3" w:rsidRPr="00152404" w:rsidRDefault="00C858E3" w:rsidP="009170CB">
            <w:pPr>
              <w:tabs>
                <w:tab w:val="left" w:pos="-2880"/>
                <w:tab w:val="left" w:pos="-2790"/>
              </w:tabs>
              <w:jc w:val="center"/>
              <w:rPr>
                <w:rFonts w:ascii="Arial" w:hAnsi="Arial" w:cs="Arial"/>
                <w:color w:val="1F497D"/>
                <w:sz w:val="20"/>
                <w:highlight w:val="yellow"/>
              </w:rPr>
            </w:pPr>
          </w:p>
        </w:tc>
      </w:tr>
      <w:tr w:rsidR="00C858E3" w:rsidRPr="00152404" w14:paraId="55B4491B" w14:textId="77777777" w:rsidTr="00152404">
        <w:trPr>
          <w:trHeight w:val="288"/>
        </w:trPr>
        <w:tc>
          <w:tcPr>
            <w:tcW w:w="3690"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3699D9EA" w14:textId="77777777" w:rsidR="00C858E3" w:rsidRPr="00152404" w:rsidRDefault="00C858E3" w:rsidP="009170CB">
            <w:pPr>
              <w:tabs>
                <w:tab w:val="left" w:pos="-2880"/>
                <w:tab w:val="left" w:pos="-2790"/>
              </w:tabs>
              <w:jc w:val="right"/>
              <w:rPr>
                <w:rFonts w:ascii="Arial" w:hAnsi="Arial" w:cs="Arial"/>
                <w:color w:val="000000"/>
                <w:sz w:val="20"/>
              </w:rPr>
            </w:pPr>
            <w:r w:rsidRPr="00152404">
              <w:rPr>
                <w:rFonts w:ascii="Arial" w:hAnsi="Arial" w:cs="Arial"/>
                <w:color w:val="000000"/>
                <w:sz w:val="20"/>
                <w:u w:val="single"/>
              </w:rPr>
              <w:t>Total Participants:</w:t>
            </w:r>
            <w:r w:rsidRPr="00152404">
              <w:rPr>
                <w:rFonts w:ascii="Arial" w:hAnsi="Arial" w:cs="Arial"/>
                <w:color w:val="000000"/>
                <w:sz w:val="20"/>
              </w:rPr>
              <w:t xml:space="preserve"> Governmental 457 </w:t>
            </w:r>
            <w:r w:rsidR="00577701" w:rsidRPr="00152404">
              <w:rPr>
                <w:rFonts w:ascii="Arial" w:hAnsi="Arial" w:cs="Arial"/>
                <w:color w:val="000000"/>
                <w:sz w:val="20"/>
              </w:rPr>
              <w:t>retirement plans record kept</w:t>
            </w:r>
            <w:r w:rsidR="007A6D32" w:rsidRPr="00152404">
              <w:rPr>
                <w:rFonts w:ascii="Arial" w:hAnsi="Arial" w:cs="Arial"/>
                <w:color w:val="000000"/>
                <w:sz w:val="20"/>
              </w:rPr>
              <w:t xml:space="preserve"> (#)</w:t>
            </w:r>
            <w:r w:rsidRPr="00152404">
              <w:rPr>
                <w:rFonts w:ascii="Arial" w:hAnsi="Arial" w:cs="Arial"/>
                <w:color w:val="000000"/>
                <w:sz w:val="20"/>
              </w:rPr>
              <w:t>:</w:t>
            </w:r>
          </w:p>
        </w:tc>
        <w:tc>
          <w:tcPr>
            <w:tcW w:w="1237" w:type="dxa"/>
            <w:tcBorders>
              <w:top w:val="single" w:sz="4" w:space="0" w:color="1F497D"/>
              <w:left w:val="single" w:sz="4" w:space="0" w:color="1F497D"/>
              <w:bottom w:val="single" w:sz="4" w:space="0" w:color="1F497D"/>
              <w:right w:val="single" w:sz="4" w:space="0" w:color="1F497D"/>
            </w:tcBorders>
            <w:shd w:val="clear" w:color="auto" w:fill="FFFFFF" w:themeFill="background1"/>
          </w:tcPr>
          <w:p w14:paraId="4749C850" w14:textId="77777777" w:rsidR="00C858E3" w:rsidRPr="00152404" w:rsidRDefault="00C858E3" w:rsidP="009170CB">
            <w:pPr>
              <w:tabs>
                <w:tab w:val="left" w:pos="-2880"/>
                <w:tab w:val="left" w:pos="-2790"/>
              </w:tabs>
              <w:jc w:val="center"/>
              <w:rPr>
                <w:rFonts w:ascii="Arial" w:hAnsi="Arial" w:cs="Arial"/>
                <w:color w:val="1F497D"/>
                <w:sz w:val="20"/>
              </w:rPr>
            </w:pPr>
          </w:p>
        </w:tc>
        <w:tc>
          <w:tcPr>
            <w:tcW w:w="953"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74968AE3" w14:textId="77777777" w:rsidR="00C858E3" w:rsidRPr="00152404" w:rsidRDefault="00C858E3" w:rsidP="009170CB">
            <w:pPr>
              <w:tabs>
                <w:tab w:val="left" w:pos="-2880"/>
                <w:tab w:val="left" w:pos="-2790"/>
              </w:tabs>
              <w:jc w:val="center"/>
              <w:rPr>
                <w:rFonts w:ascii="Arial" w:hAnsi="Arial" w:cs="Arial"/>
                <w:color w:val="1F497D"/>
                <w:sz w:val="20"/>
                <w:highlight w:val="yellow"/>
              </w:rPr>
            </w:pPr>
          </w:p>
        </w:tc>
        <w:tc>
          <w:tcPr>
            <w:tcW w:w="1095"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4E5B20E6" w14:textId="77777777" w:rsidR="00C858E3" w:rsidRPr="00152404" w:rsidRDefault="00C858E3" w:rsidP="009170CB">
            <w:pPr>
              <w:tabs>
                <w:tab w:val="left" w:pos="-2880"/>
                <w:tab w:val="left" w:pos="-2790"/>
              </w:tabs>
              <w:jc w:val="center"/>
              <w:rPr>
                <w:rFonts w:ascii="Arial" w:hAnsi="Arial" w:cs="Arial"/>
                <w:color w:val="1F497D"/>
                <w:sz w:val="20"/>
                <w:highlight w:val="yellow"/>
              </w:rPr>
            </w:pPr>
          </w:p>
        </w:tc>
        <w:tc>
          <w:tcPr>
            <w:tcW w:w="1095"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1909E9E7" w14:textId="77777777" w:rsidR="00C858E3" w:rsidRPr="00152404" w:rsidRDefault="00C858E3" w:rsidP="009170CB">
            <w:pPr>
              <w:tabs>
                <w:tab w:val="left" w:pos="-2880"/>
                <w:tab w:val="left" w:pos="-2790"/>
              </w:tabs>
              <w:jc w:val="center"/>
              <w:rPr>
                <w:rFonts w:ascii="Arial" w:hAnsi="Arial" w:cs="Arial"/>
                <w:color w:val="1F497D"/>
                <w:sz w:val="20"/>
                <w:highlight w:val="yellow"/>
              </w:rPr>
            </w:pPr>
          </w:p>
        </w:tc>
        <w:tc>
          <w:tcPr>
            <w:tcW w:w="1095"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2C5F0E4C" w14:textId="77777777" w:rsidR="00C858E3" w:rsidRPr="00152404" w:rsidRDefault="00C858E3" w:rsidP="009170CB">
            <w:pPr>
              <w:tabs>
                <w:tab w:val="left" w:pos="-2880"/>
                <w:tab w:val="left" w:pos="-2790"/>
              </w:tabs>
              <w:jc w:val="center"/>
              <w:rPr>
                <w:rFonts w:ascii="Arial" w:hAnsi="Arial" w:cs="Arial"/>
                <w:color w:val="1F497D"/>
                <w:sz w:val="20"/>
              </w:rPr>
            </w:pPr>
          </w:p>
        </w:tc>
      </w:tr>
      <w:tr w:rsidR="00C858E3" w:rsidRPr="00152404" w14:paraId="01D5A65B" w14:textId="77777777" w:rsidTr="00152404">
        <w:trPr>
          <w:trHeight w:val="432"/>
        </w:trPr>
        <w:tc>
          <w:tcPr>
            <w:tcW w:w="369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E03861C" w14:textId="77777777" w:rsidR="00C858E3" w:rsidRPr="00152404" w:rsidRDefault="00C858E3" w:rsidP="009170CB">
            <w:pPr>
              <w:tabs>
                <w:tab w:val="left" w:pos="-2880"/>
                <w:tab w:val="left" w:pos="-2790"/>
              </w:tabs>
              <w:jc w:val="right"/>
              <w:rPr>
                <w:rFonts w:ascii="Arial" w:hAnsi="Arial" w:cs="Arial"/>
                <w:color w:val="000000"/>
                <w:sz w:val="20"/>
              </w:rPr>
            </w:pPr>
            <w:r w:rsidRPr="00152404">
              <w:rPr>
                <w:rFonts w:ascii="Arial" w:hAnsi="Arial" w:cs="Arial"/>
                <w:color w:val="000000"/>
                <w:sz w:val="20"/>
              </w:rPr>
              <w:t xml:space="preserve">Average participant deferral amounts to </w:t>
            </w:r>
            <w:r w:rsidRPr="00152404">
              <w:rPr>
                <w:rFonts w:ascii="Arial" w:hAnsi="Arial" w:cs="Arial"/>
                <w:sz w:val="20"/>
              </w:rPr>
              <w:t>DC</w:t>
            </w:r>
            <w:r w:rsidRPr="00152404">
              <w:rPr>
                <w:rFonts w:ascii="Arial" w:hAnsi="Arial" w:cs="Arial"/>
                <w:color w:val="000000"/>
                <w:sz w:val="20"/>
              </w:rPr>
              <w:t xml:space="preserve"> Plan (%):</w:t>
            </w:r>
          </w:p>
        </w:tc>
        <w:tc>
          <w:tcPr>
            <w:tcW w:w="123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683CDE20" w14:textId="77777777" w:rsidR="00C858E3" w:rsidRPr="00152404" w:rsidRDefault="00C858E3" w:rsidP="009170CB">
            <w:pPr>
              <w:tabs>
                <w:tab w:val="left" w:pos="-2880"/>
                <w:tab w:val="left" w:pos="-2790"/>
              </w:tabs>
              <w:jc w:val="center"/>
              <w:rPr>
                <w:rFonts w:ascii="Arial" w:hAnsi="Arial" w:cs="Arial"/>
                <w:color w:val="1F497D"/>
                <w:sz w:val="20"/>
              </w:rPr>
            </w:pPr>
          </w:p>
        </w:tc>
        <w:tc>
          <w:tcPr>
            <w:tcW w:w="953"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2225881"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AAA0F65"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91DA148"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30C14736" w14:textId="77777777" w:rsidR="00C858E3" w:rsidRPr="00152404" w:rsidRDefault="00C858E3" w:rsidP="009170CB">
            <w:pPr>
              <w:tabs>
                <w:tab w:val="left" w:pos="-2880"/>
                <w:tab w:val="left" w:pos="-2790"/>
              </w:tabs>
              <w:jc w:val="center"/>
              <w:rPr>
                <w:rFonts w:ascii="Arial" w:hAnsi="Arial" w:cs="Arial"/>
                <w:color w:val="1F497D"/>
                <w:sz w:val="20"/>
              </w:rPr>
            </w:pPr>
          </w:p>
        </w:tc>
      </w:tr>
      <w:tr w:rsidR="00C858E3" w:rsidRPr="00152404" w14:paraId="67939756" w14:textId="77777777" w:rsidTr="00152404">
        <w:trPr>
          <w:trHeight w:val="288"/>
        </w:trPr>
        <w:tc>
          <w:tcPr>
            <w:tcW w:w="3690"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7C5BAC53" w14:textId="77777777" w:rsidR="00C858E3" w:rsidRPr="00152404" w:rsidRDefault="00C858E3" w:rsidP="009170CB">
            <w:pPr>
              <w:tabs>
                <w:tab w:val="left" w:pos="-2880"/>
                <w:tab w:val="left" w:pos="-2790"/>
              </w:tabs>
              <w:jc w:val="right"/>
              <w:rPr>
                <w:rFonts w:ascii="Arial" w:hAnsi="Arial" w:cs="Arial"/>
                <w:color w:val="000000"/>
                <w:sz w:val="20"/>
              </w:rPr>
            </w:pPr>
            <w:r w:rsidRPr="00152404">
              <w:rPr>
                <w:rFonts w:ascii="Arial" w:hAnsi="Arial" w:cs="Arial"/>
                <w:color w:val="000000"/>
                <w:sz w:val="20"/>
              </w:rPr>
              <w:t xml:space="preserve">Average participant deferral amounts to </w:t>
            </w:r>
            <w:r w:rsidRPr="00152404">
              <w:rPr>
                <w:rFonts w:ascii="Arial" w:hAnsi="Arial" w:cs="Arial"/>
                <w:sz w:val="20"/>
              </w:rPr>
              <w:t>457</w:t>
            </w:r>
            <w:r w:rsidRPr="00152404">
              <w:rPr>
                <w:rFonts w:ascii="Arial" w:hAnsi="Arial" w:cs="Arial"/>
                <w:color w:val="000000"/>
                <w:sz w:val="20"/>
              </w:rPr>
              <w:t xml:space="preserve"> Plan (%):</w:t>
            </w:r>
          </w:p>
        </w:tc>
        <w:tc>
          <w:tcPr>
            <w:tcW w:w="1237" w:type="dxa"/>
            <w:tcBorders>
              <w:top w:val="single" w:sz="4" w:space="0" w:color="1F497D"/>
              <w:left w:val="single" w:sz="4" w:space="0" w:color="1F497D"/>
              <w:bottom w:val="single" w:sz="4" w:space="0" w:color="1F497D"/>
              <w:right w:val="single" w:sz="4" w:space="0" w:color="1F497D"/>
            </w:tcBorders>
            <w:shd w:val="clear" w:color="auto" w:fill="FFFFFF" w:themeFill="background1"/>
          </w:tcPr>
          <w:p w14:paraId="63EEDFFE" w14:textId="77777777" w:rsidR="00C858E3" w:rsidRPr="00152404" w:rsidRDefault="00C858E3" w:rsidP="009170CB">
            <w:pPr>
              <w:tabs>
                <w:tab w:val="left" w:pos="-2880"/>
                <w:tab w:val="left" w:pos="-2790"/>
              </w:tabs>
              <w:jc w:val="center"/>
              <w:rPr>
                <w:rFonts w:ascii="Arial" w:hAnsi="Arial" w:cs="Arial"/>
                <w:color w:val="1F497D"/>
                <w:sz w:val="20"/>
              </w:rPr>
            </w:pPr>
          </w:p>
        </w:tc>
        <w:tc>
          <w:tcPr>
            <w:tcW w:w="953"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5E13FD25"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3FE36788"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1207A640"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4A81908F" w14:textId="77777777" w:rsidR="00C858E3" w:rsidRPr="00152404" w:rsidRDefault="00C858E3" w:rsidP="009170CB">
            <w:pPr>
              <w:tabs>
                <w:tab w:val="left" w:pos="-2880"/>
                <w:tab w:val="left" w:pos="-2790"/>
              </w:tabs>
              <w:jc w:val="center"/>
              <w:rPr>
                <w:rFonts w:ascii="Arial" w:hAnsi="Arial" w:cs="Arial"/>
                <w:color w:val="1F497D"/>
                <w:sz w:val="20"/>
              </w:rPr>
            </w:pPr>
          </w:p>
        </w:tc>
      </w:tr>
      <w:tr w:rsidR="00C858E3" w:rsidRPr="00152404" w14:paraId="5596E044" w14:textId="77777777" w:rsidTr="00152404">
        <w:trPr>
          <w:trHeight w:val="288"/>
        </w:trPr>
        <w:tc>
          <w:tcPr>
            <w:tcW w:w="369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B540E54" w14:textId="77777777" w:rsidR="00C858E3" w:rsidRPr="00152404" w:rsidRDefault="00C858E3" w:rsidP="009170CB">
            <w:pPr>
              <w:tabs>
                <w:tab w:val="left" w:pos="-2880"/>
                <w:tab w:val="left" w:pos="-2790"/>
              </w:tabs>
              <w:jc w:val="right"/>
              <w:rPr>
                <w:rFonts w:ascii="Arial" w:hAnsi="Arial" w:cs="Arial"/>
                <w:color w:val="000000"/>
                <w:sz w:val="20"/>
              </w:rPr>
            </w:pPr>
            <w:r w:rsidRPr="00152404">
              <w:rPr>
                <w:rFonts w:ascii="Arial" w:hAnsi="Arial" w:cs="Arial"/>
                <w:color w:val="000000"/>
                <w:sz w:val="20"/>
              </w:rPr>
              <w:t>Total number of Firm employees</w:t>
            </w:r>
            <w:r w:rsidR="007A6D32" w:rsidRPr="00152404">
              <w:rPr>
                <w:rFonts w:ascii="Arial" w:hAnsi="Arial" w:cs="Arial"/>
                <w:color w:val="000000"/>
                <w:sz w:val="20"/>
              </w:rPr>
              <w:t xml:space="preserve"> (#)</w:t>
            </w:r>
            <w:r w:rsidRPr="00152404">
              <w:rPr>
                <w:rFonts w:ascii="Arial" w:hAnsi="Arial" w:cs="Arial"/>
                <w:color w:val="000000"/>
                <w:sz w:val="20"/>
              </w:rPr>
              <w:t>:</w:t>
            </w:r>
          </w:p>
        </w:tc>
        <w:tc>
          <w:tcPr>
            <w:tcW w:w="123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52B673EC" w14:textId="77777777" w:rsidR="00C858E3" w:rsidRPr="00152404" w:rsidRDefault="00C858E3" w:rsidP="009170CB">
            <w:pPr>
              <w:tabs>
                <w:tab w:val="left" w:pos="-2880"/>
                <w:tab w:val="left" w:pos="-2790"/>
              </w:tabs>
              <w:jc w:val="center"/>
              <w:rPr>
                <w:rFonts w:ascii="Arial" w:hAnsi="Arial" w:cs="Arial"/>
                <w:color w:val="1F497D"/>
                <w:sz w:val="20"/>
              </w:rPr>
            </w:pPr>
          </w:p>
        </w:tc>
        <w:tc>
          <w:tcPr>
            <w:tcW w:w="953"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3C8A028C"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15907839"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260E17F"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39B7A738" w14:textId="77777777" w:rsidR="00C858E3" w:rsidRPr="00152404" w:rsidRDefault="00C858E3" w:rsidP="009170CB">
            <w:pPr>
              <w:tabs>
                <w:tab w:val="left" w:pos="-2880"/>
                <w:tab w:val="left" w:pos="-2790"/>
              </w:tabs>
              <w:jc w:val="center"/>
              <w:rPr>
                <w:rFonts w:ascii="Arial" w:hAnsi="Arial" w:cs="Arial"/>
                <w:color w:val="1F497D"/>
                <w:sz w:val="20"/>
              </w:rPr>
            </w:pPr>
          </w:p>
        </w:tc>
      </w:tr>
      <w:tr w:rsidR="00C858E3" w:rsidRPr="00152404" w14:paraId="2B7D6D6A" w14:textId="77777777" w:rsidTr="00152404">
        <w:trPr>
          <w:trHeight w:val="288"/>
        </w:trPr>
        <w:tc>
          <w:tcPr>
            <w:tcW w:w="3690"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18267123" w14:textId="77777777" w:rsidR="00C858E3" w:rsidRPr="00152404" w:rsidRDefault="00C858E3" w:rsidP="009170CB">
            <w:pPr>
              <w:tabs>
                <w:tab w:val="left" w:pos="-2880"/>
                <w:tab w:val="left" w:pos="-2790"/>
              </w:tabs>
              <w:jc w:val="right"/>
              <w:rPr>
                <w:rFonts w:ascii="Arial" w:hAnsi="Arial" w:cs="Arial"/>
                <w:color w:val="000000"/>
                <w:sz w:val="20"/>
              </w:rPr>
            </w:pPr>
            <w:r w:rsidRPr="00152404">
              <w:rPr>
                <w:rFonts w:ascii="Arial" w:hAnsi="Arial" w:cs="Arial"/>
                <w:color w:val="000000"/>
                <w:sz w:val="20"/>
              </w:rPr>
              <w:t>Total number of Firm employees working on DC plans</w:t>
            </w:r>
            <w:r w:rsidR="007A6D32" w:rsidRPr="00152404">
              <w:rPr>
                <w:rFonts w:ascii="Arial" w:hAnsi="Arial" w:cs="Arial"/>
                <w:color w:val="000000"/>
                <w:sz w:val="20"/>
              </w:rPr>
              <w:t xml:space="preserve"> (#)</w:t>
            </w:r>
            <w:r w:rsidRPr="00152404">
              <w:rPr>
                <w:rFonts w:ascii="Arial" w:hAnsi="Arial" w:cs="Arial"/>
                <w:color w:val="000000"/>
                <w:sz w:val="20"/>
              </w:rPr>
              <w:t>:</w:t>
            </w:r>
          </w:p>
        </w:tc>
        <w:tc>
          <w:tcPr>
            <w:tcW w:w="1237" w:type="dxa"/>
            <w:tcBorders>
              <w:top w:val="single" w:sz="4" w:space="0" w:color="1F497D"/>
              <w:left w:val="single" w:sz="4" w:space="0" w:color="1F497D"/>
              <w:bottom w:val="single" w:sz="4" w:space="0" w:color="1F497D"/>
              <w:right w:val="single" w:sz="4" w:space="0" w:color="1F497D"/>
            </w:tcBorders>
            <w:shd w:val="clear" w:color="auto" w:fill="FFFFFF" w:themeFill="background1"/>
          </w:tcPr>
          <w:p w14:paraId="15CF1CCA" w14:textId="77777777" w:rsidR="00C858E3" w:rsidRPr="00152404" w:rsidRDefault="00C858E3" w:rsidP="009170CB">
            <w:pPr>
              <w:tabs>
                <w:tab w:val="left" w:pos="-2880"/>
                <w:tab w:val="left" w:pos="-2790"/>
              </w:tabs>
              <w:jc w:val="center"/>
              <w:rPr>
                <w:rFonts w:ascii="Arial" w:hAnsi="Arial" w:cs="Arial"/>
                <w:color w:val="1F497D"/>
                <w:sz w:val="20"/>
              </w:rPr>
            </w:pPr>
          </w:p>
        </w:tc>
        <w:tc>
          <w:tcPr>
            <w:tcW w:w="953"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45903964"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48F67A29"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32B93FA7"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07CBAB75" w14:textId="77777777" w:rsidR="00C858E3" w:rsidRPr="00152404" w:rsidRDefault="00C858E3" w:rsidP="009170CB">
            <w:pPr>
              <w:tabs>
                <w:tab w:val="left" w:pos="-2880"/>
                <w:tab w:val="left" w:pos="-2790"/>
              </w:tabs>
              <w:jc w:val="center"/>
              <w:rPr>
                <w:rFonts w:ascii="Arial" w:hAnsi="Arial" w:cs="Arial"/>
                <w:color w:val="1F497D"/>
                <w:sz w:val="20"/>
              </w:rPr>
            </w:pPr>
          </w:p>
        </w:tc>
      </w:tr>
      <w:tr w:rsidR="00C858E3" w:rsidRPr="00152404" w14:paraId="6BDC4414" w14:textId="77777777" w:rsidTr="00152404">
        <w:trPr>
          <w:trHeight w:val="288"/>
        </w:trPr>
        <w:tc>
          <w:tcPr>
            <w:tcW w:w="369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5DB410C" w14:textId="77777777" w:rsidR="00C858E3" w:rsidRPr="00152404" w:rsidRDefault="00C858E3" w:rsidP="009170CB">
            <w:pPr>
              <w:tabs>
                <w:tab w:val="left" w:pos="-2880"/>
                <w:tab w:val="left" w:pos="-2790"/>
              </w:tabs>
              <w:jc w:val="right"/>
              <w:rPr>
                <w:rFonts w:ascii="Arial" w:hAnsi="Arial" w:cs="Arial"/>
                <w:color w:val="000000"/>
                <w:sz w:val="20"/>
              </w:rPr>
            </w:pPr>
            <w:r w:rsidRPr="00152404">
              <w:rPr>
                <w:rFonts w:ascii="Arial" w:hAnsi="Arial" w:cs="Arial"/>
                <w:sz w:val="20"/>
              </w:rPr>
              <w:t>Total number of Firm employees exclusively dedicated to serving governmental plans</w:t>
            </w:r>
            <w:r w:rsidR="007A6D32" w:rsidRPr="00152404">
              <w:rPr>
                <w:rFonts w:ascii="Arial" w:hAnsi="Arial" w:cs="Arial"/>
                <w:sz w:val="20"/>
              </w:rPr>
              <w:t xml:space="preserve"> (#)</w:t>
            </w:r>
            <w:r w:rsidRPr="00152404">
              <w:rPr>
                <w:rFonts w:ascii="Arial" w:hAnsi="Arial" w:cs="Arial"/>
                <w:color w:val="000000"/>
                <w:sz w:val="20"/>
              </w:rPr>
              <w:t>:</w:t>
            </w:r>
          </w:p>
        </w:tc>
        <w:tc>
          <w:tcPr>
            <w:tcW w:w="123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475B0C0D" w14:textId="77777777" w:rsidR="00C858E3" w:rsidRPr="00152404" w:rsidRDefault="00C858E3" w:rsidP="009170CB">
            <w:pPr>
              <w:tabs>
                <w:tab w:val="left" w:pos="-2880"/>
                <w:tab w:val="left" w:pos="-2790"/>
              </w:tabs>
              <w:jc w:val="center"/>
              <w:rPr>
                <w:rFonts w:ascii="Arial" w:hAnsi="Arial" w:cs="Arial"/>
                <w:color w:val="1F497D"/>
                <w:sz w:val="20"/>
              </w:rPr>
            </w:pPr>
          </w:p>
        </w:tc>
        <w:tc>
          <w:tcPr>
            <w:tcW w:w="953"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AEA2C63"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4B58763"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317CE5C"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35480C1" w14:textId="77777777" w:rsidR="00C858E3" w:rsidRPr="00152404" w:rsidRDefault="00C858E3" w:rsidP="009170CB">
            <w:pPr>
              <w:tabs>
                <w:tab w:val="left" w:pos="-2880"/>
                <w:tab w:val="left" w:pos="-2790"/>
              </w:tabs>
              <w:jc w:val="center"/>
              <w:rPr>
                <w:rFonts w:ascii="Arial" w:hAnsi="Arial" w:cs="Arial"/>
                <w:color w:val="1F497D"/>
                <w:sz w:val="20"/>
              </w:rPr>
            </w:pPr>
          </w:p>
        </w:tc>
      </w:tr>
      <w:tr w:rsidR="00C858E3" w:rsidRPr="00152404" w14:paraId="35176D9F" w14:textId="77777777" w:rsidTr="00152404">
        <w:trPr>
          <w:trHeight w:val="288"/>
        </w:trPr>
        <w:tc>
          <w:tcPr>
            <w:tcW w:w="3690"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7C2C968B" w14:textId="77777777" w:rsidR="00C858E3" w:rsidRPr="00152404" w:rsidRDefault="00C858E3" w:rsidP="009170CB">
            <w:pPr>
              <w:tabs>
                <w:tab w:val="left" w:pos="-2880"/>
                <w:tab w:val="left" w:pos="-2790"/>
              </w:tabs>
              <w:jc w:val="right"/>
              <w:rPr>
                <w:rFonts w:ascii="Arial" w:hAnsi="Arial" w:cs="Arial"/>
                <w:color w:val="000000"/>
                <w:sz w:val="20"/>
              </w:rPr>
            </w:pPr>
            <w:r w:rsidRPr="00152404">
              <w:rPr>
                <w:rFonts w:ascii="Arial" w:hAnsi="Arial" w:cs="Arial"/>
                <w:color w:val="000000"/>
                <w:sz w:val="20"/>
              </w:rPr>
              <w:lastRenderedPageBreak/>
              <w:t>Total Firm gross revenues</w:t>
            </w:r>
            <w:r w:rsidR="007A6D32" w:rsidRPr="00152404">
              <w:rPr>
                <w:rFonts w:ascii="Arial" w:hAnsi="Arial" w:cs="Arial"/>
                <w:color w:val="000000"/>
                <w:sz w:val="20"/>
              </w:rPr>
              <w:t xml:space="preserve"> ($)</w:t>
            </w:r>
            <w:r w:rsidRPr="00152404">
              <w:rPr>
                <w:rFonts w:ascii="Arial" w:hAnsi="Arial" w:cs="Arial"/>
                <w:color w:val="000000"/>
                <w:sz w:val="20"/>
              </w:rPr>
              <w:t xml:space="preserve">: </w:t>
            </w:r>
          </w:p>
        </w:tc>
        <w:tc>
          <w:tcPr>
            <w:tcW w:w="1237" w:type="dxa"/>
            <w:tcBorders>
              <w:top w:val="single" w:sz="4" w:space="0" w:color="1F497D"/>
              <w:left w:val="single" w:sz="4" w:space="0" w:color="1F497D"/>
              <w:bottom w:val="single" w:sz="4" w:space="0" w:color="1F497D"/>
              <w:right w:val="single" w:sz="4" w:space="0" w:color="1F497D"/>
            </w:tcBorders>
            <w:shd w:val="clear" w:color="auto" w:fill="FFFFFF" w:themeFill="background1"/>
          </w:tcPr>
          <w:p w14:paraId="55984642" w14:textId="77777777" w:rsidR="00C858E3" w:rsidRPr="00152404" w:rsidRDefault="00C858E3" w:rsidP="009170CB">
            <w:pPr>
              <w:tabs>
                <w:tab w:val="left" w:pos="-2880"/>
                <w:tab w:val="left" w:pos="-2790"/>
              </w:tabs>
              <w:jc w:val="center"/>
              <w:rPr>
                <w:rFonts w:ascii="Arial" w:hAnsi="Arial" w:cs="Arial"/>
                <w:color w:val="1F497D"/>
                <w:sz w:val="20"/>
              </w:rPr>
            </w:pPr>
          </w:p>
        </w:tc>
        <w:tc>
          <w:tcPr>
            <w:tcW w:w="953"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4DCC443E"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3062D870"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5B161954" w14:textId="77777777" w:rsidR="00C858E3" w:rsidRPr="00152404" w:rsidRDefault="00C858E3" w:rsidP="009170CB">
            <w:pPr>
              <w:tabs>
                <w:tab w:val="left" w:pos="-2880"/>
                <w:tab w:val="left" w:pos="-2790"/>
              </w:tabs>
              <w:jc w:val="center"/>
              <w:rPr>
                <w:rFonts w:ascii="Arial" w:hAnsi="Arial" w:cs="Arial"/>
                <w:color w:val="1F497D"/>
                <w:sz w:val="20"/>
              </w:rPr>
            </w:pPr>
          </w:p>
        </w:tc>
        <w:tc>
          <w:tcPr>
            <w:tcW w:w="1095" w:type="dxa"/>
            <w:tcBorders>
              <w:top w:val="single" w:sz="4" w:space="0" w:color="1F497D"/>
              <w:left w:val="single" w:sz="4" w:space="0" w:color="1F497D"/>
              <w:bottom w:val="single" w:sz="4" w:space="0" w:color="1F497D"/>
              <w:right w:val="single" w:sz="4" w:space="0" w:color="1F497D"/>
            </w:tcBorders>
            <w:shd w:val="clear" w:color="auto" w:fill="FFFFFF" w:themeFill="background1"/>
            <w:vAlign w:val="center"/>
          </w:tcPr>
          <w:p w14:paraId="79D680C8" w14:textId="77777777" w:rsidR="00C858E3" w:rsidRPr="00152404" w:rsidRDefault="00C858E3" w:rsidP="009170CB">
            <w:pPr>
              <w:tabs>
                <w:tab w:val="left" w:pos="-2880"/>
                <w:tab w:val="left" w:pos="-2790"/>
              </w:tabs>
              <w:jc w:val="center"/>
              <w:rPr>
                <w:rFonts w:ascii="Arial" w:hAnsi="Arial" w:cs="Arial"/>
                <w:color w:val="1F497D"/>
                <w:sz w:val="20"/>
              </w:rPr>
            </w:pPr>
          </w:p>
        </w:tc>
      </w:tr>
    </w:tbl>
    <w:p w14:paraId="5ED53511" w14:textId="77777777" w:rsidR="00C858E3" w:rsidRPr="00152404" w:rsidRDefault="00C858E3" w:rsidP="00C858E3">
      <w:pPr>
        <w:rPr>
          <w:rFonts w:ascii="Arial" w:hAnsi="Arial" w:cs="Arial"/>
          <w:szCs w:val="22"/>
        </w:rPr>
      </w:pPr>
    </w:p>
    <w:p w14:paraId="4B6CE632" w14:textId="77777777" w:rsidR="00944DAF" w:rsidRPr="00152404" w:rsidRDefault="00944DAF" w:rsidP="00C858E3">
      <w:pPr>
        <w:rPr>
          <w:rFonts w:ascii="Arial" w:hAnsi="Arial" w:cs="Arial"/>
          <w:sz w:val="20"/>
        </w:rPr>
      </w:pPr>
    </w:p>
    <w:p w14:paraId="347545A4" w14:textId="77777777" w:rsidR="00C858E3" w:rsidRPr="00152404" w:rsidRDefault="00C858E3" w:rsidP="009170CB">
      <w:pPr>
        <w:numPr>
          <w:ilvl w:val="0"/>
          <w:numId w:val="17"/>
        </w:numPr>
        <w:tabs>
          <w:tab w:val="left" w:pos="-3960"/>
          <w:tab w:val="left" w:pos="-2880"/>
          <w:tab w:val="left" w:pos="-2790"/>
        </w:tabs>
        <w:ind w:left="540" w:hanging="540"/>
        <w:rPr>
          <w:rFonts w:ascii="Arial" w:hAnsi="Arial" w:cs="Arial"/>
          <w:sz w:val="20"/>
        </w:rPr>
      </w:pPr>
      <w:r w:rsidRPr="00152404">
        <w:rPr>
          <w:rFonts w:ascii="Arial" w:hAnsi="Arial" w:cs="Arial"/>
          <w:sz w:val="20"/>
        </w:rPr>
        <w:t xml:space="preserve">Complete the following tables as they relate to your current </w:t>
      </w:r>
      <w:r w:rsidRPr="00152404">
        <w:rPr>
          <w:rFonts w:ascii="Arial" w:hAnsi="Arial" w:cs="Arial"/>
          <w:b/>
          <w:sz w:val="20"/>
          <w:u w:val="single"/>
        </w:rPr>
        <w:t>governmental 457</w:t>
      </w:r>
      <w:r w:rsidRPr="00152404">
        <w:rPr>
          <w:rFonts w:ascii="Arial" w:hAnsi="Arial" w:cs="Arial"/>
          <w:b/>
          <w:i/>
          <w:sz w:val="20"/>
        </w:rPr>
        <w:t xml:space="preserve"> </w:t>
      </w:r>
      <w:r w:rsidRPr="00152404">
        <w:rPr>
          <w:rFonts w:ascii="Arial" w:hAnsi="Arial" w:cs="Arial"/>
          <w:sz w:val="20"/>
        </w:rPr>
        <w:t>clientele:</w:t>
      </w:r>
    </w:p>
    <w:p w14:paraId="11FD63BF" w14:textId="77777777" w:rsidR="00C858E3" w:rsidRPr="00152404" w:rsidRDefault="00C858E3" w:rsidP="00C858E3">
      <w:pPr>
        <w:tabs>
          <w:tab w:val="left" w:pos="-2880"/>
          <w:tab w:val="left" w:pos="-2790"/>
        </w:tabs>
        <w:jc w:val="both"/>
        <w:rPr>
          <w:rFonts w:ascii="Arial" w:hAnsi="Arial" w:cs="Arial"/>
          <w:sz w:val="20"/>
        </w:rPr>
      </w:pPr>
    </w:p>
    <w:tbl>
      <w:tblPr>
        <w:tblW w:w="8040" w:type="dxa"/>
        <w:tblInd w:w="55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288"/>
        <w:gridCol w:w="1584"/>
        <w:gridCol w:w="1584"/>
        <w:gridCol w:w="1584"/>
      </w:tblGrid>
      <w:tr w:rsidR="00C858E3" w:rsidRPr="00152404" w14:paraId="04721890" w14:textId="77777777" w:rsidTr="008373E8">
        <w:trPr>
          <w:trHeight w:val="432"/>
          <w:tblHeader/>
        </w:trPr>
        <w:tc>
          <w:tcPr>
            <w:tcW w:w="3288"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40E84E95" w14:textId="1C7A158B" w:rsidR="00C858E3" w:rsidRPr="00C10836" w:rsidRDefault="00C858E3" w:rsidP="009170CB">
            <w:pPr>
              <w:tabs>
                <w:tab w:val="left" w:pos="-2880"/>
                <w:tab w:val="left" w:pos="-2790"/>
              </w:tabs>
              <w:jc w:val="center"/>
              <w:rPr>
                <w:rFonts w:ascii="Arial" w:hAnsi="Arial" w:cs="Arial"/>
                <w:b/>
                <w:color w:val="FFFFFF" w:themeColor="background1"/>
                <w:sz w:val="20"/>
              </w:rPr>
            </w:pPr>
            <w:r w:rsidRPr="00C10836">
              <w:rPr>
                <w:rFonts w:ascii="Arial" w:hAnsi="Arial" w:cs="Arial"/>
                <w:b/>
                <w:color w:val="FFFFFF" w:themeColor="background1"/>
                <w:sz w:val="20"/>
              </w:rPr>
              <w:t xml:space="preserve">Data as of </w:t>
            </w:r>
            <w:r w:rsidR="008373E8" w:rsidRPr="00C10836">
              <w:rPr>
                <w:rFonts w:ascii="Arial" w:hAnsi="Arial" w:cs="Arial"/>
                <w:b/>
                <w:color w:val="FFFFFF" w:themeColor="background1"/>
                <w:sz w:val="20"/>
              </w:rPr>
              <w:t>6/30/2020</w:t>
            </w:r>
          </w:p>
        </w:tc>
        <w:tc>
          <w:tcPr>
            <w:tcW w:w="1584"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2B1B8CD0" w14:textId="77777777" w:rsidR="00C858E3" w:rsidRPr="00C10836" w:rsidRDefault="00C858E3" w:rsidP="009170CB">
            <w:pPr>
              <w:tabs>
                <w:tab w:val="left" w:pos="-2880"/>
                <w:tab w:val="left" w:pos="-2790"/>
              </w:tabs>
              <w:jc w:val="center"/>
              <w:rPr>
                <w:rFonts w:ascii="Arial" w:hAnsi="Arial" w:cs="Arial"/>
                <w:b/>
                <w:color w:val="FFFFFF" w:themeColor="background1"/>
                <w:sz w:val="20"/>
              </w:rPr>
            </w:pPr>
            <w:r w:rsidRPr="00C10836">
              <w:rPr>
                <w:rFonts w:ascii="Arial" w:hAnsi="Arial" w:cs="Arial"/>
                <w:b/>
                <w:color w:val="FFFFFF" w:themeColor="background1"/>
                <w:sz w:val="20"/>
              </w:rPr>
              <w:t>Total</w:t>
            </w:r>
          </w:p>
          <w:p w14:paraId="5AF5C381" w14:textId="77777777" w:rsidR="00C858E3" w:rsidRPr="00C10836" w:rsidRDefault="00C858E3" w:rsidP="009170CB">
            <w:pPr>
              <w:tabs>
                <w:tab w:val="left" w:pos="-2880"/>
                <w:tab w:val="left" w:pos="-2790"/>
              </w:tabs>
              <w:jc w:val="center"/>
              <w:rPr>
                <w:rFonts w:ascii="Arial" w:hAnsi="Arial" w:cs="Arial"/>
                <w:b/>
                <w:color w:val="FFFFFF" w:themeColor="background1"/>
                <w:sz w:val="20"/>
              </w:rPr>
            </w:pPr>
            <w:r w:rsidRPr="00C10836">
              <w:rPr>
                <w:rFonts w:ascii="Arial" w:hAnsi="Arial" w:cs="Arial"/>
                <w:b/>
                <w:color w:val="FFFFFF" w:themeColor="background1"/>
                <w:sz w:val="20"/>
              </w:rPr>
              <w:t># of Plans</w:t>
            </w:r>
          </w:p>
        </w:tc>
        <w:tc>
          <w:tcPr>
            <w:tcW w:w="1584"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215A11B1" w14:textId="77777777" w:rsidR="00C858E3" w:rsidRPr="00C10836" w:rsidRDefault="00C858E3" w:rsidP="009170CB">
            <w:pPr>
              <w:tabs>
                <w:tab w:val="left" w:pos="-2880"/>
                <w:tab w:val="left" w:pos="-2790"/>
              </w:tabs>
              <w:jc w:val="center"/>
              <w:rPr>
                <w:rFonts w:ascii="Arial" w:hAnsi="Arial" w:cs="Arial"/>
                <w:b/>
                <w:color w:val="FFFFFF" w:themeColor="background1"/>
                <w:sz w:val="20"/>
              </w:rPr>
            </w:pPr>
            <w:r w:rsidRPr="00C10836">
              <w:rPr>
                <w:rFonts w:ascii="Arial" w:hAnsi="Arial" w:cs="Arial"/>
                <w:b/>
                <w:color w:val="FFFFFF" w:themeColor="background1"/>
                <w:sz w:val="20"/>
              </w:rPr>
              <w:t>Total</w:t>
            </w:r>
          </w:p>
          <w:p w14:paraId="17658760" w14:textId="77777777" w:rsidR="00C858E3" w:rsidRPr="00C10836" w:rsidRDefault="00C858E3" w:rsidP="009170CB">
            <w:pPr>
              <w:tabs>
                <w:tab w:val="left" w:pos="-2880"/>
                <w:tab w:val="left" w:pos="-2790"/>
              </w:tabs>
              <w:jc w:val="center"/>
              <w:rPr>
                <w:rFonts w:ascii="Arial" w:hAnsi="Arial" w:cs="Arial"/>
                <w:b/>
                <w:bCs/>
                <w:color w:val="FFFFFF" w:themeColor="background1"/>
                <w:sz w:val="20"/>
              </w:rPr>
            </w:pPr>
            <w:r w:rsidRPr="00C10836">
              <w:rPr>
                <w:rFonts w:ascii="Arial" w:hAnsi="Arial" w:cs="Arial"/>
                <w:b/>
                <w:color w:val="FFFFFF" w:themeColor="background1"/>
                <w:sz w:val="20"/>
              </w:rPr>
              <w:t>$ Plan Assets</w:t>
            </w:r>
          </w:p>
        </w:tc>
        <w:tc>
          <w:tcPr>
            <w:tcW w:w="1584"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2D0719B6" w14:textId="77777777" w:rsidR="00C858E3" w:rsidRPr="00C10836" w:rsidRDefault="00C858E3" w:rsidP="009170CB">
            <w:pPr>
              <w:tabs>
                <w:tab w:val="left" w:pos="-2880"/>
                <w:tab w:val="left" w:pos="-2790"/>
              </w:tabs>
              <w:jc w:val="center"/>
              <w:rPr>
                <w:rFonts w:ascii="Arial" w:hAnsi="Arial" w:cs="Arial"/>
                <w:b/>
                <w:bCs/>
                <w:color w:val="FFFFFF" w:themeColor="background1"/>
                <w:sz w:val="20"/>
              </w:rPr>
            </w:pPr>
            <w:r w:rsidRPr="00C10836">
              <w:rPr>
                <w:rFonts w:ascii="Arial" w:hAnsi="Arial" w:cs="Arial"/>
                <w:b/>
                <w:color w:val="FFFFFF" w:themeColor="background1"/>
                <w:sz w:val="20"/>
              </w:rPr>
              <w:t># of Sole- Provider Plans</w:t>
            </w:r>
          </w:p>
        </w:tc>
      </w:tr>
      <w:tr w:rsidR="00C858E3" w:rsidRPr="00152404" w14:paraId="5E1BDA47" w14:textId="77777777" w:rsidTr="008373E8">
        <w:trPr>
          <w:trHeight w:val="317"/>
        </w:trPr>
        <w:tc>
          <w:tcPr>
            <w:tcW w:w="328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2824FDB1" w14:textId="7DDFD04B" w:rsidR="00C858E3" w:rsidRPr="00152404" w:rsidRDefault="00C858E3" w:rsidP="009170CB">
            <w:pPr>
              <w:tabs>
                <w:tab w:val="left" w:pos="-2880"/>
                <w:tab w:val="left" w:pos="-2790"/>
              </w:tabs>
              <w:jc w:val="right"/>
              <w:rPr>
                <w:rFonts w:ascii="Arial" w:hAnsi="Arial" w:cs="Arial"/>
                <w:color w:val="000000"/>
                <w:sz w:val="20"/>
              </w:rPr>
            </w:pPr>
            <w:r w:rsidRPr="00152404">
              <w:rPr>
                <w:rFonts w:ascii="Arial" w:hAnsi="Arial" w:cs="Arial"/>
                <w:color w:val="000000"/>
                <w:sz w:val="20"/>
              </w:rPr>
              <w:t xml:space="preserve">Under </w:t>
            </w:r>
            <w:r w:rsidR="008373E8">
              <w:rPr>
                <w:rFonts w:ascii="Arial" w:hAnsi="Arial" w:cs="Arial"/>
                <w:color w:val="000000"/>
                <w:sz w:val="20"/>
              </w:rPr>
              <w:t xml:space="preserve">500 </w:t>
            </w:r>
            <w:r w:rsidRPr="00152404">
              <w:rPr>
                <w:rFonts w:ascii="Arial" w:hAnsi="Arial" w:cs="Arial"/>
                <w:color w:val="000000"/>
                <w:sz w:val="20"/>
              </w:rPr>
              <w:t>participants:</w:t>
            </w: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E253DAD" w14:textId="77777777" w:rsidR="00C858E3" w:rsidRPr="00152404" w:rsidRDefault="00C858E3" w:rsidP="009170CB">
            <w:pPr>
              <w:pStyle w:val="Header"/>
              <w:tabs>
                <w:tab w:val="left" w:pos="-2880"/>
                <w:tab w:val="left" w:pos="-2790"/>
              </w:tabs>
              <w:jc w:val="center"/>
              <w:rPr>
                <w:rFonts w:ascii="Arial" w:hAnsi="Arial" w:cs="Arial"/>
                <w:color w:val="000000"/>
                <w:sz w:val="20"/>
                <w:lang w:val="en-US" w:eastAsia="en-US"/>
              </w:rPr>
            </w:pP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5BBEF89" w14:textId="77777777" w:rsidR="00C858E3" w:rsidRPr="00152404" w:rsidRDefault="00C858E3" w:rsidP="009170CB">
            <w:pPr>
              <w:tabs>
                <w:tab w:val="left" w:pos="-2880"/>
                <w:tab w:val="left" w:pos="-2790"/>
              </w:tabs>
              <w:jc w:val="center"/>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5E144DD" w14:textId="77777777" w:rsidR="00C858E3" w:rsidRPr="00152404" w:rsidRDefault="00C858E3" w:rsidP="009170CB">
            <w:pPr>
              <w:tabs>
                <w:tab w:val="left" w:pos="-2880"/>
                <w:tab w:val="left" w:pos="-2790"/>
              </w:tabs>
              <w:jc w:val="center"/>
              <w:rPr>
                <w:rFonts w:ascii="Arial" w:hAnsi="Arial" w:cs="Arial"/>
                <w:color w:val="000000"/>
                <w:sz w:val="20"/>
              </w:rPr>
            </w:pPr>
          </w:p>
        </w:tc>
      </w:tr>
      <w:tr w:rsidR="008373E8" w:rsidRPr="00152404" w14:paraId="06607827" w14:textId="77777777" w:rsidTr="008373E8">
        <w:trPr>
          <w:trHeight w:val="317"/>
        </w:trPr>
        <w:tc>
          <w:tcPr>
            <w:tcW w:w="3288" w:type="dxa"/>
            <w:tcBorders>
              <w:top w:val="single" w:sz="4" w:space="0" w:color="1F497D"/>
              <w:left w:val="single" w:sz="4" w:space="0" w:color="1F497D"/>
              <w:bottom w:val="single" w:sz="4" w:space="0" w:color="1F497D"/>
              <w:right w:val="single" w:sz="4" w:space="0" w:color="1F497D"/>
            </w:tcBorders>
            <w:vAlign w:val="center"/>
          </w:tcPr>
          <w:p w14:paraId="6D91C9B4" w14:textId="0AB735CD" w:rsidR="008373E8" w:rsidRPr="00152404" w:rsidRDefault="008373E8" w:rsidP="008373E8">
            <w:pPr>
              <w:tabs>
                <w:tab w:val="left" w:pos="-2880"/>
                <w:tab w:val="left" w:pos="-2790"/>
              </w:tabs>
              <w:jc w:val="right"/>
              <w:rPr>
                <w:rFonts w:ascii="Arial" w:hAnsi="Arial" w:cs="Arial"/>
                <w:color w:val="000000"/>
                <w:sz w:val="20"/>
              </w:rPr>
            </w:pPr>
            <w:r w:rsidRPr="00152404">
              <w:rPr>
                <w:rFonts w:ascii="Arial" w:hAnsi="Arial" w:cs="Arial"/>
                <w:color w:val="000000"/>
                <w:sz w:val="20"/>
              </w:rPr>
              <w:t>From 501 to 2,500 participants:</w:t>
            </w:r>
          </w:p>
        </w:tc>
        <w:tc>
          <w:tcPr>
            <w:tcW w:w="1584" w:type="dxa"/>
            <w:tcBorders>
              <w:top w:val="single" w:sz="4" w:space="0" w:color="1F497D"/>
              <w:left w:val="single" w:sz="4" w:space="0" w:color="1F497D"/>
              <w:bottom w:val="single" w:sz="4" w:space="0" w:color="1F497D"/>
              <w:right w:val="single" w:sz="4" w:space="0" w:color="1F497D"/>
            </w:tcBorders>
            <w:vAlign w:val="center"/>
          </w:tcPr>
          <w:p w14:paraId="0CF3FE85" w14:textId="77777777" w:rsidR="008373E8" w:rsidRPr="00152404" w:rsidRDefault="008373E8" w:rsidP="008373E8">
            <w:pPr>
              <w:tabs>
                <w:tab w:val="left" w:pos="-2880"/>
                <w:tab w:val="left" w:pos="-2790"/>
              </w:tabs>
              <w:jc w:val="center"/>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vAlign w:val="center"/>
          </w:tcPr>
          <w:p w14:paraId="0777FF2C" w14:textId="77777777" w:rsidR="008373E8" w:rsidRPr="00152404" w:rsidRDefault="008373E8" w:rsidP="008373E8">
            <w:pPr>
              <w:tabs>
                <w:tab w:val="left" w:pos="-2880"/>
                <w:tab w:val="left" w:pos="-2790"/>
              </w:tabs>
              <w:jc w:val="center"/>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vAlign w:val="center"/>
          </w:tcPr>
          <w:p w14:paraId="21850012" w14:textId="77777777" w:rsidR="008373E8" w:rsidRPr="00152404" w:rsidRDefault="008373E8" w:rsidP="008373E8">
            <w:pPr>
              <w:tabs>
                <w:tab w:val="left" w:pos="-2880"/>
                <w:tab w:val="left" w:pos="-2790"/>
              </w:tabs>
              <w:jc w:val="center"/>
              <w:rPr>
                <w:rFonts w:ascii="Arial" w:hAnsi="Arial" w:cs="Arial"/>
                <w:color w:val="000000"/>
                <w:sz w:val="20"/>
              </w:rPr>
            </w:pPr>
          </w:p>
        </w:tc>
      </w:tr>
      <w:tr w:rsidR="008373E8" w:rsidRPr="00152404" w14:paraId="5AEE55CE" w14:textId="77777777" w:rsidTr="008373E8">
        <w:trPr>
          <w:trHeight w:val="317"/>
        </w:trPr>
        <w:tc>
          <w:tcPr>
            <w:tcW w:w="328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3DEE19D4" w14:textId="3197BCFC" w:rsidR="008373E8" w:rsidRPr="00152404" w:rsidRDefault="008373E8" w:rsidP="008373E8">
            <w:pPr>
              <w:tabs>
                <w:tab w:val="left" w:pos="-2880"/>
                <w:tab w:val="left" w:pos="-2790"/>
              </w:tabs>
              <w:jc w:val="right"/>
              <w:rPr>
                <w:rFonts w:ascii="Arial" w:hAnsi="Arial" w:cs="Arial"/>
                <w:color w:val="000000"/>
                <w:sz w:val="20"/>
              </w:rPr>
            </w:pPr>
            <w:r w:rsidRPr="00152404">
              <w:rPr>
                <w:rFonts w:ascii="Arial" w:hAnsi="Arial" w:cs="Arial"/>
                <w:color w:val="000000"/>
                <w:sz w:val="20"/>
              </w:rPr>
              <w:t>From 2,501 to 5,000 participants:</w:t>
            </w: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261B38D" w14:textId="77777777" w:rsidR="008373E8" w:rsidRPr="00152404" w:rsidRDefault="008373E8" w:rsidP="008373E8">
            <w:pPr>
              <w:tabs>
                <w:tab w:val="left" w:pos="-2880"/>
                <w:tab w:val="left" w:pos="-2790"/>
              </w:tabs>
              <w:jc w:val="center"/>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9322AC0" w14:textId="77777777" w:rsidR="008373E8" w:rsidRPr="00152404" w:rsidRDefault="008373E8" w:rsidP="008373E8">
            <w:pPr>
              <w:tabs>
                <w:tab w:val="left" w:pos="-2880"/>
                <w:tab w:val="left" w:pos="-2790"/>
              </w:tabs>
              <w:jc w:val="center"/>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49ECB6A" w14:textId="77777777" w:rsidR="008373E8" w:rsidRPr="00152404" w:rsidRDefault="008373E8" w:rsidP="008373E8">
            <w:pPr>
              <w:tabs>
                <w:tab w:val="left" w:pos="-2880"/>
                <w:tab w:val="left" w:pos="-2790"/>
              </w:tabs>
              <w:jc w:val="center"/>
              <w:rPr>
                <w:rFonts w:ascii="Arial" w:hAnsi="Arial" w:cs="Arial"/>
                <w:color w:val="000000"/>
                <w:sz w:val="20"/>
              </w:rPr>
            </w:pPr>
          </w:p>
        </w:tc>
      </w:tr>
      <w:tr w:rsidR="008373E8" w:rsidRPr="00152404" w14:paraId="6E169245" w14:textId="77777777" w:rsidTr="008373E8">
        <w:trPr>
          <w:trHeight w:val="317"/>
        </w:trPr>
        <w:tc>
          <w:tcPr>
            <w:tcW w:w="3288" w:type="dxa"/>
            <w:tcBorders>
              <w:top w:val="single" w:sz="4" w:space="0" w:color="1F497D"/>
              <w:left w:val="single" w:sz="4" w:space="0" w:color="1F497D"/>
              <w:bottom w:val="single" w:sz="4" w:space="0" w:color="1F497D"/>
              <w:right w:val="single" w:sz="4" w:space="0" w:color="1F497D"/>
            </w:tcBorders>
            <w:vAlign w:val="center"/>
          </w:tcPr>
          <w:p w14:paraId="045EB7CD" w14:textId="2539DC47" w:rsidR="008373E8" w:rsidRPr="00152404" w:rsidRDefault="008373E8" w:rsidP="008373E8">
            <w:pPr>
              <w:tabs>
                <w:tab w:val="left" w:pos="-2880"/>
                <w:tab w:val="left" w:pos="-2790"/>
              </w:tabs>
              <w:jc w:val="right"/>
              <w:rPr>
                <w:rFonts w:ascii="Arial" w:hAnsi="Arial" w:cs="Arial"/>
                <w:color w:val="000000"/>
                <w:sz w:val="20"/>
              </w:rPr>
            </w:pPr>
            <w:r w:rsidRPr="00152404">
              <w:rPr>
                <w:rFonts w:ascii="Arial" w:hAnsi="Arial" w:cs="Arial"/>
                <w:color w:val="000000"/>
                <w:sz w:val="20"/>
              </w:rPr>
              <w:t>From 5,001 to 10,000 participants:</w:t>
            </w:r>
          </w:p>
        </w:tc>
        <w:tc>
          <w:tcPr>
            <w:tcW w:w="1584" w:type="dxa"/>
            <w:tcBorders>
              <w:top w:val="single" w:sz="4" w:space="0" w:color="1F497D"/>
              <w:left w:val="single" w:sz="4" w:space="0" w:color="1F497D"/>
              <w:bottom w:val="single" w:sz="4" w:space="0" w:color="1F497D"/>
              <w:right w:val="single" w:sz="4" w:space="0" w:color="1F497D"/>
            </w:tcBorders>
            <w:vAlign w:val="center"/>
          </w:tcPr>
          <w:p w14:paraId="40BDDF88" w14:textId="77777777" w:rsidR="008373E8" w:rsidRPr="00152404" w:rsidRDefault="008373E8" w:rsidP="008373E8">
            <w:pPr>
              <w:tabs>
                <w:tab w:val="left" w:pos="-2880"/>
                <w:tab w:val="left" w:pos="-2790"/>
              </w:tabs>
              <w:jc w:val="center"/>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vAlign w:val="center"/>
          </w:tcPr>
          <w:p w14:paraId="4F3536C0" w14:textId="77777777" w:rsidR="008373E8" w:rsidRPr="00152404" w:rsidRDefault="008373E8" w:rsidP="008373E8">
            <w:pPr>
              <w:tabs>
                <w:tab w:val="left" w:pos="-2880"/>
                <w:tab w:val="left" w:pos="-2790"/>
              </w:tabs>
              <w:jc w:val="center"/>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vAlign w:val="center"/>
          </w:tcPr>
          <w:p w14:paraId="4782557E" w14:textId="77777777" w:rsidR="008373E8" w:rsidRPr="00152404" w:rsidRDefault="008373E8" w:rsidP="008373E8">
            <w:pPr>
              <w:tabs>
                <w:tab w:val="left" w:pos="-2880"/>
                <w:tab w:val="left" w:pos="-2790"/>
              </w:tabs>
              <w:jc w:val="center"/>
              <w:rPr>
                <w:rFonts w:ascii="Arial" w:hAnsi="Arial" w:cs="Arial"/>
                <w:color w:val="000000"/>
                <w:sz w:val="20"/>
              </w:rPr>
            </w:pPr>
          </w:p>
        </w:tc>
      </w:tr>
      <w:tr w:rsidR="008373E8" w:rsidRPr="00152404" w14:paraId="1A2D7707" w14:textId="77777777" w:rsidTr="008373E8">
        <w:trPr>
          <w:trHeight w:val="317"/>
        </w:trPr>
        <w:tc>
          <w:tcPr>
            <w:tcW w:w="328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2F6568D" w14:textId="37C44345" w:rsidR="008373E8" w:rsidRPr="00152404" w:rsidRDefault="008373E8" w:rsidP="008373E8">
            <w:pPr>
              <w:tabs>
                <w:tab w:val="left" w:pos="-2880"/>
                <w:tab w:val="left" w:pos="-2790"/>
              </w:tabs>
              <w:jc w:val="right"/>
              <w:rPr>
                <w:rFonts w:ascii="Arial" w:hAnsi="Arial" w:cs="Arial"/>
                <w:color w:val="000000"/>
                <w:sz w:val="20"/>
              </w:rPr>
            </w:pPr>
            <w:r w:rsidRPr="00152404">
              <w:rPr>
                <w:rFonts w:ascii="Arial" w:hAnsi="Arial" w:cs="Arial"/>
                <w:color w:val="000000"/>
                <w:sz w:val="20"/>
              </w:rPr>
              <w:t>Over 10,000 participants:</w:t>
            </w: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F63583B" w14:textId="77777777" w:rsidR="008373E8" w:rsidRPr="00152404" w:rsidRDefault="008373E8" w:rsidP="008373E8">
            <w:pPr>
              <w:tabs>
                <w:tab w:val="left" w:pos="-2880"/>
                <w:tab w:val="left" w:pos="-2790"/>
              </w:tabs>
              <w:jc w:val="center"/>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13CB6C2" w14:textId="77777777" w:rsidR="008373E8" w:rsidRPr="00152404" w:rsidRDefault="008373E8" w:rsidP="008373E8">
            <w:pPr>
              <w:tabs>
                <w:tab w:val="left" w:pos="-2880"/>
                <w:tab w:val="left" w:pos="-2790"/>
              </w:tabs>
              <w:jc w:val="center"/>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13C1CE6" w14:textId="77777777" w:rsidR="008373E8" w:rsidRPr="00152404" w:rsidRDefault="008373E8" w:rsidP="008373E8">
            <w:pPr>
              <w:tabs>
                <w:tab w:val="left" w:pos="-2880"/>
                <w:tab w:val="left" w:pos="-2790"/>
              </w:tabs>
              <w:jc w:val="center"/>
              <w:rPr>
                <w:rFonts w:ascii="Arial" w:hAnsi="Arial" w:cs="Arial"/>
                <w:color w:val="000000"/>
                <w:sz w:val="20"/>
              </w:rPr>
            </w:pPr>
          </w:p>
        </w:tc>
      </w:tr>
      <w:tr w:rsidR="00C858E3" w:rsidRPr="00152404" w14:paraId="57410076" w14:textId="77777777" w:rsidTr="008373E8">
        <w:trPr>
          <w:trHeight w:val="317"/>
        </w:trPr>
        <w:tc>
          <w:tcPr>
            <w:tcW w:w="3288" w:type="dxa"/>
            <w:tcBorders>
              <w:top w:val="single" w:sz="4" w:space="0" w:color="1F497D"/>
              <w:left w:val="single" w:sz="4" w:space="0" w:color="1F497D"/>
              <w:bottom w:val="single" w:sz="4" w:space="0" w:color="1F497D"/>
              <w:right w:val="single" w:sz="4" w:space="0" w:color="1F497D"/>
            </w:tcBorders>
            <w:vAlign w:val="center"/>
          </w:tcPr>
          <w:p w14:paraId="5D3C085B" w14:textId="4BA151C6" w:rsidR="00C858E3" w:rsidRPr="00152404" w:rsidRDefault="008373E8" w:rsidP="009170CB">
            <w:pPr>
              <w:tabs>
                <w:tab w:val="left" w:pos="-2880"/>
                <w:tab w:val="left" w:pos="-2790"/>
              </w:tabs>
              <w:jc w:val="right"/>
              <w:rPr>
                <w:rFonts w:ascii="Arial" w:hAnsi="Arial" w:cs="Arial"/>
                <w:color w:val="000000"/>
                <w:sz w:val="20"/>
              </w:rPr>
            </w:pPr>
            <w:r>
              <w:rPr>
                <w:rFonts w:ascii="Arial" w:hAnsi="Arial" w:cs="Arial"/>
                <w:color w:val="000000"/>
                <w:sz w:val="20"/>
              </w:rPr>
              <w:t>TOTAL</w:t>
            </w:r>
          </w:p>
        </w:tc>
        <w:tc>
          <w:tcPr>
            <w:tcW w:w="1584" w:type="dxa"/>
            <w:tcBorders>
              <w:top w:val="single" w:sz="4" w:space="0" w:color="1F497D"/>
              <w:left w:val="single" w:sz="4" w:space="0" w:color="1F497D"/>
              <w:bottom w:val="single" w:sz="4" w:space="0" w:color="1F497D"/>
              <w:right w:val="single" w:sz="4" w:space="0" w:color="1F497D"/>
            </w:tcBorders>
            <w:vAlign w:val="center"/>
          </w:tcPr>
          <w:p w14:paraId="63196977" w14:textId="77777777" w:rsidR="00C858E3" w:rsidRPr="00152404" w:rsidRDefault="00C858E3" w:rsidP="009170CB">
            <w:pPr>
              <w:tabs>
                <w:tab w:val="left" w:pos="-2880"/>
                <w:tab w:val="left" w:pos="-2790"/>
              </w:tabs>
              <w:jc w:val="center"/>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vAlign w:val="center"/>
          </w:tcPr>
          <w:p w14:paraId="60EFF556" w14:textId="77777777" w:rsidR="00C858E3" w:rsidRPr="00152404" w:rsidRDefault="00C858E3" w:rsidP="009170CB">
            <w:pPr>
              <w:tabs>
                <w:tab w:val="left" w:pos="-2880"/>
                <w:tab w:val="left" w:pos="-2790"/>
              </w:tabs>
              <w:jc w:val="center"/>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vAlign w:val="center"/>
          </w:tcPr>
          <w:p w14:paraId="70A3CECA" w14:textId="77777777" w:rsidR="00C858E3" w:rsidRPr="00152404" w:rsidRDefault="00C858E3" w:rsidP="009170CB">
            <w:pPr>
              <w:tabs>
                <w:tab w:val="left" w:pos="-2880"/>
                <w:tab w:val="left" w:pos="-2790"/>
              </w:tabs>
              <w:jc w:val="center"/>
              <w:rPr>
                <w:rFonts w:ascii="Arial" w:hAnsi="Arial" w:cs="Arial"/>
                <w:color w:val="000000"/>
                <w:sz w:val="20"/>
              </w:rPr>
            </w:pPr>
          </w:p>
        </w:tc>
      </w:tr>
    </w:tbl>
    <w:p w14:paraId="1FDE6EA7" w14:textId="77777777" w:rsidR="00C858E3" w:rsidRPr="00152404" w:rsidRDefault="00C858E3" w:rsidP="00C858E3">
      <w:pPr>
        <w:rPr>
          <w:rFonts w:ascii="Arial" w:hAnsi="Arial" w:cs="Arial"/>
          <w:sz w:val="20"/>
        </w:rPr>
      </w:pPr>
    </w:p>
    <w:tbl>
      <w:tblPr>
        <w:tblW w:w="8040" w:type="dxa"/>
        <w:tblInd w:w="55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288"/>
        <w:gridCol w:w="1584"/>
        <w:gridCol w:w="1584"/>
        <w:gridCol w:w="1584"/>
      </w:tblGrid>
      <w:tr w:rsidR="00C858E3" w:rsidRPr="00152404" w14:paraId="1444F234" w14:textId="77777777" w:rsidTr="009170CB">
        <w:trPr>
          <w:trHeight w:val="512"/>
          <w:tblHeader/>
        </w:trPr>
        <w:tc>
          <w:tcPr>
            <w:tcW w:w="3288"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3347BD2F" w14:textId="1FB19D9B" w:rsidR="00C858E3" w:rsidRPr="00C10836" w:rsidRDefault="00C858E3" w:rsidP="009170CB">
            <w:pPr>
              <w:tabs>
                <w:tab w:val="left" w:pos="-2880"/>
                <w:tab w:val="left" w:pos="-2790"/>
              </w:tabs>
              <w:jc w:val="center"/>
              <w:rPr>
                <w:rFonts w:ascii="Arial" w:hAnsi="Arial" w:cs="Arial"/>
                <w:b/>
                <w:color w:val="FFFFFF" w:themeColor="background1"/>
                <w:sz w:val="20"/>
              </w:rPr>
            </w:pPr>
            <w:r w:rsidRPr="00C10836">
              <w:rPr>
                <w:rFonts w:ascii="Arial" w:hAnsi="Arial" w:cs="Arial"/>
                <w:b/>
                <w:color w:val="FFFFFF" w:themeColor="background1"/>
                <w:sz w:val="20"/>
              </w:rPr>
              <w:br w:type="page"/>
              <w:t xml:space="preserve">Data as of </w:t>
            </w:r>
            <w:r w:rsidR="008373E8" w:rsidRPr="00C10836">
              <w:rPr>
                <w:rFonts w:ascii="Arial" w:hAnsi="Arial" w:cs="Arial"/>
                <w:b/>
                <w:color w:val="FFFFFF" w:themeColor="background1"/>
                <w:sz w:val="20"/>
              </w:rPr>
              <w:t>6/30/2020</w:t>
            </w:r>
          </w:p>
        </w:tc>
        <w:tc>
          <w:tcPr>
            <w:tcW w:w="1584"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6231769C" w14:textId="77777777" w:rsidR="00C858E3" w:rsidRPr="00C10836" w:rsidRDefault="00C858E3" w:rsidP="009170CB">
            <w:pPr>
              <w:tabs>
                <w:tab w:val="left" w:pos="-2880"/>
                <w:tab w:val="left" w:pos="-2790"/>
              </w:tabs>
              <w:jc w:val="center"/>
              <w:rPr>
                <w:rFonts w:ascii="Arial" w:hAnsi="Arial" w:cs="Arial"/>
                <w:b/>
                <w:color w:val="FFFFFF" w:themeColor="background1"/>
                <w:sz w:val="20"/>
              </w:rPr>
            </w:pPr>
            <w:r w:rsidRPr="00C10836">
              <w:rPr>
                <w:rFonts w:ascii="Arial" w:hAnsi="Arial" w:cs="Arial"/>
                <w:b/>
                <w:color w:val="FFFFFF" w:themeColor="background1"/>
                <w:sz w:val="20"/>
              </w:rPr>
              <w:t>Total</w:t>
            </w:r>
          </w:p>
          <w:p w14:paraId="1EA023E7" w14:textId="77777777" w:rsidR="00C858E3" w:rsidRPr="00C10836" w:rsidRDefault="00C858E3" w:rsidP="009170CB">
            <w:pPr>
              <w:tabs>
                <w:tab w:val="left" w:pos="-2880"/>
                <w:tab w:val="left" w:pos="-2790"/>
              </w:tabs>
              <w:jc w:val="center"/>
              <w:rPr>
                <w:rFonts w:ascii="Arial" w:hAnsi="Arial" w:cs="Arial"/>
                <w:b/>
                <w:color w:val="FFFFFF" w:themeColor="background1"/>
                <w:sz w:val="20"/>
              </w:rPr>
            </w:pPr>
            <w:r w:rsidRPr="00C10836">
              <w:rPr>
                <w:rFonts w:ascii="Arial" w:hAnsi="Arial" w:cs="Arial"/>
                <w:b/>
                <w:color w:val="FFFFFF" w:themeColor="background1"/>
                <w:sz w:val="20"/>
              </w:rPr>
              <w:t># of Plans</w:t>
            </w:r>
          </w:p>
        </w:tc>
        <w:tc>
          <w:tcPr>
            <w:tcW w:w="1584"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008E179C" w14:textId="77777777" w:rsidR="00C858E3" w:rsidRPr="00C10836" w:rsidRDefault="00C858E3" w:rsidP="009170CB">
            <w:pPr>
              <w:tabs>
                <w:tab w:val="left" w:pos="-2880"/>
                <w:tab w:val="left" w:pos="-2790"/>
              </w:tabs>
              <w:jc w:val="center"/>
              <w:rPr>
                <w:rFonts w:ascii="Arial" w:hAnsi="Arial" w:cs="Arial"/>
                <w:b/>
                <w:color w:val="FFFFFF" w:themeColor="background1"/>
                <w:sz w:val="20"/>
              </w:rPr>
            </w:pPr>
            <w:r w:rsidRPr="00C10836">
              <w:rPr>
                <w:rFonts w:ascii="Arial" w:hAnsi="Arial" w:cs="Arial"/>
                <w:b/>
                <w:color w:val="FFFFFF" w:themeColor="background1"/>
                <w:sz w:val="20"/>
              </w:rPr>
              <w:t>Total</w:t>
            </w:r>
          </w:p>
          <w:p w14:paraId="662C621C" w14:textId="77777777" w:rsidR="00C858E3" w:rsidRPr="00C10836" w:rsidRDefault="00C858E3" w:rsidP="009170CB">
            <w:pPr>
              <w:tabs>
                <w:tab w:val="left" w:pos="-2880"/>
                <w:tab w:val="left" w:pos="-2790"/>
              </w:tabs>
              <w:jc w:val="center"/>
              <w:rPr>
                <w:rFonts w:ascii="Arial" w:hAnsi="Arial" w:cs="Arial"/>
                <w:b/>
                <w:bCs/>
                <w:color w:val="FFFFFF" w:themeColor="background1"/>
                <w:sz w:val="20"/>
              </w:rPr>
            </w:pPr>
            <w:r w:rsidRPr="00C10836">
              <w:rPr>
                <w:rFonts w:ascii="Arial" w:hAnsi="Arial" w:cs="Arial"/>
                <w:b/>
                <w:color w:val="FFFFFF" w:themeColor="background1"/>
                <w:sz w:val="20"/>
              </w:rPr>
              <w:t>$ Plan Assets</w:t>
            </w:r>
          </w:p>
        </w:tc>
        <w:tc>
          <w:tcPr>
            <w:tcW w:w="1584"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4FBCACFB" w14:textId="77777777" w:rsidR="00C858E3" w:rsidRPr="00C10836" w:rsidRDefault="00C858E3" w:rsidP="009170CB">
            <w:pPr>
              <w:tabs>
                <w:tab w:val="left" w:pos="-2880"/>
                <w:tab w:val="left" w:pos="-2790"/>
              </w:tabs>
              <w:jc w:val="center"/>
              <w:rPr>
                <w:rFonts w:ascii="Arial" w:hAnsi="Arial" w:cs="Arial"/>
                <w:b/>
                <w:color w:val="FFFFFF" w:themeColor="background1"/>
                <w:sz w:val="20"/>
              </w:rPr>
            </w:pPr>
            <w:r w:rsidRPr="00C10836">
              <w:rPr>
                <w:rFonts w:ascii="Arial" w:hAnsi="Arial" w:cs="Arial"/>
                <w:b/>
                <w:color w:val="FFFFFF" w:themeColor="background1"/>
                <w:sz w:val="20"/>
              </w:rPr>
              <w:t># of Sole Provider Plans</w:t>
            </w:r>
          </w:p>
        </w:tc>
      </w:tr>
      <w:tr w:rsidR="00C858E3" w:rsidRPr="00152404" w14:paraId="5B587996" w14:textId="77777777" w:rsidTr="008373E8">
        <w:trPr>
          <w:trHeight w:val="317"/>
        </w:trPr>
        <w:tc>
          <w:tcPr>
            <w:tcW w:w="328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340C6046" w14:textId="6CC4DB5F" w:rsidR="00C858E3" w:rsidRPr="008373E8" w:rsidRDefault="008373E8" w:rsidP="009170CB">
            <w:pPr>
              <w:tabs>
                <w:tab w:val="left" w:pos="-2880"/>
                <w:tab w:val="left" w:pos="-2790"/>
              </w:tabs>
              <w:jc w:val="right"/>
              <w:rPr>
                <w:rFonts w:ascii="Arial" w:hAnsi="Arial" w:cs="Arial"/>
                <w:color w:val="000000"/>
                <w:sz w:val="20"/>
              </w:rPr>
            </w:pPr>
            <w:r w:rsidRPr="008373E8">
              <w:rPr>
                <w:rFonts w:ascii="Arial" w:hAnsi="Arial" w:cs="Arial"/>
                <w:color w:val="000000"/>
                <w:sz w:val="20"/>
              </w:rPr>
              <w:t>Under $50 million:</w:t>
            </w: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9D63DC9" w14:textId="77777777" w:rsidR="00C858E3" w:rsidRPr="008373E8" w:rsidRDefault="00C858E3" w:rsidP="009170CB">
            <w:pPr>
              <w:pStyle w:val="Header"/>
              <w:tabs>
                <w:tab w:val="left" w:pos="-2880"/>
                <w:tab w:val="left" w:pos="-2790"/>
              </w:tabs>
              <w:rPr>
                <w:rFonts w:ascii="Arial" w:hAnsi="Arial" w:cs="Arial"/>
                <w:color w:val="000000"/>
                <w:sz w:val="20"/>
                <w:lang w:val="en-US" w:eastAsia="en-US"/>
              </w:rPr>
            </w:pP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B0D387E" w14:textId="77777777" w:rsidR="00C858E3" w:rsidRPr="008373E8" w:rsidRDefault="00C858E3" w:rsidP="009170CB">
            <w:pPr>
              <w:tabs>
                <w:tab w:val="left" w:pos="-2880"/>
                <w:tab w:val="left" w:pos="-2790"/>
              </w:tabs>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153CDF8A" w14:textId="77777777" w:rsidR="00C858E3" w:rsidRPr="008373E8" w:rsidRDefault="00C858E3" w:rsidP="009170CB">
            <w:pPr>
              <w:tabs>
                <w:tab w:val="left" w:pos="-2880"/>
                <w:tab w:val="left" w:pos="-2790"/>
              </w:tabs>
              <w:rPr>
                <w:rFonts w:ascii="Arial" w:hAnsi="Arial" w:cs="Arial"/>
                <w:color w:val="000000"/>
                <w:sz w:val="20"/>
              </w:rPr>
            </w:pPr>
          </w:p>
        </w:tc>
      </w:tr>
      <w:tr w:rsidR="00C858E3" w:rsidRPr="00152404" w14:paraId="743B411E" w14:textId="77777777" w:rsidTr="009170CB">
        <w:trPr>
          <w:trHeight w:val="317"/>
        </w:trPr>
        <w:tc>
          <w:tcPr>
            <w:tcW w:w="3288" w:type="dxa"/>
            <w:tcBorders>
              <w:top w:val="single" w:sz="4" w:space="0" w:color="1F497D"/>
              <w:left w:val="single" w:sz="4" w:space="0" w:color="1F497D"/>
              <w:bottom w:val="single" w:sz="4" w:space="0" w:color="1F497D"/>
              <w:right w:val="single" w:sz="4" w:space="0" w:color="1F497D"/>
            </w:tcBorders>
            <w:vAlign w:val="center"/>
            <w:hideMark/>
          </w:tcPr>
          <w:p w14:paraId="6C3D6221" w14:textId="446B5D4A" w:rsidR="00C858E3" w:rsidRPr="008373E8" w:rsidRDefault="00C858E3" w:rsidP="009170CB">
            <w:pPr>
              <w:tabs>
                <w:tab w:val="left" w:pos="-2880"/>
                <w:tab w:val="left" w:pos="-2790"/>
              </w:tabs>
              <w:jc w:val="right"/>
              <w:rPr>
                <w:rFonts w:ascii="Arial" w:hAnsi="Arial" w:cs="Arial"/>
                <w:color w:val="000000"/>
                <w:sz w:val="20"/>
              </w:rPr>
            </w:pPr>
            <w:r w:rsidRPr="008373E8">
              <w:rPr>
                <w:rFonts w:ascii="Arial" w:hAnsi="Arial" w:cs="Arial"/>
                <w:color w:val="000000"/>
                <w:sz w:val="20"/>
              </w:rPr>
              <w:t>From $</w:t>
            </w:r>
            <w:r w:rsidR="008373E8" w:rsidRPr="008373E8">
              <w:rPr>
                <w:rFonts w:ascii="Arial" w:hAnsi="Arial" w:cs="Arial"/>
                <w:color w:val="000000"/>
                <w:sz w:val="20"/>
              </w:rPr>
              <w:t xml:space="preserve">50 to </w:t>
            </w:r>
            <w:r w:rsidRPr="008373E8">
              <w:rPr>
                <w:rFonts w:ascii="Arial" w:hAnsi="Arial" w:cs="Arial"/>
                <w:color w:val="000000"/>
                <w:sz w:val="20"/>
              </w:rPr>
              <w:t>$100 million:</w:t>
            </w:r>
          </w:p>
        </w:tc>
        <w:tc>
          <w:tcPr>
            <w:tcW w:w="1584" w:type="dxa"/>
            <w:tcBorders>
              <w:top w:val="single" w:sz="4" w:space="0" w:color="1F497D"/>
              <w:left w:val="single" w:sz="4" w:space="0" w:color="1F497D"/>
              <w:bottom w:val="single" w:sz="4" w:space="0" w:color="1F497D"/>
              <w:right w:val="single" w:sz="4" w:space="0" w:color="1F497D"/>
            </w:tcBorders>
            <w:vAlign w:val="center"/>
          </w:tcPr>
          <w:p w14:paraId="09EA88BF" w14:textId="77777777" w:rsidR="00C858E3" w:rsidRPr="008373E8" w:rsidRDefault="00C858E3" w:rsidP="009170CB">
            <w:pPr>
              <w:tabs>
                <w:tab w:val="left" w:pos="-2880"/>
                <w:tab w:val="left" w:pos="-2790"/>
              </w:tabs>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vAlign w:val="center"/>
          </w:tcPr>
          <w:p w14:paraId="058CCB80" w14:textId="77777777" w:rsidR="00C858E3" w:rsidRPr="008373E8" w:rsidRDefault="00C858E3" w:rsidP="009170CB">
            <w:pPr>
              <w:tabs>
                <w:tab w:val="left" w:pos="-2880"/>
                <w:tab w:val="left" w:pos="-2790"/>
              </w:tabs>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vAlign w:val="center"/>
          </w:tcPr>
          <w:p w14:paraId="0567A540" w14:textId="77777777" w:rsidR="00C858E3" w:rsidRPr="008373E8" w:rsidRDefault="00C858E3" w:rsidP="009170CB">
            <w:pPr>
              <w:tabs>
                <w:tab w:val="left" w:pos="-2880"/>
                <w:tab w:val="left" w:pos="-2790"/>
              </w:tabs>
              <w:rPr>
                <w:rFonts w:ascii="Arial" w:hAnsi="Arial" w:cs="Arial"/>
                <w:color w:val="000000"/>
                <w:sz w:val="20"/>
              </w:rPr>
            </w:pPr>
          </w:p>
        </w:tc>
      </w:tr>
      <w:tr w:rsidR="00C858E3" w:rsidRPr="00152404" w14:paraId="2DD649DF" w14:textId="77777777" w:rsidTr="002C3EAE">
        <w:trPr>
          <w:trHeight w:val="317"/>
        </w:trPr>
        <w:tc>
          <w:tcPr>
            <w:tcW w:w="328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203E16EF" w14:textId="3C409577" w:rsidR="00C858E3" w:rsidRPr="008373E8" w:rsidRDefault="00F63B80" w:rsidP="009170CB">
            <w:pPr>
              <w:tabs>
                <w:tab w:val="left" w:pos="-2880"/>
                <w:tab w:val="left" w:pos="-2790"/>
              </w:tabs>
              <w:jc w:val="right"/>
              <w:rPr>
                <w:rFonts w:ascii="Arial" w:hAnsi="Arial" w:cs="Arial"/>
                <w:color w:val="000000"/>
                <w:sz w:val="20"/>
              </w:rPr>
            </w:pPr>
            <w:r w:rsidRPr="008373E8">
              <w:rPr>
                <w:rFonts w:ascii="Arial" w:hAnsi="Arial" w:cs="Arial"/>
                <w:color w:val="000000"/>
                <w:sz w:val="20"/>
              </w:rPr>
              <w:t>From $10</w:t>
            </w:r>
            <w:r w:rsidR="00C10723" w:rsidRPr="008373E8">
              <w:rPr>
                <w:rFonts w:ascii="Arial" w:hAnsi="Arial" w:cs="Arial"/>
                <w:color w:val="000000"/>
                <w:sz w:val="20"/>
              </w:rPr>
              <w:t>1</w:t>
            </w:r>
            <w:r w:rsidR="00C858E3" w:rsidRPr="008373E8">
              <w:rPr>
                <w:rFonts w:ascii="Arial" w:hAnsi="Arial" w:cs="Arial"/>
                <w:color w:val="000000"/>
                <w:sz w:val="20"/>
              </w:rPr>
              <w:t xml:space="preserve"> million to $</w:t>
            </w:r>
            <w:r w:rsidR="008A700F">
              <w:rPr>
                <w:rFonts w:ascii="Arial" w:hAnsi="Arial" w:cs="Arial"/>
                <w:color w:val="000000"/>
                <w:sz w:val="20"/>
              </w:rPr>
              <w:t>3</w:t>
            </w:r>
            <w:r w:rsidR="00C858E3" w:rsidRPr="008373E8">
              <w:rPr>
                <w:rFonts w:ascii="Arial" w:hAnsi="Arial" w:cs="Arial"/>
                <w:color w:val="000000"/>
                <w:sz w:val="20"/>
              </w:rPr>
              <w:t>00 million:</w:t>
            </w: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9028C32" w14:textId="77777777" w:rsidR="00C858E3" w:rsidRPr="008373E8" w:rsidRDefault="00C858E3" w:rsidP="009170CB">
            <w:pPr>
              <w:tabs>
                <w:tab w:val="left" w:pos="-2880"/>
                <w:tab w:val="left" w:pos="-2790"/>
              </w:tabs>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41C90493" w14:textId="77777777" w:rsidR="00C858E3" w:rsidRPr="008373E8" w:rsidRDefault="00C858E3" w:rsidP="009170CB">
            <w:pPr>
              <w:tabs>
                <w:tab w:val="left" w:pos="-2880"/>
                <w:tab w:val="left" w:pos="-2790"/>
              </w:tabs>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7C14DE6" w14:textId="77777777" w:rsidR="00C858E3" w:rsidRPr="008373E8" w:rsidRDefault="00C858E3" w:rsidP="009170CB">
            <w:pPr>
              <w:tabs>
                <w:tab w:val="left" w:pos="-2880"/>
                <w:tab w:val="left" w:pos="-2790"/>
              </w:tabs>
              <w:rPr>
                <w:rFonts w:ascii="Arial" w:hAnsi="Arial" w:cs="Arial"/>
                <w:color w:val="000000"/>
                <w:sz w:val="20"/>
              </w:rPr>
            </w:pPr>
          </w:p>
        </w:tc>
      </w:tr>
      <w:tr w:rsidR="00C858E3" w:rsidRPr="00152404" w14:paraId="663E0C08" w14:textId="77777777" w:rsidTr="009170CB">
        <w:trPr>
          <w:trHeight w:val="317"/>
        </w:trPr>
        <w:tc>
          <w:tcPr>
            <w:tcW w:w="328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14:paraId="10DCB746" w14:textId="277FE268" w:rsidR="00C858E3" w:rsidRPr="008373E8" w:rsidRDefault="00C10723" w:rsidP="009170CB">
            <w:pPr>
              <w:tabs>
                <w:tab w:val="left" w:pos="-2880"/>
                <w:tab w:val="left" w:pos="-2790"/>
              </w:tabs>
              <w:jc w:val="right"/>
              <w:rPr>
                <w:rFonts w:ascii="Arial" w:hAnsi="Arial" w:cs="Arial"/>
                <w:color w:val="000000"/>
                <w:sz w:val="20"/>
              </w:rPr>
            </w:pPr>
            <w:r w:rsidRPr="008373E8">
              <w:rPr>
                <w:rFonts w:ascii="Arial" w:hAnsi="Arial" w:cs="Arial"/>
                <w:color w:val="000000"/>
                <w:sz w:val="20"/>
              </w:rPr>
              <w:t>From $</w:t>
            </w:r>
            <w:r w:rsidR="008A700F">
              <w:rPr>
                <w:rFonts w:ascii="Arial" w:hAnsi="Arial" w:cs="Arial"/>
                <w:color w:val="000000"/>
                <w:sz w:val="20"/>
              </w:rPr>
              <w:t>3</w:t>
            </w:r>
            <w:r w:rsidRPr="008373E8">
              <w:rPr>
                <w:rFonts w:ascii="Arial" w:hAnsi="Arial" w:cs="Arial"/>
                <w:color w:val="000000"/>
                <w:sz w:val="20"/>
              </w:rPr>
              <w:t>01</w:t>
            </w:r>
            <w:r w:rsidR="00C858E3" w:rsidRPr="008373E8">
              <w:rPr>
                <w:rFonts w:ascii="Arial" w:hAnsi="Arial" w:cs="Arial"/>
                <w:color w:val="000000"/>
                <w:sz w:val="20"/>
              </w:rPr>
              <w:t xml:space="preserve"> million to $</w:t>
            </w:r>
            <w:r w:rsidR="008A700F">
              <w:rPr>
                <w:rFonts w:ascii="Arial" w:hAnsi="Arial" w:cs="Arial"/>
                <w:color w:val="000000"/>
                <w:sz w:val="20"/>
              </w:rPr>
              <w:t>8</w:t>
            </w:r>
            <w:r w:rsidR="00C858E3" w:rsidRPr="008373E8">
              <w:rPr>
                <w:rFonts w:ascii="Arial" w:hAnsi="Arial" w:cs="Arial"/>
                <w:color w:val="000000"/>
                <w:sz w:val="20"/>
              </w:rPr>
              <w:t>00 million:</w:t>
            </w:r>
          </w:p>
        </w:tc>
        <w:tc>
          <w:tcPr>
            <w:tcW w:w="1584"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7E6FA1F0" w14:textId="77777777" w:rsidR="00C858E3" w:rsidRPr="008373E8" w:rsidRDefault="00C858E3" w:rsidP="009170CB">
            <w:pPr>
              <w:tabs>
                <w:tab w:val="left" w:pos="-2880"/>
                <w:tab w:val="left" w:pos="-2790"/>
              </w:tabs>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1BA46628" w14:textId="77777777" w:rsidR="00C858E3" w:rsidRPr="008373E8" w:rsidRDefault="00C858E3" w:rsidP="009170CB">
            <w:pPr>
              <w:tabs>
                <w:tab w:val="left" w:pos="-2880"/>
                <w:tab w:val="left" w:pos="-2790"/>
              </w:tabs>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0CEFCAA6" w14:textId="77777777" w:rsidR="00C858E3" w:rsidRPr="008373E8" w:rsidRDefault="00C858E3" w:rsidP="009170CB">
            <w:pPr>
              <w:tabs>
                <w:tab w:val="left" w:pos="-2880"/>
                <w:tab w:val="left" w:pos="-2790"/>
              </w:tabs>
              <w:rPr>
                <w:rFonts w:ascii="Arial" w:hAnsi="Arial" w:cs="Arial"/>
                <w:color w:val="000000"/>
                <w:sz w:val="20"/>
              </w:rPr>
            </w:pPr>
          </w:p>
        </w:tc>
      </w:tr>
      <w:tr w:rsidR="00C858E3" w:rsidRPr="00152404" w14:paraId="3657D228" w14:textId="77777777" w:rsidTr="002C3EAE">
        <w:trPr>
          <w:trHeight w:val="317"/>
        </w:trPr>
        <w:tc>
          <w:tcPr>
            <w:tcW w:w="328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756084EA" w14:textId="339ADF75" w:rsidR="00C858E3" w:rsidRPr="008373E8" w:rsidRDefault="00C858E3" w:rsidP="009170CB">
            <w:pPr>
              <w:tabs>
                <w:tab w:val="left" w:pos="-2880"/>
                <w:tab w:val="left" w:pos="-2790"/>
              </w:tabs>
              <w:jc w:val="right"/>
              <w:rPr>
                <w:rFonts w:ascii="Arial" w:hAnsi="Arial" w:cs="Arial"/>
                <w:color w:val="000000"/>
                <w:sz w:val="20"/>
              </w:rPr>
            </w:pPr>
            <w:r w:rsidRPr="008373E8">
              <w:rPr>
                <w:rFonts w:ascii="Arial" w:hAnsi="Arial" w:cs="Arial"/>
                <w:color w:val="000000"/>
                <w:sz w:val="20"/>
              </w:rPr>
              <w:t>Over $</w:t>
            </w:r>
            <w:r w:rsidR="008A700F">
              <w:rPr>
                <w:rFonts w:ascii="Arial" w:hAnsi="Arial" w:cs="Arial"/>
                <w:color w:val="000000"/>
                <w:sz w:val="20"/>
              </w:rPr>
              <w:t>8</w:t>
            </w:r>
            <w:r w:rsidRPr="008373E8">
              <w:rPr>
                <w:rFonts w:ascii="Arial" w:hAnsi="Arial" w:cs="Arial"/>
                <w:color w:val="000000"/>
                <w:sz w:val="20"/>
              </w:rPr>
              <w:t>00 million:</w:t>
            </w: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12D8086F" w14:textId="77777777" w:rsidR="00C858E3" w:rsidRPr="008373E8" w:rsidRDefault="00C858E3" w:rsidP="009170CB">
            <w:pPr>
              <w:tabs>
                <w:tab w:val="left" w:pos="-2880"/>
                <w:tab w:val="left" w:pos="-2790"/>
              </w:tabs>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4C854E2" w14:textId="77777777" w:rsidR="00C858E3" w:rsidRPr="008373E8" w:rsidRDefault="00C858E3" w:rsidP="009170CB">
            <w:pPr>
              <w:tabs>
                <w:tab w:val="left" w:pos="-2880"/>
                <w:tab w:val="left" w:pos="-2790"/>
              </w:tabs>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146D0B51" w14:textId="77777777" w:rsidR="00C858E3" w:rsidRPr="008373E8" w:rsidRDefault="00C858E3" w:rsidP="009170CB">
            <w:pPr>
              <w:tabs>
                <w:tab w:val="left" w:pos="-2880"/>
                <w:tab w:val="left" w:pos="-2790"/>
              </w:tabs>
              <w:rPr>
                <w:rFonts w:ascii="Arial" w:hAnsi="Arial" w:cs="Arial"/>
                <w:color w:val="000000"/>
                <w:sz w:val="20"/>
              </w:rPr>
            </w:pPr>
          </w:p>
        </w:tc>
      </w:tr>
      <w:tr w:rsidR="00C858E3" w:rsidRPr="00152404" w14:paraId="13CB8E8B" w14:textId="77777777" w:rsidTr="009170CB">
        <w:trPr>
          <w:trHeight w:val="317"/>
        </w:trPr>
        <w:tc>
          <w:tcPr>
            <w:tcW w:w="328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14:paraId="6226170E" w14:textId="77777777" w:rsidR="00C858E3" w:rsidRPr="00152404" w:rsidRDefault="00C858E3" w:rsidP="009170CB">
            <w:pPr>
              <w:tabs>
                <w:tab w:val="left" w:pos="-2880"/>
                <w:tab w:val="left" w:pos="-2790"/>
              </w:tabs>
              <w:jc w:val="right"/>
              <w:rPr>
                <w:rFonts w:ascii="Arial" w:hAnsi="Arial" w:cs="Arial"/>
                <w:b/>
                <w:color w:val="000000"/>
                <w:sz w:val="20"/>
              </w:rPr>
            </w:pPr>
            <w:r w:rsidRPr="00152404">
              <w:rPr>
                <w:rFonts w:ascii="Arial" w:hAnsi="Arial" w:cs="Arial"/>
                <w:b/>
                <w:color w:val="000000"/>
                <w:sz w:val="20"/>
              </w:rPr>
              <w:t>TOTAL</w:t>
            </w:r>
          </w:p>
        </w:tc>
        <w:tc>
          <w:tcPr>
            <w:tcW w:w="1584"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6A4F5BB6" w14:textId="77777777" w:rsidR="00C858E3" w:rsidRPr="00152404" w:rsidRDefault="00C858E3" w:rsidP="009170CB">
            <w:pPr>
              <w:tabs>
                <w:tab w:val="left" w:pos="-2880"/>
                <w:tab w:val="left" w:pos="-2790"/>
              </w:tabs>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017E36FA" w14:textId="77777777" w:rsidR="00C858E3" w:rsidRPr="00152404" w:rsidRDefault="00C858E3" w:rsidP="009170CB">
            <w:pPr>
              <w:tabs>
                <w:tab w:val="left" w:pos="-2880"/>
                <w:tab w:val="left" w:pos="-2790"/>
              </w:tabs>
              <w:rPr>
                <w:rFonts w:ascii="Arial" w:hAnsi="Arial" w:cs="Arial"/>
                <w:color w:val="000000"/>
                <w:sz w:val="20"/>
              </w:rPr>
            </w:pPr>
          </w:p>
        </w:tc>
        <w:tc>
          <w:tcPr>
            <w:tcW w:w="1584"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620FD0D6" w14:textId="77777777" w:rsidR="00C858E3" w:rsidRPr="00152404" w:rsidRDefault="00C858E3" w:rsidP="009170CB">
            <w:pPr>
              <w:tabs>
                <w:tab w:val="left" w:pos="-2880"/>
                <w:tab w:val="left" w:pos="-2790"/>
              </w:tabs>
              <w:rPr>
                <w:rFonts w:ascii="Arial" w:hAnsi="Arial" w:cs="Arial"/>
                <w:color w:val="000000"/>
                <w:sz w:val="20"/>
              </w:rPr>
            </w:pPr>
          </w:p>
        </w:tc>
      </w:tr>
    </w:tbl>
    <w:p w14:paraId="205DA649" w14:textId="77777777" w:rsidR="00C858E3" w:rsidRPr="008373E8" w:rsidRDefault="00C858E3" w:rsidP="00C858E3">
      <w:pPr>
        <w:ind w:left="540"/>
        <w:rPr>
          <w:rFonts w:ascii="Arial" w:hAnsi="Arial" w:cs="Arial"/>
          <w:sz w:val="20"/>
        </w:rPr>
      </w:pPr>
    </w:p>
    <w:p w14:paraId="43C0F884" w14:textId="77777777" w:rsidR="00C858E3" w:rsidRPr="008373E8" w:rsidRDefault="00C858E3" w:rsidP="009170CB">
      <w:pPr>
        <w:numPr>
          <w:ilvl w:val="0"/>
          <w:numId w:val="17"/>
        </w:numPr>
        <w:tabs>
          <w:tab w:val="left" w:pos="-3960"/>
          <w:tab w:val="left" w:pos="-2880"/>
          <w:tab w:val="left" w:pos="-2790"/>
        </w:tabs>
        <w:ind w:left="540" w:hanging="540"/>
        <w:rPr>
          <w:rFonts w:ascii="Arial" w:hAnsi="Arial" w:cs="Arial"/>
          <w:sz w:val="20"/>
        </w:rPr>
      </w:pPr>
      <w:r w:rsidRPr="008373E8">
        <w:rPr>
          <w:rFonts w:ascii="Arial" w:hAnsi="Arial" w:cs="Arial"/>
          <w:sz w:val="20"/>
        </w:rPr>
        <w:t xml:space="preserve">Complete the following table regarding the number of defined contribution retirement plans (irrespective of entity type) you have </w:t>
      </w:r>
      <w:r w:rsidRPr="008373E8">
        <w:rPr>
          <w:rFonts w:ascii="Arial" w:hAnsi="Arial" w:cs="Arial"/>
          <w:b/>
          <w:sz w:val="20"/>
        </w:rPr>
        <w:t>won/lost in the last five (5) years</w:t>
      </w:r>
      <w:r w:rsidRPr="008373E8">
        <w:rPr>
          <w:rFonts w:ascii="Arial" w:hAnsi="Arial" w:cs="Arial"/>
          <w:sz w:val="20"/>
        </w:rPr>
        <w:t>. This response should include cases in which you elected not to re-bid and should not include cases in which you were retained with no meaningful growth in assets upon retention.</w:t>
      </w:r>
    </w:p>
    <w:p w14:paraId="5D0AAA0E" w14:textId="77777777" w:rsidR="00C858E3" w:rsidRPr="008373E8" w:rsidRDefault="00C858E3" w:rsidP="00C858E3">
      <w:pPr>
        <w:tabs>
          <w:tab w:val="left" w:pos="-2880"/>
          <w:tab w:val="left" w:pos="-2790"/>
        </w:tabs>
        <w:ind w:left="720"/>
        <w:rPr>
          <w:rFonts w:ascii="Arial" w:hAnsi="Arial" w:cs="Arial"/>
          <w:sz w:val="20"/>
        </w:rPr>
      </w:pPr>
    </w:p>
    <w:tbl>
      <w:tblPr>
        <w:tblW w:w="0" w:type="auto"/>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420"/>
        <w:gridCol w:w="1260"/>
        <w:gridCol w:w="1260"/>
      </w:tblGrid>
      <w:tr w:rsidR="00C858E3" w:rsidRPr="008373E8" w14:paraId="18FEC7AC" w14:textId="77777777" w:rsidTr="009170CB">
        <w:trPr>
          <w:trHeight w:val="432"/>
          <w:tblHeader/>
        </w:trPr>
        <w:tc>
          <w:tcPr>
            <w:tcW w:w="3420" w:type="dxa"/>
            <w:tcBorders>
              <w:top w:val="single" w:sz="4" w:space="0" w:color="1F497D"/>
              <w:left w:val="single" w:sz="4" w:space="0" w:color="1F497D"/>
              <w:bottom w:val="single" w:sz="4" w:space="0" w:color="1F497D"/>
              <w:right w:val="single" w:sz="4" w:space="0" w:color="1F497D"/>
            </w:tcBorders>
            <w:shd w:val="clear" w:color="auto" w:fill="0070C0"/>
          </w:tcPr>
          <w:p w14:paraId="7D2ACD93" w14:textId="77777777" w:rsidR="00C858E3" w:rsidRPr="008373E8" w:rsidRDefault="00C858E3" w:rsidP="009170CB">
            <w:pPr>
              <w:tabs>
                <w:tab w:val="left" w:pos="-2880"/>
                <w:tab w:val="left" w:pos="-2790"/>
              </w:tabs>
              <w:jc w:val="center"/>
              <w:rPr>
                <w:rFonts w:ascii="Arial" w:hAnsi="Arial" w:cs="Arial"/>
                <w:b/>
                <w:color w:val="FFFF00"/>
                <w:sz w:val="20"/>
              </w:rPr>
            </w:pPr>
          </w:p>
          <w:p w14:paraId="6E1D6F38" w14:textId="43DC67B0" w:rsidR="00C858E3" w:rsidRPr="008373E8" w:rsidRDefault="00C858E3" w:rsidP="009170CB">
            <w:pPr>
              <w:tabs>
                <w:tab w:val="left" w:pos="-2880"/>
                <w:tab w:val="left" w:pos="-2790"/>
              </w:tabs>
              <w:jc w:val="center"/>
              <w:rPr>
                <w:rFonts w:ascii="Arial" w:hAnsi="Arial" w:cs="Arial"/>
                <w:b/>
                <w:color w:val="FFFFFF"/>
                <w:sz w:val="20"/>
              </w:rPr>
            </w:pPr>
            <w:r w:rsidRPr="00C10836">
              <w:rPr>
                <w:rFonts w:ascii="Arial" w:hAnsi="Arial" w:cs="Arial"/>
                <w:b/>
                <w:color w:val="FFFFFF" w:themeColor="background1"/>
                <w:sz w:val="20"/>
              </w:rPr>
              <w:t xml:space="preserve">Data as of </w:t>
            </w:r>
            <w:r w:rsidR="008373E8" w:rsidRPr="00C10836">
              <w:rPr>
                <w:rFonts w:ascii="Arial" w:hAnsi="Arial" w:cs="Arial"/>
                <w:b/>
                <w:color w:val="FFFFFF" w:themeColor="background1"/>
                <w:sz w:val="20"/>
              </w:rPr>
              <w:t>6/30/2020</w:t>
            </w:r>
          </w:p>
        </w:tc>
        <w:tc>
          <w:tcPr>
            <w:tcW w:w="1260" w:type="dxa"/>
            <w:tcBorders>
              <w:top w:val="single" w:sz="4" w:space="0" w:color="1F497D"/>
              <w:left w:val="single" w:sz="4" w:space="0" w:color="1F497D"/>
              <w:bottom w:val="single" w:sz="4" w:space="0" w:color="1F497D"/>
              <w:right w:val="single" w:sz="4" w:space="0" w:color="1F497D"/>
            </w:tcBorders>
            <w:shd w:val="clear" w:color="auto" w:fill="0070C0"/>
          </w:tcPr>
          <w:p w14:paraId="7A40AA0E" w14:textId="77777777" w:rsidR="00C858E3" w:rsidRPr="008373E8" w:rsidRDefault="00C858E3" w:rsidP="009170CB">
            <w:pPr>
              <w:tabs>
                <w:tab w:val="left" w:pos="-2880"/>
                <w:tab w:val="left" w:pos="-2790"/>
              </w:tabs>
              <w:jc w:val="center"/>
              <w:rPr>
                <w:rFonts w:ascii="Arial" w:hAnsi="Arial" w:cs="Arial"/>
                <w:b/>
                <w:color w:val="FFFFFF"/>
                <w:sz w:val="20"/>
              </w:rPr>
            </w:pPr>
          </w:p>
          <w:p w14:paraId="1DC8DEE3" w14:textId="77777777" w:rsidR="00C858E3" w:rsidRPr="008373E8" w:rsidRDefault="00C858E3" w:rsidP="009170CB">
            <w:pPr>
              <w:tabs>
                <w:tab w:val="left" w:pos="-2880"/>
                <w:tab w:val="left" w:pos="-2790"/>
              </w:tabs>
              <w:jc w:val="center"/>
              <w:rPr>
                <w:rFonts w:ascii="Arial" w:hAnsi="Arial" w:cs="Arial"/>
                <w:b/>
                <w:color w:val="FFFFFF"/>
                <w:sz w:val="20"/>
              </w:rPr>
            </w:pPr>
            <w:r w:rsidRPr="008373E8">
              <w:rPr>
                <w:rFonts w:ascii="Arial" w:hAnsi="Arial" w:cs="Arial"/>
                <w:b/>
                <w:color w:val="FFFFFF"/>
                <w:sz w:val="20"/>
              </w:rPr>
              <w:t># Won</w:t>
            </w:r>
          </w:p>
        </w:tc>
        <w:tc>
          <w:tcPr>
            <w:tcW w:w="1260" w:type="dxa"/>
            <w:tcBorders>
              <w:top w:val="single" w:sz="4" w:space="0" w:color="1F497D"/>
              <w:left w:val="single" w:sz="4" w:space="0" w:color="1F497D"/>
              <w:bottom w:val="single" w:sz="4" w:space="0" w:color="1F497D"/>
              <w:right w:val="single" w:sz="4" w:space="0" w:color="1F497D"/>
            </w:tcBorders>
            <w:shd w:val="clear" w:color="auto" w:fill="0070C0"/>
          </w:tcPr>
          <w:p w14:paraId="3E1B716C" w14:textId="77777777" w:rsidR="00C858E3" w:rsidRPr="008373E8" w:rsidRDefault="00C858E3" w:rsidP="009170CB">
            <w:pPr>
              <w:tabs>
                <w:tab w:val="left" w:pos="-2880"/>
                <w:tab w:val="left" w:pos="-2790"/>
              </w:tabs>
              <w:jc w:val="center"/>
              <w:rPr>
                <w:rFonts w:ascii="Arial" w:hAnsi="Arial" w:cs="Arial"/>
                <w:b/>
                <w:color w:val="FFFFFF"/>
                <w:sz w:val="20"/>
              </w:rPr>
            </w:pPr>
          </w:p>
          <w:p w14:paraId="3DDB1699" w14:textId="77777777" w:rsidR="00C858E3" w:rsidRPr="008373E8" w:rsidRDefault="00C858E3" w:rsidP="009170CB">
            <w:pPr>
              <w:tabs>
                <w:tab w:val="left" w:pos="-2880"/>
                <w:tab w:val="left" w:pos="-2790"/>
              </w:tabs>
              <w:jc w:val="center"/>
              <w:rPr>
                <w:rFonts w:ascii="Arial" w:hAnsi="Arial" w:cs="Arial"/>
                <w:b/>
                <w:color w:val="FFFFFF"/>
                <w:sz w:val="20"/>
              </w:rPr>
            </w:pPr>
            <w:r w:rsidRPr="008373E8">
              <w:rPr>
                <w:rFonts w:ascii="Arial" w:hAnsi="Arial" w:cs="Arial"/>
                <w:b/>
                <w:color w:val="FFFFFF"/>
                <w:sz w:val="20"/>
              </w:rPr>
              <w:t># Lost</w:t>
            </w:r>
          </w:p>
        </w:tc>
      </w:tr>
      <w:tr w:rsidR="008373E8" w:rsidRPr="008373E8" w14:paraId="541B3867" w14:textId="77777777" w:rsidTr="008373E8">
        <w:trPr>
          <w:trHeight w:val="317"/>
        </w:trPr>
        <w:tc>
          <w:tcPr>
            <w:tcW w:w="34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13ECE08" w14:textId="2C7D8DED" w:rsidR="008373E8" w:rsidRPr="008373E8" w:rsidRDefault="008373E8" w:rsidP="008373E8">
            <w:pPr>
              <w:tabs>
                <w:tab w:val="left" w:pos="-2880"/>
                <w:tab w:val="left" w:pos="-2790"/>
              </w:tabs>
              <w:jc w:val="right"/>
              <w:rPr>
                <w:rFonts w:ascii="Arial" w:hAnsi="Arial" w:cs="Arial"/>
                <w:color w:val="000000"/>
                <w:sz w:val="20"/>
              </w:rPr>
            </w:pPr>
            <w:r w:rsidRPr="008373E8">
              <w:rPr>
                <w:rFonts w:ascii="Arial" w:hAnsi="Arial" w:cs="Arial"/>
                <w:color w:val="000000"/>
                <w:sz w:val="20"/>
              </w:rPr>
              <w:t>Under $100 million:</w:t>
            </w:r>
          </w:p>
        </w:tc>
        <w:tc>
          <w:tcPr>
            <w:tcW w:w="126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172B364" w14:textId="77777777" w:rsidR="008373E8" w:rsidRPr="008373E8" w:rsidRDefault="008373E8" w:rsidP="008373E8">
            <w:pPr>
              <w:tabs>
                <w:tab w:val="left" w:pos="-2880"/>
                <w:tab w:val="left" w:pos="-2790"/>
              </w:tabs>
              <w:jc w:val="center"/>
              <w:rPr>
                <w:rFonts w:ascii="Arial" w:hAnsi="Arial" w:cs="Arial"/>
                <w:color w:val="000000"/>
                <w:sz w:val="20"/>
              </w:rPr>
            </w:pPr>
          </w:p>
        </w:tc>
        <w:tc>
          <w:tcPr>
            <w:tcW w:w="126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858DCCC" w14:textId="77777777" w:rsidR="008373E8" w:rsidRPr="008373E8" w:rsidRDefault="008373E8" w:rsidP="008373E8">
            <w:pPr>
              <w:tabs>
                <w:tab w:val="left" w:pos="-2880"/>
                <w:tab w:val="left" w:pos="-2790"/>
              </w:tabs>
              <w:jc w:val="center"/>
              <w:rPr>
                <w:rFonts w:ascii="Arial" w:hAnsi="Arial" w:cs="Arial"/>
                <w:color w:val="000000"/>
                <w:sz w:val="20"/>
              </w:rPr>
            </w:pPr>
          </w:p>
        </w:tc>
      </w:tr>
      <w:tr w:rsidR="008373E8" w:rsidRPr="008373E8" w14:paraId="2467B2BD" w14:textId="77777777" w:rsidTr="008373E8">
        <w:trPr>
          <w:trHeight w:val="317"/>
        </w:trPr>
        <w:tc>
          <w:tcPr>
            <w:tcW w:w="342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334FAD65" w14:textId="3419B093" w:rsidR="008373E8" w:rsidRPr="008373E8" w:rsidRDefault="008373E8" w:rsidP="008373E8">
            <w:pPr>
              <w:tabs>
                <w:tab w:val="left" w:pos="-2880"/>
                <w:tab w:val="left" w:pos="-2790"/>
              </w:tabs>
              <w:jc w:val="right"/>
              <w:rPr>
                <w:rFonts w:ascii="Arial" w:hAnsi="Arial" w:cs="Arial"/>
                <w:color w:val="000000"/>
                <w:sz w:val="20"/>
              </w:rPr>
            </w:pPr>
            <w:r w:rsidRPr="008373E8">
              <w:rPr>
                <w:rFonts w:ascii="Arial" w:hAnsi="Arial" w:cs="Arial"/>
                <w:color w:val="000000"/>
                <w:sz w:val="20"/>
              </w:rPr>
              <w:t>From $101 million to $</w:t>
            </w:r>
            <w:r w:rsidR="008A700F">
              <w:rPr>
                <w:rFonts w:ascii="Arial" w:hAnsi="Arial" w:cs="Arial"/>
                <w:color w:val="000000"/>
                <w:sz w:val="20"/>
              </w:rPr>
              <w:t>3</w:t>
            </w:r>
            <w:r w:rsidRPr="008373E8">
              <w:rPr>
                <w:rFonts w:ascii="Arial" w:hAnsi="Arial" w:cs="Arial"/>
                <w:color w:val="000000"/>
                <w:sz w:val="20"/>
              </w:rPr>
              <w:t>00 million:</w:t>
            </w:r>
          </w:p>
        </w:tc>
        <w:tc>
          <w:tcPr>
            <w:tcW w:w="126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12BBDDB3" w14:textId="77777777" w:rsidR="008373E8" w:rsidRPr="008373E8" w:rsidRDefault="008373E8" w:rsidP="008373E8">
            <w:pPr>
              <w:tabs>
                <w:tab w:val="left" w:pos="-2880"/>
                <w:tab w:val="left" w:pos="-2790"/>
              </w:tabs>
              <w:jc w:val="center"/>
              <w:rPr>
                <w:rFonts w:ascii="Arial" w:hAnsi="Arial" w:cs="Arial"/>
                <w:color w:val="000000"/>
                <w:sz w:val="20"/>
              </w:rPr>
            </w:pPr>
          </w:p>
        </w:tc>
        <w:tc>
          <w:tcPr>
            <w:tcW w:w="126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4C34E5FB" w14:textId="77777777" w:rsidR="008373E8" w:rsidRPr="008373E8" w:rsidRDefault="008373E8" w:rsidP="008373E8">
            <w:pPr>
              <w:tabs>
                <w:tab w:val="left" w:pos="-2880"/>
                <w:tab w:val="left" w:pos="-2790"/>
              </w:tabs>
              <w:jc w:val="center"/>
              <w:rPr>
                <w:rFonts w:ascii="Arial" w:hAnsi="Arial" w:cs="Arial"/>
                <w:color w:val="000000"/>
                <w:sz w:val="20"/>
              </w:rPr>
            </w:pPr>
          </w:p>
        </w:tc>
      </w:tr>
      <w:tr w:rsidR="008373E8" w:rsidRPr="008373E8" w14:paraId="5527335D" w14:textId="77777777" w:rsidTr="008373E8">
        <w:trPr>
          <w:trHeight w:val="317"/>
        </w:trPr>
        <w:tc>
          <w:tcPr>
            <w:tcW w:w="34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3940CD5C" w14:textId="393995FA" w:rsidR="008373E8" w:rsidRPr="008373E8" w:rsidRDefault="008373E8" w:rsidP="008373E8">
            <w:pPr>
              <w:tabs>
                <w:tab w:val="left" w:pos="-2880"/>
                <w:tab w:val="left" w:pos="-2790"/>
              </w:tabs>
              <w:jc w:val="right"/>
              <w:rPr>
                <w:rFonts w:ascii="Arial" w:hAnsi="Arial" w:cs="Arial"/>
                <w:color w:val="000000"/>
                <w:sz w:val="20"/>
              </w:rPr>
            </w:pPr>
            <w:r w:rsidRPr="008373E8">
              <w:rPr>
                <w:rFonts w:ascii="Arial" w:hAnsi="Arial" w:cs="Arial"/>
                <w:color w:val="000000"/>
                <w:sz w:val="20"/>
              </w:rPr>
              <w:t>From $</w:t>
            </w:r>
            <w:r w:rsidR="008A700F">
              <w:rPr>
                <w:rFonts w:ascii="Arial" w:hAnsi="Arial" w:cs="Arial"/>
                <w:color w:val="000000"/>
                <w:sz w:val="20"/>
              </w:rPr>
              <w:t>3</w:t>
            </w:r>
            <w:r w:rsidRPr="008373E8">
              <w:rPr>
                <w:rFonts w:ascii="Arial" w:hAnsi="Arial" w:cs="Arial"/>
                <w:color w:val="000000"/>
                <w:sz w:val="20"/>
              </w:rPr>
              <w:t>01 million to $</w:t>
            </w:r>
            <w:r w:rsidR="008A700F">
              <w:rPr>
                <w:rFonts w:ascii="Arial" w:hAnsi="Arial" w:cs="Arial"/>
                <w:color w:val="000000"/>
                <w:sz w:val="20"/>
              </w:rPr>
              <w:t>8</w:t>
            </w:r>
            <w:r w:rsidRPr="008373E8">
              <w:rPr>
                <w:rFonts w:ascii="Arial" w:hAnsi="Arial" w:cs="Arial"/>
                <w:color w:val="000000"/>
                <w:sz w:val="20"/>
              </w:rPr>
              <w:t>00 million:</w:t>
            </w:r>
          </w:p>
        </w:tc>
        <w:tc>
          <w:tcPr>
            <w:tcW w:w="126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6130DF4" w14:textId="77777777" w:rsidR="008373E8" w:rsidRPr="008373E8" w:rsidRDefault="008373E8" w:rsidP="008373E8">
            <w:pPr>
              <w:tabs>
                <w:tab w:val="left" w:pos="-2880"/>
                <w:tab w:val="left" w:pos="-2790"/>
              </w:tabs>
              <w:jc w:val="center"/>
              <w:rPr>
                <w:rFonts w:ascii="Arial" w:hAnsi="Arial" w:cs="Arial"/>
                <w:color w:val="000000"/>
                <w:sz w:val="20"/>
              </w:rPr>
            </w:pPr>
          </w:p>
        </w:tc>
        <w:tc>
          <w:tcPr>
            <w:tcW w:w="126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40B00B7" w14:textId="77777777" w:rsidR="008373E8" w:rsidRPr="008373E8" w:rsidRDefault="008373E8" w:rsidP="008373E8">
            <w:pPr>
              <w:tabs>
                <w:tab w:val="left" w:pos="-2880"/>
                <w:tab w:val="left" w:pos="-2790"/>
              </w:tabs>
              <w:jc w:val="center"/>
              <w:rPr>
                <w:rFonts w:ascii="Arial" w:hAnsi="Arial" w:cs="Arial"/>
                <w:color w:val="000000"/>
                <w:sz w:val="20"/>
              </w:rPr>
            </w:pPr>
          </w:p>
        </w:tc>
      </w:tr>
      <w:tr w:rsidR="008373E8" w:rsidRPr="008373E8" w14:paraId="08FADD4A" w14:textId="77777777" w:rsidTr="008373E8">
        <w:trPr>
          <w:trHeight w:val="317"/>
        </w:trPr>
        <w:tc>
          <w:tcPr>
            <w:tcW w:w="342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5BEA4A2E" w14:textId="10507466" w:rsidR="008373E8" w:rsidRPr="008373E8" w:rsidRDefault="008373E8" w:rsidP="008373E8">
            <w:pPr>
              <w:tabs>
                <w:tab w:val="left" w:pos="-2880"/>
                <w:tab w:val="left" w:pos="-2790"/>
              </w:tabs>
              <w:jc w:val="right"/>
              <w:rPr>
                <w:rFonts w:ascii="Arial" w:hAnsi="Arial" w:cs="Arial"/>
                <w:color w:val="000000"/>
                <w:sz w:val="20"/>
              </w:rPr>
            </w:pPr>
            <w:r w:rsidRPr="008373E8">
              <w:rPr>
                <w:rFonts w:ascii="Arial" w:hAnsi="Arial" w:cs="Arial"/>
                <w:color w:val="000000"/>
                <w:sz w:val="20"/>
              </w:rPr>
              <w:t>Over $</w:t>
            </w:r>
            <w:r w:rsidR="008A700F">
              <w:rPr>
                <w:rFonts w:ascii="Arial" w:hAnsi="Arial" w:cs="Arial"/>
                <w:color w:val="000000"/>
                <w:sz w:val="20"/>
              </w:rPr>
              <w:t>8</w:t>
            </w:r>
            <w:r w:rsidRPr="008373E8">
              <w:rPr>
                <w:rFonts w:ascii="Arial" w:hAnsi="Arial" w:cs="Arial"/>
                <w:color w:val="000000"/>
                <w:sz w:val="20"/>
              </w:rPr>
              <w:t>00 million:</w:t>
            </w:r>
          </w:p>
        </w:tc>
        <w:tc>
          <w:tcPr>
            <w:tcW w:w="126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462CA6EB" w14:textId="77777777" w:rsidR="008373E8" w:rsidRPr="008373E8" w:rsidRDefault="008373E8" w:rsidP="008373E8">
            <w:pPr>
              <w:tabs>
                <w:tab w:val="left" w:pos="-2880"/>
                <w:tab w:val="left" w:pos="-2790"/>
              </w:tabs>
              <w:jc w:val="center"/>
              <w:rPr>
                <w:rFonts w:ascii="Arial" w:hAnsi="Arial" w:cs="Arial"/>
                <w:color w:val="000000"/>
                <w:sz w:val="20"/>
              </w:rPr>
            </w:pPr>
          </w:p>
        </w:tc>
        <w:tc>
          <w:tcPr>
            <w:tcW w:w="126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3A0C67E7" w14:textId="77777777" w:rsidR="008373E8" w:rsidRPr="008373E8" w:rsidRDefault="008373E8" w:rsidP="008373E8">
            <w:pPr>
              <w:tabs>
                <w:tab w:val="left" w:pos="-2880"/>
                <w:tab w:val="left" w:pos="-2790"/>
              </w:tabs>
              <w:jc w:val="center"/>
              <w:rPr>
                <w:rFonts w:ascii="Arial" w:hAnsi="Arial" w:cs="Arial"/>
                <w:color w:val="000000"/>
                <w:sz w:val="20"/>
              </w:rPr>
            </w:pPr>
          </w:p>
        </w:tc>
      </w:tr>
      <w:tr w:rsidR="00C858E3" w:rsidRPr="008373E8" w14:paraId="1261F316" w14:textId="77777777" w:rsidTr="009170CB">
        <w:trPr>
          <w:trHeight w:val="317"/>
        </w:trPr>
        <w:tc>
          <w:tcPr>
            <w:tcW w:w="342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28D94670" w14:textId="77777777" w:rsidR="00C858E3" w:rsidRPr="008373E8" w:rsidRDefault="00C858E3" w:rsidP="009170CB">
            <w:pPr>
              <w:tabs>
                <w:tab w:val="left" w:pos="-2880"/>
                <w:tab w:val="left" w:pos="-2790"/>
              </w:tabs>
              <w:jc w:val="right"/>
              <w:rPr>
                <w:rFonts w:ascii="Arial" w:hAnsi="Arial" w:cs="Arial"/>
                <w:b/>
                <w:color w:val="000000"/>
                <w:sz w:val="20"/>
              </w:rPr>
            </w:pPr>
            <w:r w:rsidRPr="008373E8">
              <w:rPr>
                <w:rFonts w:ascii="Arial" w:hAnsi="Arial" w:cs="Arial"/>
                <w:b/>
                <w:color w:val="000000"/>
                <w:sz w:val="20"/>
              </w:rPr>
              <w:t>TOTAL</w:t>
            </w:r>
          </w:p>
        </w:tc>
        <w:tc>
          <w:tcPr>
            <w:tcW w:w="126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327001FE" w14:textId="77777777" w:rsidR="00C858E3" w:rsidRPr="008373E8" w:rsidRDefault="00C858E3" w:rsidP="009170CB">
            <w:pPr>
              <w:tabs>
                <w:tab w:val="left" w:pos="-2880"/>
                <w:tab w:val="left" w:pos="-2790"/>
              </w:tabs>
              <w:jc w:val="center"/>
              <w:rPr>
                <w:rFonts w:ascii="Arial" w:hAnsi="Arial" w:cs="Arial"/>
                <w:b/>
                <w:color w:val="000000"/>
                <w:sz w:val="20"/>
              </w:rPr>
            </w:pPr>
          </w:p>
        </w:tc>
        <w:tc>
          <w:tcPr>
            <w:tcW w:w="126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0E0935CF" w14:textId="77777777" w:rsidR="00C858E3" w:rsidRPr="008373E8" w:rsidRDefault="00C858E3" w:rsidP="009170CB">
            <w:pPr>
              <w:tabs>
                <w:tab w:val="left" w:pos="-2880"/>
                <w:tab w:val="left" w:pos="-2790"/>
              </w:tabs>
              <w:jc w:val="center"/>
              <w:rPr>
                <w:rFonts w:ascii="Arial" w:hAnsi="Arial" w:cs="Arial"/>
                <w:b/>
                <w:color w:val="000000"/>
                <w:sz w:val="20"/>
              </w:rPr>
            </w:pPr>
          </w:p>
        </w:tc>
      </w:tr>
    </w:tbl>
    <w:p w14:paraId="52B73EE6" w14:textId="77777777" w:rsidR="00C858E3" w:rsidRPr="008373E8" w:rsidRDefault="00C858E3" w:rsidP="00C858E3">
      <w:pPr>
        <w:rPr>
          <w:rFonts w:ascii="Arial" w:hAnsi="Arial" w:cs="Arial"/>
          <w:sz w:val="20"/>
        </w:rPr>
      </w:pPr>
    </w:p>
    <w:p w14:paraId="5AF4E854" w14:textId="28C1BAAC" w:rsidR="00C858E3" w:rsidRPr="008373E8" w:rsidRDefault="00C858E3" w:rsidP="009170CB">
      <w:pPr>
        <w:pStyle w:val="Heading2"/>
        <w:numPr>
          <w:ilvl w:val="0"/>
          <w:numId w:val="17"/>
        </w:numPr>
        <w:ind w:left="540" w:hanging="540"/>
        <w:jc w:val="left"/>
        <w:rPr>
          <w:rFonts w:cs="Arial"/>
          <w:b w:val="0"/>
          <w:sz w:val="20"/>
          <w:lang w:val="en-US"/>
        </w:rPr>
      </w:pPr>
      <w:bookmarkStart w:id="2" w:name="_Toc445198872"/>
      <w:r w:rsidRPr="008373E8">
        <w:rPr>
          <w:rFonts w:cs="Arial"/>
          <w:b w:val="0"/>
          <w:sz w:val="20"/>
          <w:lang w:val="en-US"/>
        </w:rPr>
        <w:t>P</w:t>
      </w:r>
      <w:proofErr w:type="spellStart"/>
      <w:r w:rsidRPr="008373E8">
        <w:rPr>
          <w:rFonts w:cs="Arial"/>
          <w:b w:val="0"/>
          <w:sz w:val="20"/>
        </w:rPr>
        <w:t>rovide</w:t>
      </w:r>
      <w:proofErr w:type="spellEnd"/>
      <w:r w:rsidRPr="008373E8">
        <w:rPr>
          <w:rFonts w:cs="Arial"/>
          <w:b w:val="0"/>
          <w:sz w:val="20"/>
        </w:rPr>
        <w:t xml:space="preserve"> the </w:t>
      </w:r>
      <w:r w:rsidRPr="008373E8">
        <w:rPr>
          <w:rFonts w:cs="Arial"/>
          <w:b w:val="0"/>
          <w:sz w:val="20"/>
          <w:lang w:val="en-US"/>
        </w:rPr>
        <w:t xml:space="preserve">specific </w:t>
      </w:r>
      <w:r w:rsidRPr="008373E8">
        <w:rPr>
          <w:rFonts w:cs="Arial"/>
          <w:b w:val="0"/>
          <w:sz w:val="20"/>
        </w:rPr>
        <w:t>name</w:t>
      </w:r>
      <w:r w:rsidRPr="008373E8">
        <w:rPr>
          <w:rFonts w:cs="Arial"/>
          <w:b w:val="0"/>
          <w:sz w:val="20"/>
          <w:lang w:val="en-US"/>
        </w:rPr>
        <w:t>s</w:t>
      </w:r>
      <w:r w:rsidRPr="008373E8">
        <w:rPr>
          <w:rFonts w:cs="Arial"/>
          <w:b w:val="0"/>
          <w:sz w:val="20"/>
        </w:rPr>
        <w:t xml:space="preserve"> and the contract start/termination date for all clients or ex-clients with assets greater than $</w:t>
      </w:r>
      <w:r w:rsidR="008373E8" w:rsidRPr="008373E8">
        <w:rPr>
          <w:rFonts w:cs="Arial"/>
          <w:b w:val="0"/>
          <w:sz w:val="20"/>
          <w:lang w:val="en-US"/>
        </w:rPr>
        <w:t xml:space="preserve">100 </w:t>
      </w:r>
      <w:r w:rsidRPr="008373E8">
        <w:rPr>
          <w:rFonts w:cs="Arial"/>
          <w:b w:val="0"/>
          <w:sz w:val="20"/>
        </w:rPr>
        <w:t>million</w:t>
      </w:r>
      <w:r w:rsidRPr="008373E8">
        <w:rPr>
          <w:rFonts w:cs="Arial"/>
          <w:b w:val="0"/>
          <w:sz w:val="20"/>
          <w:lang w:val="en-US"/>
        </w:rPr>
        <w:t xml:space="preserve"> and less than $</w:t>
      </w:r>
      <w:r w:rsidR="008373E8" w:rsidRPr="008373E8">
        <w:rPr>
          <w:rFonts w:cs="Arial"/>
          <w:b w:val="0"/>
          <w:sz w:val="20"/>
          <w:lang w:val="en-US"/>
        </w:rPr>
        <w:t>500</w:t>
      </w:r>
      <w:r w:rsidRPr="008373E8">
        <w:rPr>
          <w:rFonts w:cs="Arial"/>
          <w:b w:val="0"/>
          <w:sz w:val="20"/>
          <w:lang w:val="en-US"/>
        </w:rPr>
        <w:t xml:space="preserve"> million</w:t>
      </w:r>
      <w:r w:rsidRPr="008373E8">
        <w:rPr>
          <w:rFonts w:cs="Arial"/>
          <w:b w:val="0"/>
          <w:sz w:val="20"/>
        </w:rPr>
        <w:t xml:space="preserve"> referenced in the A1</w:t>
      </w:r>
      <w:r w:rsidR="00944DAF" w:rsidRPr="008373E8">
        <w:rPr>
          <w:rFonts w:cs="Arial"/>
          <w:b w:val="0"/>
          <w:sz w:val="20"/>
          <w:lang w:val="en-US"/>
        </w:rPr>
        <w:t>5</w:t>
      </w:r>
      <w:r w:rsidRPr="008373E8">
        <w:rPr>
          <w:rFonts w:cs="Arial"/>
          <w:b w:val="0"/>
          <w:sz w:val="20"/>
        </w:rPr>
        <w:t xml:space="preserve"> table above</w:t>
      </w:r>
      <w:r w:rsidRPr="008373E8">
        <w:rPr>
          <w:rFonts w:cs="Arial"/>
          <w:b w:val="0"/>
          <w:sz w:val="20"/>
          <w:lang w:val="en-US"/>
        </w:rPr>
        <w:t>.  These clients will not be contacted unless provided as a reference in this RFP</w:t>
      </w:r>
      <w:r w:rsidRPr="008373E8">
        <w:rPr>
          <w:rFonts w:cs="Arial"/>
          <w:b w:val="0"/>
          <w:sz w:val="20"/>
        </w:rPr>
        <w:t>:</w:t>
      </w:r>
      <w:bookmarkEnd w:id="2"/>
      <w:r w:rsidRPr="008373E8">
        <w:rPr>
          <w:rFonts w:cs="Arial"/>
          <w:b w:val="0"/>
          <w:sz w:val="20"/>
          <w:lang w:val="en-US"/>
        </w:rPr>
        <w:t xml:space="preserve"> </w:t>
      </w:r>
    </w:p>
    <w:p w14:paraId="0081B224" w14:textId="77777777" w:rsidR="00C858E3" w:rsidRPr="008373E8" w:rsidRDefault="00C858E3" w:rsidP="00C858E3">
      <w:pPr>
        <w:rPr>
          <w:rFonts w:ascii="Arial" w:hAnsi="Arial" w:cs="Arial"/>
          <w:sz w:val="20"/>
          <w:lang w:eastAsia="x-none"/>
        </w:rPr>
      </w:pPr>
    </w:p>
    <w:tbl>
      <w:tblPr>
        <w:tblW w:w="6840" w:type="dxa"/>
        <w:tblInd w:w="648" w:type="dxa"/>
        <w:tblBorders>
          <w:top w:val="single" w:sz="4" w:space="0" w:color="1F497D"/>
          <w:left w:val="single" w:sz="4" w:space="0" w:color="1F497D"/>
          <w:bottom w:val="single" w:sz="4" w:space="0" w:color="1F497D"/>
          <w:right w:val="single" w:sz="4" w:space="0" w:color="1F497D"/>
          <w:insideH w:val="single" w:sz="4" w:space="0" w:color="1F497D"/>
        </w:tblBorders>
        <w:tblLayout w:type="fixed"/>
        <w:tblLook w:val="04A0" w:firstRow="1" w:lastRow="0" w:firstColumn="1" w:lastColumn="0" w:noHBand="0" w:noVBand="1"/>
      </w:tblPr>
      <w:tblGrid>
        <w:gridCol w:w="4102"/>
        <w:gridCol w:w="2738"/>
      </w:tblGrid>
      <w:tr w:rsidR="00C858E3" w:rsidRPr="008373E8" w14:paraId="27C14233" w14:textId="77777777" w:rsidTr="009170CB">
        <w:tc>
          <w:tcPr>
            <w:tcW w:w="4102" w:type="dxa"/>
            <w:tcBorders>
              <w:right w:val="single" w:sz="4" w:space="0" w:color="1F497D"/>
            </w:tcBorders>
            <w:shd w:val="clear" w:color="auto" w:fill="0070C0"/>
          </w:tcPr>
          <w:p w14:paraId="0A9BB778" w14:textId="77777777" w:rsidR="00C858E3" w:rsidRPr="008373E8" w:rsidRDefault="00C858E3" w:rsidP="009170CB">
            <w:pPr>
              <w:tabs>
                <w:tab w:val="left" w:pos="-2880"/>
                <w:tab w:val="left" w:pos="-2790"/>
              </w:tabs>
              <w:jc w:val="center"/>
              <w:rPr>
                <w:rFonts w:ascii="Arial" w:hAnsi="Arial" w:cs="Arial"/>
                <w:b/>
                <w:color w:val="FFFFFF"/>
                <w:sz w:val="20"/>
              </w:rPr>
            </w:pPr>
          </w:p>
          <w:p w14:paraId="12DA2667" w14:textId="77777777" w:rsidR="00C858E3" w:rsidRPr="008373E8" w:rsidRDefault="00C858E3" w:rsidP="009170CB">
            <w:pPr>
              <w:tabs>
                <w:tab w:val="left" w:pos="-2880"/>
                <w:tab w:val="left" w:pos="-2790"/>
              </w:tabs>
              <w:jc w:val="center"/>
              <w:rPr>
                <w:rFonts w:ascii="Arial" w:hAnsi="Arial" w:cs="Arial"/>
                <w:b/>
                <w:color w:val="FFFFFF"/>
                <w:sz w:val="20"/>
              </w:rPr>
            </w:pPr>
            <w:r w:rsidRPr="008373E8">
              <w:rPr>
                <w:rFonts w:ascii="Arial" w:hAnsi="Arial" w:cs="Arial"/>
                <w:b/>
                <w:color w:val="FFFFFF"/>
                <w:sz w:val="20"/>
              </w:rPr>
              <w:t>Specific Client Name (Wins)</w:t>
            </w:r>
          </w:p>
        </w:tc>
        <w:tc>
          <w:tcPr>
            <w:tcW w:w="2738" w:type="dxa"/>
            <w:tcBorders>
              <w:left w:val="single" w:sz="4" w:space="0" w:color="1F497D"/>
            </w:tcBorders>
            <w:shd w:val="clear" w:color="auto" w:fill="0070C0"/>
          </w:tcPr>
          <w:p w14:paraId="55FFF80C" w14:textId="77777777" w:rsidR="00C858E3" w:rsidRPr="008373E8" w:rsidRDefault="00C858E3" w:rsidP="009170CB">
            <w:pPr>
              <w:tabs>
                <w:tab w:val="left" w:pos="-2880"/>
                <w:tab w:val="left" w:pos="-2790"/>
              </w:tabs>
              <w:jc w:val="center"/>
              <w:rPr>
                <w:rFonts w:ascii="Arial" w:hAnsi="Arial" w:cs="Arial"/>
                <w:b/>
                <w:color w:val="FFFFFF"/>
                <w:sz w:val="20"/>
              </w:rPr>
            </w:pPr>
          </w:p>
          <w:p w14:paraId="57DBD683" w14:textId="77777777" w:rsidR="00C858E3" w:rsidRPr="008373E8" w:rsidRDefault="00C858E3" w:rsidP="009170CB">
            <w:pPr>
              <w:tabs>
                <w:tab w:val="left" w:pos="-2880"/>
                <w:tab w:val="left" w:pos="-2790"/>
              </w:tabs>
              <w:jc w:val="center"/>
              <w:rPr>
                <w:rFonts w:ascii="Arial" w:hAnsi="Arial" w:cs="Arial"/>
                <w:b/>
                <w:color w:val="FFFFFF"/>
                <w:sz w:val="20"/>
              </w:rPr>
            </w:pPr>
            <w:r w:rsidRPr="008373E8">
              <w:rPr>
                <w:rFonts w:ascii="Arial" w:hAnsi="Arial" w:cs="Arial"/>
                <w:b/>
                <w:color w:val="FFFFFF"/>
                <w:sz w:val="20"/>
              </w:rPr>
              <w:t>Contract Start Date</w:t>
            </w:r>
          </w:p>
        </w:tc>
      </w:tr>
      <w:tr w:rsidR="00C858E3" w:rsidRPr="008373E8" w14:paraId="115BF27A" w14:textId="77777777" w:rsidTr="002C3EAE">
        <w:trPr>
          <w:trHeight w:val="288"/>
        </w:trPr>
        <w:tc>
          <w:tcPr>
            <w:tcW w:w="4102" w:type="dxa"/>
            <w:tcBorders>
              <w:right w:val="single" w:sz="4" w:space="0" w:color="1F497D"/>
            </w:tcBorders>
            <w:shd w:val="clear" w:color="auto" w:fill="BDD6EE" w:themeFill="accent1" w:themeFillTint="66"/>
            <w:vAlign w:val="center"/>
          </w:tcPr>
          <w:p w14:paraId="3C155381" w14:textId="77777777" w:rsidR="00C858E3" w:rsidRPr="008373E8" w:rsidRDefault="00C858E3" w:rsidP="009170CB">
            <w:pPr>
              <w:tabs>
                <w:tab w:val="left" w:pos="-2880"/>
                <w:tab w:val="left" w:pos="-2790"/>
              </w:tabs>
              <w:rPr>
                <w:rFonts w:ascii="Arial" w:hAnsi="Arial" w:cs="Arial"/>
                <w:color w:val="1F497D"/>
                <w:sz w:val="20"/>
              </w:rPr>
            </w:pPr>
          </w:p>
        </w:tc>
        <w:tc>
          <w:tcPr>
            <w:tcW w:w="2738" w:type="dxa"/>
            <w:tcBorders>
              <w:left w:val="single" w:sz="4" w:space="0" w:color="1F497D"/>
            </w:tcBorders>
            <w:shd w:val="clear" w:color="auto" w:fill="BDD6EE" w:themeFill="accent1" w:themeFillTint="66"/>
            <w:vAlign w:val="center"/>
          </w:tcPr>
          <w:p w14:paraId="19313F74" w14:textId="77777777" w:rsidR="00C858E3" w:rsidRPr="008373E8" w:rsidRDefault="00C858E3" w:rsidP="009170CB">
            <w:pPr>
              <w:tabs>
                <w:tab w:val="left" w:pos="-2880"/>
                <w:tab w:val="left" w:pos="-2790"/>
              </w:tabs>
              <w:jc w:val="center"/>
              <w:rPr>
                <w:rFonts w:ascii="Arial" w:hAnsi="Arial" w:cs="Arial"/>
                <w:color w:val="1F497D"/>
                <w:sz w:val="20"/>
              </w:rPr>
            </w:pPr>
          </w:p>
        </w:tc>
      </w:tr>
      <w:tr w:rsidR="00C858E3" w:rsidRPr="008373E8" w14:paraId="4AFCD60F" w14:textId="77777777" w:rsidTr="009170CB">
        <w:trPr>
          <w:trHeight w:val="288"/>
        </w:trPr>
        <w:tc>
          <w:tcPr>
            <w:tcW w:w="4102" w:type="dxa"/>
            <w:tcBorders>
              <w:right w:val="single" w:sz="4" w:space="0" w:color="1F497D"/>
            </w:tcBorders>
            <w:shd w:val="clear" w:color="auto" w:fill="FFFFFF"/>
            <w:vAlign w:val="center"/>
          </w:tcPr>
          <w:p w14:paraId="0F71E1AE" w14:textId="77777777" w:rsidR="00C858E3" w:rsidRPr="008373E8" w:rsidRDefault="00C858E3" w:rsidP="009170CB">
            <w:pPr>
              <w:tabs>
                <w:tab w:val="left" w:pos="-2880"/>
                <w:tab w:val="left" w:pos="-2790"/>
              </w:tabs>
              <w:rPr>
                <w:rFonts w:ascii="Arial" w:hAnsi="Arial" w:cs="Arial"/>
                <w:color w:val="1F497D"/>
                <w:sz w:val="20"/>
              </w:rPr>
            </w:pPr>
          </w:p>
        </w:tc>
        <w:tc>
          <w:tcPr>
            <w:tcW w:w="2738" w:type="dxa"/>
            <w:tcBorders>
              <w:left w:val="single" w:sz="4" w:space="0" w:color="1F497D"/>
            </w:tcBorders>
            <w:shd w:val="clear" w:color="auto" w:fill="FFFFFF"/>
            <w:vAlign w:val="center"/>
          </w:tcPr>
          <w:p w14:paraId="1EEB7BE5" w14:textId="77777777" w:rsidR="00C858E3" w:rsidRPr="008373E8" w:rsidRDefault="00C858E3" w:rsidP="009170CB">
            <w:pPr>
              <w:tabs>
                <w:tab w:val="left" w:pos="-2880"/>
                <w:tab w:val="left" w:pos="-2790"/>
              </w:tabs>
              <w:jc w:val="center"/>
              <w:rPr>
                <w:rFonts w:ascii="Arial" w:hAnsi="Arial" w:cs="Arial"/>
                <w:color w:val="1F497D"/>
                <w:sz w:val="20"/>
              </w:rPr>
            </w:pPr>
          </w:p>
        </w:tc>
      </w:tr>
      <w:tr w:rsidR="00C858E3" w:rsidRPr="008373E8" w14:paraId="3D3F2303" w14:textId="77777777" w:rsidTr="002C3EAE">
        <w:trPr>
          <w:trHeight w:val="288"/>
        </w:trPr>
        <w:tc>
          <w:tcPr>
            <w:tcW w:w="4102" w:type="dxa"/>
            <w:tcBorders>
              <w:right w:val="single" w:sz="4" w:space="0" w:color="1F497D"/>
            </w:tcBorders>
            <w:shd w:val="clear" w:color="auto" w:fill="BDD6EE" w:themeFill="accent1" w:themeFillTint="66"/>
            <w:vAlign w:val="center"/>
          </w:tcPr>
          <w:p w14:paraId="60ACDD6E" w14:textId="77777777" w:rsidR="00C858E3" w:rsidRPr="008373E8" w:rsidRDefault="00C858E3" w:rsidP="009170CB">
            <w:pPr>
              <w:tabs>
                <w:tab w:val="left" w:pos="-2880"/>
                <w:tab w:val="left" w:pos="-2790"/>
              </w:tabs>
              <w:rPr>
                <w:rFonts w:ascii="Arial" w:hAnsi="Arial" w:cs="Arial"/>
                <w:color w:val="1F497D"/>
                <w:sz w:val="20"/>
              </w:rPr>
            </w:pPr>
          </w:p>
        </w:tc>
        <w:tc>
          <w:tcPr>
            <w:tcW w:w="2738" w:type="dxa"/>
            <w:tcBorders>
              <w:left w:val="single" w:sz="4" w:space="0" w:color="1F497D"/>
            </w:tcBorders>
            <w:shd w:val="clear" w:color="auto" w:fill="BDD6EE" w:themeFill="accent1" w:themeFillTint="66"/>
            <w:vAlign w:val="center"/>
          </w:tcPr>
          <w:p w14:paraId="62B7B8F3" w14:textId="77777777" w:rsidR="00C858E3" w:rsidRPr="008373E8" w:rsidRDefault="00C858E3" w:rsidP="009170CB">
            <w:pPr>
              <w:tabs>
                <w:tab w:val="left" w:pos="-2880"/>
                <w:tab w:val="left" w:pos="-2790"/>
              </w:tabs>
              <w:jc w:val="center"/>
              <w:rPr>
                <w:rFonts w:ascii="Arial" w:hAnsi="Arial" w:cs="Arial"/>
                <w:color w:val="1F497D"/>
                <w:sz w:val="20"/>
              </w:rPr>
            </w:pPr>
          </w:p>
        </w:tc>
      </w:tr>
      <w:tr w:rsidR="00C858E3" w:rsidRPr="008373E8" w14:paraId="1A870AD8" w14:textId="77777777" w:rsidTr="009170CB">
        <w:trPr>
          <w:trHeight w:val="288"/>
        </w:trPr>
        <w:tc>
          <w:tcPr>
            <w:tcW w:w="4102" w:type="dxa"/>
            <w:tcBorders>
              <w:right w:val="single" w:sz="4" w:space="0" w:color="1F497D"/>
            </w:tcBorders>
            <w:shd w:val="clear" w:color="auto" w:fill="FFFFFF"/>
            <w:vAlign w:val="center"/>
          </w:tcPr>
          <w:p w14:paraId="3A2EF0AC" w14:textId="77777777" w:rsidR="00C858E3" w:rsidRPr="008373E8" w:rsidRDefault="00C858E3" w:rsidP="009170CB">
            <w:pPr>
              <w:tabs>
                <w:tab w:val="left" w:pos="-2880"/>
                <w:tab w:val="left" w:pos="-2790"/>
              </w:tabs>
              <w:rPr>
                <w:rFonts w:ascii="Arial" w:hAnsi="Arial" w:cs="Arial"/>
                <w:color w:val="1F497D"/>
                <w:sz w:val="20"/>
              </w:rPr>
            </w:pPr>
          </w:p>
        </w:tc>
        <w:tc>
          <w:tcPr>
            <w:tcW w:w="2738" w:type="dxa"/>
            <w:tcBorders>
              <w:left w:val="single" w:sz="4" w:space="0" w:color="1F497D"/>
            </w:tcBorders>
            <w:shd w:val="clear" w:color="auto" w:fill="FFFFFF"/>
            <w:vAlign w:val="center"/>
          </w:tcPr>
          <w:p w14:paraId="35D3D45F" w14:textId="77777777" w:rsidR="00C858E3" w:rsidRPr="008373E8" w:rsidRDefault="00C858E3" w:rsidP="009170CB">
            <w:pPr>
              <w:tabs>
                <w:tab w:val="left" w:pos="-2880"/>
                <w:tab w:val="left" w:pos="-2790"/>
              </w:tabs>
              <w:jc w:val="center"/>
              <w:rPr>
                <w:rFonts w:ascii="Arial" w:hAnsi="Arial" w:cs="Arial"/>
                <w:color w:val="1F497D"/>
                <w:sz w:val="20"/>
              </w:rPr>
            </w:pPr>
          </w:p>
        </w:tc>
      </w:tr>
      <w:tr w:rsidR="00C858E3" w:rsidRPr="008373E8" w14:paraId="2CE03563" w14:textId="77777777" w:rsidTr="002C3EAE">
        <w:trPr>
          <w:trHeight w:val="288"/>
        </w:trPr>
        <w:tc>
          <w:tcPr>
            <w:tcW w:w="4102" w:type="dxa"/>
            <w:tcBorders>
              <w:right w:val="single" w:sz="4" w:space="0" w:color="1F497D"/>
            </w:tcBorders>
            <w:shd w:val="clear" w:color="auto" w:fill="BDD6EE" w:themeFill="accent1" w:themeFillTint="66"/>
            <w:vAlign w:val="center"/>
          </w:tcPr>
          <w:p w14:paraId="49B7BB23" w14:textId="77777777" w:rsidR="00C858E3" w:rsidRPr="008373E8" w:rsidRDefault="00C858E3" w:rsidP="009170CB">
            <w:pPr>
              <w:tabs>
                <w:tab w:val="left" w:pos="-2880"/>
                <w:tab w:val="left" w:pos="-2790"/>
              </w:tabs>
              <w:rPr>
                <w:rFonts w:ascii="Arial" w:hAnsi="Arial" w:cs="Arial"/>
                <w:color w:val="1F497D"/>
                <w:sz w:val="20"/>
              </w:rPr>
            </w:pPr>
          </w:p>
        </w:tc>
        <w:tc>
          <w:tcPr>
            <w:tcW w:w="2738" w:type="dxa"/>
            <w:tcBorders>
              <w:left w:val="single" w:sz="4" w:space="0" w:color="1F497D"/>
            </w:tcBorders>
            <w:shd w:val="clear" w:color="auto" w:fill="BDD6EE" w:themeFill="accent1" w:themeFillTint="66"/>
            <w:vAlign w:val="center"/>
          </w:tcPr>
          <w:p w14:paraId="2893102C" w14:textId="77777777" w:rsidR="00C858E3" w:rsidRPr="008373E8" w:rsidRDefault="00C858E3" w:rsidP="009170CB">
            <w:pPr>
              <w:tabs>
                <w:tab w:val="left" w:pos="-2880"/>
                <w:tab w:val="left" w:pos="-2790"/>
              </w:tabs>
              <w:jc w:val="center"/>
              <w:rPr>
                <w:rFonts w:ascii="Arial" w:hAnsi="Arial" w:cs="Arial"/>
                <w:color w:val="1F497D"/>
                <w:sz w:val="20"/>
              </w:rPr>
            </w:pPr>
          </w:p>
        </w:tc>
      </w:tr>
    </w:tbl>
    <w:p w14:paraId="306CE2CB" w14:textId="77777777" w:rsidR="00C858E3" w:rsidRPr="008373E8" w:rsidRDefault="00C858E3" w:rsidP="00C858E3">
      <w:pPr>
        <w:rPr>
          <w:rFonts w:ascii="Arial" w:hAnsi="Arial" w:cs="Arial"/>
          <w:sz w:val="20"/>
          <w:u w:val="single"/>
        </w:rPr>
      </w:pPr>
    </w:p>
    <w:tbl>
      <w:tblPr>
        <w:tblW w:w="6840" w:type="dxa"/>
        <w:tblInd w:w="648" w:type="dxa"/>
        <w:tblBorders>
          <w:top w:val="single" w:sz="4" w:space="0" w:color="1F497D"/>
          <w:left w:val="single" w:sz="4" w:space="0" w:color="1F497D"/>
          <w:bottom w:val="single" w:sz="4" w:space="0" w:color="1F497D"/>
          <w:right w:val="single" w:sz="4" w:space="0" w:color="1F497D"/>
          <w:insideH w:val="single" w:sz="4" w:space="0" w:color="1F497D"/>
        </w:tblBorders>
        <w:tblLayout w:type="fixed"/>
        <w:tblLook w:val="04A0" w:firstRow="1" w:lastRow="0" w:firstColumn="1" w:lastColumn="0" w:noHBand="0" w:noVBand="1"/>
      </w:tblPr>
      <w:tblGrid>
        <w:gridCol w:w="4102"/>
        <w:gridCol w:w="2738"/>
      </w:tblGrid>
      <w:tr w:rsidR="00C858E3" w:rsidRPr="008373E8" w14:paraId="776A76F2" w14:textId="77777777" w:rsidTr="009170CB">
        <w:tc>
          <w:tcPr>
            <w:tcW w:w="4102" w:type="dxa"/>
            <w:tcBorders>
              <w:right w:val="single" w:sz="4" w:space="0" w:color="1F497D"/>
            </w:tcBorders>
            <w:shd w:val="clear" w:color="auto" w:fill="0070C0"/>
          </w:tcPr>
          <w:p w14:paraId="5C4558B1" w14:textId="77777777" w:rsidR="00C858E3" w:rsidRPr="008373E8" w:rsidRDefault="00C858E3" w:rsidP="009170CB">
            <w:pPr>
              <w:tabs>
                <w:tab w:val="left" w:pos="-2880"/>
                <w:tab w:val="left" w:pos="-2790"/>
              </w:tabs>
              <w:jc w:val="center"/>
              <w:rPr>
                <w:rFonts w:ascii="Arial" w:hAnsi="Arial" w:cs="Arial"/>
                <w:b/>
                <w:color w:val="FFFFFF"/>
                <w:sz w:val="20"/>
              </w:rPr>
            </w:pPr>
          </w:p>
          <w:p w14:paraId="6B685B0F" w14:textId="77777777" w:rsidR="00C858E3" w:rsidRPr="008373E8" w:rsidRDefault="00C858E3" w:rsidP="009170CB">
            <w:pPr>
              <w:tabs>
                <w:tab w:val="left" w:pos="-2880"/>
                <w:tab w:val="left" w:pos="-2790"/>
              </w:tabs>
              <w:jc w:val="center"/>
              <w:rPr>
                <w:rFonts w:ascii="Arial" w:hAnsi="Arial" w:cs="Arial"/>
                <w:b/>
                <w:color w:val="FFFFFF"/>
                <w:sz w:val="20"/>
              </w:rPr>
            </w:pPr>
            <w:r w:rsidRPr="008373E8">
              <w:rPr>
                <w:rFonts w:ascii="Arial" w:hAnsi="Arial" w:cs="Arial"/>
                <w:b/>
                <w:color w:val="FFFFFF"/>
                <w:sz w:val="20"/>
              </w:rPr>
              <w:t>Specific Client Name (Losses)</w:t>
            </w:r>
          </w:p>
        </w:tc>
        <w:tc>
          <w:tcPr>
            <w:tcW w:w="2738" w:type="dxa"/>
            <w:tcBorders>
              <w:left w:val="single" w:sz="4" w:space="0" w:color="1F497D"/>
            </w:tcBorders>
            <w:shd w:val="clear" w:color="auto" w:fill="0070C0"/>
          </w:tcPr>
          <w:p w14:paraId="1D7A49B5" w14:textId="77777777" w:rsidR="00C858E3" w:rsidRPr="008373E8" w:rsidRDefault="00C858E3" w:rsidP="009170CB">
            <w:pPr>
              <w:tabs>
                <w:tab w:val="left" w:pos="-2880"/>
                <w:tab w:val="left" w:pos="-2790"/>
              </w:tabs>
              <w:jc w:val="center"/>
              <w:rPr>
                <w:rFonts w:ascii="Arial" w:hAnsi="Arial" w:cs="Arial"/>
                <w:b/>
                <w:color w:val="FFFFFF"/>
                <w:sz w:val="20"/>
              </w:rPr>
            </w:pPr>
            <w:r w:rsidRPr="008373E8">
              <w:rPr>
                <w:rFonts w:ascii="Arial" w:hAnsi="Arial" w:cs="Arial"/>
                <w:b/>
                <w:color w:val="FFFFFF"/>
                <w:sz w:val="20"/>
              </w:rPr>
              <w:t>Contract Termination Date</w:t>
            </w:r>
          </w:p>
        </w:tc>
      </w:tr>
      <w:tr w:rsidR="00C858E3" w:rsidRPr="008373E8" w14:paraId="05087FE4" w14:textId="77777777" w:rsidTr="002C3EAE">
        <w:trPr>
          <w:trHeight w:val="288"/>
        </w:trPr>
        <w:tc>
          <w:tcPr>
            <w:tcW w:w="4102" w:type="dxa"/>
            <w:tcBorders>
              <w:right w:val="single" w:sz="4" w:space="0" w:color="1F497D"/>
            </w:tcBorders>
            <w:shd w:val="clear" w:color="auto" w:fill="BDD6EE" w:themeFill="accent1" w:themeFillTint="66"/>
            <w:vAlign w:val="center"/>
          </w:tcPr>
          <w:p w14:paraId="4A622C15" w14:textId="77777777" w:rsidR="00C858E3" w:rsidRPr="008373E8" w:rsidRDefault="00C858E3" w:rsidP="009170CB">
            <w:pPr>
              <w:tabs>
                <w:tab w:val="left" w:pos="-2880"/>
                <w:tab w:val="left" w:pos="-2790"/>
              </w:tabs>
              <w:rPr>
                <w:rFonts w:ascii="Arial" w:hAnsi="Arial" w:cs="Arial"/>
                <w:color w:val="000000"/>
                <w:sz w:val="20"/>
              </w:rPr>
            </w:pPr>
          </w:p>
        </w:tc>
        <w:tc>
          <w:tcPr>
            <w:tcW w:w="2738" w:type="dxa"/>
            <w:tcBorders>
              <w:left w:val="single" w:sz="4" w:space="0" w:color="1F497D"/>
            </w:tcBorders>
            <w:shd w:val="clear" w:color="auto" w:fill="BDD6EE" w:themeFill="accent1" w:themeFillTint="66"/>
            <w:vAlign w:val="center"/>
          </w:tcPr>
          <w:p w14:paraId="3341F95F" w14:textId="77777777" w:rsidR="00C858E3" w:rsidRPr="008373E8" w:rsidRDefault="00C858E3" w:rsidP="009170CB">
            <w:pPr>
              <w:tabs>
                <w:tab w:val="left" w:pos="-2880"/>
                <w:tab w:val="left" w:pos="-2790"/>
              </w:tabs>
              <w:ind w:right="666"/>
              <w:jc w:val="center"/>
              <w:rPr>
                <w:rFonts w:ascii="Arial" w:hAnsi="Arial" w:cs="Arial"/>
                <w:color w:val="000000"/>
                <w:sz w:val="20"/>
              </w:rPr>
            </w:pPr>
          </w:p>
        </w:tc>
      </w:tr>
      <w:tr w:rsidR="00C858E3" w:rsidRPr="008373E8" w14:paraId="36C85556" w14:textId="77777777" w:rsidTr="009170CB">
        <w:trPr>
          <w:trHeight w:val="288"/>
        </w:trPr>
        <w:tc>
          <w:tcPr>
            <w:tcW w:w="4102" w:type="dxa"/>
            <w:tcBorders>
              <w:right w:val="single" w:sz="4" w:space="0" w:color="1F497D"/>
            </w:tcBorders>
            <w:shd w:val="clear" w:color="auto" w:fill="FFFFFF"/>
            <w:vAlign w:val="center"/>
          </w:tcPr>
          <w:p w14:paraId="321F0128" w14:textId="77777777" w:rsidR="00C858E3" w:rsidRPr="008373E8" w:rsidRDefault="00C858E3" w:rsidP="009170CB">
            <w:pPr>
              <w:tabs>
                <w:tab w:val="left" w:pos="-2880"/>
                <w:tab w:val="left" w:pos="-2790"/>
              </w:tabs>
              <w:rPr>
                <w:rFonts w:ascii="Arial" w:hAnsi="Arial" w:cs="Arial"/>
                <w:color w:val="000000"/>
                <w:sz w:val="20"/>
              </w:rPr>
            </w:pPr>
          </w:p>
        </w:tc>
        <w:tc>
          <w:tcPr>
            <w:tcW w:w="2738" w:type="dxa"/>
            <w:tcBorders>
              <w:left w:val="single" w:sz="4" w:space="0" w:color="1F497D"/>
            </w:tcBorders>
            <w:shd w:val="clear" w:color="auto" w:fill="FFFFFF"/>
            <w:vAlign w:val="center"/>
          </w:tcPr>
          <w:p w14:paraId="6A7C1F44" w14:textId="77777777" w:rsidR="00C858E3" w:rsidRPr="008373E8" w:rsidRDefault="00C858E3" w:rsidP="009170CB">
            <w:pPr>
              <w:tabs>
                <w:tab w:val="left" w:pos="-2880"/>
                <w:tab w:val="left" w:pos="-2790"/>
              </w:tabs>
              <w:jc w:val="center"/>
              <w:rPr>
                <w:rFonts w:ascii="Arial" w:hAnsi="Arial" w:cs="Arial"/>
                <w:color w:val="000000"/>
                <w:sz w:val="20"/>
              </w:rPr>
            </w:pPr>
          </w:p>
        </w:tc>
      </w:tr>
      <w:tr w:rsidR="00C858E3" w:rsidRPr="008373E8" w14:paraId="293CEC68" w14:textId="77777777" w:rsidTr="002C3EAE">
        <w:trPr>
          <w:trHeight w:val="288"/>
        </w:trPr>
        <w:tc>
          <w:tcPr>
            <w:tcW w:w="4102" w:type="dxa"/>
            <w:tcBorders>
              <w:right w:val="single" w:sz="4" w:space="0" w:color="1F497D"/>
            </w:tcBorders>
            <w:shd w:val="clear" w:color="auto" w:fill="BDD6EE" w:themeFill="accent1" w:themeFillTint="66"/>
            <w:vAlign w:val="center"/>
          </w:tcPr>
          <w:p w14:paraId="3E7E91B8" w14:textId="77777777" w:rsidR="00C858E3" w:rsidRPr="008373E8" w:rsidRDefault="00C858E3" w:rsidP="009170CB">
            <w:pPr>
              <w:tabs>
                <w:tab w:val="left" w:pos="-2880"/>
                <w:tab w:val="left" w:pos="-2790"/>
              </w:tabs>
              <w:rPr>
                <w:rFonts w:ascii="Arial" w:hAnsi="Arial" w:cs="Arial"/>
                <w:color w:val="000000"/>
                <w:sz w:val="20"/>
              </w:rPr>
            </w:pPr>
          </w:p>
        </w:tc>
        <w:tc>
          <w:tcPr>
            <w:tcW w:w="2738" w:type="dxa"/>
            <w:tcBorders>
              <w:left w:val="single" w:sz="4" w:space="0" w:color="1F497D"/>
            </w:tcBorders>
            <w:shd w:val="clear" w:color="auto" w:fill="BDD6EE" w:themeFill="accent1" w:themeFillTint="66"/>
            <w:vAlign w:val="center"/>
          </w:tcPr>
          <w:p w14:paraId="18A912A4" w14:textId="77777777" w:rsidR="00C858E3" w:rsidRPr="008373E8" w:rsidRDefault="00C858E3" w:rsidP="009170CB">
            <w:pPr>
              <w:tabs>
                <w:tab w:val="left" w:pos="-2880"/>
                <w:tab w:val="left" w:pos="-2790"/>
              </w:tabs>
              <w:jc w:val="center"/>
              <w:rPr>
                <w:rFonts w:ascii="Arial" w:hAnsi="Arial" w:cs="Arial"/>
                <w:color w:val="000000"/>
                <w:sz w:val="20"/>
              </w:rPr>
            </w:pPr>
          </w:p>
        </w:tc>
      </w:tr>
      <w:tr w:rsidR="00C858E3" w:rsidRPr="008373E8" w14:paraId="52089AE2" w14:textId="77777777" w:rsidTr="009170CB">
        <w:trPr>
          <w:trHeight w:val="288"/>
        </w:trPr>
        <w:tc>
          <w:tcPr>
            <w:tcW w:w="4102" w:type="dxa"/>
            <w:tcBorders>
              <w:right w:val="single" w:sz="4" w:space="0" w:color="1F497D"/>
            </w:tcBorders>
            <w:shd w:val="clear" w:color="auto" w:fill="FFFFFF"/>
            <w:vAlign w:val="center"/>
          </w:tcPr>
          <w:p w14:paraId="2146088E" w14:textId="77777777" w:rsidR="00C858E3" w:rsidRPr="008373E8" w:rsidRDefault="00C858E3" w:rsidP="009170CB">
            <w:pPr>
              <w:tabs>
                <w:tab w:val="left" w:pos="-2880"/>
                <w:tab w:val="left" w:pos="-2790"/>
              </w:tabs>
              <w:rPr>
                <w:rFonts w:ascii="Arial" w:hAnsi="Arial" w:cs="Arial"/>
                <w:color w:val="000000"/>
                <w:sz w:val="20"/>
              </w:rPr>
            </w:pPr>
          </w:p>
        </w:tc>
        <w:tc>
          <w:tcPr>
            <w:tcW w:w="2738" w:type="dxa"/>
            <w:tcBorders>
              <w:left w:val="single" w:sz="4" w:space="0" w:color="1F497D"/>
            </w:tcBorders>
            <w:shd w:val="clear" w:color="auto" w:fill="FFFFFF"/>
            <w:vAlign w:val="center"/>
          </w:tcPr>
          <w:p w14:paraId="16C300F6" w14:textId="77777777" w:rsidR="00C858E3" w:rsidRPr="008373E8" w:rsidRDefault="00C858E3" w:rsidP="009170CB">
            <w:pPr>
              <w:tabs>
                <w:tab w:val="left" w:pos="-2880"/>
                <w:tab w:val="left" w:pos="-2790"/>
              </w:tabs>
              <w:jc w:val="center"/>
              <w:rPr>
                <w:rFonts w:ascii="Arial" w:hAnsi="Arial" w:cs="Arial"/>
                <w:color w:val="000000"/>
                <w:sz w:val="20"/>
              </w:rPr>
            </w:pPr>
          </w:p>
        </w:tc>
      </w:tr>
      <w:tr w:rsidR="00C858E3" w:rsidRPr="008373E8" w14:paraId="5D7ACAFD" w14:textId="77777777" w:rsidTr="002C3EAE">
        <w:trPr>
          <w:trHeight w:val="288"/>
        </w:trPr>
        <w:tc>
          <w:tcPr>
            <w:tcW w:w="4102" w:type="dxa"/>
            <w:tcBorders>
              <w:right w:val="single" w:sz="4" w:space="0" w:color="1F497D"/>
            </w:tcBorders>
            <w:shd w:val="clear" w:color="auto" w:fill="BDD6EE" w:themeFill="accent1" w:themeFillTint="66"/>
            <w:vAlign w:val="center"/>
          </w:tcPr>
          <w:p w14:paraId="2F2AAED0" w14:textId="77777777" w:rsidR="00C858E3" w:rsidRPr="008373E8" w:rsidRDefault="00C858E3" w:rsidP="009170CB">
            <w:pPr>
              <w:tabs>
                <w:tab w:val="left" w:pos="-2880"/>
                <w:tab w:val="left" w:pos="-2790"/>
              </w:tabs>
              <w:rPr>
                <w:rFonts w:ascii="Arial" w:hAnsi="Arial" w:cs="Arial"/>
                <w:color w:val="000000"/>
                <w:sz w:val="20"/>
              </w:rPr>
            </w:pPr>
          </w:p>
        </w:tc>
        <w:tc>
          <w:tcPr>
            <w:tcW w:w="2738" w:type="dxa"/>
            <w:tcBorders>
              <w:left w:val="single" w:sz="4" w:space="0" w:color="1F497D"/>
            </w:tcBorders>
            <w:shd w:val="clear" w:color="auto" w:fill="BDD6EE" w:themeFill="accent1" w:themeFillTint="66"/>
            <w:vAlign w:val="center"/>
          </w:tcPr>
          <w:p w14:paraId="13812BD2" w14:textId="77777777" w:rsidR="00C858E3" w:rsidRPr="008373E8" w:rsidRDefault="00C858E3" w:rsidP="009170CB">
            <w:pPr>
              <w:tabs>
                <w:tab w:val="left" w:pos="-2880"/>
                <w:tab w:val="left" w:pos="-2790"/>
              </w:tabs>
              <w:jc w:val="center"/>
              <w:rPr>
                <w:rFonts w:ascii="Arial" w:hAnsi="Arial" w:cs="Arial"/>
                <w:color w:val="000000"/>
                <w:sz w:val="20"/>
              </w:rPr>
            </w:pPr>
          </w:p>
        </w:tc>
      </w:tr>
    </w:tbl>
    <w:p w14:paraId="4ACA327D" w14:textId="77777777" w:rsidR="00C858E3" w:rsidRPr="008373E8" w:rsidRDefault="00C858E3" w:rsidP="00C858E3">
      <w:pPr>
        <w:rPr>
          <w:rFonts w:ascii="Arial" w:hAnsi="Arial" w:cs="Arial"/>
          <w:sz w:val="20"/>
          <w:u w:val="single"/>
        </w:rPr>
      </w:pPr>
    </w:p>
    <w:p w14:paraId="74EC7A61" w14:textId="126B16F0" w:rsidR="00FA3390" w:rsidRDefault="00C858E3" w:rsidP="00FA3390">
      <w:pPr>
        <w:numPr>
          <w:ilvl w:val="0"/>
          <w:numId w:val="17"/>
        </w:numPr>
        <w:tabs>
          <w:tab w:val="left" w:pos="-2880"/>
          <w:tab w:val="left" w:pos="-2790"/>
        </w:tabs>
        <w:ind w:left="540" w:hanging="540"/>
        <w:rPr>
          <w:rFonts w:ascii="Arial" w:hAnsi="Arial" w:cs="Arial"/>
          <w:sz w:val="20"/>
        </w:rPr>
      </w:pPr>
      <w:r w:rsidRPr="008373E8">
        <w:rPr>
          <w:rFonts w:ascii="Arial" w:hAnsi="Arial" w:cs="Arial"/>
          <w:sz w:val="20"/>
        </w:rPr>
        <w:t>Does your organization have any affiliations with, or endorsements from, any public or private organizations and/or i</w:t>
      </w:r>
      <w:r w:rsidR="00430461" w:rsidRPr="008373E8">
        <w:rPr>
          <w:rFonts w:ascii="Arial" w:hAnsi="Arial" w:cs="Arial"/>
          <w:sz w:val="20"/>
        </w:rPr>
        <w:t xml:space="preserve">ndustry groups, etc.? (Yes/No) </w:t>
      </w:r>
      <w:r w:rsidRPr="008373E8">
        <w:rPr>
          <w:rFonts w:ascii="Arial" w:hAnsi="Arial" w:cs="Arial"/>
          <w:sz w:val="20"/>
        </w:rPr>
        <w:t>If yes, describe the relationship, and include a description of whether or not it is a monetary relationship.</w:t>
      </w:r>
    </w:p>
    <w:p w14:paraId="315BB720" w14:textId="268D1A79" w:rsidR="00FA3390" w:rsidRDefault="00FA3390" w:rsidP="00FA3390">
      <w:pPr>
        <w:tabs>
          <w:tab w:val="left" w:pos="-2880"/>
          <w:tab w:val="left" w:pos="-2790"/>
        </w:tabs>
        <w:rPr>
          <w:rFonts w:ascii="Arial" w:hAnsi="Arial" w:cs="Arial"/>
          <w:sz w:val="20"/>
        </w:rPr>
      </w:pPr>
    </w:p>
    <w:p w14:paraId="0E3D5140" w14:textId="6162CE0D" w:rsidR="00FA3390" w:rsidRDefault="00FA3390" w:rsidP="00FA3390">
      <w:pPr>
        <w:tabs>
          <w:tab w:val="left" w:pos="-2880"/>
          <w:tab w:val="left" w:pos="-2790"/>
        </w:tabs>
        <w:rPr>
          <w:rFonts w:ascii="Arial" w:hAnsi="Arial" w:cs="Arial"/>
          <w:sz w:val="20"/>
        </w:rPr>
      </w:pPr>
    </w:p>
    <w:p w14:paraId="41B86355" w14:textId="77777777" w:rsidR="00FA3390" w:rsidRPr="008523BD" w:rsidRDefault="00FA3390" w:rsidP="00FA3390">
      <w:pPr>
        <w:jc w:val="both"/>
        <w:rPr>
          <w:rFonts w:ascii="Arial" w:hAnsi="Arial" w:cs="Arial"/>
          <w:b/>
          <w:color w:val="0070C0"/>
          <w:szCs w:val="22"/>
          <w:u w:val="single"/>
        </w:rPr>
      </w:pPr>
      <w:r>
        <w:rPr>
          <w:rFonts w:ascii="Arial" w:hAnsi="Arial" w:cs="Arial"/>
          <w:b/>
          <w:color w:val="0070C0"/>
          <w:szCs w:val="22"/>
          <w:u w:val="single"/>
        </w:rPr>
        <w:lastRenderedPageBreak/>
        <w:t>Minimum Requirements</w:t>
      </w:r>
      <w:r w:rsidRPr="008523BD">
        <w:rPr>
          <w:rFonts w:ascii="Arial" w:hAnsi="Arial" w:cs="Arial"/>
          <w:b/>
          <w:color w:val="0070C0"/>
          <w:szCs w:val="22"/>
          <w:u w:val="single"/>
        </w:rPr>
        <w:t>:</w:t>
      </w:r>
    </w:p>
    <w:p w14:paraId="59C77EA8" w14:textId="77777777" w:rsidR="00FA3390" w:rsidRDefault="00FA3390" w:rsidP="00FA3390">
      <w:pPr>
        <w:tabs>
          <w:tab w:val="left" w:pos="-2880"/>
          <w:tab w:val="left" w:pos="-2790"/>
        </w:tabs>
        <w:rPr>
          <w:rFonts w:ascii="Arial" w:hAnsi="Arial" w:cs="Arial"/>
          <w:sz w:val="20"/>
        </w:rPr>
      </w:pPr>
    </w:p>
    <w:p w14:paraId="5552D782" w14:textId="77777777" w:rsidR="00FA3390" w:rsidRPr="00FA3390" w:rsidRDefault="00FA3390" w:rsidP="00FA3390">
      <w:pPr>
        <w:autoSpaceDE w:val="0"/>
        <w:autoSpaceDN w:val="0"/>
        <w:rPr>
          <w:rFonts w:ascii="Arial" w:hAnsi="Arial" w:cs="Arial"/>
          <w:sz w:val="20"/>
        </w:rPr>
      </w:pPr>
      <w:r w:rsidRPr="00FA3390">
        <w:rPr>
          <w:rFonts w:ascii="Arial" w:hAnsi="Arial" w:cs="Arial"/>
          <w:sz w:val="20"/>
        </w:rPr>
        <w:t xml:space="preserve">In order to pass minimum requirements and move to Selection Advisory Committee scoring, a proposing firm must answer </w:t>
      </w:r>
      <w:proofErr w:type="gramStart"/>
      <w:r w:rsidRPr="00FA3390">
        <w:rPr>
          <w:rFonts w:ascii="Arial" w:hAnsi="Arial" w:cs="Arial"/>
          <w:sz w:val="20"/>
        </w:rPr>
        <w:t>Yes</w:t>
      </w:r>
      <w:proofErr w:type="gramEnd"/>
      <w:r w:rsidRPr="00FA3390">
        <w:rPr>
          <w:rFonts w:ascii="Arial" w:hAnsi="Arial" w:cs="Arial"/>
          <w:sz w:val="20"/>
        </w:rPr>
        <w:t xml:space="preserve"> to the following basic qualifications. The City reserves the right to reject any proposal, which does not meet these minimum requirements.</w:t>
      </w:r>
    </w:p>
    <w:p w14:paraId="2687C5B4" w14:textId="77777777" w:rsidR="00FA3390" w:rsidRDefault="00FA3390" w:rsidP="00FA3390">
      <w:pPr>
        <w:tabs>
          <w:tab w:val="left" w:pos="-2880"/>
          <w:tab w:val="left" w:pos="-2790"/>
        </w:tabs>
        <w:rPr>
          <w:rFonts w:ascii="Arial" w:hAnsi="Arial" w:cs="Arial"/>
          <w:sz w:val="20"/>
        </w:rPr>
      </w:pPr>
    </w:p>
    <w:p w14:paraId="74017211" w14:textId="77777777" w:rsidR="00FA3390" w:rsidRDefault="00FA3390" w:rsidP="00FA3390">
      <w:pPr>
        <w:tabs>
          <w:tab w:val="left" w:pos="-2880"/>
          <w:tab w:val="left" w:pos="-2790"/>
        </w:tabs>
        <w:ind w:left="540"/>
        <w:rPr>
          <w:rFonts w:ascii="Arial" w:hAnsi="Arial" w:cs="Arial"/>
          <w:sz w:val="20"/>
        </w:rPr>
      </w:pPr>
    </w:p>
    <w:p w14:paraId="42D1BC76" w14:textId="6A7AE676" w:rsidR="00FA3390" w:rsidRPr="00673AD2" w:rsidRDefault="00FA3390" w:rsidP="00532CB0">
      <w:pPr>
        <w:numPr>
          <w:ilvl w:val="0"/>
          <w:numId w:val="17"/>
        </w:numPr>
        <w:tabs>
          <w:tab w:val="left" w:pos="-2880"/>
          <w:tab w:val="left" w:pos="-2790"/>
        </w:tabs>
        <w:ind w:left="540" w:hanging="540"/>
        <w:rPr>
          <w:rFonts w:ascii="Arial" w:hAnsi="Arial" w:cs="Arial"/>
          <w:sz w:val="20"/>
        </w:rPr>
      </w:pPr>
      <w:r w:rsidRPr="00673AD2">
        <w:rPr>
          <w:rFonts w:ascii="Arial" w:hAnsi="Arial" w:cs="Arial"/>
          <w:color w:val="000000"/>
          <w:sz w:val="20"/>
        </w:rPr>
        <w:t xml:space="preserve">The Proposing Firm must have a minimum of ten (10) years of experience administering governmental Section 457 deferred compensation plans and must currently provide sole-provider administration to a minimum of five (5) Section 457 deferred compensation retirement plans with an asset size of at least $250 million in each. Proposers must submit a list of the five clients that meet this size minimum and the inception date for when their services to this client began. </w:t>
      </w:r>
      <w:r w:rsidR="00673AD2" w:rsidRPr="00673AD2">
        <w:rPr>
          <w:rFonts w:ascii="Arial" w:hAnsi="Arial" w:cs="Arial"/>
          <w:color w:val="000000"/>
          <w:sz w:val="20"/>
        </w:rPr>
        <w:br/>
      </w:r>
      <w:r w:rsidRPr="00673AD2">
        <w:rPr>
          <w:rFonts w:ascii="Arial" w:hAnsi="Arial" w:cs="Arial"/>
          <w:color w:val="000000"/>
          <w:sz w:val="20"/>
        </w:rPr>
        <w:t>Does your firm meet this requirement?</w:t>
      </w:r>
      <w:r w:rsidR="00673AD2" w:rsidRPr="00673AD2">
        <w:rPr>
          <w:rFonts w:ascii="Arial" w:hAnsi="Arial" w:cs="Arial"/>
          <w:color w:val="000000"/>
          <w:sz w:val="20"/>
        </w:rPr>
        <w:t xml:space="preserve">  ____</w:t>
      </w:r>
      <w:r w:rsidRPr="00673AD2">
        <w:rPr>
          <w:rFonts w:ascii="Arial" w:hAnsi="Arial" w:cs="Arial"/>
          <w:color w:val="000000"/>
          <w:sz w:val="20"/>
        </w:rPr>
        <w:t>Yes</w:t>
      </w:r>
      <w:r w:rsidR="00673AD2" w:rsidRPr="00673AD2">
        <w:rPr>
          <w:rFonts w:ascii="Arial" w:hAnsi="Arial" w:cs="Arial"/>
          <w:color w:val="000000"/>
          <w:sz w:val="20"/>
        </w:rPr>
        <w:t xml:space="preserve"> ____</w:t>
      </w:r>
      <w:r w:rsidRPr="00673AD2">
        <w:rPr>
          <w:rFonts w:ascii="Arial" w:hAnsi="Arial" w:cs="Arial"/>
          <w:color w:val="000000"/>
          <w:sz w:val="20"/>
        </w:rPr>
        <w:t>No</w:t>
      </w:r>
    </w:p>
    <w:p w14:paraId="07019C04" w14:textId="77777777" w:rsidR="00FA3390" w:rsidRPr="00564C37" w:rsidRDefault="00FA3390" w:rsidP="00FA3390">
      <w:pPr>
        <w:rPr>
          <w:rFonts w:ascii="Arial" w:hAnsi="Arial" w:cs="Arial"/>
          <w:sz w:val="20"/>
        </w:rPr>
      </w:pPr>
    </w:p>
    <w:p w14:paraId="2F04E2EA" w14:textId="46B83767" w:rsidR="00FA3390" w:rsidRPr="00FA3390" w:rsidRDefault="00FA3390" w:rsidP="00FA3390">
      <w:pPr>
        <w:numPr>
          <w:ilvl w:val="0"/>
          <w:numId w:val="17"/>
        </w:numPr>
        <w:tabs>
          <w:tab w:val="left" w:pos="-2880"/>
          <w:tab w:val="left" w:pos="-2790"/>
        </w:tabs>
        <w:ind w:left="540" w:hanging="540"/>
        <w:rPr>
          <w:rFonts w:ascii="Arial" w:hAnsi="Arial" w:cs="Arial"/>
          <w:sz w:val="20"/>
        </w:rPr>
      </w:pPr>
      <w:r w:rsidRPr="00FA3390">
        <w:rPr>
          <w:rFonts w:ascii="Arial" w:hAnsi="Arial" w:cs="Arial"/>
          <w:sz w:val="20"/>
        </w:rPr>
        <w:t xml:space="preserve">Is your firm duly qualified and licensed to do business in the State of Washington? </w:t>
      </w:r>
      <w:r>
        <w:rPr>
          <w:rFonts w:ascii="Arial" w:hAnsi="Arial" w:cs="Arial"/>
          <w:sz w:val="20"/>
        </w:rPr>
        <w:t>(</w:t>
      </w:r>
      <w:r w:rsidRPr="00FA3390">
        <w:rPr>
          <w:rFonts w:ascii="Arial" w:hAnsi="Arial" w:cs="Arial"/>
          <w:sz w:val="20"/>
        </w:rPr>
        <w:t>Qualifi</w:t>
      </w:r>
      <w:r>
        <w:rPr>
          <w:rFonts w:ascii="Arial" w:hAnsi="Arial" w:cs="Arial"/>
          <w:sz w:val="20"/>
        </w:rPr>
        <w:t>e</w:t>
      </w:r>
      <w:r w:rsidRPr="00FA3390">
        <w:rPr>
          <w:rFonts w:ascii="Arial" w:hAnsi="Arial" w:cs="Arial"/>
          <w:sz w:val="20"/>
        </w:rPr>
        <w:t xml:space="preserve">d firms </w:t>
      </w:r>
      <w:r w:rsidRPr="00673AD2">
        <w:rPr>
          <w:rFonts w:ascii="Arial" w:hAnsi="Arial" w:cs="Arial"/>
          <w:b/>
          <w:sz w:val="20"/>
        </w:rPr>
        <w:t>must</w:t>
      </w:r>
      <w:r w:rsidRPr="00FA3390">
        <w:rPr>
          <w:rFonts w:ascii="Arial" w:hAnsi="Arial" w:cs="Arial"/>
          <w:sz w:val="20"/>
        </w:rPr>
        <w:t xml:space="preserve"> </w:t>
      </w:r>
      <w:r>
        <w:rPr>
          <w:rFonts w:ascii="Arial" w:hAnsi="Arial" w:cs="Arial"/>
          <w:sz w:val="20"/>
        </w:rPr>
        <w:t>submit appropriate</w:t>
      </w:r>
      <w:r w:rsidRPr="00FA3390">
        <w:rPr>
          <w:rFonts w:ascii="Arial" w:hAnsi="Arial" w:cs="Arial"/>
          <w:sz w:val="20"/>
        </w:rPr>
        <w:t xml:space="preserve"> documentation)</w:t>
      </w:r>
      <w:r w:rsidR="00673AD2">
        <w:rPr>
          <w:rFonts w:ascii="Arial" w:hAnsi="Arial" w:cs="Arial"/>
          <w:sz w:val="20"/>
        </w:rPr>
        <w:t xml:space="preserve">   </w:t>
      </w:r>
      <w:r>
        <w:rPr>
          <w:rFonts w:ascii="Arial" w:hAnsi="Arial" w:cs="Arial"/>
          <w:sz w:val="20"/>
        </w:rPr>
        <w:t xml:space="preserve"> </w:t>
      </w:r>
      <w:r w:rsidR="00673AD2">
        <w:rPr>
          <w:rFonts w:ascii="Arial" w:hAnsi="Arial" w:cs="Arial"/>
          <w:sz w:val="20"/>
        </w:rPr>
        <w:t>____</w:t>
      </w:r>
      <w:r>
        <w:rPr>
          <w:rFonts w:ascii="Arial" w:hAnsi="Arial" w:cs="Arial"/>
          <w:sz w:val="20"/>
        </w:rPr>
        <w:t>Yes</w:t>
      </w:r>
      <w:r w:rsidR="00673AD2">
        <w:rPr>
          <w:rFonts w:ascii="Arial" w:hAnsi="Arial" w:cs="Arial"/>
          <w:sz w:val="20"/>
        </w:rPr>
        <w:t xml:space="preserve"> ____</w:t>
      </w:r>
      <w:r>
        <w:rPr>
          <w:rFonts w:ascii="Arial" w:hAnsi="Arial" w:cs="Arial"/>
          <w:sz w:val="20"/>
        </w:rPr>
        <w:t>No</w:t>
      </w:r>
    </w:p>
    <w:p w14:paraId="6981F8B5" w14:textId="77777777" w:rsidR="00FA3390" w:rsidRPr="00FA3390" w:rsidRDefault="00FA3390" w:rsidP="00FA3390">
      <w:pPr>
        <w:pStyle w:val="ListParagraph"/>
        <w:rPr>
          <w:rFonts w:ascii="Arial" w:hAnsi="Arial" w:cs="Arial"/>
          <w:sz w:val="20"/>
        </w:rPr>
      </w:pPr>
    </w:p>
    <w:p w14:paraId="404761D1" w14:textId="7629B543" w:rsidR="00FA3390" w:rsidRPr="00FA3390" w:rsidRDefault="00FA3390" w:rsidP="00FA3390">
      <w:pPr>
        <w:numPr>
          <w:ilvl w:val="0"/>
          <w:numId w:val="17"/>
        </w:numPr>
        <w:tabs>
          <w:tab w:val="left" w:pos="-2880"/>
          <w:tab w:val="left" w:pos="-2790"/>
        </w:tabs>
        <w:ind w:left="540" w:hanging="540"/>
        <w:rPr>
          <w:rFonts w:ascii="Arial" w:hAnsi="Arial" w:cs="Arial"/>
          <w:sz w:val="20"/>
        </w:rPr>
      </w:pPr>
      <w:r w:rsidRPr="00FA3390">
        <w:rPr>
          <w:rFonts w:ascii="Arial" w:hAnsi="Arial" w:cs="Arial"/>
          <w:color w:val="000000"/>
          <w:sz w:val="20"/>
        </w:rPr>
        <w:t>Any contract must stipulate that there will be no front-end charges and/or no back-end charges. In addition, there will be no restrictions or penalties associated with any Plan- or participant-initiated transfers or withdrawals (including contract termination), with the exception of capital preservation (stable value and/or Fixed or General Account) equity wash and/or put provisions, and/or mutual fund specific short-term trading fees</w:t>
      </w:r>
      <w:r w:rsidRPr="00FA3390">
        <w:rPr>
          <w:rFonts w:ascii="Arial" w:hAnsi="Arial" w:cs="Arial"/>
          <w:sz w:val="20"/>
        </w:rPr>
        <w:t xml:space="preserve">. </w:t>
      </w:r>
      <w:r w:rsidR="00673AD2">
        <w:rPr>
          <w:rFonts w:ascii="Arial" w:hAnsi="Arial" w:cs="Arial"/>
          <w:sz w:val="20"/>
        </w:rPr>
        <w:br/>
      </w:r>
      <w:r w:rsidRPr="00FA3390">
        <w:rPr>
          <w:rFonts w:ascii="Arial" w:hAnsi="Arial" w:cs="Arial"/>
          <w:sz w:val="20"/>
        </w:rPr>
        <w:t>Do you agree to this term</w:t>
      </w:r>
      <w:r>
        <w:rPr>
          <w:rFonts w:ascii="Arial" w:hAnsi="Arial" w:cs="Arial"/>
          <w:sz w:val="20"/>
        </w:rPr>
        <w:t xml:space="preserve">? </w:t>
      </w:r>
      <w:r w:rsidRPr="00FA3390">
        <w:rPr>
          <w:rFonts w:ascii="Arial" w:hAnsi="Arial" w:cs="Arial"/>
          <w:sz w:val="20"/>
        </w:rPr>
        <w:t xml:space="preserve"> </w:t>
      </w:r>
      <w:r w:rsidR="00673AD2">
        <w:rPr>
          <w:rFonts w:ascii="Arial" w:hAnsi="Arial" w:cs="Arial"/>
          <w:sz w:val="20"/>
        </w:rPr>
        <w:t>____</w:t>
      </w:r>
      <w:r w:rsidRPr="00FA3390">
        <w:rPr>
          <w:rFonts w:ascii="Arial" w:hAnsi="Arial" w:cs="Arial"/>
          <w:sz w:val="20"/>
        </w:rPr>
        <w:t>Yes</w:t>
      </w:r>
      <w:r w:rsidR="00673AD2">
        <w:rPr>
          <w:rFonts w:ascii="Arial" w:hAnsi="Arial" w:cs="Arial"/>
          <w:sz w:val="20"/>
        </w:rPr>
        <w:t xml:space="preserve"> ____</w:t>
      </w:r>
      <w:r w:rsidRPr="00FA3390">
        <w:rPr>
          <w:rFonts w:ascii="Arial" w:hAnsi="Arial" w:cs="Arial"/>
          <w:sz w:val="20"/>
        </w:rPr>
        <w:t>No</w:t>
      </w:r>
    </w:p>
    <w:p w14:paraId="0D8069E4" w14:textId="77777777" w:rsidR="00FA3390" w:rsidRPr="003F5A68" w:rsidRDefault="00FA3390" w:rsidP="003F5A68">
      <w:pPr>
        <w:rPr>
          <w:rFonts w:ascii="Arial" w:hAnsi="Arial" w:cs="Arial"/>
          <w:color w:val="000000"/>
          <w:sz w:val="20"/>
        </w:rPr>
      </w:pPr>
    </w:p>
    <w:p w14:paraId="35E5BE6D" w14:textId="4B0102C5" w:rsidR="003F5A68" w:rsidRDefault="00FA3390" w:rsidP="003F5A68">
      <w:pPr>
        <w:numPr>
          <w:ilvl w:val="0"/>
          <w:numId w:val="17"/>
        </w:numPr>
        <w:tabs>
          <w:tab w:val="left" w:pos="-2880"/>
          <w:tab w:val="left" w:pos="-2790"/>
        </w:tabs>
        <w:ind w:left="540" w:hanging="540"/>
        <w:rPr>
          <w:rFonts w:ascii="Arial" w:hAnsi="Arial" w:cs="Arial"/>
          <w:sz w:val="20"/>
        </w:rPr>
      </w:pPr>
      <w:r w:rsidRPr="00FA3390">
        <w:rPr>
          <w:rFonts w:ascii="Arial" w:hAnsi="Arial" w:cs="Arial"/>
          <w:color w:val="000000"/>
          <w:sz w:val="20"/>
        </w:rPr>
        <w:t>The Proposing Firm must accurately and fully disclose all fund expense and revenue sharing arrangements associated with all funds being offered within the Plan(s)</w:t>
      </w:r>
      <w:proofErr w:type="gramStart"/>
      <w:r w:rsidRPr="00FA3390">
        <w:rPr>
          <w:rFonts w:ascii="Arial" w:hAnsi="Arial" w:cs="Arial"/>
          <w:color w:val="000000"/>
          <w:sz w:val="20"/>
        </w:rPr>
        <w:t>..</w:t>
      </w:r>
      <w:proofErr w:type="gramEnd"/>
      <w:r w:rsidR="003536AF">
        <w:rPr>
          <w:rFonts w:ascii="Arial" w:hAnsi="Arial" w:cs="Arial"/>
          <w:color w:val="000000"/>
          <w:sz w:val="20"/>
        </w:rPr>
        <w:t xml:space="preserve"> </w:t>
      </w:r>
      <w:r w:rsidR="00673AD2">
        <w:rPr>
          <w:rFonts w:ascii="Arial" w:hAnsi="Arial" w:cs="Arial"/>
          <w:color w:val="000000"/>
          <w:sz w:val="20"/>
        </w:rPr>
        <w:br/>
      </w:r>
      <w:r w:rsidRPr="003F5A68">
        <w:rPr>
          <w:rFonts w:ascii="Arial" w:hAnsi="Arial" w:cs="Arial"/>
          <w:sz w:val="20"/>
        </w:rPr>
        <w:t>Do you agree to this term</w:t>
      </w:r>
      <w:r w:rsidR="003F5A68" w:rsidRPr="003F5A68">
        <w:rPr>
          <w:rFonts w:ascii="Arial" w:hAnsi="Arial" w:cs="Arial"/>
          <w:sz w:val="20"/>
        </w:rPr>
        <w:t>?</w:t>
      </w:r>
      <w:r w:rsidR="000951A1">
        <w:rPr>
          <w:rFonts w:ascii="Arial" w:hAnsi="Arial" w:cs="Arial"/>
          <w:sz w:val="20"/>
        </w:rPr>
        <w:t xml:space="preserve"> </w:t>
      </w:r>
      <w:r w:rsidR="00673AD2">
        <w:rPr>
          <w:rFonts w:ascii="Arial" w:hAnsi="Arial" w:cs="Arial"/>
          <w:sz w:val="20"/>
        </w:rPr>
        <w:t>____</w:t>
      </w:r>
      <w:r w:rsidR="000951A1">
        <w:rPr>
          <w:rFonts w:ascii="Arial" w:hAnsi="Arial" w:cs="Arial"/>
          <w:sz w:val="20"/>
        </w:rPr>
        <w:t>Yes</w:t>
      </w:r>
      <w:r w:rsidR="00673AD2">
        <w:rPr>
          <w:rFonts w:ascii="Arial" w:hAnsi="Arial" w:cs="Arial"/>
          <w:sz w:val="20"/>
        </w:rPr>
        <w:t xml:space="preserve"> ____</w:t>
      </w:r>
      <w:r w:rsidR="000951A1">
        <w:rPr>
          <w:rFonts w:ascii="Arial" w:hAnsi="Arial" w:cs="Arial"/>
          <w:sz w:val="20"/>
        </w:rPr>
        <w:t>No)</w:t>
      </w:r>
    </w:p>
    <w:p w14:paraId="49C737FC" w14:textId="77777777" w:rsidR="003F5A68" w:rsidRDefault="003F5A68" w:rsidP="003F5A68">
      <w:pPr>
        <w:pStyle w:val="ListParagraph"/>
        <w:rPr>
          <w:rFonts w:ascii="Arial" w:hAnsi="Arial" w:cs="Arial"/>
          <w:color w:val="000000"/>
          <w:sz w:val="20"/>
        </w:rPr>
      </w:pPr>
    </w:p>
    <w:p w14:paraId="430249F9" w14:textId="0B2152F7" w:rsidR="003F5A68" w:rsidRPr="00673AD2" w:rsidRDefault="00FA3390" w:rsidP="003F5A68">
      <w:pPr>
        <w:numPr>
          <w:ilvl w:val="0"/>
          <w:numId w:val="17"/>
        </w:numPr>
        <w:tabs>
          <w:tab w:val="left" w:pos="-2880"/>
          <w:tab w:val="left" w:pos="-2790"/>
        </w:tabs>
        <w:ind w:left="540" w:hanging="540"/>
        <w:rPr>
          <w:rFonts w:ascii="Arial" w:hAnsi="Arial" w:cs="Arial"/>
          <w:sz w:val="20"/>
        </w:rPr>
      </w:pPr>
      <w:r w:rsidRPr="003F5A68">
        <w:rPr>
          <w:rFonts w:ascii="Arial" w:hAnsi="Arial" w:cs="Arial"/>
          <w:color w:val="000000"/>
          <w:sz w:val="20"/>
        </w:rPr>
        <w:t>The Proposing Firm must accurately and fully disclose all expenses and revenue associated with any service made available under the Plan. This includes services such as managed accounts, investment advice, financial planning and/or self-directed brokerage accounts.</w:t>
      </w:r>
      <w:r w:rsidR="003F5A68">
        <w:rPr>
          <w:rFonts w:ascii="Arial" w:hAnsi="Arial" w:cs="Arial"/>
          <w:sz w:val="20"/>
        </w:rPr>
        <w:t xml:space="preserve"> </w:t>
      </w:r>
      <w:r w:rsidR="00673AD2">
        <w:rPr>
          <w:rFonts w:ascii="Arial" w:hAnsi="Arial" w:cs="Arial"/>
          <w:sz w:val="20"/>
        </w:rPr>
        <w:br/>
      </w:r>
      <w:r w:rsidRPr="00673AD2">
        <w:rPr>
          <w:rFonts w:ascii="Arial" w:hAnsi="Arial" w:cs="Arial"/>
          <w:sz w:val="20"/>
        </w:rPr>
        <w:t>Do you agree to this term</w:t>
      </w:r>
      <w:r w:rsidR="003F5A68" w:rsidRPr="00673AD2">
        <w:rPr>
          <w:rFonts w:ascii="Arial" w:hAnsi="Arial" w:cs="Arial"/>
          <w:sz w:val="20"/>
        </w:rPr>
        <w:t xml:space="preserve">? </w:t>
      </w:r>
      <w:r w:rsidR="00673AD2" w:rsidRPr="00673AD2">
        <w:rPr>
          <w:rFonts w:ascii="Arial" w:hAnsi="Arial" w:cs="Arial"/>
          <w:sz w:val="20"/>
        </w:rPr>
        <w:t>___</w:t>
      </w:r>
      <w:r w:rsidRPr="00673AD2">
        <w:rPr>
          <w:rFonts w:ascii="Arial" w:hAnsi="Arial" w:cs="Arial"/>
          <w:sz w:val="20"/>
        </w:rPr>
        <w:t>Yes</w:t>
      </w:r>
      <w:r w:rsidR="003F5A68" w:rsidRPr="00673AD2">
        <w:rPr>
          <w:rFonts w:ascii="Arial" w:hAnsi="Arial" w:cs="Arial"/>
          <w:sz w:val="20"/>
        </w:rPr>
        <w:t xml:space="preserve"> </w:t>
      </w:r>
      <w:r w:rsidR="00673AD2" w:rsidRPr="00673AD2">
        <w:rPr>
          <w:rFonts w:ascii="Arial" w:hAnsi="Arial" w:cs="Arial"/>
          <w:sz w:val="20"/>
        </w:rPr>
        <w:t xml:space="preserve"> ____</w:t>
      </w:r>
      <w:r w:rsidR="003F5A68" w:rsidRPr="00673AD2">
        <w:rPr>
          <w:rFonts w:ascii="Arial" w:hAnsi="Arial" w:cs="Arial"/>
          <w:sz w:val="20"/>
        </w:rPr>
        <w:t>No</w:t>
      </w:r>
    </w:p>
    <w:p w14:paraId="49DCA40E" w14:textId="77777777" w:rsidR="003F5A68" w:rsidRDefault="003F5A68" w:rsidP="003F5A68">
      <w:pPr>
        <w:pStyle w:val="ListParagraph"/>
        <w:rPr>
          <w:rFonts w:ascii="Arial" w:hAnsi="Arial" w:cs="Arial"/>
          <w:color w:val="000000"/>
          <w:sz w:val="20"/>
        </w:rPr>
      </w:pPr>
    </w:p>
    <w:p w14:paraId="5B847E34" w14:textId="6BEA5368" w:rsidR="003F5A68" w:rsidRPr="00673AD2" w:rsidRDefault="00FA3390" w:rsidP="003F5A68">
      <w:pPr>
        <w:numPr>
          <w:ilvl w:val="0"/>
          <w:numId w:val="17"/>
        </w:numPr>
        <w:tabs>
          <w:tab w:val="left" w:pos="-2880"/>
          <w:tab w:val="left" w:pos="-2790"/>
        </w:tabs>
        <w:ind w:left="540" w:hanging="540"/>
        <w:rPr>
          <w:rFonts w:ascii="Arial" w:hAnsi="Arial" w:cs="Arial"/>
          <w:sz w:val="20"/>
        </w:rPr>
      </w:pPr>
      <w:r w:rsidRPr="003F5A68">
        <w:rPr>
          <w:rFonts w:ascii="Arial" w:hAnsi="Arial" w:cs="Arial"/>
          <w:color w:val="000000"/>
          <w:sz w:val="20"/>
        </w:rPr>
        <w:t>The Proposing Firm must agree, under contract, not to sell and/or promote products not directly affiliated with the Plan unless given specific, written authorization by the Committee to do so.</w:t>
      </w:r>
      <w:r w:rsidR="003F5A68">
        <w:rPr>
          <w:rFonts w:ascii="Arial" w:hAnsi="Arial" w:cs="Arial"/>
          <w:sz w:val="20"/>
        </w:rPr>
        <w:t xml:space="preserve"> </w:t>
      </w:r>
      <w:r w:rsidR="00673AD2">
        <w:rPr>
          <w:rFonts w:ascii="Arial" w:hAnsi="Arial" w:cs="Arial"/>
          <w:sz w:val="20"/>
        </w:rPr>
        <w:br/>
      </w:r>
      <w:r w:rsidRPr="00673AD2">
        <w:rPr>
          <w:rFonts w:ascii="Arial" w:hAnsi="Arial" w:cs="Arial"/>
          <w:sz w:val="20"/>
        </w:rPr>
        <w:t>Do you agree to this term</w:t>
      </w:r>
      <w:r w:rsidR="003F5A68" w:rsidRPr="00673AD2">
        <w:rPr>
          <w:rFonts w:ascii="Arial" w:hAnsi="Arial" w:cs="Arial"/>
          <w:sz w:val="20"/>
        </w:rPr>
        <w:t xml:space="preserve">? </w:t>
      </w:r>
      <w:r w:rsidR="00673AD2" w:rsidRPr="00673AD2">
        <w:rPr>
          <w:rFonts w:ascii="Arial" w:hAnsi="Arial" w:cs="Arial"/>
          <w:sz w:val="20"/>
        </w:rPr>
        <w:t>____</w:t>
      </w:r>
      <w:r w:rsidRPr="00673AD2">
        <w:rPr>
          <w:rFonts w:ascii="Arial" w:hAnsi="Arial" w:cs="Arial"/>
          <w:sz w:val="20"/>
        </w:rPr>
        <w:t xml:space="preserve">Yes </w:t>
      </w:r>
      <w:r w:rsidR="00673AD2" w:rsidRPr="00673AD2">
        <w:rPr>
          <w:rFonts w:ascii="Arial" w:hAnsi="Arial" w:cs="Arial"/>
          <w:sz w:val="20"/>
        </w:rPr>
        <w:t>____</w:t>
      </w:r>
      <w:r w:rsidRPr="00673AD2">
        <w:rPr>
          <w:rFonts w:ascii="Arial" w:hAnsi="Arial" w:cs="Arial"/>
          <w:sz w:val="20"/>
        </w:rPr>
        <w:t>No</w:t>
      </w:r>
    </w:p>
    <w:p w14:paraId="04EA785F" w14:textId="77777777" w:rsidR="003F5A68" w:rsidRDefault="003F5A68" w:rsidP="003F5A68">
      <w:pPr>
        <w:pStyle w:val="ListParagraph"/>
        <w:rPr>
          <w:rFonts w:ascii="Arial" w:hAnsi="Arial" w:cs="Arial"/>
          <w:color w:val="000000"/>
          <w:sz w:val="20"/>
        </w:rPr>
      </w:pPr>
    </w:p>
    <w:p w14:paraId="00F6C427" w14:textId="49ADAE8F" w:rsidR="003F5A68" w:rsidRPr="00673AD2" w:rsidRDefault="00FA3390" w:rsidP="003F5A68">
      <w:pPr>
        <w:numPr>
          <w:ilvl w:val="0"/>
          <w:numId w:val="17"/>
        </w:numPr>
        <w:tabs>
          <w:tab w:val="left" w:pos="-2880"/>
          <w:tab w:val="left" w:pos="-2790"/>
        </w:tabs>
        <w:ind w:left="540" w:hanging="540"/>
        <w:rPr>
          <w:rFonts w:ascii="Arial" w:hAnsi="Arial" w:cs="Arial"/>
          <w:sz w:val="20"/>
        </w:rPr>
      </w:pPr>
      <w:r w:rsidRPr="003F5A68">
        <w:rPr>
          <w:rFonts w:ascii="Arial" w:hAnsi="Arial" w:cs="Arial"/>
          <w:color w:val="000000"/>
          <w:sz w:val="20"/>
        </w:rPr>
        <w:t>The Proposing Firm must agree to transition and continue the administration of all existing Plan loans.</w:t>
      </w:r>
      <w:r w:rsidR="003F5A68">
        <w:rPr>
          <w:rFonts w:ascii="Arial" w:hAnsi="Arial" w:cs="Arial"/>
          <w:color w:val="000000"/>
          <w:sz w:val="20"/>
        </w:rPr>
        <w:t xml:space="preserve">  </w:t>
      </w:r>
      <w:r w:rsidRPr="00673AD2">
        <w:rPr>
          <w:rFonts w:ascii="Arial" w:hAnsi="Arial" w:cs="Arial"/>
          <w:sz w:val="20"/>
        </w:rPr>
        <w:t>Do you agree to this term</w:t>
      </w:r>
      <w:r w:rsidR="003F5A68" w:rsidRPr="00673AD2">
        <w:rPr>
          <w:rFonts w:ascii="Arial" w:hAnsi="Arial" w:cs="Arial"/>
          <w:sz w:val="20"/>
        </w:rPr>
        <w:t>?</w:t>
      </w:r>
      <w:r w:rsidRPr="00673AD2">
        <w:rPr>
          <w:rFonts w:ascii="Arial" w:hAnsi="Arial" w:cs="Arial"/>
          <w:sz w:val="20"/>
        </w:rPr>
        <w:t xml:space="preserve"> </w:t>
      </w:r>
      <w:r w:rsidR="00673AD2" w:rsidRPr="00673AD2">
        <w:rPr>
          <w:rFonts w:ascii="Arial" w:hAnsi="Arial" w:cs="Arial"/>
          <w:sz w:val="20"/>
        </w:rPr>
        <w:t>____</w:t>
      </w:r>
      <w:r w:rsidRPr="00673AD2">
        <w:rPr>
          <w:rFonts w:ascii="Arial" w:hAnsi="Arial" w:cs="Arial"/>
          <w:sz w:val="20"/>
        </w:rPr>
        <w:t>Ye</w:t>
      </w:r>
      <w:r w:rsidR="003F5A68" w:rsidRPr="00673AD2">
        <w:rPr>
          <w:rFonts w:ascii="Arial" w:hAnsi="Arial" w:cs="Arial"/>
          <w:sz w:val="20"/>
        </w:rPr>
        <w:t>s</w:t>
      </w:r>
      <w:r w:rsidRPr="00673AD2">
        <w:rPr>
          <w:rFonts w:ascii="Arial" w:hAnsi="Arial" w:cs="Arial"/>
          <w:sz w:val="20"/>
        </w:rPr>
        <w:t xml:space="preserve"> </w:t>
      </w:r>
      <w:r w:rsidR="00673AD2" w:rsidRPr="00673AD2">
        <w:rPr>
          <w:rFonts w:ascii="Arial" w:hAnsi="Arial" w:cs="Arial"/>
          <w:sz w:val="20"/>
        </w:rPr>
        <w:t>____</w:t>
      </w:r>
      <w:r w:rsidRPr="00673AD2">
        <w:rPr>
          <w:rFonts w:ascii="Arial" w:hAnsi="Arial" w:cs="Arial"/>
          <w:sz w:val="20"/>
        </w:rPr>
        <w:t>No</w:t>
      </w:r>
    </w:p>
    <w:p w14:paraId="15CFB6E1" w14:textId="77777777" w:rsidR="003F5A68" w:rsidRDefault="003F5A68" w:rsidP="003F5A68">
      <w:pPr>
        <w:pStyle w:val="ListParagraph"/>
        <w:rPr>
          <w:rFonts w:ascii="Arial" w:hAnsi="Arial" w:cs="Arial"/>
          <w:color w:val="000000"/>
          <w:sz w:val="20"/>
        </w:rPr>
      </w:pPr>
    </w:p>
    <w:p w14:paraId="32DD721C" w14:textId="4A3676D8" w:rsidR="003F5A68" w:rsidRPr="00673AD2" w:rsidRDefault="00FA3390" w:rsidP="003F5A68">
      <w:pPr>
        <w:numPr>
          <w:ilvl w:val="0"/>
          <w:numId w:val="17"/>
        </w:numPr>
        <w:tabs>
          <w:tab w:val="left" w:pos="-2880"/>
          <w:tab w:val="left" w:pos="-2790"/>
        </w:tabs>
        <w:ind w:left="540" w:hanging="540"/>
        <w:rPr>
          <w:rFonts w:ascii="Arial" w:hAnsi="Arial" w:cs="Arial"/>
          <w:sz w:val="20"/>
        </w:rPr>
      </w:pPr>
      <w:r w:rsidRPr="003F5A68">
        <w:rPr>
          <w:rFonts w:ascii="Arial" w:hAnsi="Arial" w:cs="Arial"/>
          <w:color w:val="000000"/>
          <w:sz w:val="20"/>
        </w:rPr>
        <w:t>The Proposing Firm must agree to have representatives at</w:t>
      </w:r>
      <w:r w:rsidR="003F5A68" w:rsidRPr="003F5A68">
        <w:rPr>
          <w:rFonts w:ascii="Arial" w:hAnsi="Arial" w:cs="Arial"/>
          <w:color w:val="000000"/>
          <w:sz w:val="20"/>
        </w:rPr>
        <w:t>ten</w:t>
      </w:r>
      <w:r w:rsidRPr="003F5A68">
        <w:rPr>
          <w:rFonts w:ascii="Arial" w:hAnsi="Arial" w:cs="Arial"/>
          <w:color w:val="000000"/>
          <w:sz w:val="20"/>
        </w:rPr>
        <w:t>d Committee meetings in person as required (no more than quarterly)</w:t>
      </w:r>
      <w:r w:rsidR="000951A1">
        <w:rPr>
          <w:rFonts w:ascii="Arial" w:hAnsi="Arial" w:cs="Arial"/>
          <w:color w:val="000000"/>
          <w:sz w:val="20"/>
        </w:rPr>
        <w:t xml:space="preserve"> (Meetings will be held virtually for the duration of the Covid-19 pandemic, and virtual attendance will suffice</w:t>
      </w:r>
      <w:proofErr w:type="gramStart"/>
      <w:r w:rsidR="000951A1">
        <w:rPr>
          <w:rFonts w:ascii="Arial" w:hAnsi="Arial" w:cs="Arial"/>
          <w:color w:val="000000"/>
          <w:sz w:val="20"/>
        </w:rPr>
        <w:t xml:space="preserve">) </w:t>
      </w:r>
      <w:r w:rsidR="003F5A68" w:rsidRPr="003F5A68">
        <w:rPr>
          <w:rFonts w:ascii="Arial" w:hAnsi="Arial" w:cs="Arial"/>
          <w:color w:val="000000"/>
          <w:sz w:val="20"/>
        </w:rPr>
        <w:t>.</w:t>
      </w:r>
      <w:proofErr w:type="gramEnd"/>
      <w:r w:rsidR="003F5A68" w:rsidRPr="003F5A68">
        <w:rPr>
          <w:rFonts w:ascii="Arial" w:hAnsi="Arial" w:cs="Arial"/>
          <w:color w:val="000000"/>
          <w:sz w:val="20"/>
        </w:rPr>
        <w:t xml:space="preserve"> </w:t>
      </w:r>
      <w:r w:rsidR="00673AD2">
        <w:rPr>
          <w:rFonts w:ascii="Arial" w:hAnsi="Arial" w:cs="Arial"/>
          <w:color w:val="000000"/>
          <w:sz w:val="20"/>
        </w:rPr>
        <w:br/>
      </w:r>
      <w:r w:rsidRPr="00673AD2">
        <w:rPr>
          <w:rFonts w:ascii="Arial" w:hAnsi="Arial" w:cs="Arial"/>
          <w:sz w:val="20"/>
        </w:rPr>
        <w:t>Do you agree to this term</w:t>
      </w:r>
      <w:r w:rsidR="003F5A68" w:rsidRPr="00673AD2">
        <w:rPr>
          <w:rFonts w:ascii="Arial" w:hAnsi="Arial" w:cs="Arial"/>
          <w:sz w:val="20"/>
        </w:rPr>
        <w:t xml:space="preserve">? </w:t>
      </w:r>
      <w:r w:rsidRPr="00673AD2">
        <w:rPr>
          <w:rFonts w:ascii="Arial" w:hAnsi="Arial" w:cs="Arial"/>
          <w:sz w:val="20"/>
        </w:rPr>
        <w:t xml:space="preserve"> </w:t>
      </w:r>
      <w:r w:rsidR="00673AD2" w:rsidRPr="00673AD2">
        <w:rPr>
          <w:rFonts w:ascii="Arial" w:hAnsi="Arial" w:cs="Arial"/>
          <w:sz w:val="20"/>
        </w:rPr>
        <w:t>____</w:t>
      </w:r>
      <w:r w:rsidRPr="00673AD2">
        <w:rPr>
          <w:rFonts w:ascii="Arial" w:hAnsi="Arial" w:cs="Arial"/>
          <w:sz w:val="20"/>
        </w:rPr>
        <w:t>Yes</w:t>
      </w:r>
      <w:r w:rsidR="00673AD2" w:rsidRPr="00673AD2">
        <w:rPr>
          <w:rFonts w:ascii="Arial" w:hAnsi="Arial" w:cs="Arial"/>
          <w:sz w:val="20"/>
        </w:rPr>
        <w:t xml:space="preserve"> ____</w:t>
      </w:r>
      <w:r w:rsidR="003F5A68" w:rsidRPr="00673AD2">
        <w:rPr>
          <w:rFonts w:ascii="Arial" w:hAnsi="Arial" w:cs="Arial"/>
          <w:sz w:val="20"/>
        </w:rPr>
        <w:t>No</w:t>
      </w:r>
    </w:p>
    <w:p w14:paraId="746F6D2B" w14:textId="77777777" w:rsidR="003F5A68" w:rsidRDefault="003F5A68" w:rsidP="003F5A68">
      <w:pPr>
        <w:pStyle w:val="ListParagraph"/>
        <w:rPr>
          <w:rFonts w:ascii="Arial" w:hAnsi="Arial" w:cs="Arial"/>
          <w:color w:val="000000"/>
          <w:sz w:val="20"/>
        </w:rPr>
      </w:pPr>
    </w:p>
    <w:p w14:paraId="17BFB2BD" w14:textId="268C9D10" w:rsidR="00FA3390" w:rsidRPr="00673AD2" w:rsidRDefault="00FA3390" w:rsidP="003F5A68">
      <w:pPr>
        <w:numPr>
          <w:ilvl w:val="0"/>
          <w:numId w:val="17"/>
        </w:numPr>
        <w:tabs>
          <w:tab w:val="left" w:pos="-2880"/>
          <w:tab w:val="left" w:pos="-2790"/>
        </w:tabs>
        <w:ind w:left="540" w:hanging="540"/>
        <w:rPr>
          <w:rFonts w:ascii="Arial" w:hAnsi="Arial" w:cs="Arial"/>
          <w:sz w:val="20"/>
        </w:rPr>
      </w:pPr>
      <w:r w:rsidRPr="003F5A68">
        <w:rPr>
          <w:rFonts w:ascii="Arial" w:hAnsi="Arial" w:cs="Arial"/>
          <w:color w:val="000000"/>
          <w:sz w:val="20"/>
        </w:rPr>
        <w:t>The Proposing Firm must have knowledge of and comply with all applicable County, State of Washington and federal regulations regarding governmental retirement plans and investment options. All applicable laws of the City and the State of Washington, whether substantive or procedural, shall apply to this contract, and all statutory, charter, and ordinance provisions that are applicable to City contracts shall be followed with respect to this contract.</w:t>
      </w:r>
      <w:r w:rsidR="003F5A68">
        <w:rPr>
          <w:rFonts w:ascii="Arial" w:hAnsi="Arial" w:cs="Arial"/>
          <w:sz w:val="20"/>
        </w:rPr>
        <w:t xml:space="preserve">  </w:t>
      </w:r>
      <w:r w:rsidR="00673AD2">
        <w:rPr>
          <w:rFonts w:ascii="Arial" w:hAnsi="Arial" w:cs="Arial"/>
          <w:sz w:val="20"/>
        </w:rPr>
        <w:br/>
      </w:r>
      <w:r w:rsidRPr="00673AD2">
        <w:rPr>
          <w:rFonts w:ascii="Arial" w:hAnsi="Arial" w:cs="Arial"/>
          <w:sz w:val="20"/>
        </w:rPr>
        <w:t>Do you agree to this term</w:t>
      </w:r>
      <w:r w:rsidR="003F5A68" w:rsidRPr="00673AD2">
        <w:rPr>
          <w:rFonts w:ascii="Arial" w:hAnsi="Arial" w:cs="Arial"/>
          <w:sz w:val="20"/>
        </w:rPr>
        <w:t xml:space="preserve">? </w:t>
      </w:r>
      <w:r w:rsidR="00673AD2" w:rsidRPr="00673AD2">
        <w:rPr>
          <w:rFonts w:ascii="Arial" w:hAnsi="Arial" w:cs="Arial"/>
          <w:sz w:val="20"/>
        </w:rPr>
        <w:t>____</w:t>
      </w:r>
      <w:r w:rsidR="003F5A68" w:rsidRPr="00673AD2">
        <w:rPr>
          <w:rFonts w:ascii="Arial" w:hAnsi="Arial" w:cs="Arial"/>
          <w:sz w:val="20"/>
        </w:rPr>
        <w:t>Yes</w:t>
      </w:r>
      <w:r w:rsidR="00673AD2" w:rsidRPr="00673AD2">
        <w:rPr>
          <w:rFonts w:ascii="Arial" w:hAnsi="Arial" w:cs="Arial"/>
          <w:sz w:val="20"/>
        </w:rPr>
        <w:t xml:space="preserve"> ____</w:t>
      </w:r>
      <w:r w:rsidR="003F5A68" w:rsidRPr="00673AD2">
        <w:rPr>
          <w:rFonts w:ascii="Arial" w:hAnsi="Arial" w:cs="Arial"/>
          <w:sz w:val="20"/>
        </w:rPr>
        <w:t>No</w:t>
      </w:r>
    </w:p>
    <w:p w14:paraId="7AB2272F" w14:textId="77777777" w:rsidR="009D2728" w:rsidRPr="008523BD" w:rsidRDefault="009D2728" w:rsidP="00C858E3">
      <w:pPr>
        <w:rPr>
          <w:rFonts w:ascii="Arial" w:hAnsi="Arial" w:cs="Arial"/>
          <w:szCs w:val="22"/>
        </w:rPr>
      </w:pPr>
    </w:p>
    <w:p w14:paraId="21BCA1A6" w14:textId="77777777" w:rsidR="00C858E3" w:rsidRPr="008523BD" w:rsidRDefault="00C858E3" w:rsidP="00C858E3">
      <w:pPr>
        <w:pStyle w:val="ListParagraph"/>
        <w:numPr>
          <w:ilvl w:val="0"/>
          <w:numId w:val="8"/>
        </w:numPr>
        <w:spacing w:after="120" w:line="240" w:lineRule="auto"/>
        <w:ind w:left="540" w:hanging="540"/>
        <w:jc w:val="both"/>
        <w:rPr>
          <w:rFonts w:ascii="Arial" w:hAnsi="Arial" w:cs="Arial"/>
          <w:b/>
          <w:color w:val="0070C0"/>
          <w:sz w:val="24"/>
          <w:szCs w:val="24"/>
        </w:rPr>
      </w:pPr>
      <w:r w:rsidRPr="008523BD">
        <w:rPr>
          <w:rFonts w:ascii="Arial" w:hAnsi="Arial" w:cs="Arial"/>
          <w:b/>
          <w:color w:val="0070C0"/>
          <w:sz w:val="24"/>
          <w:szCs w:val="24"/>
        </w:rPr>
        <w:t xml:space="preserve">Record Keeping, </w:t>
      </w:r>
      <w:r w:rsidR="003F3DA3" w:rsidRPr="008523BD">
        <w:rPr>
          <w:rFonts w:ascii="Arial" w:hAnsi="Arial" w:cs="Arial"/>
          <w:b/>
          <w:color w:val="0070C0"/>
          <w:sz w:val="24"/>
          <w:szCs w:val="24"/>
          <w:lang w:val="en-US"/>
        </w:rPr>
        <w:t>Cyber</w:t>
      </w:r>
      <w:r w:rsidRPr="008523BD">
        <w:rPr>
          <w:rFonts w:ascii="Arial" w:hAnsi="Arial" w:cs="Arial"/>
          <w:b/>
          <w:color w:val="0070C0"/>
          <w:sz w:val="24"/>
          <w:szCs w:val="24"/>
          <w:lang w:val="en-US"/>
        </w:rPr>
        <w:t xml:space="preserve"> Security and Custody</w:t>
      </w:r>
    </w:p>
    <w:p w14:paraId="5C92108E" w14:textId="77777777" w:rsidR="00C858E3" w:rsidRPr="008523BD" w:rsidRDefault="00C858E3" w:rsidP="00C858E3">
      <w:pPr>
        <w:jc w:val="both"/>
        <w:rPr>
          <w:rFonts w:ascii="Arial" w:hAnsi="Arial" w:cs="Arial"/>
          <w:b/>
          <w:szCs w:val="22"/>
        </w:rPr>
      </w:pPr>
    </w:p>
    <w:p w14:paraId="6A91FAB7" w14:textId="77777777" w:rsidR="00C858E3" w:rsidRPr="008523BD" w:rsidRDefault="00C858E3" w:rsidP="00C858E3">
      <w:pPr>
        <w:jc w:val="both"/>
        <w:rPr>
          <w:rFonts w:ascii="Arial" w:hAnsi="Arial" w:cs="Arial"/>
          <w:b/>
          <w:color w:val="0070C0"/>
          <w:szCs w:val="22"/>
          <w:u w:val="single"/>
        </w:rPr>
      </w:pPr>
      <w:r w:rsidRPr="008523BD">
        <w:rPr>
          <w:rFonts w:ascii="Arial" w:hAnsi="Arial" w:cs="Arial"/>
          <w:b/>
          <w:color w:val="0070C0"/>
          <w:szCs w:val="22"/>
          <w:u w:val="single"/>
        </w:rPr>
        <w:t>Record Keeping:</w:t>
      </w:r>
    </w:p>
    <w:p w14:paraId="7D4C243B" w14:textId="77777777" w:rsidR="00C858E3" w:rsidRPr="008523BD" w:rsidRDefault="00C858E3" w:rsidP="00C858E3">
      <w:pPr>
        <w:jc w:val="both"/>
        <w:rPr>
          <w:rFonts w:ascii="Arial" w:hAnsi="Arial" w:cs="Arial"/>
          <w:b/>
          <w:color w:val="0070C0"/>
          <w:szCs w:val="22"/>
          <w:u w:val="single"/>
        </w:rPr>
      </w:pPr>
    </w:p>
    <w:p w14:paraId="6D16DEE5" w14:textId="77777777" w:rsidR="00C858E3" w:rsidRPr="008523BD" w:rsidRDefault="00C858E3" w:rsidP="00FE3CE3">
      <w:pPr>
        <w:numPr>
          <w:ilvl w:val="0"/>
          <w:numId w:val="10"/>
        </w:numPr>
        <w:tabs>
          <w:tab w:val="left" w:pos="-5850"/>
        </w:tabs>
        <w:rPr>
          <w:rFonts w:ascii="Arial" w:hAnsi="Arial" w:cs="Arial"/>
          <w:sz w:val="20"/>
        </w:rPr>
      </w:pPr>
      <w:r w:rsidRPr="008523BD">
        <w:rPr>
          <w:rFonts w:ascii="Arial" w:hAnsi="Arial" w:cs="Arial"/>
          <w:sz w:val="20"/>
        </w:rPr>
        <w:t>Complete the table below regarding your recordkeeping system:</w:t>
      </w:r>
    </w:p>
    <w:p w14:paraId="2171F3F3" w14:textId="77777777" w:rsidR="00C858E3" w:rsidRPr="008523BD" w:rsidRDefault="00C858E3" w:rsidP="00C858E3">
      <w:pPr>
        <w:tabs>
          <w:tab w:val="left" w:pos="-5850"/>
          <w:tab w:val="left" w:pos="-2880"/>
        </w:tabs>
        <w:ind w:left="540" w:hanging="504"/>
        <w:rPr>
          <w:rFonts w:ascii="Arial" w:hAnsi="Arial" w:cs="Arial"/>
          <w:sz w:val="20"/>
        </w:rPr>
      </w:pPr>
    </w:p>
    <w:tbl>
      <w:tblPr>
        <w:tblW w:w="8910" w:type="dxa"/>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130"/>
        <w:gridCol w:w="3780"/>
      </w:tblGrid>
      <w:tr w:rsidR="00C858E3" w:rsidRPr="008523BD" w14:paraId="017CF924" w14:textId="77777777" w:rsidTr="009170CB">
        <w:trPr>
          <w:trHeight w:val="288"/>
        </w:trPr>
        <w:tc>
          <w:tcPr>
            <w:tcW w:w="5130" w:type="dxa"/>
            <w:shd w:val="clear" w:color="auto" w:fill="0070C0"/>
            <w:vAlign w:val="center"/>
          </w:tcPr>
          <w:p w14:paraId="2BA87564" w14:textId="77777777" w:rsidR="00C858E3" w:rsidRPr="008523BD" w:rsidRDefault="00C858E3" w:rsidP="009170CB">
            <w:pPr>
              <w:pStyle w:val="BodyTextIndent"/>
              <w:tabs>
                <w:tab w:val="left" w:pos="-7848"/>
                <w:tab w:val="left" w:pos="-2880"/>
              </w:tabs>
              <w:ind w:hanging="504"/>
              <w:jc w:val="center"/>
              <w:rPr>
                <w:rFonts w:ascii="Arial" w:hAnsi="Arial" w:cs="Arial"/>
                <w:b/>
                <w:color w:val="FFFFFF"/>
                <w:sz w:val="20"/>
                <w:lang w:val="en-US" w:eastAsia="en-US"/>
              </w:rPr>
            </w:pPr>
          </w:p>
        </w:tc>
        <w:tc>
          <w:tcPr>
            <w:tcW w:w="3780" w:type="dxa"/>
            <w:shd w:val="clear" w:color="auto" w:fill="0070C0"/>
            <w:vAlign w:val="center"/>
          </w:tcPr>
          <w:p w14:paraId="78AC3512" w14:textId="77777777" w:rsidR="00C858E3" w:rsidRPr="008523BD" w:rsidRDefault="00C858E3" w:rsidP="009170CB">
            <w:pPr>
              <w:pStyle w:val="BodyTextIndent"/>
              <w:tabs>
                <w:tab w:val="left" w:pos="-10530"/>
                <w:tab w:val="left" w:pos="-2880"/>
              </w:tabs>
              <w:ind w:right="-126" w:hanging="504"/>
              <w:jc w:val="center"/>
              <w:rPr>
                <w:rFonts w:ascii="Arial" w:hAnsi="Arial" w:cs="Arial"/>
                <w:b/>
                <w:color w:val="FFFFFF"/>
                <w:sz w:val="20"/>
                <w:lang w:val="en-US" w:eastAsia="en-US"/>
              </w:rPr>
            </w:pPr>
            <w:r w:rsidRPr="008523BD">
              <w:rPr>
                <w:rFonts w:ascii="Arial" w:hAnsi="Arial" w:cs="Arial"/>
                <w:b/>
                <w:color w:val="FFFFFF"/>
                <w:sz w:val="20"/>
                <w:lang w:val="en-US" w:eastAsia="en-US"/>
              </w:rPr>
              <w:t>Response</w:t>
            </w:r>
          </w:p>
        </w:tc>
      </w:tr>
      <w:tr w:rsidR="00C858E3" w:rsidRPr="008523BD" w14:paraId="2561724E" w14:textId="77777777" w:rsidTr="002C3EAE">
        <w:trPr>
          <w:trHeight w:val="288"/>
        </w:trPr>
        <w:tc>
          <w:tcPr>
            <w:tcW w:w="5130" w:type="dxa"/>
            <w:shd w:val="clear" w:color="auto" w:fill="BDD6EE" w:themeFill="accent1" w:themeFillTint="66"/>
            <w:vAlign w:val="center"/>
            <w:hideMark/>
          </w:tcPr>
          <w:p w14:paraId="326E8876" w14:textId="77777777" w:rsidR="00C858E3" w:rsidRPr="008523BD" w:rsidRDefault="00C858E3" w:rsidP="009170CB">
            <w:pPr>
              <w:pStyle w:val="BodyTextIndent"/>
              <w:tabs>
                <w:tab w:val="left" w:pos="-7848"/>
                <w:tab w:val="left" w:pos="-2880"/>
              </w:tabs>
              <w:ind w:hanging="504"/>
              <w:jc w:val="right"/>
              <w:rPr>
                <w:rFonts w:ascii="Arial" w:hAnsi="Arial" w:cs="Arial"/>
                <w:sz w:val="20"/>
                <w:lang w:val="en-US" w:eastAsia="en-US"/>
              </w:rPr>
            </w:pPr>
            <w:r w:rsidRPr="008523BD">
              <w:rPr>
                <w:rFonts w:ascii="Arial" w:hAnsi="Arial" w:cs="Arial"/>
                <w:sz w:val="20"/>
                <w:lang w:val="en-US" w:eastAsia="en-US"/>
              </w:rPr>
              <w:t>Is your recordkeeping system proprietary?  (Yes/No):</w:t>
            </w:r>
          </w:p>
        </w:tc>
        <w:tc>
          <w:tcPr>
            <w:tcW w:w="3780" w:type="dxa"/>
            <w:shd w:val="clear" w:color="auto" w:fill="BDD6EE" w:themeFill="accent1" w:themeFillTint="66"/>
            <w:vAlign w:val="center"/>
          </w:tcPr>
          <w:p w14:paraId="5575DB0D" w14:textId="77777777" w:rsidR="00C858E3" w:rsidRPr="008523BD" w:rsidRDefault="00C858E3" w:rsidP="00673AD2">
            <w:pPr>
              <w:pStyle w:val="BodyTextIndent"/>
              <w:tabs>
                <w:tab w:val="left" w:pos="-10530"/>
                <w:tab w:val="left" w:pos="-2880"/>
              </w:tabs>
              <w:ind w:right="-126" w:hanging="504"/>
              <w:jc w:val="right"/>
              <w:rPr>
                <w:rFonts w:ascii="Arial" w:hAnsi="Arial" w:cs="Arial"/>
                <w:sz w:val="20"/>
                <w:lang w:val="en-US" w:eastAsia="en-US"/>
              </w:rPr>
            </w:pPr>
          </w:p>
        </w:tc>
      </w:tr>
      <w:tr w:rsidR="00C858E3" w:rsidRPr="008523BD" w14:paraId="3868CFE6" w14:textId="77777777" w:rsidTr="009170CB">
        <w:trPr>
          <w:trHeight w:val="288"/>
        </w:trPr>
        <w:tc>
          <w:tcPr>
            <w:tcW w:w="5130" w:type="dxa"/>
            <w:vAlign w:val="center"/>
            <w:hideMark/>
          </w:tcPr>
          <w:p w14:paraId="266ADDC6" w14:textId="77777777" w:rsidR="00C858E3" w:rsidRPr="008523BD" w:rsidRDefault="00C858E3" w:rsidP="009170CB">
            <w:pPr>
              <w:pStyle w:val="BodyTextIndent"/>
              <w:tabs>
                <w:tab w:val="left" w:pos="-7848"/>
                <w:tab w:val="left" w:pos="-2880"/>
              </w:tabs>
              <w:ind w:hanging="504"/>
              <w:jc w:val="right"/>
              <w:rPr>
                <w:rFonts w:ascii="Arial" w:hAnsi="Arial" w:cs="Arial"/>
                <w:sz w:val="20"/>
                <w:lang w:val="en-US" w:eastAsia="en-US"/>
              </w:rPr>
            </w:pPr>
            <w:r w:rsidRPr="008523BD">
              <w:rPr>
                <w:rFonts w:ascii="Arial" w:hAnsi="Arial" w:cs="Arial"/>
                <w:sz w:val="20"/>
                <w:lang w:val="en-US" w:eastAsia="en-US"/>
              </w:rPr>
              <w:t>Used since:</w:t>
            </w:r>
          </w:p>
        </w:tc>
        <w:tc>
          <w:tcPr>
            <w:tcW w:w="3780" w:type="dxa"/>
            <w:vAlign w:val="center"/>
          </w:tcPr>
          <w:p w14:paraId="6CCABAAF" w14:textId="77777777" w:rsidR="00C858E3" w:rsidRPr="008523BD" w:rsidRDefault="00C858E3" w:rsidP="00673AD2">
            <w:pPr>
              <w:pStyle w:val="BodyTextIndent"/>
              <w:tabs>
                <w:tab w:val="left" w:pos="-10530"/>
                <w:tab w:val="left" w:pos="-2880"/>
              </w:tabs>
              <w:ind w:right="-126" w:hanging="504"/>
              <w:jc w:val="right"/>
              <w:rPr>
                <w:rFonts w:ascii="Arial" w:hAnsi="Arial" w:cs="Arial"/>
                <w:sz w:val="20"/>
                <w:lang w:val="en-US" w:eastAsia="en-US"/>
              </w:rPr>
            </w:pPr>
          </w:p>
        </w:tc>
      </w:tr>
      <w:tr w:rsidR="00C858E3" w:rsidRPr="008523BD" w14:paraId="2A63BD6C" w14:textId="77777777" w:rsidTr="002C3EAE">
        <w:trPr>
          <w:trHeight w:val="288"/>
        </w:trPr>
        <w:tc>
          <w:tcPr>
            <w:tcW w:w="5130" w:type="dxa"/>
            <w:shd w:val="clear" w:color="auto" w:fill="BDD6EE" w:themeFill="accent1" w:themeFillTint="66"/>
            <w:vAlign w:val="center"/>
            <w:hideMark/>
          </w:tcPr>
          <w:p w14:paraId="27FC7C01" w14:textId="77777777" w:rsidR="00C858E3" w:rsidRPr="008523BD" w:rsidRDefault="00C858E3" w:rsidP="009170CB">
            <w:pPr>
              <w:pStyle w:val="BodyTextIndent"/>
              <w:tabs>
                <w:tab w:val="left" w:pos="-7848"/>
                <w:tab w:val="left" w:pos="-2880"/>
              </w:tabs>
              <w:ind w:hanging="504"/>
              <w:jc w:val="right"/>
              <w:rPr>
                <w:rFonts w:ascii="Arial" w:hAnsi="Arial" w:cs="Arial"/>
                <w:sz w:val="20"/>
                <w:lang w:val="en-US" w:eastAsia="en-US"/>
              </w:rPr>
            </w:pPr>
            <w:r w:rsidRPr="008523BD">
              <w:rPr>
                <w:rFonts w:ascii="Arial" w:hAnsi="Arial" w:cs="Arial"/>
                <w:sz w:val="20"/>
                <w:lang w:val="en-US" w:eastAsia="en-US"/>
              </w:rPr>
              <w:t>Number of participants on the system:</w:t>
            </w:r>
          </w:p>
        </w:tc>
        <w:tc>
          <w:tcPr>
            <w:tcW w:w="3780" w:type="dxa"/>
            <w:shd w:val="clear" w:color="auto" w:fill="BDD6EE" w:themeFill="accent1" w:themeFillTint="66"/>
            <w:vAlign w:val="center"/>
          </w:tcPr>
          <w:p w14:paraId="1C2DF6DA" w14:textId="77777777" w:rsidR="00C858E3" w:rsidRPr="008523BD" w:rsidRDefault="00C858E3" w:rsidP="00673AD2">
            <w:pPr>
              <w:pStyle w:val="BodyTextIndent"/>
              <w:tabs>
                <w:tab w:val="left" w:pos="-10530"/>
                <w:tab w:val="left" w:pos="-2880"/>
              </w:tabs>
              <w:ind w:right="-126" w:hanging="504"/>
              <w:jc w:val="right"/>
              <w:rPr>
                <w:rFonts w:ascii="Arial" w:hAnsi="Arial" w:cs="Arial"/>
                <w:sz w:val="20"/>
                <w:lang w:val="en-US" w:eastAsia="en-US"/>
              </w:rPr>
            </w:pPr>
          </w:p>
        </w:tc>
      </w:tr>
      <w:tr w:rsidR="00C858E3" w:rsidRPr="008523BD" w14:paraId="48456CFD" w14:textId="77777777" w:rsidTr="009170CB">
        <w:trPr>
          <w:trHeight w:val="288"/>
        </w:trPr>
        <w:tc>
          <w:tcPr>
            <w:tcW w:w="5130" w:type="dxa"/>
            <w:vAlign w:val="center"/>
            <w:hideMark/>
          </w:tcPr>
          <w:p w14:paraId="4F66A2DD" w14:textId="77777777" w:rsidR="00C858E3" w:rsidRPr="008523BD" w:rsidRDefault="00C858E3" w:rsidP="009170CB">
            <w:pPr>
              <w:pStyle w:val="BodyTextIndent"/>
              <w:tabs>
                <w:tab w:val="left" w:pos="-7848"/>
                <w:tab w:val="left" w:pos="-2880"/>
              </w:tabs>
              <w:ind w:hanging="504"/>
              <w:jc w:val="right"/>
              <w:rPr>
                <w:rFonts w:ascii="Arial" w:hAnsi="Arial" w:cs="Arial"/>
                <w:sz w:val="20"/>
                <w:lang w:val="en-US" w:eastAsia="en-US"/>
              </w:rPr>
            </w:pPr>
            <w:r w:rsidRPr="008523BD">
              <w:rPr>
                <w:rFonts w:ascii="Arial" w:hAnsi="Arial" w:cs="Arial"/>
                <w:sz w:val="20"/>
                <w:lang w:val="en-US" w:eastAsia="en-US"/>
              </w:rPr>
              <w:t>Number of plans on the system:</w:t>
            </w:r>
          </w:p>
        </w:tc>
        <w:tc>
          <w:tcPr>
            <w:tcW w:w="3780" w:type="dxa"/>
            <w:vAlign w:val="center"/>
          </w:tcPr>
          <w:p w14:paraId="2F82CED4" w14:textId="77777777" w:rsidR="00C858E3" w:rsidRPr="008523BD" w:rsidRDefault="00C858E3" w:rsidP="00673AD2">
            <w:pPr>
              <w:pStyle w:val="BodyTextIndent"/>
              <w:tabs>
                <w:tab w:val="left" w:pos="-10530"/>
                <w:tab w:val="left" w:pos="-2880"/>
              </w:tabs>
              <w:ind w:right="-126" w:hanging="504"/>
              <w:jc w:val="right"/>
              <w:rPr>
                <w:rFonts w:ascii="Arial" w:hAnsi="Arial" w:cs="Arial"/>
                <w:sz w:val="20"/>
                <w:lang w:val="en-US" w:eastAsia="en-US"/>
              </w:rPr>
            </w:pPr>
          </w:p>
        </w:tc>
      </w:tr>
      <w:tr w:rsidR="00C858E3" w:rsidRPr="008523BD" w14:paraId="3D07B696" w14:textId="77777777" w:rsidTr="002C3EAE">
        <w:trPr>
          <w:trHeight w:val="288"/>
        </w:trPr>
        <w:tc>
          <w:tcPr>
            <w:tcW w:w="5130" w:type="dxa"/>
            <w:shd w:val="clear" w:color="auto" w:fill="BDD6EE" w:themeFill="accent1" w:themeFillTint="66"/>
            <w:vAlign w:val="center"/>
          </w:tcPr>
          <w:p w14:paraId="2A72F4D0" w14:textId="77777777" w:rsidR="00C858E3" w:rsidRPr="008523BD" w:rsidRDefault="00C858E3" w:rsidP="009170CB">
            <w:pPr>
              <w:pStyle w:val="BodyTextIndent"/>
              <w:tabs>
                <w:tab w:val="left" w:pos="-7848"/>
                <w:tab w:val="left" w:pos="-2880"/>
              </w:tabs>
              <w:ind w:hanging="504"/>
              <w:jc w:val="right"/>
              <w:rPr>
                <w:rFonts w:ascii="Arial" w:hAnsi="Arial" w:cs="Arial"/>
                <w:sz w:val="20"/>
                <w:lang w:val="en-US" w:eastAsia="en-US"/>
              </w:rPr>
            </w:pPr>
            <w:r w:rsidRPr="008523BD">
              <w:rPr>
                <w:rFonts w:ascii="Arial" w:hAnsi="Arial" w:cs="Arial"/>
                <w:sz w:val="20"/>
                <w:lang w:val="en-US" w:eastAsia="en-US"/>
              </w:rPr>
              <w:t>Is the system server-based or mainframe-based?</w:t>
            </w:r>
          </w:p>
        </w:tc>
        <w:tc>
          <w:tcPr>
            <w:tcW w:w="3780" w:type="dxa"/>
            <w:shd w:val="clear" w:color="auto" w:fill="BDD6EE" w:themeFill="accent1" w:themeFillTint="66"/>
            <w:vAlign w:val="center"/>
          </w:tcPr>
          <w:p w14:paraId="17268D4E" w14:textId="77777777" w:rsidR="00C858E3" w:rsidRPr="008523BD" w:rsidRDefault="00C858E3" w:rsidP="00673AD2">
            <w:pPr>
              <w:pStyle w:val="BodyTextIndent"/>
              <w:tabs>
                <w:tab w:val="left" w:pos="-10530"/>
                <w:tab w:val="left" w:pos="-2880"/>
              </w:tabs>
              <w:ind w:right="-126" w:hanging="504"/>
              <w:jc w:val="right"/>
              <w:rPr>
                <w:rFonts w:ascii="Arial" w:hAnsi="Arial" w:cs="Arial"/>
                <w:sz w:val="20"/>
                <w:lang w:val="en-US" w:eastAsia="en-US"/>
              </w:rPr>
            </w:pPr>
          </w:p>
        </w:tc>
      </w:tr>
    </w:tbl>
    <w:p w14:paraId="6BF47CBE" w14:textId="77777777" w:rsidR="00C858E3" w:rsidRPr="008523BD" w:rsidRDefault="00C858E3" w:rsidP="00C858E3">
      <w:pPr>
        <w:tabs>
          <w:tab w:val="left" w:pos="-5850"/>
          <w:tab w:val="left" w:pos="-2880"/>
        </w:tabs>
        <w:ind w:left="540" w:hanging="504"/>
        <w:rPr>
          <w:rFonts w:ascii="Arial" w:hAnsi="Arial" w:cs="Arial"/>
          <w:sz w:val="20"/>
        </w:rPr>
      </w:pPr>
      <w:r w:rsidRPr="008523BD">
        <w:rPr>
          <w:rFonts w:ascii="Arial" w:hAnsi="Arial" w:cs="Arial"/>
          <w:sz w:val="20"/>
        </w:rPr>
        <w:t xml:space="preserve"> </w:t>
      </w:r>
    </w:p>
    <w:p w14:paraId="1D628694" w14:textId="3C4E54A1" w:rsidR="00F8080F" w:rsidRPr="00932D08" w:rsidRDefault="00F8080F" w:rsidP="00F8080F">
      <w:pPr>
        <w:numPr>
          <w:ilvl w:val="0"/>
          <w:numId w:val="10"/>
        </w:numPr>
        <w:tabs>
          <w:tab w:val="clear" w:pos="720"/>
          <w:tab w:val="left" w:pos="-5850"/>
          <w:tab w:val="num" w:pos="540"/>
        </w:tabs>
        <w:ind w:left="540"/>
        <w:jc w:val="both"/>
        <w:rPr>
          <w:rFonts w:ascii="Arial" w:hAnsi="Arial" w:cs="Arial"/>
          <w:sz w:val="20"/>
        </w:rPr>
      </w:pPr>
      <w:bookmarkStart w:id="3" w:name="_Hlk19684369"/>
      <w:r w:rsidRPr="00694605">
        <w:rPr>
          <w:rFonts w:ascii="Arial" w:hAnsi="Arial" w:cs="Arial"/>
          <w:sz w:val="20"/>
        </w:rPr>
        <w:t>Provide a copy of the Firm’s SOC 1 audit report</w:t>
      </w:r>
      <w:r w:rsidR="008523BD" w:rsidRPr="00694605">
        <w:rPr>
          <w:rFonts w:ascii="Arial" w:hAnsi="Arial" w:cs="Arial"/>
          <w:sz w:val="20"/>
        </w:rPr>
        <w:t xml:space="preserve">s. </w:t>
      </w:r>
      <w:r w:rsidRPr="00694605">
        <w:rPr>
          <w:rFonts w:ascii="Arial" w:hAnsi="Arial" w:cs="Arial"/>
          <w:sz w:val="20"/>
        </w:rPr>
        <w:t xml:space="preserve"> Include copies in the Exhibit Folder and label it </w:t>
      </w:r>
      <w:r w:rsidRPr="00932D08">
        <w:rPr>
          <w:rFonts w:ascii="Arial" w:hAnsi="Arial" w:cs="Arial"/>
          <w:sz w:val="20"/>
          <w:u w:val="single"/>
        </w:rPr>
        <w:t>Exhibit 3</w:t>
      </w:r>
      <w:r w:rsidRPr="00932D08">
        <w:rPr>
          <w:rFonts w:ascii="Arial" w:hAnsi="Arial" w:cs="Arial"/>
          <w:sz w:val="20"/>
        </w:rPr>
        <w:t xml:space="preserve">. </w:t>
      </w:r>
    </w:p>
    <w:bookmarkEnd w:id="3"/>
    <w:p w14:paraId="67D1917D" w14:textId="77777777" w:rsidR="00C858E3" w:rsidRPr="008523BD" w:rsidRDefault="00C858E3" w:rsidP="00C858E3">
      <w:pPr>
        <w:tabs>
          <w:tab w:val="left" w:pos="-5850"/>
        </w:tabs>
        <w:ind w:left="540"/>
        <w:jc w:val="both"/>
        <w:rPr>
          <w:rFonts w:ascii="Arial" w:hAnsi="Arial" w:cs="Arial"/>
          <w:sz w:val="20"/>
        </w:rPr>
      </w:pPr>
    </w:p>
    <w:p w14:paraId="6DC74B50" w14:textId="77777777" w:rsidR="00C858E3" w:rsidRPr="00932D08" w:rsidRDefault="00C858E3" w:rsidP="00C858E3">
      <w:pPr>
        <w:numPr>
          <w:ilvl w:val="0"/>
          <w:numId w:val="10"/>
        </w:numPr>
        <w:tabs>
          <w:tab w:val="clear" w:pos="720"/>
          <w:tab w:val="left" w:pos="-5850"/>
          <w:tab w:val="num" w:pos="540"/>
        </w:tabs>
        <w:ind w:left="540"/>
        <w:jc w:val="both"/>
        <w:rPr>
          <w:rFonts w:ascii="Arial" w:hAnsi="Arial" w:cs="Arial"/>
          <w:sz w:val="20"/>
        </w:rPr>
      </w:pPr>
      <w:r w:rsidRPr="008523BD">
        <w:rPr>
          <w:rFonts w:ascii="Arial" w:hAnsi="Arial" w:cs="Arial"/>
          <w:sz w:val="20"/>
        </w:rPr>
        <w:t xml:space="preserve">Provide control objective results from your most recent system audit, including number of exceptions or deviations noted.  Include a copy in the Exhibit Folder and label </w:t>
      </w:r>
      <w:r w:rsidRPr="00932D08">
        <w:rPr>
          <w:rFonts w:ascii="Arial" w:hAnsi="Arial" w:cs="Arial"/>
          <w:sz w:val="20"/>
        </w:rPr>
        <w:t xml:space="preserve">it </w:t>
      </w:r>
      <w:r w:rsidRPr="00932D08">
        <w:rPr>
          <w:rFonts w:ascii="Arial" w:hAnsi="Arial" w:cs="Arial"/>
          <w:sz w:val="20"/>
          <w:u w:val="single"/>
        </w:rPr>
        <w:t>Exhibit 4</w:t>
      </w:r>
      <w:r w:rsidRPr="00932D08">
        <w:rPr>
          <w:rFonts w:ascii="Arial" w:hAnsi="Arial" w:cs="Arial"/>
          <w:sz w:val="20"/>
        </w:rPr>
        <w:t>.</w:t>
      </w:r>
    </w:p>
    <w:p w14:paraId="11A13347" w14:textId="77777777" w:rsidR="00C858E3" w:rsidRPr="008523BD" w:rsidRDefault="00C858E3" w:rsidP="00C858E3">
      <w:pPr>
        <w:tabs>
          <w:tab w:val="left" w:pos="-5850"/>
        </w:tabs>
        <w:ind w:left="540"/>
        <w:jc w:val="both"/>
        <w:rPr>
          <w:rFonts w:ascii="Arial" w:hAnsi="Arial" w:cs="Arial"/>
          <w:sz w:val="20"/>
        </w:rPr>
      </w:pPr>
    </w:p>
    <w:p w14:paraId="7038DDF7" w14:textId="77777777" w:rsidR="00C858E3" w:rsidRPr="008523BD" w:rsidRDefault="00C858E3" w:rsidP="00C858E3">
      <w:pPr>
        <w:numPr>
          <w:ilvl w:val="0"/>
          <w:numId w:val="10"/>
        </w:numPr>
        <w:tabs>
          <w:tab w:val="clear" w:pos="720"/>
          <w:tab w:val="left" w:pos="-5850"/>
        </w:tabs>
        <w:ind w:left="540" w:hanging="540"/>
        <w:jc w:val="both"/>
        <w:rPr>
          <w:rFonts w:ascii="Arial" w:hAnsi="Arial" w:cs="Arial"/>
          <w:sz w:val="20"/>
        </w:rPr>
      </w:pPr>
      <w:r w:rsidRPr="008523BD">
        <w:rPr>
          <w:rFonts w:ascii="Arial" w:hAnsi="Arial" w:cs="Arial"/>
          <w:sz w:val="20"/>
        </w:rPr>
        <w:t xml:space="preserve">Will you provide access, with reasonable notice, to parties authorized by the Plan Sponsor for the purpose of performing any audit or reviews that are deemed necessary? (Yes/No) </w:t>
      </w:r>
    </w:p>
    <w:p w14:paraId="50A84F41" w14:textId="77777777" w:rsidR="00C858E3" w:rsidRPr="008523BD" w:rsidRDefault="00C858E3" w:rsidP="00C858E3">
      <w:pPr>
        <w:tabs>
          <w:tab w:val="left" w:pos="-5850"/>
        </w:tabs>
        <w:ind w:left="540"/>
        <w:jc w:val="both"/>
        <w:rPr>
          <w:rFonts w:ascii="Arial" w:hAnsi="Arial" w:cs="Arial"/>
          <w:sz w:val="20"/>
        </w:rPr>
      </w:pPr>
    </w:p>
    <w:p w14:paraId="63F55AA3" w14:textId="77777777" w:rsidR="00C858E3" w:rsidRPr="008523BD" w:rsidRDefault="00C858E3" w:rsidP="00C858E3">
      <w:pPr>
        <w:numPr>
          <w:ilvl w:val="0"/>
          <w:numId w:val="10"/>
        </w:numPr>
        <w:tabs>
          <w:tab w:val="clear" w:pos="720"/>
        </w:tabs>
        <w:ind w:left="540" w:hanging="540"/>
        <w:jc w:val="both"/>
        <w:rPr>
          <w:rFonts w:ascii="Arial" w:hAnsi="Arial" w:cs="Arial"/>
          <w:sz w:val="20"/>
        </w:rPr>
      </w:pPr>
      <w:r w:rsidRPr="008523BD">
        <w:rPr>
          <w:rFonts w:ascii="Arial" w:hAnsi="Arial" w:cs="Arial"/>
          <w:sz w:val="20"/>
        </w:rPr>
        <w:t xml:space="preserve">Are there particular file formats that must be utilized when submitting payroll contributions and loan deduction data to your Firm? (Yes/No) If yes, </w:t>
      </w:r>
      <w:r w:rsidRPr="008523BD">
        <w:rPr>
          <w:rFonts w:ascii="Arial" w:hAnsi="Arial" w:cs="Arial"/>
          <w:sz w:val="20"/>
          <w:u w:val="single"/>
        </w:rPr>
        <w:t>briefly</w:t>
      </w:r>
      <w:r w:rsidRPr="008523BD">
        <w:rPr>
          <w:rFonts w:ascii="Arial" w:hAnsi="Arial" w:cs="Arial"/>
          <w:sz w:val="20"/>
        </w:rPr>
        <w:t xml:space="preserve"> describe.</w:t>
      </w:r>
    </w:p>
    <w:p w14:paraId="56A2F9E1" w14:textId="77777777" w:rsidR="00C858E3" w:rsidRPr="008523BD" w:rsidRDefault="00C858E3" w:rsidP="00C858E3">
      <w:pPr>
        <w:ind w:left="540" w:hanging="540"/>
        <w:jc w:val="both"/>
        <w:rPr>
          <w:rFonts w:ascii="Arial" w:hAnsi="Arial" w:cs="Arial"/>
          <w:sz w:val="20"/>
        </w:rPr>
      </w:pPr>
    </w:p>
    <w:p w14:paraId="4558FE56" w14:textId="77777777" w:rsidR="00C858E3" w:rsidRPr="008523BD" w:rsidRDefault="00C858E3" w:rsidP="00C858E3">
      <w:pPr>
        <w:numPr>
          <w:ilvl w:val="0"/>
          <w:numId w:val="10"/>
        </w:numPr>
        <w:tabs>
          <w:tab w:val="clear" w:pos="720"/>
        </w:tabs>
        <w:ind w:left="540" w:hanging="540"/>
        <w:jc w:val="both"/>
        <w:rPr>
          <w:rFonts w:ascii="Arial" w:hAnsi="Arial" w:cs="Arial"/>
          <w:sz w:val="20"/>
        </w:rPr>
      </w:pPr>
      <w:r w:rsidRPr="008523BD">
        <w:rPr>
          <w:rFonts w:ascii="Arial" w:hAnsi="Arial" w:cs="Arial"/>
          <w:sz w:val="20"/>
        </w:rPr>
        <w:t>What is the daily deadline time in the Plan Sponsor’s time zone for you to receive the contribution file and funds and complete the investment of those contributions into the appropriate fund(s)?</w:t>
      </w:r>
    </w:p>
    <w:p w14:paraId="0221FBAB" w14:textId="77777777" w:rsidR="00C858E3" w:rsidRPr="008523BD" w:rsidRDefault="00C858E3" w:rsidP="00C858E3">
      <w:pPr>
        <w:pStyle w:val="ListParagraph"/>
        <w:ind w:left="540"/>
        <w:rPr>
          <w:rFonts w:ascii="Arial" w:hAnsi="Arial" w:cs="Arial"/>
          <w:sz w:val="20"/>
          <w:szCs w:val="20"/>
        </w:rPr>
      </w:pPr>
    </w:p>
    <w:p w14:paraId="6CC07B1A" w14:textId="77777777" w:rsidR="00C858E3" w:rsidRPr="008523BD" w:rsidRDefault="00C858E3" w:rsidP="00C858E3">
      <w:pPr>
        <w:pStyle w:val="ListParagraph"/>
        <w:numPr>
          <w:ilvl w:val="0"/>
          <w:numId w:val="10"/>
        </w:numPr>
        <w:tabs>
          <w:tab w:val="clear" w:pos="720"/>
        </w:tabs>
        <w:spacing w:after="0" w:line="240" w:lineRule="auto"/>
        <w:ind w:left="540" w:hanging="540"/>
        <w:jc w:val="both"/>
        <w:rPr>
          <w:rFonts w:ascii="Arial" w:hAnsi="Arial" w:cs="Arial"/>
          <w:sz w:val="20"/>
          <w:szCs w:val="20"/>
        </w:rPr>
      </w:pPr>
      <w:r w:rsidRPr="008523BD">
        <w:rPr>
          <w:rFonts w:ascii="Arial" w:hAnsi="Arial" w:cs="Arial"/>
          <w:sz w:val="20"/>
          <w:szCs w:val="20"/>
          <w:lang w:val="en-US"/>
        </w:rPr>
        <w:t xml:space="preserve">As it relates to your record keeping system, what is the timeframe for participants to report errors after discovery?  </w:t>
      </w:r>
    </w:p>
    <w:p w14:paraId="2F3F8631" w14:textId="77777777" w:rsidR="00C858E3" w:rsidRPr="008523BD" w:rsidRDefault="00C858E3" w:rsidP="00C858E3">
      <w:pPr>
        <w:tabs>
          <w:tab w:val="left" w:pos="-5850"/>
        </w:tabs>
        <w:ind w:left="540"/>
        <w:jc w:val="both"/>
        <w:rPr>
          <w:rFonts w:ascii="Arial" w:hAnsi="Arial" w:cs="Arial"/>
          <w:sz w:val="20"/>
        </w:rPr>
      </w:pPr>
    </w:p>
    <w:p w14:paraId="330BC604" w14:textId="77777777" w:rsidR="00C858E3" w:rsidRPr="008523BD" w:rsidRDefault="00C858E3" w:rsidP="00C858E3">
      <w:pPr>
        <w:pStyle w:val="ListParagraph"/>
        <w:numPr>
          <w:ilvl w:val="0"/>
          <w:numId w:val="10"/>
        </w:numPr>
        <w:tabs>
          <w:tab w:val="clear" w:pos="720"/>
        </w:tabs>
        <w:spacing w:after="0" w:line="240" w:lineRule="auto"/>
        <w:ind w:left="540" w:hanging="540"/>
        <w:jc w:val="both"/>
        <w:rPr>
          <w:rFonts w:ascii="Arial" w:hAnsi="Arial" w:cs="Arial"/>
          <w:sz w:val="20"/>
          <w:szCs w:val="20"/>
          <w:lang w:val="en-US"/>
        </w:rPr>
      </w:pPr>
      <w:r w:rsidRPr="008523BD">
        <w:rPr>
          <w:rFonts w:ascii="Arial" w:hAnsi="Arial" w:cs="Arial"/>
          <w:sz w:val="20"/>
          <w:szCs w:val="20"/>
          <w:lang w:val="en-US"/>
        </w:rPr>
        <w:t>Will you agree to make participants and/or the Plan(s) whole for any and all record keeping and/or administrative errors within your control? (Yes/No)</w:t>
      </w:r>
    </w:p>
    <w:p w14:paraId="65B8547A" w14:textId="77777777" w:rsidR="00C858E3" w:rsidRPr="008523BD" w:rsidRDefault="00C858E3" w:rsidP="00C858E3">
      <w:pPr>
        <w:tabs>
          <w:tab w:val="left" w:pos="-5850"/>
        </w:tabs>
        <w:ind w:left="540"/>
        <w:jc w:val="both"/>
        <w:rPr>
          <w:rFonts w:ascii="Arial" w:hAnsi="Arial" w:cs="Arial"/>
          <w:sz w:val="20"/>
        </w:rPr>
      </w:pPr>
    </w:p>
    <w:p w14:paraId="6B8DC208" w14:textId="77777777" w:rsidR="00C858E3" w:rsidRPr="008523BD" w:rsidRDefault="00C858E3" w:rsidP="00C858E3">
      <w:pPr>
        <w:numPr>
          <w:ilvl w:val="0"/>
          <w:numId w:val="10"/>
        </w:numPr>
        <w:tabs>
          <w:tab w:val="left" w:pos="-5850"/>
          <w:tab w:val="left" w:pos="-2880"/>
          <w:tab w:val="left" w:pos="522"/>
        </w:tabs>
        <w:ind w:left="540"/>
        <w:jc w:val="both"/>
        <w:rPr>
          <w:rFonts w:ascii="Arial" w:hAnsi="Arial" w:cs="Arial"/>
          <w:sz w:val="20"/>
        </w:rPr>
      </w:pPr>
      <w:r w:rsidRPr="008523BD">
        <w:rPr>
          <w:rFonts w:ascii="Arial" w:hAnsi="Arial" w:cs="Arial"/>
          <w:sz w:val="20"/>
        </w:rPr>
        <w:t>Can your Firm tier the investment menu (meaning break up the core menu into sections with asset allocation funds in one tier and the core menu in another) on paper forms? (Yes/No) On the website/mobile? (Yes/No)</w:t>
      </w:r>
    </w:p>
    <w:p w14:paraId="38599475" w14:textId="77777777" w:rsidR="00C858E3" w:rsidRPr="008523BD" w:rsidRDefault="00C858E3" w:rsidP="00C858E3">
      <w:pPr>
        <w:tabs>
          <w:tab w:val="left" w:pos="-5850"/>
        </w:tabs>
        <w:ind w:left="540"/>
        <w:jc w:val="both"/>
        <w:rPr>
          <w:rFonts w:ascii="Arial" w:hAnsi="Arial" w:cs="Arial"/>
          <w:sz w:val="20"/>
        </w:rPr>
      </w:pPr>
    </w:p>
    <w:p w14:paraId="5FA1278A" w14:textId="77777777" w:rsidR="00C858E3" w:rsidRPr="008523BD" w:rsidRDefault="00C858E3" w:rsidP="00C858E3">
      <w:pPr>
        <w:pStyle w:val="ListParagraph"/>
        <w:numPr>
          <w:ilvl w:val="0"/>
          <w:numId w:val="10"/>
        </w:numPr>
        <w:tabs>
          <w:tab w:val="clear" w:pos="720"/>
          <w:tab w:val="num" w:pos="540"/>
        </w:tabs>
        <w:spacing w:after="0" w:line="240" w:lineRule="auto"/>
        <w:ind w:left="540"/>
        <w:jc w:val="both"/>
        <w:rPr>
          <w:rFonts w:ascii="Arial" w:hAnsi="Arial" w:cs="Arial"/>
          <w:sz w:val="20"/>
          <w:szCs w:val="20"/>
        </w:rPr>
      </w:pPr>
      <w:r w:rsidRPr="008523BD">
        <w:rPr>
          <w:rFonts w:ascii="Arial" w:hAnsi="Arial" w:cs="Arial"/>
          <w:sz w:val="20"/>
          <w:szCs w:val="20"/>
          <w:lang w:val="en-US"/>
        </w:rPr>
        <w:t>Does</w:t>
      </w:r>
      <w:r w:rsidRPr="008523BD">
        <w:rPr>
          <w:rFonts w:ascii="Arial" w:hAnsi="Arial" w:cs="Arial"/>
          <w:sz w:val="20"/>
          <w:szCs w:val="20"/>
        </w:rPr>
        <w:t xml:space="preserve"> your Firm offer </w:t>
      </w:r>
      <w:r w:rsidRPr="008523BD">
        <w:rPr>
          <w:rFonts w:ascii="Arial" w:hAnsi="Arial" w:cs="Arial"/>
          <w:sz w:val="20"/>
          <w:szCs w:val="20"/>
          <w:lang w:val="en-US"/>
        </w:rPr>
        <w:t xml:space="preserve">a </w:t>
      </w:r>
      <w:r w:rsidRPr="008523BD">
        <w:rPr>
          <w:rFonts w:ascii="Arial" w:hAnsi="Arial" w:cs="Arial"/>
          <w:sz w:val="20"/>
          <w:szCs w:val="20"/>
        </w:rPr>
        <w:t>Roth 4</w:t>
      </w:r>
      <w:r w:rsidRPr="008523BD">
        <w:rPr>
          <w:rFonts w:ascii="Arial" w:hAnsi="Arial" w:cs="Arial"/>
          <w:sz w:val="20"/>
          <w:szCs w:val="20"/>
          <w:lang w:val="en-US"/>
        </w:rPr>
        <w:t>57</w:t>
      </w:r>
      <w:r w:rsidRPr="008523BD">
        <w:rPr>
          <w:rFonts w:ascii="Arial" w:hAnsi="Arial" w:cs="Arial"/>
          <w:sz w:val="20"/>
          <w:szCs w:val="20"/>
        </w:rPr>
        <w:t xml:space="preserve"> account deferral feature? (Yes/No) If </w:t>
      </w:r>
      <w:proofErr w:type="spellStart"/>
      <w:r w:rsidRPr="008523BD">
        <w:rPr>
          <w:rFonts w:ascii="Arial" w:hAnsi="Arial" w:cs="Arial"/>
          <w:sz w:val="20"/>
          <w:szCs w:val="20"/>
          <w:lang w:val="en-US"/>
        </w:rPr>
        <w:t>n</w:t>
      </w:r>
      <w:r w:rsidRPr="008523BD">
        <w:rPr>
          <w:rFonts w:ascii="Arial" w:hAnsi="Arial" w:cs="Arial"/>
          <w:sz w:val="20"/>
          <w:szCs w:val="20"/>
        </w:rPr>
        <w:t>o</w:t>
      </w:r>
      <w:proofErr w:type="spellEnd"/>
      <w:r w:rsidRPr="008523BD">
        <w:rPr>
          <w:rFonts w:ascii="Arial" w:hAnsi="Arial" w:cs="Arial"/>
          <w:sz w:val="20"/>
          <w:szCs w:val="20"/>
        </w:rPr>
        <w:t>, describe your planned time-table for offering this feature.</w:t>
      </w:r>
    </w:p>
    <w:p w14:paraId="4476CD92" w14:textId="77777777" w:rsidR="00C858E3" w:rsidRPr="008523BD" w:rsidRDefault="00C858E3" w:rsidP="00C858E3">
      <w:pPr>
        <w:pStyle w:val="ListParagraph"/>
        <w:spacing w:after="0" w:line="240" w:lineRule="auto"/>
        <w:ind w:left="540"/>
        <w:jc w:val="both"/>
        <w:rPr>
          <w:rFonts w:ascii="Arial" w:hAnsi="Arial" w:cs="Arial"/>
          <w:sz w:val="20"/>
          <w:szCs w:val="20"/>
        </w:rPr>
      </w:pPr>
    </w:p>
    <w:p w14:paraId="1CB93E38" w14:textId="77777777" w:rsidR="00C858E3" w:rsidRPr="008523BD" w:rsidRDefault="00C858E3" w:rsidP="00C858E3">
      <w:pPr>
        <w:pStyle w:val="ListParagraph"/>
        <w:numPr>
          <w:ilvl w:val="0"/>
          <w:numId w:val="10"/>
        </w:numPr>
        <w:tabs>
          <w:tab w:val="clear" w:pos="720"/>
          <w:tab w:val="num" w:pos="540"/>
        </w:tabs>
        <w:spacing w:after="0" w:line="240" w:lineRule="auto"/>
        <w:ind w:left="540"/>
        <w:jc w:val="both"/>
        <w:rPr>
          <w:rFonts w:ascii="Arial" w:hAnsi="Arial" w:cs="Arial"/>
          <w:sz w:val="20"/>
          <w:szCs w:val="20"/>
        </w:rPr>
      </w:pPr>
      <w:r w:rsidRPr="008523BD">
        <w:rPr>
          <w:rFonts w:ascii="Arial" w:hAnsi="Arial" w:cs="Arial"/>
          <w:sz w:val="20"/>
          <w:szCs w:val="20"/>
        </w:rPr>
        <w:t>Does your Firm offer a Roth 457 in-service account conversion feature? (Yes/No) If no, describe your planned time-table for offering this feature.</w:t>
      </w:r>
    </w:p>
    <w:p w14:paraId="0994BE91" w14:textId="77777777" w:rsidR="00C858E3" w:rsidRPr="008523BD" w:rsidRDefault="00C858E3" w:rsidP="00C858E3">
      <w:pPr>
        <w:tabs>
          <w:tab w:val="left" w:pos="-5850"/>
        </w:tabs>
        <w:ind w:left="540"/>
        <w:jc w:val="both"/>
        <w:rPr>
          <w:rFonts w:ascii="Arial" w:hAnsi="Arial" w:cs="Arial"/>
          <w:sz w:val="20"/>
        </w:rPr>
      </w:pPr>
    </w:p>
    <w:p w14:paraId="2A5F7A72" w14:textId="77777777" w:rsidR="00C858E3" w:rsidRPr="008523BD" w:rsidRDefault="00C858E3" w:rsidP="00C10723">
      <w:pPr>
        <w:pStyle w:val="ListParagraph"/>
        <w:numPr>
          <w:ilvl w:val="0"/>
          <w:numId w:val="10"/>
        </w:numPr>
        <w:tabs>
          <w:tab w:val="clear" w:pos="720"/>
          <w:tab w:val="num" w:pos="540"/>
        </w:tabs>
        <w:spacing w:after="0"/>
        <w:ind w:left="547"/>
        <w:contextualSpacing w:val="0"/>
        <w:jc w:val="both"/>
        <w:rPr>
          <w:rFonts w:ascii="Arial" w:hAnsi="Arial" w:cs="Arial"/>
          <w:sz w:val="20"/>
          <w:szCs w:val="20"/>
        </w:rPr>
      </w:pPr>
      <w:r w:rsidRPr="008523BD">
        <w:rPr>
          <w:rFonts w:ascii="Arial" w:hAnsi="Arial" w:cs="Arial"/>
          <w:sz w:val="20"/>
          <w:szCs w:val="20"/>
          <w:lang w:val="en-US"/>
        </w:rPr>
        <w:t>I</w:t>
      </w:r>
      <w:r w:rsidRPr="008523BD">
        <w:rPr>
          <w:rFonts w:ascii="Arial" w:hAnsi="Arial" w:cs="Arial"/>
          <w:sz w:val="20"/>
          <w:szCs w:val="20"/>
        </w:rPr>
        <w:t xml:space="preserve">f a participant is contributing to both </w:t>
      </w:r>
      <w:r w:rsidRPr="008523BD">
        <w:rPr>
          <w:rFonts w:ascii="Arial" w:hAnsi="Arial" w:cs="Arial"/>
          <w:sz w:val="20"/>
          <w:szCs w:val="20"/>
          <w:lang w:val="en-US"/>
        </w:rPr>
        <w:t xml:space="preserve">traditional </w:t>
      </w:r>
      <w:r w:rsidRPr="008523BD">
        <w:rPr>
          <w:rFonts w:ascii="Arial" w:hAnsi="Arial" w:cs="Arial"/>
          <w:sz w:val="20"/>
          <w:szCs w:val="20"/>
        </w:rPr>
        <w:t>pre-tax and Roth</w:t>
      </w:r>
      <w:r w:rsidRPr="008523BD">
        <w:rPr>
          <w:rFonts w:ascii="Arial" w:hAnsi="Arial" w:cs="Arial"/>
          <w:sz w:val="20"/>
          <w:szCs w:val="20"/>
          <w:lang w:val="en-US"/>
        </w:rPr>
        <w:t xml:space="preserve"> after-tax</w:t>
      </w:r>
      <w:r w:rsidRPr="008523BD">
        <w:rPr>
          <w:rFonts w:ascii="Arial" w:hAnsi="Arial" w:cs="Arial"/>
          <w:sz w:val="20"/>
          <w:szCs w:val="20"/>
        </w:rPr>
        <w:t xml:space="preserve">, </w:t>
      </w:r>
      <w:r w:rsidRPr="008523BD">
        <w:rPr>
          <w:rFonts w:ascii="Arial" w:hAnsi="Arial" w:cs="Arial"/>
          <w:sz w:val="20"/>
          <w:szCs w:val="20"/>
          <w:lang w:val="en-US"/>
        </w:rPr>
        <w:t xml:space="preserve">can they </w:t>
      </w:r>
      <w:r w:rsidRPr="008523BD">
        <w:rPr>
          <w:rFonts w:ascii="Arial" w:hAnsi="Arial" w:cs="Arial"/>
          <w:sz w:val="20"/>
          <w:szCs w:val="20"/>
        </w:rPr>
        <w:t xml:space="preserve">choose a different investment allocation for </w:t>
      </w:r>
      <w:r w:rsidRPr="008523BD">
        <w:rPr>
          <w:rFonts w:ascii="Arial" w:hAnsi="Arial" w:cs="Arial"/>
          <w:sz w:val="20"/>
          <w:szCs w:val="20"/>
          <w:lang w:val="en-US"/>
        </w:rPr>
        <w:t xml:space="preserve">each (traditional versus </w:t>
      </w:r>
      <w:r w:rsidRPr="008523BD">
        <w:rPr>
          <w:rFonts w:ascii="Arial" w:hAnsi="Arial" w:cs="Arial"/>
          <w:sz w:val="20"/>
          <w:szCs w:val="20"/>
        </w:rPr>
        <w:t>Roth</w:t>
      </w:r>
      <w:r w:rsidRPr="008523BD">
        <w:rPr>
          <w:rFonts w:ascii="Arial" w:hAnsi="Arial" w:cs="Arial"/>
          <w:sz w:val="20"/>
          <w:szCs w:val="20"/>
          <w:lang w:val="en-US"/>
        </w:rPr>
        <w:t xml:space="preserve">)? </w:t>
      </w:r>
    </w:p>
    <w:p w14:paraId="2BE942FA" w14:textId="77777777" w:rsidR="00C858E3" w:rsidRPr="008523BD" w:rsidRDefault="00C858E3" w:rsidP="00C10723">
      <w:pPr>
        <w:tabs>
          <w:tab w:val="left" w:pos="-5850"/>
        </w:tabs>
        <w:ind w:left="540"/>
        <w:jc w:val="both"/>
        <w:rPr>
          <w:rFonts w:ascii="Arial" w:hAnsi="Arial" w:cs="Arial"/>
          <w:sz w:val="20"/>
        </w:rPr>
      </w:pPr>
    </w:p>
    <w:p w14:paraId="2EBB4950" w14:textId="77777777" w:rsidR="00C858E3" w:rsidRPr="008523BD" w:rsidRDefault="00C858E3" w:rsidP="00C858E3">
      <w:pPr>
        <w:pStyle w:val="ListParagraph"/>
        <w:numPr>
          <w:ilvl w:val="0"/>
          <w:numId w:val="10"/>
        </w:numPr>
        <w:tabs>
          <w:tab w:val="clear" w:pos="720"/>
          <w:tab w:val="left" w:pos="-2880"/>
          <w:tab w:val="num" w:pos="540"/>
        </w:tabs>
        <w:spacing w:after="0" w:line="240" w:lineRule="auto"/>
        <w:ind w:left="540"/>
        <w:jc w:val="both"/>
        <w:rPr>
          <w:rFonts w:ascii="Arial" w:hAnsi="Arial" w:cs="Arial"/>
          <w:sz w:val="20"/>
          <w:szCs w:val="20"/>
          <w:lang w:val="en-US"/>
        </w:rPr>
      </w:pPr>
      <w:r w:rsidRPr="008523BD">
        <w:rPr>
          <w:rFonts w:ascii="Arial" w:hAnsi="Arial" w:cs="Arial"/>
          <w:sz w:val="20"/>
          <w:szCs w:val="20"/>
          <w:lang w:val="en-US"/>
        </w:rPr>
        <w:t>Do your participant statements show pre-tax and Roth after-tax contributions separately so participants can track these investments separately? (Yes/No)</w:t>
      </w:r>
    </w:p>
    <w:p w14:paraId="61F84964" w14:textId="77777777" w:rsidR="003C6B7E" w:rsidRPr="008523BD" w:rsidRDefault="003C6B7E" w:rsidP="003C6B7E">
      <w:pPr>
        <w:pStyle w:val="ListParagraph"/>
        <w:rPr>
          <w:rFonts w:ascii="Arial" w:hAnsi="Arial" w:cs="Arial"/>
          <w:sz w:val="20"/>
          <w:szCs w:val="20"/>
          <w:highlight w:val="yellow"/>
          <w:lang w:val="en-US"/>
        </w:rPr>
      </w:pPr>
    </w:p>
    <w:p w14:paraId="0D247E89" w14:textId="22B8AC4E" w:rsidR="003C6B7E" w:rsidRDefault="003C6B7E" w:rsidP="003C6B7E">
      <w:pPr>
        <w:pStyle w:val="ListParagraph"/>
        <w:numPr>
          <w:ilvl w:val="0"/>
          <w:numId w:val="10"/>
        </w:numPr>
        <w:tabs>
          <w:tab w:val="clear" w:pos="720"/>
          <w:tab w:val="left" w:pos="-2880"/>
        </w:tabs>
        <w:spacing w:after="0" w:line="240" w:lineRule="auto"/>
        <w:jc w:val="both"/>
        <w:rPr>
          <w:rFonts w:ascii="Arial" w:hAnsi="Arial" w:cs="Arial"/>
          <w:sz w:val="20"/>
          <w:szCs w:val="20"/>
          <w:lang w:val="en-US"/>
        </w:rPr>
      </w:pPr>
      <w:r w:rsidRPr="008523BD">
        <w:rPr>
          <w:rFonts w:ascii="Arial" w:hAnsi="Arial" w:cs="Arial"/>
          <w:sz w:val="20"/>
          <w:szCs w:val="20"/>
          <w:lang w:val="en-US"/>
        </w:rPr>
        <w:t>In terms of participant contribution capabilities, is your Firm able to process salary deferrals in the form of both percentages and dollar amounts?</w:t>
      </w:r>
    </w:p>
    <w:p w14:paraId="02D6FC28" w14:textId="77777777" w:rsidR="008A700F" w:rsidRPr="008A700F" w:rsidRDefault="008A700F" w:rsidP="008A700F">
      <w:pPr>
        <w:pStyle w:val="ListParagraph"/>
        <w:rPr>
          <w:rFonts w:ascii="Arial" w:hAnsi="Arial" w:cs="Arial"/>
          <w:sz w:val="20"/>
          <w:szCs w:val="20"/>
          <w:lang w:val="en-US"/>
        </w:rPr>
      </w:pPr>
    </w:p>
    <w:p w14:paraId="21B6F4B8" w14:textId="78313491" w:rsidR="008A700F" w:rsidRPr="008523BD" w:rsidRDefault="008A700F" w:rsidP="003C6B7E">
      <w:pPr>
        <w:pStyle w:val="ListParagraph"/>
        <w:numPr>
          <w:ilvl w:val="0"/>
          <w:numId w:val="10"/>
        </w:numPr>
        <w:tabs>
          <w:tab w:val="clear" w:pos="720"/>
          <w:tab w:val="left" w:pos="-2880"/>
        </w:tabs>
        <w:spacing w:after="0" w:line="240" w:lineRule="auto"/>
        <w:jc w:val="both"/>
        <w:rPr>
          <w:rFonts w:ascii="Arial" w:hAnsi="Arial" w:cs="Arial"/>
          <w:sz w:val="20"/>
          <w:szCs w:val="20"/>
          <w:lang w:val="en-US"/>
        </w:rPr>
      </w:pPr>
      <w:r>
        <w:rPr>
          <w:rFonts w:ascii="Arial" w:hAnsi="Arial" w:cs="Arial"/>
          <w:sz w:val="20"/>
          <w:szCs w:val="20"/>
          <w:lang w:val="en-US"/>
        </w:rPr>
        <w:t>Does your firm allow for paper/form enrollment, rather than requiring electronic enrollment? (Yes/No)</w:t>
      </w:r>
    </w:p>
    <w:p w14:paraId="4C171540" w14:textId="77777777" w:rsidR="003C6B7E" w:rsidRPr="008523BD" w:rsidRDefault="003C6B7E" w:rsidP="003C6B7E">
      <w:pPr>
        <w:pStyle w:val="ListParagraph"/>
        <w:rPr>
          <w:rFonts w:ascii="Arial" w:hAnsi="Arial" w:cs="Arial"/>
          <w:sz w:val="20"/>
          <w:szCs w:val="20"/>
          <w:lang w:val="en-US"/>
        </w:rPr>
      </w:pPr>
    </w:p>
    <w:p w14:paraId="2C971D08" w14:textId="77777777" w:rsidR="003C6B7E" w:rsidRPr="008523BD" w:rsidRDefault="003C6B7E" w:rsidP="003C6B7E">
      <w:pPr>
        <w:pStyle w:val="ListParagraph"/>
        <w:numPr>
          <w:ilvl w:val="0"/>
          <w:numId w:val="10"/>
        </w:numPr>
        <w:tabs>
          <w:tab w:val="clear" w:pos="720"/>
          <w:tab w:val="left" w:pos="-2880"/>
        </w:tabs>
        <w:spacing w:after="0" w:line="240" w:lineRule="auto"/>
        <w:jc w:val="both"/>
        <w:rPr>
          <w:rFonts w:ascii="Arial" w:hAnsi="Arial" w:cs="Arial"/>
          <w:sz w:val="20"/>
          <w:szCs w:val="20"/>
          <w:lang w:val="en-US"/>
        </w:rPr>
      </w:pPr>
      <w:r w:rsidRPr="008523BD">
        <w:rPr>
          <w:rFonts w:ascii="Arial" w:hAnsi="Arial" w:cs="Arial"/>
          <w:sz w:val="20"/>
          <w:szCs w:val="20"/>
          <w:lang w:val="en-US"/>
        </w:rPr>
        <w:lastRenderedPageBreak/>
        <w:t>Is your Firm able to move to paperless enrollment? (Yes/No) If yes, please briefly describe the process and what would be required of the Plan Sponsor.</w:t>
      </w:r>
    </w:p>
    <w:p w14:paraId="3C417B25" w14:textId="77777777" w:rsidR="003C6B7E" w:rsidRPr="008523BD" w:rsidRDefault="003C6B7E" w:rsidP="003C6B7E">
      <w:pPr>
        <w:pStyle w:val="ListParagraph"/>
        <w:rPr>
          <w:rFonts w:ascii="Arial" w:hAnsi="Arial" w:cs="Arial"/>
          <w:sz w:val="20"/>
          <w:szCs w:val="20"/>
          <w:lang w:val="en-US"/>
        </w:rPr>
      </w:pPr>
    </w:p>
    <w:p w14:paraId="371E1FF8" w14:textId="77777777" w:rsidR="003C6B7E" w:rsidRPr="008523BD" w:rsidRDefault="003C6B7E" w:rsidP="003C6B7E">
      <w:pPr>
        <w:pStyle w:val="ListParagraph"/>
        <w:numPr>
          <w:ilvl w:val="0"/>
          <w:numId w:val="10"/>
        </w:numPr>
        <w:tabs>
          <w:tab w:val="clear" w:pos="720"/>
          <w:tab w:val="left" w:pos="-2880"/>
        </w:tabs>
        <w:spacing w:after="0" w:line="240" w:lineRule="auto"/>
        <w:jc w:val="both"/>
        <w:rPr>
          <w:rFonts w:ascii="Arial" w:hAnsi="Arial" w:cs="Arial"/>
          <w:sz w:val="20"/>
          <w:szCs w:val="20"/>
          <w:lang w:val="en-US"/>
        </w:rPr>
      </w:pPr>
      <w:r w:rsidRPr="008523BD">
        <w:rPr>
          <w:rFonts w:ascii="Arial" w:hAnsi="Arial" w:cs="Arial"/>
          <w:sz w:val="20"/>
          <w:szCs w:val="20"/>
          <w:lang w:val="en-US"/>
        </w:rPr>
        <w:t>Is your Firm able to move to paperless statements? (Yes/No) If yes, please briefly describe the process and what would be required of the participant(s). Could this be a default setting? (Yes/No)</w:t>
      </w:r>
    </w:p>
    <w:p w14:paraId="19BD4BA8" w14:textId="77777777" w:rsidR="003C6B7E" w:rsidRPr="008523BD" w:rsidRDefault="003C6B7E" w:rsidP="003C6B7E">
      <w:pPr>
        <w:pStyle w:val="ListParagraph"/>
        <w:tabs>
          <w:tab w:val="left" w:pos="-2880"/>
        </w:tabs>
        <w:spacing w:after="0" w:line="240" w:lineRule="auto"/>
        <w:ind w:left="504"/>
        <w:jc w:val="both"/>
        <w:rPr>
          <w:rFonts w:ascii="Arial" w:hAnsi="Arial" w:cs="Arial"/>
          <w:sz w:val="20"/>
          <w:szCs w:val="20"/>
          <w:lang w:val="en-US"/>
        </w:rPr>
      </w:pPr>
    </w:p>
    <w:p w14:paraId="0E0C285A" w14:textId="77777777" w:rsidR="003C6B7E" w:rsidRPr="008523BD" w:rsidRDefault="003C6B7E" w:rsidP="003C6B7E">
      <w:pPr>
        <w:pStyle w:val="ListParagraph"/>
        <w:numPr>
          <w:ilvl w:val="0"/>
          <w:numId w:val="10"/>
        </w:numPr>
        <w:tabs>
          <w:tab w:val="clear" w:pos="720"/>
          <w:tab w:val="left" w:pos="-2880"/>
        </w:tabs>
        <w:spacing w:after="0" w:line="240" w:lineRule="auto"/>
        <w:jc w:val="both"/>
        <w:rPr>
          <w:rFonts w:ascii="Arial" w:hAnsi="Arial" w:cs="Arial"/>
          <w:sz w:val="20"/>
          <w:szCs w:val="20"/>
          <w:lang w:val="en-US"/>
        </w:rPr>
      </w:pPr>
      <w:r w:rsidRPr="008523BD">
        <w:rPr>
          <w:rFonts w:ascii="Arial" w:hAnsi="Arial" w:cs="Arial"/>
          <w:sz w:val="20"/>
          <w:szCs w:val="20"/>
          <w:lang w:val="en-US"/>
        </w:rPr>
        <w:t>Is your Firm able to implement automatic enrollment? (Yes/No) If yes, please briefly describe the ramifications and issues the Plan Sponsor will need to consider and explain your Firm’s success with governmental agencies around automatic enrollment. If no, describe why not.</w:t>
      </w:r>
    </w:p>
    <w:p w14:paraId="0374C0A4" w14:textId="77777777" w:rsidR="0076485F" w:rsidRPr="008523BD" w:rsidRDefault="0076485F" w:rsidP="0076485F">
      <w:pPr>
        <w:pStyle w:val="ListParagraph"/>
        <w:rPr>
          <w:rFonts w:ascii="Arial" w:hAnsi="Arial" w:cs="Arial"/>
          <w:sz w:val="20"/>
          <w:szCs w:val="20"/>
          <w:highlight w:val="yellow"/>
          <w:lang w:val="en-US"/>
        </w:rPr>
      </w:pPr>
    </w:p>
    <w:p w14:paraId="310F130B" w14:textId="77777777" w:rsidR="0076485F" w:rsidRPr="00564C37" w:rsidRDefault="0076485F" w:rsidP="0076485F">
      <w:pPr>
        <w:pStyle w:val="ListParagraph"/>
        <w:numPr>
          <w:ilvl w:val="0"/>
          <w:numId w:val="10"/>
        </w:numPr>
        <w:tabs>
          <w:tab w:val="clear" w:pos="720"/>
          <w:tab w:val="left" w:pos="-2880"/>
        </w:tabs>
        <w:spacing w:after="0" w:line="240" w:lineRule="auto"/>
        <w:jc w:val="both"/>
        <w:rPr>
          <w:rFonts w:ascii="Arial" w:hAnsi="Arial" w:cs="Arial"/>
          <w:sz w:val="20"/>
          <w:szCs w:val="20"/>
          <w:lang w:val="en-US"/>
        </w:rPr>
      </w:pPr>
      <w:r w:rsidRPr="008523BD">
        <w:rPr>
          <w:rFonts w:ascii="Arial" w:hAnsi="Arial" w:cs="Arial"/>
          <w:sz w:val="20"/>
          <w:szCs w:val="20"/>
          <w:lang w:val="en-US"/>
        </w:rPr>
        <w:t xml:space="preserve">Briefly describe your firm’s plans to update systems, policies and communications to comply with the </w:t>
      </w:r>
      <w:r w:rsidRPr="00564C37">
        <w:rPr>
          <w:rFonts w:ascii="Arial" w:hAnsi="Arial" w:cs="Arial"/>
          <w:sz w:val="20"/>
          <w:szCs w:val="20"/>
          <w:lang w:val="en-US"/>
        </w:rPr>
        <w:t>SECURE Act. </w:t>
      </w:r>
    </w:p>
    <w:p w14:paraId="2A5A6111" w14:textId="00CF3AE1" w:rsidR="006A2921" w:rsidRDefault="006A2921">
      <w:pPr>
        <w:rPr>
          <w:rFonts w:ascii="Arial" w:hAnsi="Arial" w:cs="Arial"/>
          <w:b/>
          <w:sz w:val="20"/>
          <w:u w:val="single"/>
        </w:rPr>
      </w:pPr>
      <w:r>
        <w:rPr>
          <w:rFonts w:ascii="Arial" w:hAnsi="Arial" w:cs="Arial"/>
          <w:b/>
          <w:sz w:val="20"/>
          <w:u w:val="single"/>
        </w:rPr>
        <w:br w:type="page"/>
      </w:r>
    </w:p>
    <w:p w14:paraId="684A9B5F" w14:textId="77777777" w:rsidR="00C858E3" w:rsidRPr="008523BD" w:rsidRDefault="003F3DA3" w:rsidP="00C858E3">
      <w:pPr>
        <w:jc w:val="both"/>
        <w:rPr>
          <w:rFonts w:ascii="Arial" w:hAnsi="Arial" w:cs="Arial"/>
          <w:b/>
          <w:color w:val="0070C0"/>
          <w:sz w:val="20"/>
          <w:u w:val="single"/>
        </w:rPr>
      </w:pPr>
      <w:r w:rsidRPr="008523BD">
        <w:rPr>
          <w:rFonts w:ascii="Arial" w:hAnsi="Arial" w:cs="Arial"/>
          <w:b/>
          <w:color w:val="0070C0"/>
          <w:sz w:val="20"/>
          <w:u w:val="single"/>
        </w:rPr>
        <w:lastRenderedPageBreak/>
        <w:t>Cyber</w:t>
      </w:r>
      <w:r w:rsidR="00C858E3" w:rsidRPr="008523BD">
        <w:rPr>
          <w:rFonts w:ascii="Arial" w:hAnsi="Arial" w:cs="Arial"/>
          <w:b/>
          <w:color w:val="0070C0"/>
          <w:sz w:val="20"/>
          <w:u w:val="single"/>
        </w:rPr>
        <w:t xml:space="preserve"> Security:</w:t>
      </w:r>
    </w:p>
    <w:p w14:paraId="11376F52" w14:textId="77777777" w:rsidR="00C858E3" w:rsidRPr="00564C37" w:rsidRDefault="00C858E3" w:rsidP="00C858E3">
      <w:pPr>
        <w:ind w:left="540"/>
        <w:jc w:val="both"/>
        <w:rPr>
          <w:rFonts w:ascii="Arial" w:hAnsi="Arial" w:cs="Arial"/>
          <w:b/>
          <w:sz w:val="14"/>
          <w:u w:val="single"/>
        </w:rPr>
      </w:pPr>
    </w:p>
    <w:p w14:paraId="24F40C60" w14:textId="4B523446" w:rsidR="000951A1" w:rsidRDefault="00C858E3" w:rsidP="000951A1">
      <w:pPr>
        <w:numPr>
          <w:ilvl w:val="0"/>
          <w:numId w:val="10"/>
        </w:numPr>
        <w:tabs>
          <w:tab w:val="clear" w:pos="720"/>
        </w:tabs>
        <w:ind w:left="540" w:hanging="540"/>
        <w:jc w:val="both"/>
        <w:rPr>
          <w:rFonts w:ascii="Arial" w:hAnsi="Arial" w:cs="Arial"/>
          <w:sz w:val="20"/>
        </w:rPr>
      </w:pPr>
      <w:r w:rsidRPr="008523BD">
        <w:rPr>
          <w:rFonts w:ascii="Arial" w:hAnsi="Arial" w:cs="Arial"/>
          <w:sz w:val="20"/>
          <w:u w:val="single"/>
        </w:rPr>
        <w:t>Briefly</w:t>
      </w:r>
      <w:r w:rsidRPr="008523BD">
        <w:rPr>
          <w:rFonts w:ascii="Arial" w:hAnsi="Arial" w:cs="Arial"/>
          <w:sz w:val="20"/>
        </w:rPr>
        <w:t xml:space="preserve"> describe your data security process. Include a </w:t>
      </w:r>
      <w:r w:rsidRPr="008523BD">
        <w:rPr>
          <w:rFonts w:ascii="Arial" w:hAnsi="Arial" w:cs="Arial"/>
          <w:sz w:val="20"/>
          <w:u w:val="single"/>
        </w:rPr>
        <w:t>brief</w:t>
      </w:r>
      <w:r w:rsidRPr="008523BD">
        <w:rPr>
          <w:rFonts w:ascii="Arial" w:hAnsi="Arial" w:cs="Arial"/>
          <w:sz w:val="20"/>
        </w:rPr>
        <w:t xml:space="preserve"> description of how access to participant data (current and archived) is controlled and monitored (i.e., who specifically can view participant account data, who can print this data, who can remove this data from your facility either on a laptop, </w:t>
      </w:r>
      <w:r w:rsidR="00F8080F" w:rsidRPr="008523BD">
        <w:rPr>
          <w:rFonts w:ascii="Arial" w:hAnsi="Arial" w:cs="Arial"/>
          <w:sz w:val="20"/>
        </w:rPr>
        <w:t>flash drive</w:t>
      </w:r>
      <w:r w:rsidRPr="008523BD">
        <w:rPr>
          <w:rFonts w:ascii="Arial" w:hAnsi="Arial" w:cs="Arial"/>
          <w:sz w:val="20"/>
        </w:rPr>
        <w:t xml:space="preserve">, or as a printed report).  </w:t>
      </w:r>
      <w:r w:rsidRPr="008523BD">
        <w:rPr>
          <w:rFonts w:ascii="Arial" w:hAnsi="Arial" w:cs="Arial"/>
          <w:sz w:val="20"/>
          <w:u w:val="single"/>
        </w:rPr>
        <w:t>Limit your response to 300 words</w:t>
      </w:r>
      <w:r w:rsidRPr="008523BD">
        <w:rPr>
          <w:rFonts w:ascii="Arial" w:hAnsi="Arial" w:cs="Arial"/>
          <w:sz w:val="20"/>
        </w:rPr>
        <w:t>.</w:t>
      </w:r>
    </w:p>
    <w:p w14:paraId="2BAC44A3" w14:textId="77777777" w:rsidR="000951A1" w:rsidRPr="00564C37" w:rsidRDefault="000951A1" w:rsidP="00067404">
      <w:pPr>
        <w:ind w:left="540"/>
        <w:jc w:val="both"/>
        <w:rPr>
          <w:rFonts w:ascii="Arial" w:hAnsi="Arial" w:cs="Arial"/>
          <w:sz w:val="14"/>
        </w:rPr>
      </w:pPr>
    </w:p>
    <w:p w14:paraId="6B443153" w14:textId="77777777" w:rsidR="00C858E3" w:rsidRPr="008523BD" w:rsidRDefault="00C858E3" w:rsidP="00C858E3">
      <w:pPr>
        <w:numPr>
          <w:ilvl w:val="0"/>
          <w:numId w:val="10"/>
        </w:numPr>
        <w:tabs>
          <w:tab w:val="clear" w:pos="720"/>
        </w:tabs>
        <w:ind w:left="540" w:hanging="540"/>
        <w:jc w:val="both"/>
        <w:rPr>
          <w:rFonts w:ascii="Arial" w:hAnsi="Arial" w:cs="Arial"/>
          <w:sz w:val="20"/>
        </w:rPr>
      </w:pPr>
      <w:r w:rsidRPr="008523BD">
        <w:rPr>
          <w:rFonts w:ascii="Arial" w:hAnsi="Arial" w:cs="Arial"/>
          <w:sz w:val="20"/>
          <w:u w:val="single"/>
        </w:rPr>
        <w:t>Briefly</w:t>
      </w:r>
      <w:r w:rsidRPr="008523BD">
        <w:rPr>
          <w:rFonts w:ascii="Arial" w:hAnsi="Arial" w:cs="Arial"/>
          <w:sz w:val="20"/>
        </w:rPr>
        <w:t xml:space="preserve"> describe your data back-up process.  </w:t>
      </w:r>
      <w:r w:rsidRPr="008523BD">
        <w:rPr>
          <w:rFonts w:ascii="Arial" w:hAnsi="Arial" w:cs="Arial"/>
          <w:sz w:val="20"/>
          <w:u w:val="single"/>
        </w:rPr>
        <w:t>Limit your response to 200 words</w:t>
      </w:r>
      <w:r w:rsidRPr="008523BD">
        <w:rPr>
          <w:rFonts w:ascii="Arial" w:hAnsi="Arial" w:cs="Arial"/>
          <w:sz w:val="20"/>
        </w:rPr>
        <w:t>.</w:t>
      </w:r>
    </w:p>
    <w:p w14:paraId="32252754" w14:textId="77777777" w:rsidR="00C858E3" w:rsidRPr="00564C37" w:rsidRDefault="00C858E3" w:rsidP="00C858E3">
      <w:pPr>
        <w:ind w:left="540"/>
        <w:jc w:val="both"/>
        <w:rPr>
          <w:rFonts w:ascii="Arial" w:hAnsi="Arial" w:cs="Arial"/>
          <w:sz w:val="16"/>
        </w:rPr>
      </w:pPr>
    </w:p>
    <w:p w14:paraId="566283D3" w14:textId="77777777" w:rsidR="00F8080F" w:rsidRPr="008523BD" w:rsidRDefault="00F8080F" w:rsidP="00F8080F">
      <w:pPr>
        <w:numPr>
          <w:ilvl w:val="0"/>
          <w:numId w:val="10"/>
        </w:numPr>
        <w:tabs>
          <w:tab w:val="clear" w:pos="720"/>
        </w:tabs>
        <w:ind w:left="540" w:hanging="540"/>
        <w:jc w:val="both"/>
        <w:rPr>
          <w:rFonts w:ascii="Arial" w:hAnsi="Arial" w:cs="Arial"/>
          <w:sz w:val="20"/>
        </w:rPr>
      </w:pPr>
      <w:r w:rsidRPr="008523BD">
        <w:rPr>
          <w:rFonts w:ascii="Arial" w:hAnsi="Arial" w:cs="Arial"/>
          <w:sz w:val="20"/>
        </w:rPr>
        <w:t>What form of encryption does your system use in storage?</w:t>
      </w:r>
    </w:p>
    <w:p w14:paraId="1C682C57" w14:textId="77777777" w:rsidR="00F8080F" w:rsidRPr="00564C37" w:rsidRDefault="00F8080F" w:rsidP="00F8080F">
      <w:pPr>
        <w:ind w:left="540"/>
        <w:jc w:val="both"/>
        <w:rPr>
          <w:rFonts w:ascii="Arial" w:hAnsi="Arial" w:cs="Arial"/>
          <w:sz w:val="16"/>
        </w:rPr>
      </w:pPr>
    </w:p>
    <w:p w14:paraId="6379D4A7" w14:textId="77777777" w:rsidR="00F8080F" w:rsidRPr="008523BD" w:rsidRDefault="00F8080F" w:rsidP="00F8080F">
      <w:pPr>
        <w:numPr>
          <w:ilvl w:val="0"/>
          <w:numId w:val="10"/>
        </w:numPr>
        <w:tabs>
          <w:tab w:val="clear" w:pos="720"/>
        </w:tabs>
        <w:ind w:left="540" w:hanging="540"/>
        <w:jc w:val="both"/>
        <w:rPr>
          <w:rFonts w:ascii="Arial" w:hAnsi="Arial" w:cs="Arial"/>
          <w:sz w:val="20"/>
        </w:rPr>
      </w:pPr>
      <w:r w:rsidRPr="008523BD">
        <w:rPr>
          <w:rFonts w:ascii="Arial" w:hAnsi="Arial" w:cs="Arial"/>
          <w:sz w:val="20"/>
        </w:rPr>
        <w:t>What form of encryption does your system use in transit?</w:t>
      </w:r>
    </w:p>
    <w:p w14:paraId="53DFFCB5" w14:textId="77777777" w:rsidR="00C858E3" w:rsidRPr="00564C37" w:rsidRDefault="00C858E3" w:rsidP="00C858E3">
      <w:pPr>
        <w:ind w:left="540"/>
        <w:jc w:val="both"/>
        <w:rPr>
          <w:rFonts w:ascii="Arial" w:hAnsi="Arial" w:cs="Arial"/>
          <w:sz w:val="16"/>
        </w:rPr>
      </w:pPr>
    </w:p>
    <w:p w14:paraId="52EE9720" w14:textId="2411829A" w:rsidR="00C858E3" w:rsidRPr="00932D08" w:rsidRDefault="00C858E3" w:rsidP="00C858E3">
      <w:pPr>
        <w:numPr>
          <w:ilvl w:val="0"/>
          <w:numId w:val="10"/>
        </w:numPr>
        <w:tabs>
          <w:tab w:val="clear" w:pos="720"/>
        </w:tabs>
        <w:ind w:left="540" w:hanging="540"/>
        <w:jc w:val="both"/>
        <w:rPr>
          <w:rFonts w:ascii="Arial" w:hAnsi="Arial" w:cs="Arial"/>
          <w:sz w:val="20"/>
        </w:rPr>
      </w:pPr>
      <w:r w:rsidRPr="008523BD">
        <w:rPr>
          <w:rFonts w:ascii="Arial" w:hAnsi="Arial" w:cs="Arial"/>
          <w:sz w:val="20"/>
        </w:rPr>
        <w:t xml:space="preserve">How many system security breaches has your organization experienced in the </w:t>
      </w:r>
      <w:r w:rsidRPr="00932D08">
        <w:rPr>
          <w:rFonts w:ascii="Arial" w:hAnsi="Arial" w:cs="Arial"/>
          <w:sz w:val="20"/>
        </w:rPr>
        <w:t>last three years?  How many were under the current system?</w:t>
      </w:r>
    </w:p>
    <w:p w14:paraId="042E5499" w14:textId="77777777" w:rsidR="008523BD" w:rsidRPr="00932D08" w:rsidRDefault="008523BD" w:rsidP="002F7366">
      <w:pPr>
        <w:rPr>
          <w:rFonts w:ascii="Arial" w:hAnsi="Arial" w:cs="Arial"/>
          <w:sz w:val="14"/>
        </w:rPr>
      </w:pPr>
    </w:p>
    <w:p w14:paraId="3FD4070F" w14:textId="4FD5BCD8" w:rsidR="008523BD" w:rsidRPr="00932D08" w:rsidRDefault="008523BD" w:rsidP="008523BD">
      <w:pPr>
        <w:numPr>
          <w:ilvl w:val="0"/>
          <w:numId w:val="10"/>
        </w:numPr>
        <w:tabs>
          <w:tab w:val="left" w:pos="-5850"/>
        </w:tabs>
        <w:rPr>
          <w:rFonts w:ascii="Arial" w:hAnsi="Arial" w:cs="Arial"/>
          <w:sz w:val="20"/>
        </w:rPr>
      </w:pPr>
      <w:bookmarkStart w:id="4" w:name="_Hlk19603649"/>
      <w:r w:rsidRPr="00932D08">
        <w:rPr>
          <w:rFonts w:ascii="Arial" w:hAnsi="Arial" w:cs="Arial"/>
          <w:sz w:val="20"/>
        </w:rPr>
        <w:t xml:space="preserve">Does your firm comply with the SPARK Institute’s Cyber Security Best Practices? (Y/N) If yes, please provide documentation certifying compliance.  Include this in the Exhibit Folder and label it </w:t>
      </w:r>
      <w:r w:rsidRPr="00932D08">
        <w:rPr>
          <w:rFonts w:ascii="Arial" w:hAnsi="Arial" w:cs="Arial"/>
          <w:sz w:val="20"/>
          <w:u w:val="single"/>
        </w:rPr>
        <w:t xml:space="preserve">Exhibit </w:t>
      </w:r>
      <w:r w:rsidR="008A299A" w:rsidRPr="00932D08">
        <w:rPr>
          <w:rFonts w:ascii="Arial" w:hAnsi="Arial" w:cs="Arial"/>
          <w:sz w:val="20"/>
          <w:u w:val="single"/>
        </w:rPr>
        <w:t>5</w:t>
      </w:r>
      <w:r w:rsidRPr="00932D08">
        <w:rPr>
          <w:rFonts w:ascii="Arial" w:hAnsi="Arial" w:cs="Arial"/>
          <w:sz w:val="20"/>
        </w:rPr>
        <w:t>.</w:t>
      </w:r>
    </w:p>
    <w:p w14:paraId="441FA364" w14:textId="77777777" w:rsidR="008523BD" w:rsidRPr="00932D08" w:rsidRDefault="008523BD" w:rsidP="008523BD">
      <w:pPr>
        <w:rPr>
          <w:rFonts w:ascii="Arial" w:hAnsi="Arial" w:cs="Arial"/>
          <w:sz w:val="14"/>
        </w:rPr>
      </w:pPr>
    </w:p>
    <w:p w14:paraId="0CCBFE1C" w14:textId="70DCCC13" w:rsidR="008523BD" w:rsidRPr="00932D08" w:rsidRDefault="008523BD" w:rsidP="008523BD">
      <w:pPr>
        <w:numPr>
          <w:ilvl w:val="0"/>
          <w:numId w:val="10"/>
        </w:numPr>
        <w:tabs>
          <w:tab w:val="left" w:pos="-5850"/>
        </w:tabs>
        <w:rPr>
          <w:rFonts w:ascii="Arial" w:hAnsi="Arial" w:cs="Arial"/>
          <w:sz w:val="20"/>
        </w:rPr>
      </w:pPr>
      <w:r w:rsidRPr="00932D08">
        <w:rPr>
          <w:rFonts w:ascii="Arial" w:hAnsi="Arial" w:cs="Arial"/>
          <w:sz w:val="20"/>
        </w:rPr>
        <w:t xml:space="preserve">Has your firm had a SOC 2 Report prepared? (Y/N) If yes, please provide a copy of the report.  Include this in the Exhibit Folder and label it </w:t>
      </w:r>
      <w:r w:rsidRPr="00932D08">
        <w:rPr>
          <w:rFonts w:ascii="Arial" w:hAnsi="Arial" w:cs="Arial"/>
          <w:sz w:val="20"/>
          <w:u w:val="single"/>
        </w:rPr>
        <w:t xml:space="preserve">Exhibit </w:t>
      </w:r>
      <w:r w:rsidR="008A299A" w:rsidRPr="00932D08">
        <w:rPr>
          <w:rFonts w:ascii="Arial" w:hAnsi="Arial" w:cs="Arial"/>
          <w:sz w:val="20"/>
          <w:u w:val="single"/>
        </w:rPr>
        <w:t>6</w:t>
      </w:r>
      <w:r w:rsidRPr="00932D08">
        <w:rPr>
          <w:rFonts w:ascii="Arial" w:hAnsi="Arial" w:cs="Arial"/>
          <w:sz w:val="20"/>
        </w:rPr>
        <w:t>.</w:t>
      </w:r>
      <w:bookmarkEnd w:id="4"/>
    </w:p>
    <w:p w14:paraId="26288BA1" w14:textId="77777777" w:rsidR="00C858E3" w:rsidRPr="00932D08" w:rsidRDefault="00C858E3" w:rsidP="008523BD">
      <w:pPr>
        <w:jc w:val="both"/>
        <w:rPr>
          <w:rFonts w:ascii="Arial" w:hAnsi="Arial" w:cs="Arial"/>
          <w:sz w:val="14"/>
        </w:rPr>
      </w:pPr>
    </w:p>
    <w:p w14:paraId="7C8173A1" w14:textId="77777777" w:rsidR="00C858E3" w:rsidRPr="00932D08" w:rsidRDefault="00C858E3" w:rsidP="00C858E3">
      <w:pPr>
        <w:numPr>
          <w:ilvl w:val="0"/>
          <w:numId w:val="10"/>
        </w:numPr>
        <w:tabs>
          <w:tab w:val="clear" w:pos="720"/>
        </w:tabs>
        <w:ind w:left="540" w:hanging="540"/>
        <w:jc w:val="both"/>
        <w:rPr>
          <w:rFonts w:ascii="Arial" w:hAnsi="Arial" w:cs="Arial"/>
          <w:sz w:val="20"/>
        </w:rPr>
      </w:pPr>
      <w:r w:rsidRPr="00932D08">
        <w:rPr>
          <w:rFonts w:ascii="Arial" w:hAnsi="Arial" w:cs="Arial"/>
          <w:sz w:val="20"/>
        </w:rPr>
        <w:t>State what participant information you share with external vendors or business partners.</w:t>
      </w:r>
    </w:p>
    <w:p w14:paraId="0D3DE705" w14:textId="77777777" w:rsidR="003F3DA3" w:rsidRPr="00932D08" w:rsidRDefault="003F3DA3" w:rsidP="003F3DA3">
      <w:pPr>
        <w:ind w:left="540"/>
        <w:jc w:val="both"/>
        <w:rPr>
          <w:rFonts w:ascii="Arial" w:hAnsi="Arial" w:cs="Arial"/>
          <w:sz w:val="14"/>
        </w:rPr>
      </w:pPr>
    </w:p>
    <w:p w14:paraId="1AD4644A" w14:textId="77777777" w:rsidR="003F3DA3" w:rsidRPr="00932D08" w:rsidRDefault="003F3DA3" w:rsidP="003F3DA3">
      <w:pPr>
        <w:numPr>
          <w:ilvl w:val="0"/>
          <w:numId w:val="10"/>
        </w:numPr>
        <w:tabs>
          <w:tab w:val="clear" w:pos="720"/>
        </w:tabs>
        <w:ind w:left="540" w:hanging="540"/>
        <w:jc w:val="both"/>
        <w:rPr>
          <w:rFonts w:ascii="Arial" w:hAnsi="Arial" w:cs="Arial"/>
          <w:sz w:val="20"/>
        </w:rPr>
      </w:pPr>
      <w:r w:rsidRPr="00932D08">
        <w:rPr>
          <w:rFonts w:ascii="Arial" w:hAnsi="Arial" w:cs="Arial"/>
          <w:sz w:val="20"/>
        </w:rPr>
        <w:t>How many external vendors and business partners do you share participant information with?</w:t>
      </w:r>
    </w:p>
    <w:p w14:paraId="61182A92" w14:textId="77777777" w:rsidR="003F3DA3" w:rsidRPr="00932D08" w:rsidRDefault="003F3DA3" w:rsidP="003F3DA3">
      <w:pPr>
        <w:ind w:left="540"/>
        <w:jc w:val="both"/>
        <w:rPr>
          <w:rFonts w:ascii="Arial" w:hAnsi="Arial" w:cs="Arial"/>
          <w:sz w:val="14"/>
        </w:rPr>
      </w:pPr>
    </w:p>
    <w:p w14:paraId="77260C03" w14:textId="1ADC02C5" w:rsidR="003F3DA3" w:rsidRPr="00932D08" w:rsidRDefault="003F3DA3" w:rsidP="003F3DA3">
      <w:pPr>
        <w:numPr>
          <w:ilvl w:val="0"/>
          <w:numId w:val="10"/>
        </w:numPr>
        <w:tabs>
          <w:tab w:val="clear" w:pos="720"/>
        </w:tabs>
        <w:ind w:left="540" w:hanging="540"/>
        <w:jc w:val="both"/>
        <w:rPr>
          <w:rFonts w:ascii="Arial" w:hAnsi="Arial" w:cs="Arial"/>
          <w:sz w:val="20"/>
        </w:rPr>
      </w:pPr>
      <w:r w:rsidRPr="00932D08">
        <w:rPr>
          <w:rFonts w:ascii="Arial" w:hAnsi="Arial" w:cs="Arial"/>
          <w:sz w:val="20"/>
        </w:rPr>
        <w:t xml:space="preserve">How frequently is the security of your data assessed by external parties? State the date of the most recent verification and the party that performed it and provide a summary of the assessment outcome.  Include this in the Exhibit Folder and label it </w:t>
      </w:r>
      <w:r w:rsidRPr="00932D08">
        <w:rPr>
          <w:rFonts w:ascii="Arial" w:hAnsi="Arial" w:cs="Arial"/>
          <w:sz w:val="20"/>
          <w:u w:val="single"/>
        </w:rPr>
        <w:t xml:space="preserve">Exhibit </w:t>
      </w:r>
      <w:r w:rsidR="008A299A" w:rsidRPr="00932D08">
        <w:rPr>
          <w:rFonts w:ascii="Arial" w:hAnsi="Arial" w:cs="Arial"/>
          <w:sz w:val="20"/>
          <w:u w:val="single"/>
        </w:rPr>
        <w:t>7</w:t>
      </w:r>
      <w:r w:rsidRPr="00932D08">
        <w:rPr>
          <w:rFonts w:ascii="Arial" w:hAnsi="Arial" w:cs="Arial"/>
          <w:sz w:val="20"/>
        </w:rPr>
        <w:t>.</w:t>
      </w:r>
    </w:p>
    <w:p w14:paraId="09A7BB4A" w14:textId="77777777" w:rsidR="00C858E3" w:rsidRPr="00932D08" w:rsidRDefault="00C858E3" w:rsidP="003F3DA3">
      <w:pPr>
        <w:ind w:left="540"/>
        <w:jc w:val="both"/>
        <w:rPr>
          <w:rFonts w:ascii="Arial" w:hAnsi="Arial" w:cs="Arial"/>
          <w:sz w:val="14"/>
        </w:rPr>
      </w:pPr>
    </w:p>
    <w:p w14:paraId="02C8C474" w14:textId="77777777" w:rsidR="00C858E3" w:rsidRPr="008523BD" w:rsidRDefault="00C858E3" w:rsidP="00C858E3">
      <w:pPr>
        <w:numPr>
          <w:ilvl w:val="0"/>
          <w:numId w:val="10"/>
        </w:numPr>
        <w:tabs>
          <w:tab w:val="clear" w:pos="720"/>
        </w:tabs>
        <w:ind w:left="540" w:hanging="540"/>
        <w:jc w:val="both"/>
        <w:rPr>
          <w:rFonts w:ascii="Arial" w:hAnsi="Arial" w:cs="Arial"/>
          <w:sz w:val="20"/>
        </w:rPr>
      </w:pPr>
      <w:r w:rsidRPr="00932D08">
        <w:rPr>
          <w:rFonts w:ascii="Arial" w:hAnsi="Arial" w:cs="Arial"/>
          <w:sz w:val="20"/>
        </w:rPr>
        <w:t>Briefly describe how is indicative data, including Social Security numbers, protected</w:t>
      </w:r>
      <w:r w:rsidRPr="008523BD">
        <w:rPr>
          <w:rFonts w:ascii="Arial" w:hAnsi="Arial" w:cs="Arial"/>
          <w:sz w:val="20"/>
        </w:rPr>
        <w:t xml:space="preserve"> against fraud/theft (both internal and external threats), and what security protocols are in use to guard against fraud/theft?  </w:t>
      </w:r>
      <w:r w:rsidRPr="008523BD">
        <w:rPr>
          <w:rFonts w:ascii="Arial" w:hAnsi="Arial" w:cs="Arial"/>
          <w:sz w:val="20"/>
          <w:u w:val="single"/>
        </w:rPr>
        <w:t>Limit your response to 300 words</w:t>
      </w:r>
      <w:r w:rsidR="003F3DA3" w:rsidRPr="008523BD">
        <w:rPr>
          <w:rFonts w:ascii="Arial" w:hAnsi="Arial" w:cs="Arial"/>
          <w:sz w:val="20"/>
        </w:rPr>
        <w:t>.</w:t>
      </w:r>
    </w:p>
    <w:p w14:paraId="6B253CF4" w14:textId="77777777" w:rsidR="003F3DA3" w:rsidRPr="00564C37" w:rsidRDefault="003F3DA3" w:rsidP="003F3DA3">
      <w:pPr>
        <w:jc w:val="both"/>
        <w:rPr>
          <w:rFonts w:ascii="Arial" w:hAnsi="Arial" w:cs="Arial"/>
          <w:sz w:val="14"/>
        </w:rPr>
      </w:pPr>
    </w:p>
    <w:p w14:paraId="0EA039EF" w14:textId="77777777" w:rsidR="003F3DA3" w:rsidRPr="008523BD" w:rsidRDefault="003F3DA3" w:rsidP="003F3DA3">
      <w:pPr>
        <w:numPr>
          <w:ilvl w:val="0"/>
          <w:numId w:val="10"/>
        </w:numPr>
        <w:tabs>
          <w:tab w:val="clear" w:pos="720"/>
        </w:tabs>
        <w:ind w:left="540" w:hanging="540"/>
        <w:jc w:val="both"/>
        <w:rPr>
          <w:rFonts w:ascii="Arial" w:hAnsi="Arial" w:cs="Arial"/>
          <w:sz w:val="20"/>
        </w:rPr>
      </w:pPr>
      <w:r w:rsidRPr="008523BD">
        <w:rPr>
          <w:rFonts w:ascii="Arial" w:hAnsi="Arial" w:cs="Arial"/>
          <w:sz w:val="20"/>
        </w:rPr>
        <w:t xml:space="preserve">What is your firm’s policy for reimbursing participants who have lost assets from their plan accounts due to cyber-security events (hacking, etc.) and/or fraudulent activity? Describe any limits on losses that may apply at the Participant or Plan level.  </w:t>
      </w:r>
      <w:r w:rsidRPr="008523BD">
        <w:rPr>
          <w:rFonts w:ascii="Arial" w:hAnsi="Arial" w:cs="Arial"/>
          <w:sz w:val="20"/>
          <w:u w:val="single"/>
        </w:rPr>
        <w:t>Limit your response to 300 words</w:t>
      </w:r>
      <w:r w:rsidRPr="008523BD">
        <w:rPr>
          <w:rFonts w:ascii="Arial" w:hAnsi="Arial" w:cs="Arial"/>
          <w:sz w:val="20"/>
        </w:rPr>
        <w:t>.</w:t>
      </w:r>
    </w:p>
    <w:p w14:paraId="33DB2F69" w14:textId="77777777" w:rsidR="003F3DA3" w:rsidRPr="00564C37" w:rsidRDefault="003F3DA3" w:rsidP="003F3DA3">
      <w:pPr>
        <w:ind w:left="540"/>
        <w:jc w:val="both"/>
        <w:rPr>
          <w:rFonts w:ascii="Arial" w:hAnsi="Arial" w:cs="Arial"/>
          <w:sz w:val="14"/>
        </w:rPr>
      </w:pPr>
    </w:p>
    <w:p w14:paraId="7AB6A1B6" w14:textId="77777777" w:rsidR="00C858E3" w:rsidRPr="008523BD" w:rsidRDefault="00C858E3" w:rsidP="00C858E3">
      <w:pPr>
        <w:jc w:val="both"/>
        <w:rPr>
          <w:rFonts w:ascii="Arial" w:hAnsi="Arial" w:cs="Arial"/>
          <w:b/>
          <w:color w:val="0070C0"/>
          <w:sz w:val="20"/>
          <w:u w:val="single"/>
        </w:rPr>
      </w:pPr>
      <w:r w:rsidRPr="008523BD">
        <w:rPr>
          <w:rFonts w:ascii="Arial" w:hAnsi="Arial" w:cs="Arial"/>
          <w:b/>
          <w:color w:val="0070C0"/>
          <w:sz w:val="20"/>
          <w:u w:val="single"/>
        </w:rPr>
        <w:t>Custody:</w:t>
      </w:r>
    </w:p>
    <w:p w14:paraId="4B66C9C3" w14:textId="77777777" w:rsidR="00C858E3" w:rsidRPr="00564C37" w:rsidRDefault="00C858E3" w:rsidP="00C858E3">
      <w:pPr>
        <w:ind w:left="540" w:hanging="540"/>
        <w:jc w:val="both"/>
        <w:rPr>
          <w:rFonts w:ascii="Arial" w:hAnsi="Arial" w:cs="Arial"/>
          <w:sz w:val="14"/>
        </w:rPr>
      </w:pPr>
    </w:p>
    <w:p w14:paraId="478FE4B9" w14:textId="2BD92478" w:rsidR="00F8080F" w:rsidRPr="002F7366" w:rsidRDefault="00C858E3" w:rsidP="002F7366">
      <w:pPr>
        <w:numPr>
          <w:ilvl w:val="0"/>
          <w:numId w:val="10"/>
        </w:numPr>
        <w:jc w:val="both"/>
        <w:rPr>
          <w:rFonts w:ascii="Arial" w:hAnsi="Arial" w:cs="Arial"/>
          <w:sz w:val="20"/>
        </w:rPr>
      </w:pPr>
      <w:r w:rsidRPr="008523BD">
        <w:rPr>
          <w:rFonts w:ascii="Arial" w:hAnsi="Arial" w:cs="Arial"/>
          <w:sz w:val="20"/>
        </w:rPr>
        <w:t>Who would provide trustee/custodial services to the Plan? If not internal, disclose who you would partner with and the length of your relationship with them.</w:t>
      </w:r>
    </w:p>
    <w:p w14:paraId="76467787" w14:textId="77777777" w:rsidR="00C858E3" w:rsidRPr="00564C37" w:rsidRDefault="00C858E3" w:rsidP="00C858E3">
      <w:pPr>
        <w:ind w:left="540"/>
        <w:jc w:val="both"/>
        <w:rPr>
          <w:rFonts w:ascii="Garamond" w:hAnsi="Garamond"/>
          <w:sz w:val="16"/>
          <w:szCs w:val="22"/>
        </w:rPr>
      </w:pPr>
    </w:p>
    <w:p w14:paraId="08646C95" w14:textId="417FCE3E" w:rsidR="00C858E3" w:rsidRPr="00932D08" w:rsidRDefault="003C6B7E" w:rsidP="00C858E3">
      <w:pPr>
        <w:numPr>
          <w:ilvl w:val="0"/>
          <w:numId w:val="10"/>
        </w:numPr>
        <w:tabs>
          <w:tab w:val="left" w:pos="-5850"/>
          <w:tab w:val="left" w:pos="522"/>
        </w:tabs>
        <w:ind w:left="540" w:hanging="522"/>
        <w:jc w:val="both"/>
        <w:rPr>
          <w:rFonts w:ascii="Arial" w:hAnsi="Arial" w:cs="Arial"/>
          <w:sz w:val="20"/>
        </w:rPr>
      </w:pPr>
      <w:r w:rsidRPr="002F7366">
        <w:rPr>
          <w:rFonts w:ascii="Arial" w:hAnsi="Arial" w:cs="Arial"/>
          <w:sz w:val="20"/>
        </w:rPr>
        <w:lastRenderedPageBreak/>
        <w:t>Provide a one-</w:t>
      </w:r>
      <w:r w:rsidR="00C858E3" w:rsidRPr="002F7366">
        <w:rPr>
          <w:rFonts w:ascii="Arial" w:hAnsi="Arial" w:cs="Arial"/>
          <w:sz w:val="20"/>
        </w:rPr>
        <w:t>page diagram illustrating how assets flow from the client’s account, showing every organiz</w:t>
      </w:r>
      <w:r w:rsidR="00C858E3" w:rsidRPr="00932D08">
        <w:rPr>
          <w:rFonts w:ascii="Arial" w:hAnsi="Arial" w:cs="Arial"/>
          <w:sz w:val="20"/>
        </w:rPr>
        <w:t xml:space="preserve">ation that touches participant assets. This should include any trust company, custodian, bank, pass through bank, record keeper and investment company, etc. Include this in the Exhibit Folder and label it </w:t>
      </w:r>
      <w:r w:rsidR="00C858E3" w:rsidRPr="00932D08">
        <w:rPr>
          <w:rFonts w:ascii="Arial" w:hAnsi="Arial" w:cs="Arial"/>
          <w:sz w:val="20"/>
          <w:u w:val="single"/>
        </w:rPr>
        <w:t xml:space="preserve">Exhibit </w:t>
      </w:r>
      <w:r w:rsidR="008A299A" w:rsidRPr="00932D08">
        <w:rPr>
          <w:rFonts w:ascii="Arial" w:hAnsi="Arial" w:cs="Arial"/>
          <w:sz w:val="20"/>
          <w:u w:val="single"/>
        </w:rPr>
        <w:t>8</w:t>
      </w:r>
      <w:r w:rsidR="00C858E3" w:rsidRPr="00932D08">
        <w:rPr>
          <w:rFonts w:ascii="Arial" w:hAnsi="Arial" w:cs="Arial"/>
          <w:sz w:val="20"/>
        </w:rPr>
        <w:t>.</w:t>
      </w:r>
    </w:p>
    <w:p w14:paraId="0FA65165" w14:textId="77777777" w:rsidR="00C858E3" w:rsidRPr="00564C37" w:rsidRDefault="00C858E3" w:rsidP="00C858E3">
      <w:pPr>
        <w:tabs>
          <w:tab w:val="left" w:pos="-5850"/>
          <w:tab w:val="left" w:pos="-2880"/>
          <w:tab w:val="left" w:pos="522"/>
        </w:tabs>
        <w:ind w:left="540"/>
        <w:jc w:val="both"/>
        <w:rPr>
          <w:rFonts w:ascii="Arial" w:hAnsi="Arial" w:cs="Arial"/>
          <w:sz w:val="14"/>
        </w:rPr>
      </w:pPr>
    </w:p>
    <w:p w14:paraId="7A8D4B2E" w14:textId="77777777" w:rsidR="00C858E3" w:rsidRPr="002F7366" w:rsidRDefault="00C858E3" w:rsidP="00C858E3">
      <w:pPr>
        <w:numPr>
          <w:ilvl w:val="0"/>
          <w:numId w:val="10"/>
        </w:numPr>
        <w:tabs>
          <w:tab w:val="left" w:pos="-5850"/>
          <w:tab w:val="left" w:pos="-2880"/>
          <w:tab w:val="left" w:pos="522"/>
        </w:tabs>
        <w:ind w:left="540" w:hanging="522"/>
        <w:jc w:val="both"/>
        <w:rPr>
          <w:rFonts w:ascii="Arial" w:hAnsi="Arial" w:cs="Arial"/>
          <w:sz w:val="20"/>
        </w:rPr>
      </w:pPr>
      <w:r w:rsidRPr="002F7366">
        <w:rPr>
          <w:rFonts w:ascii="Arial" w:hAnsi="Arial" w:cs="Arial"/>
          <w:sz w:val="20"/>
        </w:rPr>
        <w:t>Provide a listing of the custodian’s insurance coverage in the specific categories provided in the table below.</w:t>
      </w:r>
    </w:p>
    <w:p w14:paraId="198A2C75" w14:textId="77777777" w:rsidR="00C858E3" w:rsidRPr="00564C37" w:rsidRDefault="00C858E3" w:rsidP="00C858E3">
      <w:pPr>
        <w:tabs>
          <w:tab w:val="left" w:pos="-5850"/>
          <w:tab w:val="left" w:pos="-2880"/>
          <w:tab w:val="left" w:pos="522"/>
        </w:tabs>
        <w:jc w:val="both"/>
        <w:rPr>
          <w:rFonts w:ascii="Arial" w:hAnsi="Arial" w:cs="Arial"/>
          <w:sz w:val="14"/>
        </w:rPr>
      </w:pPr>
    </w:p>
    <w:tbl>
      <w:tblPr>
        <w:tblW w:w="8496" w:type="dxa"/>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024"/>
        <w:gridCol w:w="2736"/>
        <w:gridCol w:w="2736"/>
      </w:tblGrid>
      <w:tr w:rsidR="003F3DA3" w:rsidRPr="002F7366" w14:paraId="67BAFF01" w14:textId="77777777" w:rsidTr="003F3DA3">
        <w:trPr>
          <w:trHeight w:val="376"/>
          <w:tblHeader/>
        </w:trPr>
        <w:tc>
          <w:tcPr>
            <w:tcW w:w="3024" w:type="dxa"/>
            <w:shd w:val="clear" w:color="auto" w:fill="0070C0"/>
            <w:vAlign w:val="bottom"/>
            <w:hideMark/>
          </w:tcPr>
          <w:p w14:paraId="64D84B02" w14:textId="77777777" w:rsidR="003F3DA3" w:rsidRPr="002F7366" w:rsidRDefault="003F3DA3" w:rsidP="009170CB">
            <w:pPr>
              <w:pStyle w:val="BodyTextIndent"/>
              <w:tabs>
                <w:tab w:val="left" w:pos="-7848"/>
                <w:tab w:val="left" w:pos="-2880"/>
              </w:tabs>
              <w:ind w:left="522"/>
              <w:jc w:val="center"/>
              <w:rPr>
                <w:rFonts w:ascii="Arial" w:hAnsi="Arial" w:cs="Arial"/>
                <w:b/>
                <w:color w:val="FFFFFF"/>
                <w:sz w:val="20"/>
                <w:lang w:val="en-US" w:eastAsia="en-US"/>
              </w:rPr>
            </w:pPr>
            <w:r w:rsidRPr="002F7366">
              <w:rPr>
                <w:rFonts w:ascii="Arial" w:hAnsi="Arial" w:cs="Arial"/>
                <w:b/>
                <w:color w:val="FFFFFF"/>
                <w:sz w:val="20"/>
                <w:lang w:val="en-US" w:eastAsia="en-US"/>
              </w:rPr>
              <w:t>Coverage</w:t>
            </w:r>
          </w:p>
        </w:tc>
        <w:tc>
          <w:tcPr>
            <w:tcW w:w="2736" w:type="dxa"/>
            <w:shd w:val="clear" w:color="auto" w:fill="0070C0"/>
            <w:vAlign w:val="bottom"/>
            <w:hideMark/>
          </w:tcPr>
          <w:p w14:paraId="58C28901" w14:textId="77777777" w:rsidR="003F3DA3" w:rsidRPr="002F7366" w:rsidRDefault="003F3DA3" w:rsidP="009170CB">
            <w:pPr>
              <w:pStyle w:val="BodyTextIndent"/>
              <w:tabs>
                <w:tab w:val="left" w:pos="-10530"/>
                <w:tab w:val="left" w:pos="-2880"/>
              </w:tabs>
              <w:ind w:left="0" w:firstLine="0"/>
              <w:jc w:val="center"/>
              <w:rPr>
                <w:rFonts w:ascii="Arial" w:hAnsi="Arial" w:cs="Arial"/>
                <w:b/>
                <w:color w:val="FFFFFF"/>
                <w:sz w:val="20"/>
                <w:lang w:val="en-US" w:eastAsia="en-US"/>
              </w:rPr>
            </w:pPr>
            <w:r w:rsidRPr="002F7366">
              <w:rPr>
                <w:rFonts w:ascii="Arial" w:hAnsi="Arial" w:cs="Arial"/>
                <w:b/>
                <w:color w:val="FFFFFF"/>
                <w:sz w:val="20"/>
                <w:lang w:val="en-US" w:eastAsia="en-US"/>
              </w:rPr>
              <w:t>Amount of Coverage</w:t>
            </w:r>
          </w:p>
        </w:tc>
        <w:tc>
          <w:tcPr>
            <w:tcW w:w="2736" w:type="dxa"/>
            <w:shd w:val="clear" w:color="auto" w:fill="0070C0"/>
            <w:vAlign w:val="bottom"/>
          </w:tcPr>
          <w:p w14:paraId="3A0EE02D" w14:textId="77777777" w:rsidR="003F3DA3" w:rsidRPr="002F7366" w:rsidRDefault="003F3DA3" w:rsidP="009170CB">
            <w:pPr>
              <w:pStyle w:val="BodyTextIndent"/>
              <w:tabs>
                <w:tab w:val="left" w:pos="-10530"/>
                <w:tab w:val="left" w:pos="-2880"/>
              </w:tabs>
              <w:ind w:left="0" w:firstLine="0"/>
              <w:jc w:val="center"/>
              <w:rPr>
                <w:rFonts w:ascii="Arial" w:hAnsi="Arial" w:cs="Arial"/>
                <w:b/>
                <w:color w:val="FFFFFF"/>
                <w:sz w:val="20"/>
                <w:lang w:val="en-US" w:eastAsia="en-US"/>
              </w:rPr>
            </w:pPr>
            <w:r w:rsidRPr="002F7366">
              <w:rPr>
                <w:rFonts w:ascii="Arial" w:hAnsi="Arial" w:cs="Arial"/>
                <w:b/>
                <w:color w:val="FFFFFF" w:themeColor="background1"/>
                <w:sz w:val="20"/>
                <w:lang w:val="en-US" w:eastAsia="en-US"/>
              </w:rPr>
              <w:t>Insurance Carrier</w:t>
            </w:r>
          </w:p>
        </w:tc>
      </w:tr>
      <w:tr w:rsidR="003F3DA3" w:rsidRPr="002F7366" w14:paraId="0300CC78" w14:textId="77777777" w:rsidTr="003F3DA3">
        <w:trPr>
          <w:trHeight w:val="288"/>
        </w:trPr>
        <w:tc>
          <w:tcPr>
            <w:tcW w:w="3024" w:type="dxa"/>
            <w:shd w:val="clear" w:color="auto" w:fill="BDD6EE" w:themeFill="accent1" w:themeFillTint="66"/>
            <w:vAlign w:val="center"/>
            <w:hideMark/>
          </w:tcPr>
          <w:p w14:paraId="0BD5AF58" w14:textId="77777777" w:rsidR="003F3DA3" w:rsidRPr="002F7366" w:rsidRDefault="003F3DA3" w:rsidP="009170CB">
            <w:pPr>
              <w:pStyle w:val="BodyTextIndent"/>
              <w:tabs>
                <w:tab w:val="left" w:pos="-7848"/>
                <w:tab w:val="left" w:pos="-2880"/>
              </w:tabs>
              <w:ind w:left="0" w:hanging="18"/>
              <w:jc w:val="right"/>
              <w:rPr>
                <w:rFonts w:ascii="Arial" w:hAnsi="Arial" w:cs="Arial"/>
                <w:sz w:val="20"/>
                <w:lang w:val="en-US" w:eastAsia="en-US"/>
              </w:rPr>
            </w:pPr>
            <w:r w:rsidRPr="002F7366">
              <w:rPr>
                <w:rFonts w:ascii="Arial" w:hAnsi="Arial" w:cs="Arial"/>
                <w:sz w:val="20"/>
                <w:lang w:val="en-US" w:eastAsia="en-US"/>
              </w:rPr>
              <w:t>General Liability:</w:t>
            </w:r>
          </w:p>
        </w:tc>
        <w:tc>
          <w:tcPr>
            <w:tcW w:w="2736" w:type="dxa"/>
            <w:shd w:val="clear" w:color="auto" w:fill="BDD6EE" w:themeFill="accent1" w:themeFillTint="66"/>
            <w:vAlign w:val="center"/>
          </w:tcPr>
          <w:p w14:paraId="1FB47E9D" w14:textId="77777777" w:rsidR="003F3DA3" w:rsidRPr="002F7366" w:rsidRDefault="003F3DA3" w:rsidP="009170CB">
            <w:pPr>
              <w:pStyle w:val="BodyTextIndent"/>
              <w:tabs>
                <w:tab w:val="left" w:pos="-10530"/>
                <w:tab w:val="left" w:pos="-2880"/>
              </w:tabs>
              <w:ind w:left="0" w:right="-126" w:hanging="504"/>
              <w:jc w:val="center"/>
              <w:rPr>
                <w:rFonts w:ascii="Arial" w:hAnsi="Arial" w:cs="Arial"/>
                <w:sz w:val="20"/>
                <w:lang w:val="en-US" w:eastAsia="en-US"/>
              </w:rPr>
            </w:pPr>
          </w:p>
        </w:tc>
        <w:tc>
          <w:tcPr>
            <w:tcW w:w="2736" w:type="dxa"/>
            <w:shd w:val="clear" w:color="auto" w:fill="BDD6EE" w:themeFill="accent1" w:themeFillTint="66"/>
          </w:tcPr>
          <w:p w14:paraId="6A6A16FD" w14:textId="77777777" w:rsidR="003F3DA3" w:rsidRPr="002F7366" w:rsidRDefault="003F3DA3" w:rsidP="003F3DA3">
            <w:pPr>
              <w:pStyle w:val="BodyTextIndent"/>
              <w:tabs>
                <w:tab w:val="left" w:pos="-10530"/>
                <w:tab w:val="left" w:pos="-2880"/>
              </w:tabs>
              <w:ind w:left="0" w:firstLine="0"/>
              <w:jc w:val="center"/>
              <w:rPr>
                <w:rFonts w:ascii="Arial" w:hAnsi="Arial" w:cs="Arial"/>
                <w:b/>
                <w:color w:val="FFFFFF"/>
                <w:sz w:val="20"/>
                <w:lang w:val="en-US" w:eastAsia="en-US"/>
              </w:rPr>
            </w:pPr>
          </w:p>
        </w:tc>
      </w:tr>
      <w:tr w:rsidR="003F3DA3" w:rsidRPr="002F7366" w14:paraId="31318283" w14:textId="77777777" w:rsidTr="003F3DA3">
        <w:trPr>
          <w:trHeight w:val="288"/>
        </w:trPr>
        <w:tc>
          <w:tcPr>
            <w:tcW w:w="3024" w:type="dxa"/>
            <w:vAlign w:val="center"/>
            <w:hideMark/>
          </w:tcPr>
          <w:p w14:paraId="50B0C1ED" w14:textId="77777777" w:rsidR="003F3DA3" w:rsidRPr="002F7366" w:rsidRDefault="003F3DA3" w:rsidP="009170CB">
            <w:pPr>
              <w:pStyle w:val="BodyTextIndent"/>
              <w:tabs>
                <w:tab w:val="left" w:pos="-7848"/>
                <w:tab w:val="left" w:pos="-2880"/>
              </w:tabs>
              <w:ind w:left="0" w:hanging="18"/>
              <w:jc w:val="right"/>
              <w:rPr>
                <w:rFonts w:ascii="Arial" w:hAnsi="Arial" w:cs="Arial"/>
                <w:sz w:val="20"/>
                <w:lang w:val="en-US" w:eastAsia="en-US"/>
              </w:rPr>
            </w:pPr>
            <w:r w:rsidRPr="002F7366">
              <w:rPr>
                <w:rFonts w:ascii="Arial" w:hAnsi="Arial" w:cs="Arial"/>
                <w:sz w:val="20"/>
                <w:lang w:val="en-US" w:eastAsia="en-US"/>
              </w:rPr>
              <w:t>Professional E&amp;O:</w:t>
            </w:r>
          </w:p>
        </w:tc>
        <w:tc>
          <w:tcPr>
            <w:tcW w:w="2736" w:type="dxa"/>
            <w:vAlign w:val="center"/>
          </w:tcPr>
          <w:p w14:paraId="280C92FE" w14:textId="77777777" w:rsidR="003F3DA3" w:rsidRPr="002F7366" w:rsidRDefault="003F3DA3" w:rsidP="009170CB">
            <w:pPr>
              <w:pStyle w:val="BodyTextIndent"/>
              <w:tabs>
                <w:tab w:val="left" w:pos="-10530"/>
                <w:tab w:val="left" w:pos="-2880"/>
              </w:tabs>
              <w:ind w:left="0" w:right="-126" w:hanging="504"/>
              <w:jc w:val="center"/>
              <w:rPr>
                <w:rFonts w:ascii="Arial" w:hAnsi="Arial" w:cs="Arial"/>
                <w:sz w:val="20"/>
                <w:lang w:val="en-US" w:eastAsia="en-US"/>
              </w:rPr>
            </w:pPr>
          </w:p>
        </w:tc>
        <w:tc>
          <w:tcPr>
            <w:tcW w:w="2736" w:type="dxa"/>
          </w:tcPr>
          <w:p w14:paraId="056FE85A" w14:textId="77777777" w:rsidR="003F3DA3" w:rsidRPr="002F7366" w:rsidRDefault="003F3DA3" w:rsidP="003F3DA3">
            <w:pPr>
              <w:pStyle w:val="BodyTextIndent"/>
              <w:tabs>
                <w:tab w:val="left" w:pos="-10530"/>
                <w:tab w:val="left" w:pos="-2880"/>
              </w:tabs>
              <w:ind w:left="0" w:firstLine="0"/>
              <w:jc w:val="center"/>
              <w:rPr>
                <w:rFonts w:ascii="Arial" w:hAnsi="Arial" w:cs="Arial"/>
                <w:b/>
                <w:color w:val="FFFFFF"/>
                <w:sz w:val="20"/>
                <w:lang w:val="en-US" w:eastAsia="en-US"/>
              </w:rPr>
            </w:pPr>
          </w:p>
        </w:tc>
      </w:tr>
      <w:tr w:rsidR="003F3DA3" w:rsidRPr="002F7366" w14:paraId="7F4537B0" w14:textId="77777777" w:rsidTr="003F3DA3">
        <w:trPr>
          <w:trHeight w:val="288"/>
        </w:trPr>
        <w:tc>
          <w:tcPr>
            <w:tcW w:w="3024" w:type="dxa"/>
            <w:shd w:val="clear" w:color="auto" w:fill="BDD6EE" w:themeFill="accent1" w:themeFillTint="66"/>
            <w:vAlign w:val="center"/>
            <w:hideMark/>
          </w:tcPr>
          <w:p w14:paraId="5368AFCF" w14:textId="77777777" w:rsidR="003F3DA3" w:rsidRPr="002F7366" w:rsidRDefault="003F3DA3" w:rsidP="009170CB">
            <w:pPr>
              <w:pStyle w:val="BodyTextIndent"/>
              <w:tabs>
                <w:tab w:val="left" w:pos="-7848"/>
                <w:tab w:val="left" w:pos="-2880"/>
              </w:tabs>
              <w:ind w:left="0" w:hanging="18"/>
              <w:jc w:val="right"/>
              <w:rPr>
                <w:rFonts w:ascii="Arial" w:hAnsi="Arial" w:cs="Arial"/>
                <w:sz w:val="20"/>
                <w:lang w:val="en-US" w:eastAsia="en-US"/>
              </w:rPr>
            </w:pPr>
            <w:r w:rsidRPr="002F7366">
              <w:rPr>
                <w:rFonts w:ascii="Arial" w:hAnsi="Arial" w:cs="Arial"/>
                <w:sz w:val="20"/>
                <w:lang w:val="en-US" w:eastAsia="en-US"/>
              </w:rPr>
              <w:t>Financial Institution Bond:</w:t>
            </w:r>
          </w:p>
        </w:tc>
        <w:tc>
          <w:tcPr>
            <w:tcW w:w="2736" w:type="dxa"/>
            <w:shd w:val="clear" w:color="auto" w:fill="BDD6EE" w:themeFill="accent1" w:themeFillTint="66"/>
            <w:vAlign w:val="center"/>
          </w:tcPr>
          <w:p w14:paraId="722D7854" w14:textId="77777777" w:rsidR="003F3DA3" w:rsidRPr="002F7366" w:rsidRDefault="003F3DA3" w:rsidP="009170CB">
            <w:pPr>
              <w:pStyle w:val="BodyTextIndent"/>
              <w:tabs>
                <w:tab w:val="left" w:pos="-10530"/>
                <w:tab w:val="left" w:pos="-2880"/>
              </w:tabs>
              <w:ind w:left="0" w:right="-126" w:hanging="504"/>
              <w:jc w:val="center"/>
              <w:rPr>
                <w:rFonts w:ascii="Arial" w:hAnsi="Arial" w:cs="Arial"/>
                <w:sz w:val="20"/>
                <w:lang w:val="en-US" w:eastAsia="en-US"/>
              </w:rPr>
            </w:pPr>
          </w:p>
        </w:tc>
        <w:tc>
          <w:tcPr>
            <w:tcW w:w="2736" w:type="dxa"/>
            <w:shd w:val="clear" w:color="auto" w:fill="BDD6EE" w:themeFill="accent1" w:themeFillTint="66"/>
          </w:tcPr>
          <w:p w14:paraId="556E3071" w14:textId="77777777" w:rsidR="003F3DA3" w:rsidRPr="002F7366" w:rsidRDefault="003F3DA3" w:rsidP="003F3DA3">
            <w:pPr>
              <w:pStyle w:val="BodyTextIndent"/>
              <w:tabs>
                <w:tab w:val="left" w:pos="-10530"/>
                <w:tab w:val="left" w:pos="-2880"/>
              </w:tabs>
              <w:ind w:left="0" w:firstLine="0"/>
              <w:jc w:val="center"/>
              <w:rPr>
                <w:rFonts w:ascii="Arial" w:hAnsi="Arial" w:cs="Arial"/>
                <w:b/>
                <w:color w:val="FFFFFF"/>
                <w:sz w:val="20"/>
                <w:lang w:val="en-US" w:eastAsia="en-US"/>
              </w:rPr>
            </w:pPr>
          </w:p>
        </w:tc>
      </w:tr>
      <w:tr w:rsidR="003F3DA3" w:rsidRPr="002F7366" w14:paraId="42BADAB7" w14:textId="77777777" w:rsidTr="003F3DA3">
        <w:trPr>
          <w:trHeight w:val="288"/>
        </w:trPr>
        <w:tc>
          <w:tcPr>
            <w:tcW w:w="3024" w:type="dxa"/>
            <w:vAlign w:val="center"/>
          </w:tcPr>
          <w:p w14:paraId="1D765692" w14:textId="77777777" w:rsidR="003F3DA3" w:rsidRPr="00673AD2" w:rsidRDefault="003F3DA3" w:rsidP="009170CB">
            <w:pPr>
              <w:pStyle w:val="BodyTextIndent"/>
              <w:tabs>
                <w:tab w:val="left" w:pos="-7848"/>
                <w:tab w:val="left" w:pos="-2880"/>
              </w:tabs>
              <w:ind w:left="0" w:hanging="18"/>
              <w:jc w:val="right"/>
              <w:rPr>
                <w:rFonts w:ascii="Arial" w:hAnsi="Arial" w:cs="Arial"/>
                <w:sz w:val="20"/>
                <w:lang w:val="en-US" w:eastAsia="en-US"/>
              </w:rPr>
            </w:pPr>
            <w:r w:rsidRPr="00673AD2">
              <w:rPr>
                <w:rFonts w:ascii="Arial" w:hAnsi="Arial" w:cs="Arial"/>
                <w:sz w:val="20"/>
                <w:lang w:val="en-US" w:eastAsia="en-US"/>
              </w:rPr>
              <w:t>Cyber Security:</w:t>
            </w:r>
          </w:p>
        </w:tc>
        <w:tc>
          <w:tcPr>
            <w:tcW w:w="2736" w:type="dxa"/>
            <w:vAlign w:val="center"/>
          </w:tcPr>
          <w:p w14:paraId="5FE3EDC9" w14:textId="77777777" w:rsidR="003F3DA3" w:rsidRPr="00673AD2" w:rsidRDefault="003F3DA3" w:rsidP="009170CB">
            <w:pPr>
              <w:pStyle w:val="BodyTextIndent"/>
              <w:tabs>
                <w:tab w:val="left" w:pos="-10530"/>
                <w:tab w:val="left" w:pos="-2880"/>
              </w:tabs>
              <w:ind w:left="0" w:right="-126" w:hanging="504"/>
              <w:jc w:val="center"/>
              <w:rPr>
                <w:rFonts w:ascii="Arial" w:hAnsi="Arial" w:cs="Arial"/>
                <w:sz w:val="20"/>
                <w:lang w:val="en-US" w:eastAsia="en-US"/>
              </w:rPr>
            </w:pPr>
          </w:p>
        </w:tc>
        <w:tc>
          <w:tcPr>
            <w:tcW w:w="2736" w:type="dxa"/>
          </w:tcPr>
          <w:p w14:paraId="4626348D" w14:textId="77777777" w:rsidR="003F3DA3" w:rsidRPr="002F7366" w:rsidRDefault="003F3DA3" w:rsidP="003F3DA3">
            <w:pPr>
              <w:pStyle w:val="BodyTextIndent"/>
              <w:tabs>
                <w:tab w:val="left" w:pos="-10530"/>
                <w:tab w:val="left" w:pos="-2880"/>
              </w:tabs>
              <w:ind w:left="0" w:firstLine="0"/>
              <w:jc w:val="center"/>
              <w:rPr>
                <w:rFonts w:ascii="Arial" w:hAnsi="Arial" w:cs="Arial"/>
                <w:b/>
                <w:color w:val="FFFFFF"/>
                <w:sz w:val="20"/>
                <w:lang w:val="en-US" w:eastAsia="en-US"/>
              </w:rPr>
            </w:pPr>
          </w:p>
        </w:tc>
      </w:tr>
      <w:tr w:rsidR="003F3DA3" w:rsidRPr="002F7366" w14:paraId="34330F82" w14:textId="77777777" w:rsidTr="003F3DA3">
        <w:trPr>
          <w:trHeight w:val="288"/>
        </w:trPr>
        <w:tc>
          <w:tcPr>
            <w:tcW w:w="3024" w:type="dxa"/>
            <w:shd w:val="clear" w:color="auto" w:fill="BDD6EE" w:themeFill="accent1" w:themeFillTint="66"/>
            <w:vAlign w:val="center"/>
            <w:hideMark/>
          </w:tcPr>
          <w:p w14:paraId="156581FD" w14:textId="77777777" w:rsidR="003F3DA3" w:rsidRPr="002F7366" w:rsidRDefault="003F3DA3" w:rsidP="009170CB">
            <w:pPr>
              <w:pStyle w:val="BodyTextIndent"/>
              <w:tabs>
                <w:tab w:val="left" w:pos="-7848"/>
                <w:tab w:val="left" w:pos="-2880"/>
              </w:tabs>
              <w:ind w:left="0" w:hanging="18"/>
              <w:jc w:val="right"/>
              <w:rPr>
                <w:rFonts w:ascii="Arial" w:hAnsi="Arial" w:cs="Arial"/>
                <w:sz w:val="20"/>
                <w:lang w:val="en-US" w:eastAsia="en-US"/>
              </w:rPr>
            </w:pPr>
            <w:r w:rsidRPr="002F7366">
              <w:rPr>
                <w:rFonts w:ascii="Arial" w:hAnsi="Arial" w:cs="Arial"/>
                <w:sz w:val="20"/>
                <w:lang w:val="en-US" w:eastAsia="en-US"/>
              </w:rPr>
              <w:t>Other(s):</w:t>
            </w:r>
          </w:p>
        </w:tc>
        <w:tc>
          <w:tcPr>
            <w:tcW w:w="2736" w:type="dxa"/>
            <w:shd w:val="clear" w:color="auto" w:fill="BDD6EE" w:themeFill="accent1" w:themeFillTint="66"/>
            <w:vAlign w:val="center"/>
          </w:tcPr>
          <w:p w14:paraId="723882C6" w14:textId="77777777" w:rsidR="003F3DA3" w:rsidRPr="002F7366" w:rsidRDefault="003F3DA3" w:rsidP="009170CB">
            <w:pPr>
              <w:pStyle w:val="BodyTextIndent"/>
              <w:tabs>
                <w:tab w:val="left" w:pos="-10530"/>
                <w:tab w:val="left" w:pos="-2880"/>
              </w:tabs>
              <w:ind w:left="0" w:right="-126" w:hanging="504"/>
              <w:jc w:val="center"/>
              <w:rPr>
                <w:rFonts w:ascii="Arial" w:hAnsi="Arial" w:cs="Arial"/>
                <w:sz w:val="20"/>
                <w:lang w:val="en-US" w:eastAsia="en-US"/>
              </w:rPr>
            </w:pPr>
          </w:p>
        </w:tc>
        <w:tc>
          <w:tcPr>
            <w:tcW w:w="2736" w:type="dxa"/>
            <w:shd w:val="clear" w:color="auto" w:fill="BDD6EE" w:themeFill="accent1" w:themeFillTint="66"/>
          </w:tcPr>
          <w:p w14:paraId="7CFDEB26" w14:textId="77777777" w:rsidR="003F3DA3" w:rsidRPr="002F7366" w:rsidRDefault="003F3DA3" w:rsidP="003F3DA3">
            <w:pPr>
              <w:pStyle w:val="BodyTextIndent"/>
              <w:tabs>
                <w:tab w:val="left" w:pos="-10530"/>
                <w:tab w:val="left" w:pos="-2880"/>
              </w:tabs>
              <w:ind w:left="0" w:firstLine="0"/>
              <w:jc w:val="center"/>
              <w:rPr>
                <w:rFonts w:ascii="Arial" w:hAnsi="Arial" w:cs="Arial"/>
                <w:b/>
                <w:color w:val="FFFFFF"/>
                <w:sz w:val="20"/>
                <w:lang w:val="en-US" w:eastAsia="en-US"/>
              </w:rPr>
            </w:pPr>
          </w:p>
        </w:tc>
      </w:tr>
    </w:tbl>
    <w:p w14:paraId="25E6CE10" w14:textId="77777777" w:rsidR="00C858E3" w:rsidRPr="002F7366" w:rsidRDefault="00C858E3" w:rsidP="00C858E3">
      <w:pPr>
        <w:jc w:val="both"/>
        <w:rPr>
          <w:rFonts w:ascii="Arial" w:hAnsi="Arial" w:cs="Arial"/>
          <w:b/>
          <w:sz w:val="20"/>
        </w:rPr>
      </w:pPr>
    </w:p>
    <w:p w14:paraId="33E9C9F4" w14:textId="0E5DB20A" w:rsidR="00FE3CE3" w:rsidRDefault="00FE3CE3">
      <w:pPr>
        <w:rPr>
          <w:rFonts w:ascii="Arial" w:hAnsi="Arial" w:cs="Arial"/>
          <w:sz w:val="20"/>
        </w:rPr>
      </w:pPr>
      <w:r>
        <w:rPr>
          <w:rFonts w:ascii="Arial" w:hAnsi="Arial" w:cs="Arial"/>
          <w:sz w:val="20"/>
        </w:rPr>
        <w:br w:type="page"/>
      </w:r>
    </w:p>
    <w:p w14:paraId="2AF55E19" w14:textId="77777777" w:rsidR="00C858E3" w:rsidRPr="002F7366" w:rsidRDefault="00C858E3" w:rsidP="00C858E3">
      <w:pPr>
        <w:pStyle w:val="ListParagraph"/>
        <w:numPr>
          <w:ilvl w:val="0"/>
          <w:numId w:val="8"/>
        </w:numPr>
        <w:spacing w:after="0" w:line="240" w:lineRule="auto"/>
        <w:ind w:left="540" w:hanging="540"/>
        <w:rPr>
          <w:rFonts w:ascii="Arial" w:hAnsi="Arial" w:cs="Arial"/>
          <w:b/>
          <w:color w:val="0070C0"/>
          <w:sz w:val="24"/>
          <w:szCs w:val="24"/>
        </w:rPr>
      </w:pPr>
      <w:r w:rsidRPr="002F7366">
        <w:rPr>
          <w:rFonts w:ascii="Arial" w:hAnsi="Arial" w:cs="Arial"/>
          <w:b/>
          <w:color w:val="0070C0"/>
          <w:sz w:val="24"/>
          <w:szCs w:val="24"/>
        </w:rPr>
        <w:lastRenderedPageBreak/>
        <w:t xml:space="preserve">Participant </w:t>
      </w:r>
      <w:r w:rsidRPr="002F7366">
        <w:rPr>
          <w:rFonts w:ascii="Arial" w:hAnsi="Arial" w:cs="Arial"/>
          <w:b/>
          <w:color w:val="0070C0"/>
          <w:sz w:val="24"/>
          <w:szCs w:val="24"/>
          <w:lang w:val="en-US"/>
        </w:rPr>
        <w:t>Services</w:t>
      </w:r>
    </w:p>
    <w:p w14:paraId="2227B15C" w14:textId="77777777" w:rsidR="00C858E3" w:rsidRPr="002F7366" w:rsidRDefault="00C858E3" w:rsidP="00C858E3">
      <w:pPr>
        <w:pStyle w:val="ListParagraph"/>
        <w:spacing w:after="0" w:line="240" w:lineRule="auto"/>
        <w:ind w:left="540"/>
        <w:rPr>
          <w:rFonts w:ascii="Arial" w:hAnsi="Arial" w:cs="Arial"/>
          <w:b/>
          <w:color w:val="0070C0"/>
          <w:sz w:val="20"/>
          <w:szCs w:val="20"/>
          <w:lang w:val="en-US"/>
        </w:rPr>
      </w:pPr>
    </w:p>
    <w:p w14:paraId="67CBECD0" w14:textId="77777777" w:rsidR="00C858E3" w:rsidRPr="002F7366" w:rsidRDefault="00C858E3" w:rsidP="00C858E3">
      <w:pPr>
        <w:pStyle w:val="ListParagraph"/>
        <w:spacing w:after="0" w:line="240" w:lineRule="auto"/>
        <w:ind w:left="0"/>
        <w:rPr>
          <w:rFonts w:ascii="Arial" w:hAnsi="Arial" w:cs="Arial"/>
          <w:b/>
          <w:color w:val="0070C0"/>
          <w:sz w:val="20"/>
          <w:szCs w:val="20"/>
          <w:u w:val="single"/>
          <w:lang w:val="en-US"/>
        </w:rPr>
      </w:pPr>
      <w:r w:rsidRPr="002F7366">
        <w:rPr>
          <w:rFonts w:ascii="Arial" w:hAnsi="Arial" w:cs="Arial"/>
          <w:b/>
          <w:color w:val="0070C0"/>
          <w:sz w:val="20"/>
          <w:szCs w:val="20"/>
          <w:u w:val="single"/>
          <w:lang w:val="en-US"/>
        </w:rPr>
        <w:t>On-line Advice / Managed Account Services:</w:t>
      </w:r>
    </w:p>
    <w:p w14:paraId="1548D1F7" w14:textId="77777777" w:rsidR="00C858E3" w:rsidRPr="002F7366" w:rsidRDefault="00C858E3" w:rsidP="00C858E3">
      <w:pPr>
        <w:pStyle w:val="ListParagraph"/>
        <w:spacing w:after="0" w:line="240" w:lineRule="auto"/>
        <w:ind w:left="0"/>
        <w:rPr>
          <w:rFonts w:ascii="Arial" w:hAnsi="Arial" w:cs="Arial"/>
          <w:b/>
          <w:color w:val="0070C0"/>
          <w:sz w:val="20"/>
          <w:szCs w:val="20"/>
          <w:lang w:val="en-US"/>
        </w:rPr>
      </w:pPr>
    </w:p>
    <w:p w14:paraId="25ABA183" w14:textId="77777777" w:rsidR="00C858E3" w:rsidRPr="002F7366" w:rsidRDefault="00C858E3" w:rsidP="00694605">
      <w:pPr>
        <w:pStyle w:val="BodyText2"/>
        <w:numPr>
          <w:ilvl w:val="0"/>
          <w:numId w:val="9"/>
        </w:numPr>
        <w:rPr>
          <w:rFonts w:ascii="Arial" w:hAnsi="Arial" w:cs="Arial"/>
          <w:b/>
          <w:sz w:val="20"/>
        </w:rPr>
      </w:pPr>
      <w:r w:rsidRPr="002F7366">
        <w:rPr>
          <w:rFonts w:ascii="Arial" w:hAnsi="Arial" w:cs="Arial"/>
          <w:sz w:val="20"/>
          <w:lang w:val="en-US"/>
        </w:rPr>
        <w:t xml:space="preserve">If requested, </w:t>
      </w:r>
      <w:proofErr w:type="spellStart"/>
      <w:r w:rsidRPr="002F7366">
        <w:rPr>
          <w:rFonts w:ascii="Arial" w:hAnsi="Arial" w:cs="Arial"/>
          <w:sz w:val="20"/>
          <w:lang w:val="en-US"/>
        </w:rPr>
        <w:t>w</w:t>
      </w:r>
      <w:r w:rsidRPr="002F7366">
        <w:rPr>
          <w:rFonts w:ascii="Arial" w:hAnsi="Arial" w:cs="Arial"/>
          <w:sz w:val="20"/>
        </w:rPr>
        <w:t>ill</w:t>
      </w:r>
      <w:proofErr w:type="spellEnd"/>
      <w:r w:rsidRPr="002F7366">
        <w:rPr>
          <w:rFonts w:ascii="Arial" w:hAnsi="Arial" w:cs="Arial"/>
          <w:sz w:val="20"/>
        </w:rPr>
        <w:t xml:space="preserve"> your Firm offer a</w:t>
      </w:r>
      <w:r w:rsidRPr="002F7366">
        <w:rPr>
          <w:rFonts w:ascii="Arial" w:hAnsi="Arial" w:cs="Arial"/>
          <w:sz w:val="20"/>
          <w:lang w:val="en-US"/>
        </w:rPr>
        <w:t xml:space="preserve">n on-line advice and/or </w:t>
      </w:r>
      <w:r w:rsidRPr="002F7366">
        <w:rPr>
          <w:rFonts w:ascii="Arial" w:hAnsi="Arial" w:cs="Arial"/>
          <w:sz w:val="20"/>
        </w:rPr>
        <w:t xml:space="preserve">managed </w:t>
      </w:r>
      <w:proofErr w:type="spellStart"/>
      <w:r w:rsidRPr="002F7366">
        <w:rPr>
          <w:rFonts w:ascii="Arial" w:hAnsi="Arial" w:cs="Arial"/>
          <w:sz w:val="20"/>
          <w:lang w:val="en-US"/>
        </w:rPr>
        <w:t>acc</w:t>
      </w:r>
      <w:r w:rsidRPr="002F7366">
        <w:rPr>
          <w:rFonts w:ascii="Arial" w:hAnsi="Arial" w:cs="Arial"/>
          <w:sz w:val="20"/>
        </w:rPr>
        <w:t>ount</w:t>
      </w:r>
      <w:proofErr w:type="spellEnd"/>
      <w:r w:rsidRPr="002F7366">
        <w:rPr>
          <w:rFonts w:ascii="Arial" w:hAnsi="Arial" w:cs="Arial"/>
          <w:sz w:val="20"/>
        </w:rPr>
        <w:t xml:space="preserve"> service</w:t>
      </w:r>
      <w:r w:rsidRPr="002F7366">
        <w:rPr>
          <w:rFonts w:ascii="Arial" w:hAnsi="Arial" w:cs="Arial"/>
          <w:sz w:val="20"/>
          <w:lang w:val="en-US"/>
        </w:rPr>
        <w:t xml:space="preserve"> </w:t>
      </w:r>
      <w:r w:rsidRPr="002F7366">
        <w:rPr>
          <w:rFonts w:ascii="Arial" w:hAnsi="Arial" w:cs="Arial"/>
          <w:sz w:val="20"/>
        </w:rPr>
        <w:t xml:space="preserve">to </w:t>
      </w:r>
      <w:r w:rsidRPr="002F7366">
        <w:rPr>
          <w:rFonts w:ascii="Arial" w:hAnsi="Arial" w:cs="Arial"/>
          <w:sz w:val="20"/>
          <w:lang w:val="en-US"/>
        </w:rPr>
        <w:t>the Plan Sponsor</w:t>
      </w:r>
      <w:r w:rsidRPr="002F7366">
        <w:rPr>
          <w:rFonts w:ascii="Arial" w:hAnsi="Arial" w:cs="Arial"/>
          <w:sz w:val="20"/>
        </w:rPr>
        <w:t>’s participants? (Yes/No) If yes, complete the chart below.</w:t>
      </w:r>
    </w:p>
    <w:p w14:paraId="445FDB95" w14:textId="77777777" w:rsidR="00C858E3" w:rsidRPr="002F7366" w:rsidRDefault="00C858E3" w:rsidP="00C858E3">
      <w:pPr>
        <w:pStyle w:val="BodyText2"/>
        <w:jc w:val="left"/>
        <w:rPr>
          <w:rFonts w:ascii="Arial" w:hAnsi="Arial" w:cs="Arial"/>
          <w:b/>
          <w:sz w:val="20"/>
        </w:rPr>
      </w:pPr>
    </w:p>
    <w:tbl>
      <w:tblPr>
        <w:tblW w:w="8376"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5040"/>
        <w:gridCol w:w="1668"/>
        <w:gridCol w:w="1668"/>
      </w:tblGrid>
      <w:tr w:rsidR="00C858E3" w:rsidRPr="002F7366" w14:paraId="748B3983" w14:textId="77777777" w:rsidTr="009170CB">
        <w:trPr>
          <w:trHeight w:val="300"/>
          <w:jc w:val="center"/>
        </w:trPr>
        <w:tc>
          <w:tcPr>
            <w:tcW w:w="5040" w:type="dxa"/>
            <w:tcBorders>
              <w:top w:val="single" w:sz="4" w:space="0" w:color="1F497D"/>
              <w:left w:val="single" w:sz="4" w:space="0" w:color="1F497D"/>
              <w:bottom w:val="single" w:sz="4" w:space="0" w:color="1F497D"/>
              <w:right w:val="single" w:sz="4" w:space="0" w:color="1F497D"/>
            </w:tcBorders>
            <w:shd w:val="clear" w:color="auto" w:fill="0070C0"/>
            <w:vAlign w:val="center"/>
            <w:hideMark/>
          </w:tcPr>
          <w:p w14:paraId="2C77B76D" w14:textId="77777777" w:rsidR="00C858E3" w:rsidRPr="002F7366" w:rsidRDefault="00C858E3" w:rsidP="009170CB">
            <w:pPr>
              <w:pStyle w:val="BodyTextIndent"/>
              <w:tabs>
                <w:tab w:val="left" w:pos="-7848"/>
                <w:tab w:val="left" w:pos="-2880"/>
              </w:tabs>
              <w:ind w:left="522"/>
              <w:jc w:val="center"/>
              <w:rPr>
                <w:rFonts w:ascii="Arial" w:hAnsi="Arial" w:cs="Arial"/>
                <w:b/>
                <w:color w:val="FFFFFF"/>
                <w:sz w:val="20"/>
                <w:lang w:val="en-US" w:eastAsia="en-US"/>
              </w:rPr>
            </w:pPr>
            <w:r w:rsidRPr="002F7366">
              <w:rPr>
                <w:rFonts w:ascii="Arial" w:hAnsi="Arial" w:cs="Arial"/>
                <w:b/>
                <w:color w:val="FFFFFF"/>
                <w:sz w:val="20"/>
                <w:lang w:val="en-US" w:eastAsia="en-US"/>
              </w:rPr>
              <w:br w:type="page"/>
            </w:r>
          </w:p>
        </w:tc>
        <w:tc>
          <w:tcPr>
            <w:tcW w:w="1668" w:type="dxa"/>
            <w:tcBorders>
              <w:top w:val="single" w:sz="4" w:space="0" w:color="1F497D"/>
              <w:left w:val="single" w:sz="4" w:space="0" w:color="1F497D"/>
              <w:bottom w:val="single" w:sz="4" w:space="0" w:color="1F497D"/>
              <w:right w:val="single" w:sz="4" w:space="0" w:color="1F497D"/>
            </w:tcBorders>
            <w:shd w:val="clear" w:color="auto" w:fill="0070C0"/>
            <w:vAlign w:val="center"/>
          </w:tcPr>
          <w:p w14:paraId="07C49157" w14:textId="77777777" w:rsidR="00C858E3" w:rsidRPr="002F7366" w:rsidRDefault="00C858E3" w:rsidP="009170CB">
            <w:pPr>
              <w:pStyle w:val="BodyTextIndent"/>
              <w:tabs>
                <w:tab w:val="left" w:pos="-7848"/>
                <w:tab w:val="left" w:pos="-2880"/>
              </w:tabs>
              <w:ind w:left="522"/>
              <w:jc w:val="center"/>
              <w:rPr>
                <w:rFonts w:ascii="Arial" w:hAnsi="Arial" w:cs="Arial"/>
                <w:b/>
                <w:color w:val="FFFFFF"/>
                <w:sz w:val="20"/>
                <w:lang w:val="en-US" w:eastAsia="en-US"/>
              </w:rPr>
            </w:pPr>
            <w:r w:rsidRPr="002F7366">
              <w:rPr>
                <w:rFonts w:ascii="Arial" w:hAnsi="Arial" w:cs="Arial"/>
                <w:b/>
                <w:color w:val="FFFFFF"/>
                <w:sz w:val="20"/>
                <w:lang w:val="en-US" w:eastAsia="en-US"/>
              </w:rPr>
              <w:t>On-line</w:t>
            </w:r>
          </w:p>
          <w:p w14:paraId="1B0867B0" w14:textId="77777777" w:rsidR="00C858E3" w:rsidRPr="002F7366" w:rsidRDefault="00C858E3" w:rsidP="009170CB">
            <w:pPr>
              <w:pStyle w:val="BodyTextIndent"/>
              <w:tabs>
                <w:tab w:val="left" w:pos="-7848"/>
                <w:tab w:val="left" w:pos="-2880"/>
              </w:tabs>
              <w:ind w:left="522"/>
              <w:jc w:val="center"/>
              <w:rPr>
                <w:rFonts w:ascii="Arial" w:hAnsi="Arial" w:cs="Arial"/>
                <w:b/>
                <w:color w:val="FFFFFF"/>
                <w:sz w:val="20"/>
                <w:lang w:val="en-US" w:eastAsia="en-US"/>
              </w:rPr>
            </w:pPr>
            <w:r w:rsidRPr="002F7366">
              <w:rPr>
                <w:rFonts w:ascii="Arial" w:hAnsi="Arial" w:cs="Arial"/>
                <w:b/>
                <w:color w:val="FFFFFF"/>
                <w:sz w:val="20"/>
                <w:lang w:val="en-US" w:eastAsia="en-US"/>
              </w:rPr>
              <w:t xml:space="preserve">Advice </w:t>
            </w:r>
          </w:p>
          <w:p w14:paraId="2C7E7D71" w14:textId="77777777" w:rsidR="00C858E3" w:rsidRPr="002F7366" w:rsidRDefault="00C858E3" w:rsidP="009170CB">
            <w:pPr>
              <w:pStyle w:val="BodyTextIndent"/>
              <w:tabs>
                <w:tab w:val="left" w:pos="-7848"/>
                <w:tab w:val="left" w:pos="-2880"/>
              </w:tabs>
              <w:ind w:left="522"/>
              <w:jc w:val="center"/>
              <w:rPr>
                <w:rFonts w:ascii="Arial" w:hAnsi="Arial" w:cs="Arial"/>
                <w:b/>
                <w:color w:val="FFFFFF"/>
                <w:sz w:val="20"/>
                <w:lang w:val="en-US" w:eastAsia="en-US"/>
              </w:rPr>
            </w:pPr>
            <w:r w:rsidRPr="002F7366">
              <w:rPr>
                <w:rFonts w:ascii="Arial" w:hAnsi="Arial" w:cs="Arial"/>
                <w:b/>
                <w:color w:val="FFFFFF"/>
                <w:sz w:val="20"/>
                <w:lang w:val="en-US" w:eastAsia="en-US"/>
              </w:rPr>
              <w:t>Service</w:t>
            </w:r>
          </w:p>
        </w:tc>
        <w:tc>
          <w:tcPr>
            <w:tcW w:w="1668" w:type="dxa"/>
            <w:tcBorders>
              <w:top w:val="single" w:sz="4" w:space="0" w:color="1F497D"/>
              <w:left w:val="single" w:sz="4" w:space="0" w:color="1F497D"/>
              <w:bottom w:val="single" w:sz="4" w:space="0" w:color="1F497D"/>
              <w:right w:val="single" w:sz="4" w:space="0" w:color="1F497D"/>
            </w:tcBorders>
            <w:shd w:val="clear" w:color="auto" w:fill="0070C0"/>
          </w:tcPr>
          <w:p w14:paraId="0B9F1BDD" w14:textId="77777777" w:rsidR="00C858E3" w:rsidRPr="002F7366" w:rsidRDefault="00C858E3" w:rsidP="009170CB">
            <w:pPr>
              <w:pStyle w:val="BodyTextIndent"/>
              <w:tabs>
                <w:tab w:val="left" w:pos="-7848"/>
                <w:tab w:val="left" w:pos="-2880"/>
              </w:tabs>
              <w:ind w:left="522"/>
              <w:jc w:val="center"/>
              <w:rPr>
                <w:rFonts w:ascii="Arial" w:hAnsi="Arial" w:cs="Arial"/>
                <w:b/>
                <w:color w:val="FFFFFF"/>
                <w:sz w:val="20"/>
                <w:lang w:val="en-US" w:eastAsia="en-US"/>
              </w:rPr>
            </w:pPr>
            <w:r w:rsidRPr="002F7366">
              <w:rPr>
                <w:rFonts w:ascii="Arial" w:hAnsi="Arial" w:cs="Arial"/>
                <w:b/>
                <w:color w:val="FFFFFF"/>
                <w:sz w:val="20"/>
                <w:lang w:val="en-US" w:eastAsia="en-US"/>
              </w:rPr>
              <w:t>Managed</w:t>
            </w:r>
          </w:p>
          <w:p w14:paraId="71FCAF85" w14:textId="77777777" w:rsidR="00C858E3" w:rsidRPr="002F7366" w:rsidRDefault="00C858E3" w:rsidP="009170CB">
            <w:pPr>
              <w:pStyle w:val="BodyTextIndent"/>
              <w:tabs>
                <w:tab w:val="left" w:pos="-7848"/>
                <w:tab w:val="left" w:pos="-2880"/>
              </w:tabs>
              <w:ind w:left="522"/>
              <w:jc w:val="center"/>
              <w:rPr>
                <w:rFonts w:ascii="Arial" w:hAnsi="Arial" w:cs="Arial"/>
                <w:b/>
                <w:color w:val="FFFFFF"/>
                <w:sz w:val="20"/>
                <w:lang w:val="en-US" w:eastAsia="en-US"/>
              </w:rPr>
            </w:pPr>
            <w:r w:rsidRPr="002F7366">
              <w:rPr>
                <w:rFonts w:ascii="Arial" w:hAnsi="Arial" w:cs="Arial"/>
                <w:b/>
                <w:color w:val="FFFFFF"/>
                <w:sz w:val="20"/>
                <w:lang w:val="en-US" w:eastAsia="en-US"/>
              </w:rPr>
              <w:t>Account</w:t>
            </w:r>
          </w:p>
          <w:p w14:paraId="05E6710A" w14:textId="77777777" w:rsidR="00C858E3" w:rsidRPr="002F7366" w:rsidRDefault="00C858E3" w:rsidP="009170CB">
            <w:pPr>
              <w:pStyle w:val="BodyTextIndent"/>
              <w:tabs>
                <w:tab w:val="left" w:pos="-7848"/>
                <w:tab w:val="left" w:pos="-2880"/>
              </w:tabs>
              <w:ind w:left="522"/>
              <w:jc w:val="center"/>
              <w:rPr>
                <w:rFonts w:ascii="Arial" w:hAnsi="Arial" w:cs="Arial"/>
                <w:b/>
                <w:color w:val="FFFFFF"/>
                <w:sz w:val="20"/>
                <w:lang w:val="en-US" w:eastAsia="en-US"/>
              </w:rPr>
            </w:pPr>
            <w:r w:rsidRPr="002F7366">
              <w:rPr>
                <w:rFonts w:ascii="Arial" w:hAnsi="Arial" w:cs="Arial"/>
                <w:b/>
                <w:color w:val="FFFFFF"/>
                <w:sz w:val="20"/>
                <w:lang w:val="en-US" w:eastAsia="en-US"/>
              </w:rPr>
              <w:t>Service</w:t>
            </w:r>
          </w:p>
        </w:tc>
      </w:tr>
      <w:tr w:rsidR="00C858E3" w:rsidRPr="002F7366" w14:paraId="1391B4DF" w14:textId="77777777" w:rsidTr="002C3EAE">
        <w:trPr>
          <w:trHeight w:val="300"/>
          <w:jc w:val="center"/>
        </w:trPr>
        <w:tc>
          <w:tcPr>
            <w:tcW w:w="504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1C2A4F3A" w14:textId="77777777" w:rsidR="00C858E3" w:rsidRPr="002F7366" w:rsidRDefault="00C858E3" w:rsidP="009170CB">
            <w:pPr>
              <w:tabs>
                <w:tab w:val="left" w:pos="-2880"/>
                <w:tab w:val="left" w:pos="-2790"/>
              </w:tabs>
              <w:jc w:val="right"/>
              <w:rPr>
                <w:rFonts w:ascii="Arial" w:hAnsi="Arial" w:cs="Arial"/>
                <w:color w:val="000000"/>
                <w:sz w:val="20"/>
              </w:rPr>
            </w:pPr>
            <w:r w:rsidRPr="002F7366">
              <w:rPr>
                <w:rFonts w:ascii="Arial" w:hAnsi="Arial" w:cs="Arial"/>
                <w:color w:val="000000"/>
                <w:sz w:val="20"/>
              </w:rPr>
              <w:t>On-line advice/managed account service provider:</w:t>
            </w:r>
          </w:p>
        </w:tc>
        <w:tc>
          <w:tcPr>
            <w:tcW w:w="166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1E2E28A2" w14:textId="77777777" w:rsidR="00C858E3" w:rsidRPr="002F7366" w:rsidRDefault="00C858E3" w:rsidP="009170CB">
            <w:pPr>
              <w:tabs>
                <w:tab w:val="left" w:pos="-2880"/>
                <w:tab w:val="left" w:pos="-2790"/>
              </w:tabs>
              <w:jc w:val="center"/>
              <w:rPr>
                <w:rFonts w:ascii="Arial" w:hAnsi="Arial" w:cs="Arial"/>
                <w:color w:val="000000"/>
                <w:sz w:val="20"/>
              </w:rPr>
            </w:pPr>
          </w:p>
        </w:tc>
        <w:tc>
          <w:tcPr>
            <w:tcW w:w="166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BD98A0B" w14:textId="77777777" w:rsidR="00C858E3" w:rsidRPr="002F7366" w:rsidRDefault="00C858E3" w:rsidP="009170CB">
            <w:pPr>
              <w:tabs>
                <w:tab w:val="left" w:pos="-2880"/>
                <w:tab w:val="left" w:pos="-2790"/>
              </w:tabs>
              <w:jc w:val="center"/>
              <w:rPr>
                <w:rFonts w:ascii="Arial" w:hAnsi="Arial" w:cs="Arial"/>
                <w:color w:val="000000"/>
                <w:sz w:val="20"/>
              </w:rPr>
            </w:pPr>
          </w:p>
        </w:tc>
      </w:tr>
      <w:tr w:rsidR="00C858E3" w:rsidRPr="002F7366" w14:paraId="7EF88855" w14:textId="77777777" w:rsidTr="009170CB">
        <w:trPr>
          <w:trHeight w:val="300"/>
          <w:jc w:val="center"/>
        </w:trPr>
        <w:tc>
          <w:tcPr>
            <w:tcW w:w="504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57D47FA4" w14:textId="77777777" w:rsidR="00C858E3" w:rsidRPr="002F7366" w:rsidRDefault="00C858E3" w:rsidP="009170CB">
            <w:pPr>
              <w:tabs>
                <w:tab w:val="left" w:pos="-2880"/>
                <w:tab w:val="left" w:pos="-2790"/>
              </w:tabs>
              <w:jc w:val="right"/>
              <w:rPr>
                <w:rFonts w:ascii="Arial" w:hAnsi="Arial" w:cs="Arial"/>
                <w:color w:val="000000"/>
                <w:sz w:val="20"/>
              </w:rPr>
            </w:pPr>
            <w:r w:rsidRPr="002F7366">
              <w:rPr>
                <w:rFonts w:ascii="Arial" w:hAnsi="Arial" w:cs="Arial"/>
                <w:color w:val="000000"/>
                <w:sz w:val="20"/>
              </w:rPr>
              <w:t>Name of service:</w:t>
            </w:r>
          </w:p>
        </w:tc>
        <w:tc>
          <w:tcPr>
            <w:tcW w:w="1668"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0E318C00" w14:textId="77777777" w:rsidR="00C858E3" w:rsidRPr="002F7366" w:rsidRDefault="00C858E3" w:rsidP="009170CB">
            <w:pPr>
              <w:tabs>
                <w:tab w:val="left" w:pos="-2880"/>
                <w:tab w:val="left" w:pos="-2790"/>
              </w:tabs>
              <w:jc w:val="center"/>
              <w:rPr>
                <w:rFonts w:ascii="Arial" w:hAnsi="Arial" w:cs="Arial"/>
                <w:color w:val="000000"/>
                <w:sz w:val="20"/>
              </w:rPr>
            </w:pPr>
          </w:p>
        </w:tc>
        <w:tc>
          <w:tcPr>
            <w:tcW w:w="1668"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1DD4922D" w14:textId="77777777" w:rsidR="00C858E3" w:rsidRPr="002F7366" w:rsidRDefault="00C858E3" w:rsidP="009170CB">
            <w:pPr>
              <w:tabs>
                <w:tab w:val="left" w:pos="-2880"/>
                <w:tab w:val="left" w:pos="-2790"/>
              </w:tabs>
              <w:jc w:val="center"/>
              <w:rPr>
                <w:rFonts w:ascii="Arial" w:hAnsi="Arial" w:cs="Arial"/>
                <w:color w:val="000000"/>
                <w:sz w:val="20"/>
              </w:rPr>
            </w:pPr>
          </w:p>
        </w:tc>
      </w:tr>
      <w:tr w:rsidR="00C858E3" w:rsidRPr="002F7366" w14:paraId="30163379" w14:textId="77777777" w:rsidTr="002C3EAE">
        <w:trPr>
          <w:trHeight w:val="300"/>
          <w:jc w:val="center"/>
        </w:trPr>
        <w:tc>
          <w:tcPr>
            <w:tcW w:w="504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1F9329BB" w14:textId="77777777" w:rsidR="00C858E3" w:rsidRPr="002F7366" w:rsidRDefault="00C858E3" w:rsidP="009170CB">
            <w:pPr>
              <w:tabs>
                <w:tab w:val="left" w:pos="-2880"/>
                <w:tab w:val="left" w:pos="-2790"/>
              </w:tabs>
              <w:jc w:val="right"/>
              <w:rPr>
                <w:rFonts w:ascii="Arial" w:hAnsi="Arial" w:cs="Arial"/>
                <w:color w:val="000000"/>
                <w:sz w:val="20"/>
              </w:rPr>
            </w:pPr>
            <w:r w:rsidRPr="002F7366">
              <w:rPr>
                <w:rFonts w:ascii="Arial" w:hAnsi="Arial" w:cs="Arial"/>
                <w:color w:val="000000"/>
                <w:sz w:val="20"/>
              </w:rPr>
              <w:t>Used since:</w:t>
            </w:r>
          </w:p>
        </w:tc>
        <w:tc>
          <w:tcPr>
            <w:tcW w:w="166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BB4A05B" w14:textId="77777777" w:rsidR="00C858E3" w:rsidRPr="002F7366" w:rsidRDefault="00C858E3" w:rsidP="009170CB">
            <w:pPr>
              <w:tabs>
                <w:tab w:val="left" w:pos="-2880"/>
                <w:tab w:val="left" w:pos="-2790"/>
              </w:tabs>
              <w:jc w:val="center"/>
              <w:rPr>
                <w:rFonts w:ascii="Arial" w:hAnsi="Arial" w:cs="Arial"/>
                <w:color w:val="000000"/>
                <w:sz w:val="20"/>
              </w:rPr>
            </w:pPr>
          </w:p>
        </w:tc>
        <w:tc>
          <w:tcPr>
            <w:tcW w:w="166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B78B075" w14:textId="77777777" w:rsidR="00C858E3" w:rsidRPr="002F7366" w:rsidRDefault="00C858E3" w:rsidP="009170CB">
            <w:pPr>
              <w:tabs>
                <w:tab w:val="left" w:pos="-2880"/>
                <w:tab w:val="left" w:pos="-2790"/>
              </w:tabs>
              <w:jc w:val="center"/>
              <w:rPr>
                <w:rFonts w:ascii="Arial" w:hAnsi="Arial" w:cs="Arial"/>
                <w:color w:val="000000"/>
                <w:sz w:val="20"/>
              </w:rPr>
            </w:pPr>
          </w:p>
        </w:tc>
      </w:tr>
      <w:tr w:rsidR="00C858E3" w:rsidRPr="002F7366" w14:paraId="69D45483" w14:textId="77777777" w:rsidTr="009170CB">
        <w:trPr>
          <w:trHeight w:val="300"/>
          <w:jc w:val="center"/>
        </w:trPr>
        <w:tc>
          <w:tcPr>
            <w:tcW w:w="5040"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14:paraId="5EC180EC" w14:textId="77777777" w:rsidR="00C858E3" w:rsidRPr="002F7366" w:rsidRDefault="00C858E3" w:rsidP="009170CB">
            <w:pPr>
              <w:tabs>
                <w:tab w:val="left" w:pos="-2880"/>
                <w:tab w:val="left" w:pos="-2790"/>
              </w:tabs>
              <w:jc w:val="right"/>
              <w:rPr>
                <w:rFonts w:ascii="Arial" w:hAnsi="Arial" w:cs="Arial"/>
                <w:color w:val="000000"/>
                <w:sz w:val="20"/>
              </w:rPr>
            </w:pPr>
            <w:r w:rsidRPr="002F7366">
              <w:rPr>
                <w:rFonts w:ascii="Arial" w:hAnsi="Arial" w:cs="Arial"/>
                <w:color w:val="000000"/>
                <w:sz w:val="20"/>
              </w:rPr>
              <w:t>Total number of participants utilizing service:</w:t>
            </w:r>
          </w:p>
        </w:tc>
        <w:tc>
          <w:tcPr>
            <w:tcW w:w="1668"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407BC104" w14:textId="77777777" w:rsidR="00C858E3" w:rsidRPr="002F7366" w:rsidRDefault="00C858E3" w:rsidP="009170CB">
            <w:pPr>
              <w:tabs>
                <w:tab w:val="left" w:pos="-2880"/>
                <w:tab w:val="left" w:pos="-2790"/>
              </w:tabs>
              <w:jc w:val="center"/>
              <w:rPr>
                <w:rFonts w:ascii="Arial" w:hAnsi="Arial" w:cs="Arial"/>
                <w:color w:val="000000"/>
                <w:sz w:val="20"/>
              </w:rPr>
            </w:pPr>
          </w:p>
        </w:tc>
        <w:tc>
          <w:tcPr>
            <w:tcW w:w="1668"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66A883C7" w14:textId="77777777" w:rsidR="00C858E3" w:rsidRPr="002F7366" w:rsidRDefault="00C858E3" w:rsidP="009170CB">
            <w:pPr>
              <w:tabs>
                <w:tab w:val="left" w:pos="-2880"/>
                <w:tab w:val="left" w:pos="-2790"/>
              </w:tabs>
              <w:jc w:val="center"/>
              <w:rPr>
                <w:rFonts w:ascii="Arial" w:hAnsi="Arial" w:cs="Arial"/>
                <w:color w:val="000000"/>
                <w:sz w:val="20"/>
              </w:rPr>
            </w:pPr>
          </w:p>
        </w:tc>
      </w:tr>
      <w:tr w:rsidR="00C858E3" w:rsidRPr="002F7366" w14:paraId="14A4F911" w14:textId="77777777" w:rsidTr="002C3EAE">
        <w:trPr>
          <w:trHeight w:val="300"/>
          <w:jc w:val="center"/>
        </w:trPr>
        <w:tc>
          <w:tcPr>
            <w:tcW w:w="504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11BB2306" w14:textId="77777777" w:rsidR="00C858E3" w:rsidRPr="002F7366" w:rsidRDefault="00C858E3" w:rsidP="009170CB">
            <w:pPr>
              <w:tabs>
                <w:tab w:val="left" w:pos="-2880"/>
                <w:tab w:val="left" w:pos="-2790"/>
              </w:tabs>
              <w:jc w:val="right"/>
              <w:rPr>
                <w:rFonts w:ascii="Arial" w:hAnsi="Arial" w:cs="Arial"/>
                <w:color w:val="000000"/>
                <w:sz w:val="20"/>
              </w:rPr>
            </w:pPr>
            <w:r w:rsidRPr="002F7366">
              <w:rPr>
                <w:rFonts w:ascii="Arial" w:hAnsi="Arial" w:cs="Arial"/>
                <w:color w:val="000000"/>
                <w:sz w:val="20"/>
              </w:rPr>
              <w:t>Total number of plans utilizing service:</w:t>
            </w:r>
          </w:p>
        </w:tc>
        <w:tc>
          <w:tcPr>
            <w:tcW w:w="166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33B5334" w14:textId="77777777" w:rsidR="00C858E3" w:rsidRPr="002F7366" w:rsidRDefault="00C858E3" w:rsidP="009170CB">
            <w:pPr>
              <w:tabs>
                <w:tab w:val="left" w:pos="-2880"/>
                <w:tab w:val="left" w:pos="-2790"/>
              </w:tabs>
              <w:jc w:val="center"/>
              <w:rPr>
                <w:rFonts w:ascii="Arial" w:hAnsi="Arial" w:cs="Arial"/>
                <w:color w:val="000000"/>
                <w:sz w:val="20"/>
              </w:rPr>
            </w:pPr>
          </w:p>
        </w:tc>
        <w:tc>
          <w:tcPr>
            <w:tcW w:w="166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5F3CA4F" w14:textId="77777777" w:rsidR="00C858E3" w:rsidRPr="002F7366" w:rsidRDefault="00C858E3" w:rsidP="009170CB">
            <w:pPr>
              <w:tabs>
                <w:tab w:val="left" w:pos="-2880"/>
                <w:tab w:val="left" w:pos="-2790"/>
              </w:tabs>
              <w:jc w:val="center"/>
              <w:rPr>
                <w:rFonts w:ascii="Arial" w:hAnsi="Arial" w:cs="Arial"/>
                <w:color w:val="000000"/>
                <w:sz w:val="20"/>
              </w:rPr>
            </w:pPr>
          </w:p>
        </w:tc>
      </w:tr>
      <w:tr w:rsidR="00C858E3" w:rsidRPr="002F7366" w14:paraId="1E2FEDE8" w14:textId="77777777" w:rsidTr="009170CB">
        <w:trPr>
          <w:trHeight w:val="300"/>
          <w:jc w:val="center"/>
        </w:trPr>
        <w:tc>
          <w:tcPr>
            <w:tcW w:w="5040"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14:paraId="17F3B5C7" w14:textId="77777777" w:rsidR="00C858E3" w:rsidRPr="002F7366" w:rsidRDefault="00C858E3" w:rsidP="009170CB">
            <w:pPr>
              <w:tabs>
                <w:tab w:val="left" w:pos="-2880"/>
                <w:tab w:val="left" w:pos="-2790"/>
              </w:tabs>
              <w:jc w:val="right"/>
              <w:rPr>
                <w:rFonts w:ascii="Arial" w:hAnsi="Arial" w:cs="Arial"/>
                <w:color w:val="000000"/>
                <w:sz w:val="20"/>
              </w:rPr>
            </w:pPr>
            <w:r w:rsidRPr="002F7366">
              <w:rPr>
                <w:rFonts w:ascii="Arial" w:hAnsi="Arial" w:cs="Arial"/>
                <w:color w:val="000000"/>
                <w:sz w:val="20"/>
              </w:rPr>
              <w:t>Total amount of participant assets in the service:</w:t>
            </w:r>
          </w:p>
        </w:tc>
        <w:tc>
          <w:tcPr>
            <w:tcW w:w="1668"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7B915A66" w14:textId="77777777" w:rsidR="00C858E3" w:rsidRPr="002F7366" w:rsidRDefault="00C858E3" w:rsidP="009170CB">
            <w:pPr>
              <w:tabs>
                <w:tab w:val="left" w:pos="-2880"/>
                <w:tab w:val="left" w:pos="-2790"/>
              </w:tabs>
              <w:jc w:val="center"/>
              <w:rPr>
                <w:rFonts w:ascii="Arial" w:hAnsi="Arial" w:cs="Arial"/>
                <w:color w:val="000000"/>
                <w:sz w:val="20"/>
              </w:rPr>
            </w:pPr>
          </w:p>
        </w:tc>
        <w:tc>
          <w:tcPr>
            <w:tcW w:w="1668"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1245E35C" w14:textId="77777777" w:rsidR="00C858E3" w:rsidRPr="002F7366" w:rsidRDefault="00C858E3" w:rsidP="009170CB">
            <w:pPr>
              <w:tabs>
                <w:tab w:val="left" w:pos="-2880"/>
                <w:tab w:val="left" w:pos="-2790"/>
              </w:tabs>
              <w:jc w:val="center"/>
              <w:rPr>
                <w:rFonts w:ascii="Arial" w:hAnsi="Arial" w:cs="Arial"/>
                <w:color w:val="000000"/>
                <w:sz w:val="20"/>
              </w:rPr>
            </w:pPr>
          </w:p>
        </w:tc>
      </w:tr>
      <w:tr w:rsidR="00C858E3" w:rsidRPr="002F7366" w14:paraId="7E18A9F3" w14:textId="77777777" w:rsidTr="002C3EAE">
        <w:trPr>
          <w:trHeight w:val="300"/>
          <w:jc w:val="center"/>
        </w:trPr>
        <w:tc>
          <w:tcPr>
            <w:tcW w:w="504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2FC69A93" w14:textId="77777777" w:rsidR="00C858E3" w:rsidRPr="002F7366" w:rsidRDefault="00C858E3" w:rsidP="009170CB">
            <w:pPr>
              <w:tabs>
                <w:tab w:val="left" w:pos="-2880"/>
                <w:tab w:val="left" w:pos="-2790"/>
              </w:tabs>
              <w:jc w:val="right"/>
              <w:rPr>
                <w:rFonts w:ascii="Arial" w:hAnsi="Arial" w:cs="Arial"/>
                <w:color w:val="000000"/>
                <w:sz w:val="20"/>
              </w:rPr>
            </w:pPr>
            <w:r w:rsidRPr="002F7366">
              <w:rPr>
                <w:rFonts w:ascii="Arial" w:hAnsi="Arial" w:cs="Arial"/>
                <w:color w:val="000000"/>
                <w:sz w:val="20"/>
              </w:rPr>
              <w:t>Average participant utilization rate per plan:</w:t>
            </w:r>
          </w:p>
        </w:tc>
        <w:tc>
          <w:tcPr>
            <w:tcW w:w="166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124C334" w14:textId="77777777" w:rsidR="00C858E3" w:rsidRPr="002F7366" w:rsidRDefault="00C858E3" w:rsidP="009170CB">
            <w:pPr>
              <w:tabs>
                <w:tab w:val="left" w:pos="-2880"/>
                <w:tab w:val="left" w:pos="-2790"/>
              </w:tabs>
              <w:jc w:val="center"/>
              <w:rPr>
                <w:rFonts w:ascii="Arial" w:hAnsi="Arial" w:cs="Arial"/>
                <w:color w:val="000000"/>
                <w:sz w:val="20"/>
              </w:rPr>
            </w:pPr>
          </w:p>
        </w:tc>
        <w:tc>
          <w:tcPr>
            <w:tcW w:w="166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A619EDF" w14:textId="77777777" w:rsidR="00C858E3" w:rsidRPr="002F7366" w:rsidRDefault="00C858E3" w:rsidP="009170CB">
            <w:pPr>
              <w:tabs>
                <w:tab w:val="left" w:pos="-2880"/>
                <w:tab w:val="left" w:pos="-2790"/>
              </w:tabs>
              <w:jc w:val="center"/>
              <w:rPr>
                <w:rFonts w:ascii="Arial" w:hAnsi="Arial" w:cs="Arial"/>
                <w:color w:val="000000"/>
                <w:sz w:val="20"/>
              </w:rPr>
            </w:pPr>
          </w:p>
        </w:tc>
      </w:tr>
    </w:tbl>
    <w:p w14:paraId="133CC06C" w14:textId="77777777" w:rsidR="00C858E3" w:rsidRPr="002F7366" w:rsidRDefault="00C858E3" w:rsidP="00C858E3">
      <w:pPr>
        <w:pStyle w:val="BodyText2"/>
        <w:tabs>
          <w:tab w:val="left" w:pos="-2880"/>
        </w:tabs>
        <w:ind w:left="360"/>
        <w:jc w:val="left"/>
        <w:rPr>
          <w:rFonts w:ascii="Arial" w:hAnsi="Arial" w:cs="Arial"/>
          <w:b/>
          <w:sz w:val="20"/>
          <w:lang w:val="en-US"/>
        </w:rPr>
      </w:pPr>
    </w:p>
    <w:p w14:paraId="1CAEAD81" w14:textId="77777777" w:rsidR="009F1898" w:rsidRPr="002F7366" w:rsidRDefault="009F1898" w:rsidP="009B6095">
      <w:pPr>
        <w:pStyle w:val="BodyText2"/>
        <w:numPr>
          <w:ilvl w:val="0"/>
          <w:numId w:val="9"/>
        </w:numPr>
        <w:ind w:left="540" w:hanging="540"/>
        <w:rPr>
          <w:rFonts w:ascii="Arial" w:hAnsi="Arial" w:cs="Arial"/>
          <w:sz w:val="20"/>
        </w:rPr>
      </w:pPr>
      <w:bookmarkStart w:id="5" w:name="_Hlk534707027"/>
      <w:r w:rsidRPr="002F7366">
        <w:rPr>
          <w:rFonts w:ascii="Arial" w:hAnsi="Arial" w:cs="Arial"/>
          <w:sz w:val="20"/>
        </w:rPr>
        <w:t>Could the Plan Sponsor choose to exclude the managed account service and offer only online advice?</w:t>
      </w:r>
      <w:r w:rsidR="009B6095" w:rsidRPr="002F7366">
        <w:rPr>
          <w:rFonts w:ascii="Arial" w:hAnsi="Arial" w:cs="Arial"/>
          <w:sz w:val="20"/>
        </w:rPr>
        <w:t xml:space="preserve"> </w:t>
      </w:r>
      <w:r w:rsidRPr="002F7366">
        <w:rPr>
          <w:rFonts w:ascii="Arial" w:hAnsi="Arial" w:cs="Arial"/>
          <w:sz w:val="20"/>
        </w:rPr>
        <w:t>(Yes/No)</w:t>
      </w:r>
    </w:p>
    <w:p w14:paraId="7442DF2A" w14:textId="77777777" w:rsidR="003F3DA3" w:rsidRPr="002F7366" w:rsidRDefault="003F3DA3" w:rsidP="003F3DA3">
      <w:pPr>
        <w:pStyle w:val="BodyText2"/>
        <w:ind w:left="540"/>
        <w:rPr>
          <w:rFonts w:ascii="Arial" w:hAnsi="Arial" w:cs="Arial"/>
          <w:sz w:val="20"/>
        </w:rPr>
      </w:pPr>
    </w:p>
    <w:p w14:paraId="44783C07" w14:textId="77777777" w:rsidR="003F3DA3" w:rsidRPr="002F7366" w:rsidRDefault="003F3DA3" w:rsidP="003F3DA3">
      <w:pPr>
        <w:pStyle w:val="BodyText2"/>
        <w:numPr>
          <w:ilvl w:val="0"/>
          <w:numId w:val="9"/>
        </w:numPr>
        <w:ind w:left="540" w:hanging="540"/>
        <w:rPr>
          <w:rFonts w:ascii="Arial" w:hAnsi="Arial" w:cs="Arial"/>
          <w:sz w:val="20"/>
        </w:rPr>
      </w:pPr>
      <w:r w:rsidRPr="002F7366">
        <w:rPr>
          <w:rFonts w:ascii="Arial" w:hAnsi="Arial" w:cs="Arial"/>
          <w:sz w:val="20"/>
        </w:rPr>
        <w:t>Can your Firm offer managed accounts only to retirees and separated participants? (Yes/No)</w:t>
      </w:r>
    </w:p>
    <w:p w14:paraId="53A3B66D" w14:textId="77777777" w:rsidR="003F3DA3" w:rsidRPr="002F7366" w:rsidRDefault="003F3DA3" w:rsidP="003F3DA3">
      <w:pPr>
        <w:pStyle w:val="BodyText2"/>
        <w:ind w:left="540"/>
        <w:rPr>
          <w:rFonts w:ascii="Arial" w:hAnsi="Arial" w:cs="Arial"/>
          <w:sz w:val="20"/>
        </w:rPr>
      </w:pPr>
    </w:p>
    <w:p w14:paraId="4A9A644A" w14:textId="77777777" w:rsidR="003F3DA3" w:rsidRPr="002F7366" w:rsidRDefault="003F3DA3" w:rsidP="003F3DA3">
      <w:pPr>
        <w:pStyle w:val="BodyText2"/>
        <w:numPr>
          <w:ilvl w:val="0"/>
          <w:numId w:val="9"/>
        </w:numPr>
        <w:ind w:left="540" w:hanging="540"/>
        <w:rPr>
          <w:rFonts w:ascii="Arial" w:hAnsi="Arial" w:cs="Arial"/>
          <w:sz w:val="20"/>
          <w:u w:val="single"/>
        </w:rPr>
      </w:pPr>
      <w:r w:rsidRPr="002F7366">
        <w:rPr>
          <w:rFonts w:ascii="Arial" w:hAnsi="Arial" w:cs="Arial"/>
          <w:sz w:val="20"/>
        </w:rPr>
        <w:t>Does your firm provide a managed account service that is specifically designed for retirees, including those who are taking distributions? (Yes/No) If yes, briefly explain the unique features and pricing of this service.</w:t>
      </w:r>
      <w:r w:rsidR="00827614" w:rsidRPr="002F7366">
        <w:rPr>
          <w:rFonts w:ascii="Arial" w:hAnsi="Arial" w:cs="Arial"/>
          <w:sz w:val="20"/>
          <w:lang w:val="en-US"/>
        </w:rPr>
        <w:t xml:space="preserve">  </w:t>
      </w:r>
      <w:r w:rsidR="00827614" w:rsidRPr="002F7366">
        <w:rPr>
          <w:rFonts w:ascii="Arial" w:hAnsi="Arial" w:cs="Arial"/>
          <w:sz w:val="20"/>
          <w:u w:val="single"/>
          <w:lang w:val="en-US"/>
        </w:rPr>
        <w:t>Limit your response to 200 words.</w:t>
      </w:r>
    </w:p>
    <w:p w14:paraId="20064BEB" w14:textId="77777777" w:rsidR="00827614" w:rsidRPr="002F7366" w:rsidRDefault="00827614" w:rsidP="00827614">
      <w:pPr>
        <w:pStyle w:val="BodyText2"/>
        <w:rPr>
          <w:rFonts w:ascii="Arial" w:hAnsi="Arial" w:cs="Arial"/>
          <w:sz w:val="20"/>
          <w:u w:val="single"/>
        </w:rPr>
      </w:pPr>
    </w:p>
    <w:p w14:paraId="2C9B3277" w14:textId="77777777" w:rsidR="00827614" w:rsidRPr="00932D08" w:rsidRDefault="00827614" w:rsidP="00827614">
      <w:pPr>
        <w:pStyle w:val="BodyText2"/>
        <w:numPr>
          <w:ilvl w:val="0"/>
          <w:numId w:val="9"/>
        </w:numPr>
        <w:ind w:left="540" w:hanging="540"/>
        <w:rPr>
          <w:rFonts w:ascii="Arial" w:hAnsi="Arial" w:cs="Arial"/>
          <w:sz w:val="20"/>
        </w:rPr>
      </w:pPr>
      <w:r w:rsidRPr="002F7366">
        <w:rPr>
          <w:rFonts w:ascii="Arial" w:hAnsi="Arial" w:cs="Arial"/>
          <w:sz w:val="20"/>
        </w:rPr>
        <w:t>If you answered “Ye</w:t>
      </w:r>
      <w:r w:rsidRPr="00932D08">
        <w:rPr>
          <w:rFonts w:ascii="Arial" w:hAnsi="Arial" w:cs="Arial"/>
          <w:sz w:val="20"/>
        </w:rPr>
        <w:t>s” to C4 above, does the distribution model used in the managed account service allow for distributions to be paid from a specific investment option (i.e., Stable Value)? (Yes/No)</w:t>
      </w:r>
    </w:p>
    <w:bookmarkEnd w:id="5"/>
    <w:p w14:paraId="58EBCCA1" w14:textId="77777777" w:rsidR="00C858E3" w:rsidRPr="00932D08" w:rsidRDefault="00C858E3" w:rsidP="003F3DA3">
      <w:pPr>
        <w:pStyle w:val="BodyText2"/>
        <w:ind w:left="540"/>
        <w:rPr>
          <w:rFonts w:ascii="Arial" w:hAnsi="Arial" w:cs="Arial"/>
          <w:sz w:val="20"/>
        </w:rPr>
      </w:pPr>
    </w:p>
    <w:p w14:paraId="69162EAD" w14:textId="37E95C91" w:rsidR="00C858E3" w:rsidRPr="00932D08" w:rsidRDefault="00C858E3" w:rsidP="00C858E3">
      <w:pPr>
        <w:pStyle w:val="BodyText2"/>
        <w:numPr>
          <w:ilvl w:val="0"/>
          <w:numId w:val="9"/>
        </w:numPr>
        <w:ind w:left="540"/>
        <w:rPr>
          <w:rFonts w:ascii="Arial" w:hAnsi="Arial" w:cs="Arial"/>
          <w:b/>
          <w:sz w:val="20"/>
        </w:rPr>
      </w:pPr>
      <w:r w:rsidRPr="00932D08">
        <w:rPr>
          <w:rFonts w:ascii="Arial" w:hAnsi="Arial" w:cs="Arial"/>
          <w:sz w:val="20"/>
        </w:rPr>
        <w:t xml:space="preserve">If you have indicated above that your Firm will provide investment advice, either through the use of an online advice tool or otherwise, provide a sample investment advice report document that is provided to participants. Include this in </w:t>
      </w:r>
      <w:r w:rsidRPr="00932D08">
        <w:rPr>
          <w:rFonts w:ascii="Arial" w:hAnsi="Arial" w:cs="Arial"/>
          <w:sz w:val="20"/>
          <w:lang w:val="en-US"/>
        </w:rPr>
        <w:t>the E</w:t>
      </w:r>
      <w:proofErr w:type="spellStart"/>
      <w:r w:rsidRPr="00932D08">
        <w:rPr>
          <w:rFonts w:ascii="Arial" w:hAnsi="Arial" w:cs="Arial"/>
          <w:sz w:val="20"/>
        </w:rPr>
        <w:t>xhibit</w:t>
      </w:r>
      <w:proofErr w:type="spellEnd"/>
      <w:r w:rsidRPr="00932D08">
        <w:rPr>
          <w:rFonts w:ascii="Arial" w:hAnsi="Arial" w:cs="Arial"/>
          <w:sz w:val="20"/>
        </w:rPr>
        <w:t xml:space="preserve"> </w:t>
      </w:r>
      <w:r w:rsidRPr="00932D08">
        <w:rPr>
          <w:rFonts w:ascii="Arial" w:hAnsi="Arial" w:cs="Arial"/>
          <w:sz w:val="20"/>
          <w:lang w:val="en-US"/>
        </w:rPr>
        <w:t>Folder</w:t>
      </w:r>
      <w:r w:rsidRPr="00932D08">
        <w:rPr>
          <w:rFonts w:ascii="Arial" w:hAnsi="Arial" w:cs="Arial"/>
          <w:sz w:val="20"/>
        </w:rPr>
        <w:t xml:space="preserve"> and label it </w:t>
      </w:r>
      <w:r w:rsidRPr="00932D08">
        <w:rPr>
          <w:rFonts w:ascii="Arial" w:hAnsi="Arial" w:cs="Arial"/>
          <w:sz w:val="20"/>
          <w:u w:val="single"/>
        </w:rPr>
        <w:t xml:space="preserve">Exhibit </w:t>
      </w:r>
      <w:r w:rsidR="008A299A" w:rsidRPr="00932D08">
        <w:rPr>
          <w:rFonts w:ascii="Arial" w:hAnsi="Arial" w:cs="Arial"/>
          <w:sz w:val="20"/>
          <w:u w:val="single"/>
          <w:lang w:val="en-US"/>
        </w:rPr>
        <w:t>9</w:t>
      </w:r>
      <w:r w:rsidRPr="00932D08">
        <w:rPr>
          <w:rFonts w:ascii="Arial" w:hAnsi="Arial" w:cs="Arial"/>
          <w:sz w:val="20"/>
        </w:rPr>
        <w:t>.</w:t>
      </w:r>
    </w:p>
    <w:p w14:paraId="13099C29" w14:textId="77777777" w:rsidR="00827614" w:rsidRPr="00932D08" w:rsidRDefault="00827614" w:rsidP="00827614">
      <w:pPr>
        <w:pStyle w:val="BodyText2"/>
        <w:rPr>
          <w:rFonts w:ascii="Arial" w:hAnsi="Arial" w:cs="Arial"/>
          <w:b/>
          <w:sz w:val="20"/>
        </w:rPr>
      </w:pPr>
    </w:p>
    <w:p w14:paraId="72B8874A" w14:textId="77777777" w:rsidR="00827614" w:rsidRPr="002F7366" w:rsidRDefault="00827614" w:rsidP="00827614">
      <w:pPr>
        <w:pStyle w:val="BodyText2"/>
        <w:numPr>
          <w:ilvl w:val="0"/>
          <w:numId w:val="9"/>
        </w:numPr>
        <w:ind w:left="540"/>
        <w:rPr>
          <w:rFonts w:ascii="Arial" w:hAnsi="Arial" w:cs="Arial"/>
          <w:sz w:val="20"/>
        </w:rPr>
      </w:pPr>
      <w:r w:rsidRPr="00932D08">
        <w:rPr>
          <w:rFonts w:ascii="Arial" w:hAnsi="Arial" w:cs="Arial"/>
          <w:sz w:val="20"/>
        </w:rPr>
        <w:t xml:space="preserve">Will the representative(s) assigned to serve the </w:t>
      </w:r>
      <w:r w:rsidRPr="00932D08">
        <w:rPr>
          <w:rFonts w:ascii="Arial" w:hAnsi="Arial" w:cs="Arial"/>
          <w:sz w:val="20"/>
          <w:lang w:val="en-US"/>
        </w:rPr>
        <w:t>Plan Sponsor’</w:t>
      </w:r>
      <w:r w:rsidRPr="00932D08">
        <w:rPr>
          <w:rFonts w:ascii="Arial" w:hAnsi="Arial" w:cs="Arial"/>
          <w:sz w:val="20"/>
        </w:rPr>
        <w:t>s participant</w:t>
      </w:r>
      <w:r w:rsidRPr="002F7366">
        <w:rPr>
          <w:rFonts w:ascii="Arial" w:hAnsi="Arial" w:cs="Arial"/>
          <w:sz w:val="20"/>
        </w:rPr>
        <w:t>s provide counseling that includes using the on-line investment advice tool to help participants select an appropriate investment allocation? (Yes/No)</w:t>
      </w:r>
    </w:p>
    <w:p w14:paraId="2C2B1D24" w14:textId="77777777" w:rsidR="00C858E3" w:rsidRPr="002F7366" w:rsidRDefault="00C858E3" w:rsidP="00C858E3">
      <w:pPr>
        <w:pStyle w:val="BodyText2"/>
        <w:ind w:left="540" w:hanging="504"/>
        <w:rPr>
          <w:rFonts w:ascii="Arial" w:hAnsi="Arial" w:cs="Arial"/>
          <w:b/>
          <w:sz w:val="20"/>
        </w:rPr>
      </w:pPr>
    </w:p>
    <w:p w14:paraId="0D09C047" w14:textId="77777777" w:rsidR="00C858E3" w:rsidRPr="002F7366" w:rsidRDefault="00C858E3" w:rsidP="00C858E3">
      <w:pPr>
        <w:pStyle w:val="BodyText2"/>
        <w:numPr>
          <w:ilvl w:val="0"/>
          <w:numId w:val="9"/>
        </w:numPr>
        <w:ind w:left="540" w:hanging="540"/>
        <w:rPr>
          <w:rFonts w:ascii="Arial" w:hAnsi="Arial" w:cs="Arial"/>
          <w:b/>
          <w:sz w:val="20"/>
        </w:rPr>
      </w:pPr>
      <w:r w:rsidRPr="002F7366">
        <w:rPr>
          <w:rFonts w:ascii="Arial" w:hAnsi="Arial" w:cs="Arial"/>
          <w:sz w:val="20"/>
        </w:rPr>
        <w:t xml:space="preserve">Will your </w:t>
      </w:r>
      <w:r w:rsidRPr="002F7366">
        <w:rPr>
          <w:rFonts w:ascii="Arial" w:hAnsi="Arial" w:cs="Arial"/>
          <w:sz w:val="20"/>
          <w:lang w:val="en-US"/>
        </w:rPr>
        <w:t>F</w:t>
      </w:r>
      <w:proofErr w:type="spellStart"/>
      <w:r w:rsidRPr="002F7366">
        <w:rPr>
          <w:rFonts w:ascii="Arial" w:hAnsi="Arial" w:cs="Arial"/>
          <w:sz w:val="20"/>
        </w:rPr>
        <w:t>irm</w:t>
      </w:r>
      <w:proofErr w:type="spellEnd"/>
      <w:r w:rsidRPr="002F7366">
        <w:rPr>
          <w:rFonts w:ascii="Arial" w:hAnsi="Arial" w:cs="Arial"/>
          <w:sz w:val="20"/>
          <w:lang w:val="en-US"/>
        </w:rPr>
        <w:t>,</w:t>
      </w:r>
      <w:r w:rsidRPr="002F7366">
        <w:rPr>
          <w:rFonts w:ascii="Arial" w:hAnsi="Arial" w:cs="Arial"/>
          <w:sz w:val="20"/>
        </w:rPr>
        <w:t xml:space="preserve"> or the investment advice provider that you are partnered</w:t>
      </w:r>
      <w:r w:rsidRPr="002F7366">
        <w:rPr>
          <w:rFonts w:ascii="Arial" w:hAnsi="Arial" w:cs="Arial"/>
          <w:sz w:val="20"/>
          <w:lang w:val="en-US"/>
        </w:rPr>
        <w:t xml:space="preserve"> with,</w:t>
      </w:r>
      <w:r w:rsidRPr="002F7366">
        <w:rPr>
          <w:rFonts w:ascii="Arial" w:hAnsi="Arial" w:cs="Arial"/>
          <w:sz w:val="20"/>
        </w:rPr>
        <w:t xml:space="preserve"> assume fiduciary responsibility for the investment advice given to participants? (Yes/No)</w:t>
      </w:r>
    </w:p>
    <w:p w14:paraId="4A22213C" w14:textId="77777777" w:rsidR="00C858E3" w:rsidRPr="002F7366" w:rsidRDefault="00C858E3" w:rsidP="00C858E3">
      <w:pPr>
        <w:pStyle w:val="BodyText2"/>
        <w:ind w:left="540" w:hanging="504"/>
        <w:rPr>
          <w:rFonts w:ascii="Arial" w:hAnsi="Arial" w:cs="Arial"/>
          <w:b/>
          <w:sz w:val="20"/>
        </w:rPr>
      </w:pPr>
    </w:p>
    <w:p w14:paraId="1A61D28A" w14:textId="77777777" w:rsidR="00C858E3" w:rsidRPr="002F7366" w:rsidRDefault="00C858E3" w:rsidP="00C858E3">
      <w:pPr>
        <w:pStyle w:val="BodyText2"/>
        <w:numPr>
          <w:ilvl w:val="0"/>
          <w:numId w:val="9"/>
        </w:numPr>
        <w:ind w:left="540" w:hanging="540"/>
        <w:rPr>
          <w:rFonts w:ascii="Arial" w:hAnsi="Arial" w:cs="Arial"/>
          <w:b/>
          <w:sz w:val="20"/>
        </w:rPr>
      </w:pPr>
      <w:r w:rsidRPr="002F7366">
        <w:rPr>
          <w:rFonts w:ascii="Arial" w:hAnsi="Arial" w:cs="Arial"/>
          <w:sz w:val="20"/>
        </w:rPr>
        <w:t xml:space="preserve">If your </w:t>
      </w:r>
      <w:r w:rsidRPr="002F7366">
        <w:rPr>
          <w:rFonts w:ascii="Arial" w:hAnsi="Arial" w:cs="Arial"/>
          <w:sz w:val="20"/>
          <w:lang w:val="en-US"/>
        </w:rPr>
        <w:t>F</w:t>
      </w:r>
      <w:proofErr w:type="spellStart"/>
      <w:r w:rsidRPr="002F7366">
        <w:rPr>
          <w:rFonts w:ascii="Arial" w:hAnsi="Arial" w:cs="Arial"/>
          <w:sz w:val="20"/>
        </w:rPr>
        <w:t>irm</w:t>
      </w:r>
      <w:proofErr w:type="spellEnd"/>
      <w:r w:rsidRPr="002F7366">
        <w:rPr>
          <w:rFonts w:ascii="Arial" w:hAnsi="Arial" w:cs="Arial"/>
          <w:sz w:val="20"/>
        </w:rPr>
        <w:t xml:space="preserve"> will partner with another firm to provide investment advice, internet</w:t>
      </w:r>
      <w:r w:rsidRPr="002F7366">
        <w:rPr>
          <w:rFonts w:ascii="Arial" w:hAnsi="Arial" w:cs="Arial"/>
          <w:sz w:val="20"/>
          <w:lang w:val="en-US"/>
        </w:rPr>
        <w:t>-</w:t>
      </w:r>
      <w:r w:rsidRPr="002F7366">
        <w:rPr>
          <w:rFonts w:ascii="Arial" w:hAnsi="Arial" w:cs="Arial"/>
          <w:sz w:val="20"/>
        </w:rPr>
        <w:t xml:space="preserve">based or otherwise, will </w:t>
      </w:r>
      <w:r w:rsidRPr="002F7366">
        <w:rPr>
          <w:rFonts w:ascii="Arial" w:hAnsi="Arial" w:cs="Arial"/>
          <w:sz w:val="20"/>
          <w:lang w:val="en-US"/>
        </w:rPr>
        <w:t xml:space="preserve">the Plan Sponsor </w:t>
      </w:r>
      <w:r w:rsidRPr="002F7366">
        <w:rPr>
          <w:rFonts w:ascii="Arial" w:hAnsi="Arial" w:cs="Arial"/>
          <w:sz w:val="20"/>
        </w:rPr>
        <w:t>be required to contract separately with that firm? (Yes/No)</w:t>
      </w:r>
    </w:p>
    <w:p w14:paraId="35D6C682" w14:textId="77777777" w:rsidR="00C858E3" w:rsidRPr="002F7366" w:rsidRDefault="00C858E3" w:rsidP="00C858E3">
      <w:pPr>
        <w:pStyle w:val="BodyText2"/>
        <w:rPr>
          <w:rFonts w:ascii="Arial" w:hAnsi="Arial" w:cs="Arial"/>
          <w:b/>
          <w:sz w:val="20"/>
          <w:lang w:val="en-US"/>
        </w:rPr>
      </w:pPr>
    </w:p>
    <w:p w14:paraId="6C4AB6BE" w14:textId="77777777" w:rsidR="002F7366" w:rsidRPr="00564C37" w:rsidRDefault="002F7366" w:rsidP="00C858E3">
      <w:pPr>
        <w:pStyle w:val="ListParagraph"/>
        <w:spacing w:after="0" w:line="240" w:lineRule="auto"/>
        <w:ind w:left="0"/>
        <w:rPr>
          <w:rFonts w:ascii="Arial" w:hAnsi="Arial" w:cs="Arial"/>
          <w:b/>
          <w:sz w:val="20"/>
          <w:szCs w:val="20"/>
          <w:u w:val="single"/>
          <w:lang w:val="en-US"/>
        </w:rPr>
      </w:pPr>
    </w:p>
    <w:p w14:paraId="0B8A42EB" w14:textId="4CF84A64" w:rsidR="00C858E3" w:rsidRPr="002F7366" w:rsidRDefault="00C858E3" w:rsidP="00C858E3">
      <w:pPr>
        <w:pStyle w:val="ListParagraph"/>
        <w:spacing w:after="0" w:line="240" w:lineRule="auto"/>
        <w:ind w:left="0"/>
        <w:rPr>
          <w:rFonts w:ascii="Arial" w:hAnsi="Arial" w:cs="Arial"/>
          <w:b/>
          <w:color w:val="0070C0"/>
          <w:sz w:val="20"/>
          <w:szCs w:val="20"/>
          <w:u w:val="single"/>
          <w:lang w:val="en-US"/>
        </w:rPr>
      </w:pPr>
      <w:r w:rsidRPr="002F7366">
        <w:rPr>
          <w:rFonts w:ascii="Arial" w:hAnsi="Arial" w:cs="Arial"/>
          <w:b/>
          <w:color w:val="0070C0"/>
          <w:sz w:val="20"/>
          <w:szCs w:val="20"/>
          <w:u w:val="single"/>
          <w:lang w:val="en-US"/>
        </w:rPr>
        <w:t>Communication and Education:</w:t>
      </w:r>
    </w:p>
    <w:p w14:paraId="5235F51B" w14:textId="77777777" w:rsidR="00C858E3" w:rsidRPr="002F7366" w:rsidRDefault="00C858E3" w:rsidP="00C858E3">
      <w:pPr>
        <w:pStyle w:val="BodyText2"/>
        <w:rPr>
          <w:rFonts w:ascii="Arial" w:hAnsi="Arial" w:cs="Arial"/>
          <w:b/>
          <w:sz w:val="20"/>
          <w:lang w:val="en-US"/>
        </w:rPr>
      </w:pPr>
    </w:p>
    <w:p w14:paraId="7B08EE70" w14:textId="77777777" w:rsidR="00C858E3" w:rsidRPr="002F7366" w:rsidRDefault="00C858E3" w:rsidP="00C858E3">
      <w:pPr>
        <w:numPr>
          <w:ilvl w:val="0"/>
          <w:numId w:val="9"/>
        </w:numPr>
        <w:jc w:val="both"/>
        <w:rPr>
          <w:rFonts w:ascii="Arial" w:hAnsi="Arial" w:cs="Arial"/>
          <w:sz w:val="20"/>
        </w:rPr>
      </w:pPr>
      <w:r w:rsidRPr="002F7366">
        <w:rPr>
          <w:rFonts w:ascii="Arial" w:hAnsi="Arial" w:cs="Arial"/>
          <w:sz w:val="20"/>
        </w:rPr>
        <w:t>Will your Firm provide online investment advice with assistance provided by your on-site participant service representative(s)? For example, the on-site participant service representative would be expected to explain the online advice tool to the participant, perform the data entry, and generate and explain the output of the service in a one-on-one meeting. (Yes/No) If yes, briefly describe your process for offering this service.</w:t>
      </w:r>
    </w:p>
    <w:p w14:paraId="20B03287" w14:textId="77777777" w:rsidR="00C858E3" w:rsidRPr="002F7366" w:rsidRDefault="00C858E3" w:rsidP="00C858E3">
      <w:pPr>
        <w:pStyle w:val="BodyTextIndent"/>
        <w:tabs>
          <w:tab w:val="clear" w:pos="540"/>
        </w:tabs>
        <w:ind w:left="504" w:firstLine="0"/>
        <w:jc w:val="both"/>
        <w:rPr>
          <w:rFonts w:ascii="Arial" w:hAnsi="Arial" w:cs="Arial"/>
          <w:sz w:val="20"/>
        </w:rPr>
      </w:pPr>
    </w:p>
    <w:p w14:paraId="228F37FE" w14:textId="77777777" w:rsidR="00C858E3" w:rsidRPr="002F7366" w:rsidRDefault="00C858E3" w:rsidP="00C858E3">
      <w:pPr>
        <w:pStyle w:val="BodyTextIndent"/>
        <w:numPr>
          <w:ilvl w:val="0"/>
          <w:numId w:val="9"/>
        </w:numPr>
        <w:tabs>
          <w:tab w:val="clear" w:pos="540"/>
        </w:tabs>
        <w:jc w:val="both"/>
        <w:rPr>
          <w:rFonts w:ascii="Arial" w:hAnsi="Arial" w:cs="Arial"/>
          <w:sz w:val="20"/>
        </w:rPr>
      </w:pPr>
      <w:r w:rsidRPr="002F7366">
        <w:rPr>
          <w:rFonts w:ascii="Arial" w:hAnsi="Arial" w:cs="Arial"/>
          <w:sz w:val="20"/>
          <w:lang w:val="en-US"/>
        </w:rPr>
        <w:t>If applicable, what certifications, licenses and training are the individuals who provide participant investment advice required to obtain (e.g. Series, 7, 63, 65, insurance licenses, etc.)? Please only state required certifications and distinguish between local (on-site) participant representatives and home office (call center) participant representatives.</w:t>
      </w:r>
    </w:p>
    <w:p w14:paraId="6B63C1AB" w14:textId="77777777" w:rsidR="00C858E3" w:rsidRPr="002F7366" w:rsidRDefault="00C858E3" w:rsidP="00C858E3">
      <w:pPr>
        <w:pStyle w:val="BodyTextIndent"/>
        <w:tabs>
          <w:tab w:val="clear" w:pos="540"/>
        </w:tabs>
        <w:ind w:left="0" w:firstLine="0"/>
        <w:jc w:val="both"/>
        <w:rPr>
          <w:rFonts w:ascii="Arial" w:hAnsi="Arial" w:cs="Arial"/>
          <w:sz w:val="20"/>
        </w:rPr>
      </w:pPr>
    </w:p>
    <w:p w14:paraId="6D09B860" w14:textId="77777777" w:rsidR="00C858E3" w:rsidRPr="002F7366" w:rsidRDefault="00C858E3" w:rsidP="00C858E3">
      <w:pPr>
        <w:pStyle w:val="BodyTextIndent"/>
        <w:numPr>
          <w:ilvl w:val="0"/>
          <w:numId w:val="9"/>
        </w:numPr>
        <w:tabs>
          <w:tab w:val="clear" w:pos="540"/>
        </w:tabs>
        <w:jc w:val="both"/>
        <w:rPr>
          <w:rFonts w:ascii="Arial" w:hAnsi="Arial" w:cs="Arial"/>
          <w:sz w:val="20"/>
        </w:rPr>
      </w:pPr>
      <w:r w:rsidRPr="002F7366">
        <w:rPr>
          <w:rFonts w:ascii="Arial" w:hAnsi="Arial" w:cs="Arial"/>
          <w:sz w:val="20"/>
          <w:lang w:val="en-US"/>
        </w:rPr>
        <w:t>Do any of these individuals have any U-4s or Disclosure Events listed with FINRA? (Yes/No) If yes, explain.</w:t>
      </w:r>
    </w:p>
    <w:p w14:paraId="28F33370" w14:textId="77777777" w:rsidR="00C858E3" w:rsidRPr="002F7366" w:rsidRDefault="00C858E3" w:rsidP="00C858E3">
      <w:pPr>
        <w:pStyle w:val="BodyTextIndent"/>
        <w:tabs>
          <w:tab w:val="clear" w:pos="540"/>
        </w:tabs>
        <w:ind w:left="0" w:firstLine="0"/>
        <w:jc w:val="both"/>
        <w:rPr>
          <w:rFonts w:ascii="Arial" w:hAnsi="Arial" w:cs="Arial"/>
          <w:sz w:val="20"/>
        </w:rPr>
      </w:pPr>
    </w:p>
    <w:p w14:paraId="15090D35" w14:textId="77777777" w:rsidR="00C858E3" w:rsidRPr="002F7366" w:rsidRDefault="00C858E3" w:rsidP="00C858E3">
      <w:pPr>
        <w:pStyle w:val="BodyTextIndent"/>
        <w:numPr>
          <w:ilvl w:val="0"/>
          <w:numId w:val="9"/>
        </w:numPr>
        <w:tabs>
          <w:tab w:val="clear" w:pos="540"/>
        </w:tabs>
        <w:jc w:val="both"/>
        <w:rPr>
          <w:rFonts w:ascii="Arial" w:hAnsi="Arial" w:cs="Arial"/>
          <w:sz w:val="20"/>
          <w:lang w:val="en-US"/>
        </w:rPr>
      </w:pPr>
      <w:r w:rsidRPr="002F7366">
        <w:rPr>
          <w:rFonts w:ascii="Arial" w:hAnsi="Arial" w:cs="Arial"/>
          <w:sz w:val="20"/>
          <w:lang w:val="en-US"/>
        </w:rPr>
        <w:t xml:space="preserve">Will you offer participants comprehensive financial planning services? (Yes/No) If yes, will you offer participants comprehensive financial planning services through a Certified Financial Planner? (Yes/No) </w:t>
      </w:r>
    </w:p>
    <w:p w14:paraId="174C629A" w14:textId="77777777" w:rsidR="00C858E3" w:rsidRPr="002F7366" w:rsidRDefault="00C858E3" w:rsidP="00C858E3">
      <w:pPr>
        <w:pStyle w:val="BodyTextIndent"/>
        <w:tabs>
          <w:tab w:val="clear" w:pos="540"/>
        </w:tabs>
        <w:ind w:left="504" w:firstLine="0"/>
        <w:jc w:val="both"/>
        <w:rPr>
          <w:rFonts w:ascii="Arial" w:hAnsi="Arial" w:cs="Arial"/>
          <w:sz w:val="20"/>
          <w:lang w:val="en-US"/>
        </w:rPr>
      </w:pPr>
    </w:p>
    <w:p w14:paraId="686F7832" w14:textId="77777777" w:rsidR="00C858E3" w:rsidRPr="002F7366" w:rsidRDefault="00C858E3" w:rsidP="00C858E3">
      <w:pPr>
        <w:pStyle w:val="BodyTextIndent"/>
        <w:numPr>
          <w:ilvl w:val="0"/>
          <w:numId w:val="9"/>
        </w:numPr>
        <w:tabs>
          <w:tab w:val="clear" w:pos="540"/>
        </w:tabs>
        <w:jc w:val="both"/>
        <w:rPr>
          <w:rFonts w:ascii="Arial" w:hAnsi="Arial" w:cs="Arial"/>
          <w:sz w:val="20"/>
          <w:lang w:val="en-US"/>
        </w:rPr>
      </w:pPr>
      <w:r w:rsidRPr="002F7366">
        <w:rPr>
          <w:rFonts w:ascii="Arial" w:hAnsi="Arial" w:cs="Arial"/>
          <w:sz w:val="20"/>
          <w:lang w:val="en-US"/>
        </w:rPr>
        <w:t>If you answered yes t</w:t>
      </w:r>
      <w:r w:rsidRPr="00932D08">
        <w:rPr>
          <w:rFonts w:ascii="Arial" w:hAnsi="Arial" w:cs="Arial"/>
          <w:sz w:val="20"/>
          <w:lang w:val="en-US"/>
        </w:rPr>
        <w:t>o Question C</w:t>
      </w:r>
      <w:r w:rsidR="008D59BC" w:rsidRPr="00932D08">
        <w:rPr>
          <w:rFonts w:ascii="Arial" w:hAnsi="Arial" w:cs="Arial"/>
          <w:sz w:val="20"/>
          <w:lang w:val="en-US"/>
        </w:rPr>
        <w:t>13</w:t>
      </w:r>
      <w:r w:rsidRPr="00932D08">
        <w:rPr>
          <w:rFonts w:ascii="Arial" w:hAnsi="Arial" w:cs="Arial"/>
          <w:sz w:val="20"/>
          <w:lang w:val="en-US"/>
        </w:rPr>
        <w:t>, is this</w:t>
      </w:r>
      <w:r w:rsidRPr="002F7366">
        <w:rPr>
          <w:rFonts w:ascii="Arial" w:hAnsi="Arial" w:cs="Arial"/>
          <w:sz w:val="20"/>
          <w:lang w:val="en-US"/>
        </w:rPr>
        <w:t xml:space="preserve"> person(s) an employee of your organization or subsidiary? (Yes/No)</w:t>
      </w:r>
    </w:p>
    <w:p w14:paraId="17631698" w14:textId="77777777" w:rsidR="00C858E3" w:rsidRPr="002F7366" w:rsidRDefault="00C858E3" w:rsidP="00C858E3">
      <w:pPr>
        <w:pStyle w:val="BodyTextIndent"/>
        <w:tabs>
          <w:tab w:val="clear" w:pos="540"/>
        </w:tabs>
        <w:ind w:left="504" w:firstLine="0"/>
        <w:jc w:val="both"/>
        <w:rPr>
          <w:rFonts w:ascii="Arial" w:hAnsi="Arial" w:cs="Arial"/>
          <w:sz w:val="20"/>
          <w:lang w:val="en-US"/>
        </w:rPr>
      </w:pPr>
    </w:p>
    <w:p w14:paraId="4F66856F" w14:textId="77777777" w:rsidR="00C858E3" w:rsidRPr="002F7366" w:rsidRDefault="00C858E3" w:rsidP="00C858E3">
      <w:pPr>
        <w:pStyle w:val="BodyTextIndent"/>
        <w:numPr>
          <w:ilvl w:val="0"/>
          <w:numId w:val="9"/>
        </w:numPr>
        <w:tabs>
          <w:tab w:val="clear" w:pos="540"/>
        </w:tabs>
        <w:jc w:val="both"/>
        <w:rPr>
          <w:rFonts w:ascii="Arial" w:hAnsi="Arial" w:cs="Arial"/>
          <w:sz w:val="20"/>
          <w:lang w:val="en-US"/>
        </w:rPr>
      </w:pPr>
      <w:r w:rsidRPr="002F7366">
        <w:rPr>
          <w:rFonts w:ascii="Arial" w:hAnsi="Arial" w:cs="Arial"/>
          <w:sz w:val="20"/>
          <w:lang w:val="en-US"/>
        </w:rPr>
        <w:t xml:space="preserve">If applicable, do any of the individuals </w:t>
      </w:r>
      <w:r w:rsidR="00F8080F" w:rsidRPr="002F7366">
        <w:rPr>
          <w:rFonts w:ascii="Arial" w:hAnsi="Arial" w:cs="Arial"/>
          <w:sz w:val="20"/>
          <w:lang w:val="en-US"/>
        </w:rPr>
        <w:t>who</w:t>
      </w:r>
      <w:r w:rsidRPr="002F7366">
        <w:rPr>
          <w:rFonts w:ascii="Arial" w:hAnsi="Arial" w:cs="Arial"/>
          <w:sz w:val="20"/>
          <w:lang w:val="en-US"/>
        </w:rPr>
        <w:t xml:space="preserve"> provide financial planning services have any U-4s or Disclosure Events listed with FINRA? (Yes/No) If yes, explain.</w:t>
      </w:r>
    </w:p>
    <w:p w14:paraId="2B19C05A" w14:textId="77777777" w:rsidR="00C858E3" w:rsidRPr="002F7366" w:rsidRDefault="00C858E3" w:rsidP="00C858E3">
      <w:pPr>
        <w:pStyle w:val="BodyTextIndent"/>
        <w:tabs>
          <w:tab w:val="clear" w:pos="540"/>
        </w:tabs>
        <w:ind w:left="0" w:firstLine="0"/>
        <w:jc w:val="both"/>
        <w:rPr>
          <w:rFonts w:ascii="Arial" w:hAnsi="Arial" w:cs="Arial"/>
          <w:sz w:val="20"/>
          <w:lang w:val="en-US"/>
        </w:rPr>
      </w:pPr>
      <w:r w:rsidRPr="002F7366">
        <w:rPr>
          <w:rFonts w:ascii="Arial" w:hAnsi="Arial" w:cs="Arial"/>
          <w:sz w:val="20"/>
          <w:lang w:val="en-US"/>
        </w:rPr>
        <w:t xml:space="preserve"> </w:t>
      </w:r>
    </w:p>
    <w:p w14:paraId="15F50C0C" w14:textId="77777777" w:rsidR="00C858E3" w:rsidRPr="002F7366" w:rsidRDefault="00C858E3" w:rsidP="00C858E3">
      <w:pPr>
        <w:pStyle w:val="BodyTextIndent"/>
        <w:numPr>
          <w:ilvl w:val="0"/>
          <w:numId w:val="9"/>
        </w:numPr>
        <w:tabs>
          <w:tab w:val="clear" w:pos="540"/>
        </w:tabs>
        <w:jc w:val="both"/>
        <w:rPr>
          <w:rFonts w:ascii="Arial" w:hAnsi="Arial" w:cs="Arial"/>
          <w:sz w:val="20"/>
          <w:lang w:val="en-US"/>
        </w:rPr>
      </w:pPr>
      <w:r w:rsidRPr="002F7366">
        <w:rPr>
          <w:rFonts w:ascii="Arial" w:hAnsi="Arial" w:cs="Arial"/>
          <w:sz w:val="20"/>
          <w:lang w:val="en-US"/>
        </w:rPr>
        <w:t>How many on-site service representat</w:t>
      </w:r>
      <w:r w:rsidR="002D564E" w:rsidRPr="002F7366">
        <w:rPr>
          <w:rFonts w:ascii="Arial" w:hAnsi="Arial" w:cs="Arial"/>
          <w:sz w:val="20"/>
          <w:lang w:val="en-US"/>
        </w:rPr>
        <w:t xml:space="preserve">ives are being proposed for </w:t>
      </w:r>
      <w:r w:rsidRPr="002F7366">
        <w:rPr>
          <w:rFonts w:ascii="Arial" w:hAnsi="Arial" w:cs="Arial"/>
          <w:sz w:val="20"/>
          <w:lang w:val="en-US"/>
        </w:rPr>
        <w:t>servicing the Plan Sponsor’s Plan(s)?</w:t>
      </w:r>
    </w:p>
    <w:p w14:paraId="74DBE98B" w14:textId="77777777" w:rsidR="00C858E3" w:rsidRPr="002F7366" w:rsidRDefault="00C858E3" w:rsidP="00C858E3">
      <w:pPr>
        <w:pStyle w:val="BodyTextIndent"/>
        <w:tabs>
          <w:tab w:val="clear" w:pos="540"/>
        </w:tabs>
        <w:ind w:left="504" w:firstLine="0"/>
        <w:jc w:val="both"/>
        <w:rPr>
          <w:rFonts w:ascii="Arial" w:hAnsi="Arial" w:cs="Arial"/>
          <w:sz w:val="20"/>
          <w:lang w:val="en-US"/>
        </w:rPr>
      </w:pPr>
    </w:p>
    <w:p w14:paraId="339B7AC0" w14:textId="77777777" w:rsidR="00C858E3" w:rsidRPr="002F7366" w:rsidRDefault="00C858E3" w:rsidP="00C858E3">
      <w:pPr>
        <w:pStyle w:val="BodyTextIndent"/>
        <w:numPr>
          <w:ilvl w:val="0"/>
          <w:numId w:val="9"/>
        </w:numPr>
        <w:tabs>
          <w:tab w:val="clear" w:pos="540"/>
        </w:tabs>
        <w:jc w:val="both"/>
        <w:rPr>
          <w:rFonts w:ascii="Arial" w:hAnsi="Arial" w:cs="Arial"/>
          <w:sz w:val="20"/>
          <w:lang w:val="en-US"/>
        </w:rPr>
      </w:pPr>
      <w:r w:rsidRPr="002F7366">
        <w:rPr>
          <w:rFonts w:ascii="Arial" w:hAnsi="Arial" w:cs="Arial"/>
          <w:sz w:val="20"/>
          <w:lang w:val="en-US"/>
        </w:rPr>
        <w:t>Describe the physical and personnel resources you will either provide to or need from the Plan Sponsor for on-site services such as office space, conference rooms and clerical/administrative support for meeting arrangements as relevant to the services provided.</w:t>
      </w:r>
    </w:p>
    <w:p w14:paraId="6EC0D7F6" w14:textId="77777777" w:rsidR="00C858E3" w:rsidRPr="002F7366" w:rsidRDefault="00C858E3" w:rsidP="00C858E3">
      <w:pPr>
        <w:pStyle w:val="BodyTextIndent"/>
        <w:tabs>
          <w:tab w:val="clear" w:pos="540"/>
        </w:tabs>
        <w:ind w:left="504" w:firstLine="0"/>
        <w:jc w:val="both"/>
        <w:rPr>
          <w:rFonts w:ascii="Arial" w:hAnsi="Arial" w:cs="Arial"/>
          <w:sz w:val="20"/>
          <w:lang w:val="en-US"/>
        </w:rPr>
      </w:pPr>
    </w:p>
    <w:p w14:paraId="7729EBC1" w14:textId="77777777" w:rsidR="00C858E3" w:rsidRPr="002F7366" w:rsidRDefault="00C858E3" w:rsidP="00C858E3">
      <w:pPr>
        <w:pStyle w:val="BodyTextIndent"/>
        <w:numPr>
          <w:ilvl w:val="0"/>
          <w:numId w:val="9"/>
        </w:numPr>
        <w:tabs>
          <w:tab w:val="clear" w:pos="540"/>
        </w:tabs>
        <w:jc w:val="both"/>
        <w:rPr>
          <w:rFonts w:ascii="Arial" w:hAnsi="Arial" w:cs="Arial"/>
          <w:sz w:val="20"/>
          <w:lang w:val="en-US"/>
        </w:rPr>
      </w:pPr>
      <w:r w:rsidRPr="002F7366">
        <w:rPr>
          <w:rFonts w:ascii="Arial" w:hAnsi="Arial" w:cs="Arial"/>
          <w:sz w:val="20"/>
          <w:lang w:val="en-US"/>
        </w:rPr>
        <w:t>Complete the following for the primary service representative that would be assigned to the Plan Sponsor</w:t>
      </w:r>
      <w:r w:rsidR="009351C8" w:rsidRPr="002F7366">
        <w:rPr>
          <w:rFonts w:ascii="Arial" w:hAnsi="Arial" w:cs="Arial"/>
          <w:sz w:val="20"/>
          <w:lang w:val="en-US"/>
        </w:rPr>
        <w:t xml:space="preserve"> to directly interact with participants</w:t>
      </w:r>
      <w:r w:rsidRPr="002F7366">
        <w:rPr>
          <w:rFonts w:ascii="Arial" w:hAnsi="Arial" w:cs="Arial"/>
          <w:sz w:val="20"/>
          <w:lang w:val="en-US"/>
        </w:rPr>
        <w:t xml:space="preserve">. </w:t>
      </w:r>
    </w:p>
    <w:p w14:paraId="1E4640D4" w14:textId="77777777" w:rsidR="00C858E3" w:rsidRPr="002F7366" w:rsidRDefault="00C858E3" w:rsidP="00C858E3">
      <w:pPr>
        <w:tabs>
          <w:tab w:val="left" w:pos="522"/>
        </w:tabs>
        <w:ind w:left="504"/>
        <w:rPr>
          <w:rFonts w:ascii="Arial" w:hAnsi="Arial" w:cs="Arial"/>
          <w:sz w:val="20"/>
        </w:rPr>
      </w:pPr>
    </w:p>
    <w:tbl>
      <w:tblPr>
        <w:tblW w:w="8910" w:type="dxa"/>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A0" w:firstRow="1" w:lastRow="0" w:firstColumn="1" w:lastColumn="0" w:noHBand="0" w:noVBand="0"/>
      </w:tblPr>
      <w:tblGrid>
        <w:gridCol w:w="6007"/>
        <w:gridCol w:w="2903"/>
      </w:tblGrid>
      <w:tr w:rsidR="00C858E3" w:rsidRPr="002F7366" w14:paraId="58B189AF" w14:textId="77777777" w:rsidTr="002F7366">
        <w:trPr>
          <w:trHeight w:val="288"/>
        </w:trPr>
        <w:tc>
          <w:tcPr>
            <w:tcW w:w="600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0831C648" w14:textId="77777777" w:rsidR="00C858E3" w:rsidRPr="002F7366" w:rsidRDefault="00C858E3" w:rsidP="009170CB">
            <w:pPr>
              <w:pStyle w:val="ListParagraph"/>
              <w:tabs>
                <w:tab w:val="left" w:pos="3510"/>
              </w:tabs>
              <w:spacing w:after="0" w:line="240" w:lineRule="auto"/>
              <w:ind w:left="0" w:right="72"/>
              <w:jc w:val="right"/>
              <w:rPr>
                <w:rFonts w:ascii="Arial" w:hAnsi="Arial" w:cs="Arial"/>
                <w:color w:val="000000"/>
                <w:sz w:val="20"/>
                <w:szCs w:val="20"/>
                <w:lang w:val="en-US" w:eastAsia="en-US"/>
              </w:rPr>
            </w:pPr>
            <w:r w:rsidRPr="002F7366">
              <w:rPr>
                <w:rFonts w:ascii="Arial" w:hAnsi="Arial" w:cs="Arial"/>
                <w:color w:val="000000"/>
                <w:sz w:val="20"/>
                <w:szCs w:val="20"/>
                <w:lang w:val="en-US" w:eastAsia="en-US"/>
              </w:rPr>
              <w:t>Representative’s Name:</w:t>
            </w:r>
          </w:p>
        </w:tc>
        <w:tc>
          <w:tcPr>
            <w:tcW w:w="2903"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89073A5" w14:textId="77777777" w:rsidR="00C858E3" w:rsidRPr="002F7366"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2F7366" w14:paraId="524ACA54" w14:textId="77777777" w:rsidTr="002F7366">
        <w:trPr>
          <w:trHeight w:val="288"/>
        </w:trPr>
        <w:tc>
          <w:tcPr>
            <w:tcW w:w="6007" w:type="dxa"/>
            <w:tcBorders>
              <w:top w:val="single" w:sz="4" w:space="0" w:color="1F497D"/>
              <w:left w:val="single" w:sz="4" w:space="0" w:color="1F497D"/>
              <w:bottom w:val="single" w:sz="4" w:space="0" w:color="1F497D"/>
              <w:right w:val="single" w:sz="4" w:space="0" w:color="1F497D"/>
            </w:tcBorders>
            <w:vAlign w:val="center"/>
            <w:hideMark/>
          </w:tcPr>
          <w:p w14:paraId="2DFBEB72" w14:textId="77777777" w:rsidR="00C858E3" w:rsidRPr="002F7366" w:rsidRDefault="00C858E3" w:rsidP="009170CB">
            <w:pPr>
              <w:pStyle w:val="ListParagraph"/>
              <w:tabs>
                <w:tab w:val="left" w:pos="3510"/>
              </w:tabs>
              <w:spacing w:after="0" w:line="240" w:lineRule="auto"/>
              <w:ind w:left="0" w:right="72"/>
              <w:jc w:val="right"/>
              <w:rPr>
                <w:rFonts w:ascii="Arial" w:hAnsi="Arial" w:cs="Arial"/>
                <w:color w:val="000000"/>
                <w:sz w:val="20"/>
                <w:szCs w:val="20"/>
                <w:lang w:val="en-US" w:eastAsia="en-US"/>
              </w:rPr>
            </w:pPr>
            <w:r w:rsidRPr="002F7366">
              <w:rPr>
                <w:rFonts w:ascii="Arial" w:hAnsi="Arial" w:cs="Arial"/>
                <w:color w:val="000000"/>
                <w:sz w:val="20"/>
                <w:szCs w:val="20"/>
                <w:lang w:val="en-US" w:eastAsia="en-US"/>
              </w:rPr>
              <w:t>Years at Firm:</w:t>
            </w:r>
          </w:p>
        </w:tc>
        <w:tc>
          <w:tcPr>
            <w:tcW w:w="2903" w:type="dxa"/>
            <w:tcBorders>
              <w:top w:val="single" w:sz="4" w:space="0" w:color="1F497D"/>
              <w:left w:val="single" w:sz="4" w:space="0" w:color="1F497D"/>
              <w:bottom w:val="single" w:sz="4" w:space="0" w:color="1F497D"/>
              <w:right w:val="single" w:sz="4" w:space="0" w:color="1F497D"/>
            </w:tcBorders>
            <w:vAlign w:val="center"/>
          </w:tcPr>
          <w:p w14:paraId="34844B55" w14:textId="77777777" w:rsidR="00C858E3" w:rsidRPr="002F7366"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2F7366" w14:paraId="39F38960" w14:textId="77777777" w:rsidTr="002F7366">
        <w:trPr>
          <w:trHeight w:val="288"/>
        </w:trPr>
        <w:tc>
          <w:tcPr>
            <w:tcW w:w="600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1A40D92D" w14:textId="77777777" w:rsidR="00C858E3" w:rsidRPr="002F7366" w:rsidRDefault="00C858E3" w:rsidP="009170CB">
            <w:pPr>
              <w:pStyle w:val="ListParagraph"/>
              <w:tabs>
                <w:tab w:val="left" w:pos="3510"/>
              </w:tabs>
              <w:spacing w:after="0" w:line="240" w:lineRule="auto"/>
              <w:ind w:left="0" w:right="72"/>
              <w:jc w:val="right"/>
              <w:rPr>
                <w:rFonts w:ascii="Arial" w:hAnsi="Arial" w:cs="Arial"/>
                <w:color w:val="000000"/>
                <w:sz w:val="20"/>
                <w:szCs w:val="20"/>
                <w:lang w:val="en-US" w:eastAsia="en-US"/>
              </w:rPr>
            </w:pPr>
            <w:r w:rsidRPr="002F7366">
              <w:rPr>
                <w:rFonts w:ascii="Arial" w:hAnsi="Arial" w:cs="Arial"/>
                <w:color w:val="000000"/>
                <w:sz w:val="20"/>
                <w:szCs w:val="20"/>
                <w:lang w:val="en-US" w:eastAsia="en-US"/>
              </w:rPr>
              <w:t>Years in industry:</w:t>
            </w:r>
          </w:p>
        </w:tc>
        <w:tc>
          <w:tcPr>
            <w:tcW w:w="2903"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44D852F6" w14:textId="77777777" w:rsidR="00C858E3" w:rsidRPr="002F7366" w:rsidRDefault="00C858E3" w:rsidP="009170CB">
            <w:pPr>
              <w:pStyle w:val="ListParagraph"/>
              <w:tabs>
                <w:tab w:val="left" w:pos="3510"/>
              </w:tabs>
              <w:spacing w:after="0" w:line="240" w:lineRule="auto"/>
              <w:ind w:left="0" w:right="-18"/>
              <w:rPr>
                <w:rFonts w:ascii="Arial" w:hAnsi="Arial" w:cs="Arial"/>
                <w:b/>
                <w:color w:val="000000"/>
                <w:sz w:val="20"/>
                <w:szCs w:val="20"/>
                <w:lang w:val="en-US" w:eastAsia="en-US"/>
              </w:rPr>
            </w:pPr>
          </w:p>
        </w:tc>
      </w:tr>
      <w:tr w:rsidR="00C858E3" w:rsidRPr="002F7366" w14:paraId="170D4FBD" w14:textId="77777777" w:rsidTr="002F7366">
        <w:trPr>
          <w:trHeight w:val="288"/>
        </w:trPr>
        <w:tc>
          <w:tcPr>
            <w:tcW w:w="6007" w:type="dxa"/>
            <w:tcBorders>
              <w:top w:val="single" w:sz="4" w:space="0" w:color="1F497D"/>
              <w:left w:val="single" w:sz="4" w:space="0" w:color="1F497D"/>
              <w:bottom w:val="single" w:sz="4" w:space="0" w:color="1F497D"/>
              <w:right w:val="single" w:sz="4" w:space="0" w:color="1F497D"/>
            </w:tcBorders>
            <w:vAlign w:val="center"/>
            <w:hideMark/>
          </w:tcPr>
          <w:p w14:paraId="4EE9F1D4" w14:textId="77777777" w:rsidR="00C858E3" w:rsidRPr="002F7366" w:rsidRDefault="00C858E3" w:rsidP="009170CB">
            <w:pPr>
              <w:pStyle w:val="ListParagraph"/>
              <w:tabs>
                <w:tab w:val="left" w:pos="3510"/>
              </w:tabs>
              <w:spacing w:after="0" w:line="240" w:lineRule="auto"/>
              <w:ind w:left="0" w:right="72"/>
              <w:jc w:val="right"/>
              <w:rPr>
                <w:rFonts w:ascii="Arial" w:hAnsi="Arial" w:cs="Arial"/>
                <w:color w:val="000000"/>
                <w:sz w:val="20"/>
                <w:szCs w:val="20"/>
                <w:lang w:val="en-US" w:eastAsia="en-US"/>
              </w:rPr>
            </w:pPr>
            <w:r w:rsidRPr="002F7366">
              <w:rPr>
                <w:rFonts w:ascii="Arial" w:hAnsi="Arial" w:cs="Arial"/>
                <w:color w:val="000000"/>
                <w:sz w:val="20"/>
                <w:szCs w:val="20"/>
                <w:lang w:val="en-US" w:eastAsia="en-US"/>
              </w:rPr>
              <w:t>Location</w:t>
            </w:r>
            <w:r w:rsidR="005F0A5C" w:rsidRPr="002F7366">
              <w:rPr>
                <w:rFonts w:ascii="Arial" w:hAnsi="Arial" w:cs="Arial"/>
                <w:color w:val="000000"/>
                <w:sz w:val="20"/>
                <w:szCs w:val="20"/>
                <w:lang w:val="en-US" w:eastAsia="en-US"/>
              </w:rPr>
              <w:t xml:space="preserve"> (City, State)</w:t>
            </w:r>
            <w:r w:rsidRPr="002F7366">
              <w:rPr>
                <w:rFonts w:ascii="Arial" w:hAnsi="Arial" w:cs="Arial"/>
                <w:color w:val="000000"/>
                <w:sz w:val="20"/>
                <w:szCs w:val="20"/>
                <w:lang w:val="en-US" w:eastAsia="en-US"/>
              </w:rPr>
              <w:t>:</w:t>
            </w:r>
          </w:p>
        </w:tc>
        <w:tc>
          <w:tcPr>
            <w:tcW w:w="2903" w:type="dxa"/>
            <w:tcBorders>
              <w:top w:val="single" w:sz="4" w:space="0" w:color="1F497D"/>
              <w:left w:val="single" w:sz="4" w:space="0" w:color="1F497D"/>
              <w:bottom w:val="single" w:sz="4" w:space="0" w:color="1F497D"/>
              <w:right w:val="single" w:sz="4" w:space="0" w:color="1F497D"/>
            </w:tcBorders>
            <w:vAlign w:val="center"/>
          </w:tcPr>
          <w:p w14:paraId="7FEF3691" w14:textId="77777777" w:rsidR="00C858E3" w:rsidRPr="002F7366"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2F7366" w14:paraId="603AF125" w14:textId="77777777" w:rsidTr="002F7366">
        <w:trPr>
          <w:trHeight w:val="350"/>
        </w:trPr>
        <w:tc>
          <w:tcPr>
            <w:tcW w:w="600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74B8D143" w14:textId="77777777" w:rsidR="00C858E3" w:rsidRPr="002F7366" w:rsidRDefault="00C858E3" w:rsidP="009170CB">
            <w:pPr>
              <w:pStyle w:val="ListParagraph"/>
              <w:tabs>
                <w:tab w:val="left" w:pos="3510"/>
              </w:tabs>
              <w:spacing w:after="0" w:line="240" w:lineRule="auto"/>
              <w:ind w:left="0" w:right="72"/>
              <w:jc w:val="right"/>
              <w:rPr>
                <w:rFonts w:ascii="Arial" w:hAnsi="Arial" w:cs="Arial"/>
                <w:color w:val="000000"/>
                <w:sz w:val="20"/>
                <w:szCs w:val="20"/>
                <w:lang w:val="en-US" w:eastAsia="en-US"/>
              </w:rPr>
            </w:pPr>
            <w:r w:rsidRPr="002F7366">
              <w:rPr>
                <w:rFonts w:ascii="Arial" w:hAnsi="Arial" w:cs="Arial"/>
                <w:color w:val="000000"/>
                <w:sz w:val="20"/>
                <w:szCs w:val="20"/>
                <w:lang w:val="en-US" w:eastAsia="en-US"/>
              </w:rPr>
              <w:t>Total number of client accounts serviced:</w:t>
            </w:r>
          </w:p>
        </w:tc>
        <w:tc>
          <w:tcPr>
            <w:tcW w:w="2903"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140DBBE" w14:textId="77777777" w:rsidR="00C858E3" w:rsidRPr="002F7366"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2F7366" w14:paraId="4C05A02C" w14:textId="77777777" w:rsidTr="002F7366">
        <w:trPr>
          <w:trHeight w:val="288"/>
        </w:trPr>
        <w:tc>
          <w:tcPr>
            <w:tcW w:w="6007" w:type="dxa"/>
            <w:tcBorders>
              <w:top w:val="single" w:sz="4" w:space="0" w:color="1F497D"/>
              <w:left w:val="single" w:sz="4" w:space="0" w:color="1F497D"/>
              <w:bottom w:val="single" w:sz="4" w:space="0" w:color="1F497D"/>
              <w:right w:val="single" w:sz="4" w:space="0" w:color="1F497D"/>
            </w:tcBorders>
            <w:vAlign w:val="center"/>
            <w:hideMark/>
          </w:tcPr>
          <w:p w14:paraId="504212A6" w14:textId="77777777" w:rsidR="00C858E3" w:rsidRPr="002F7366" w:rsidRDefault="00C858E3" w:rsidP="009170CB">
            <w:pPr>
              <w:pStyle w:val="ListParagraph"/>
              <w:tabs>
                <w:tab w:val="left" w:pos="3510"/>
              </w:tabs>
              <w:spacing w:after="0" w:line="240" w:lineRule="auto"/>
              <w:ind w:left="0" w:right="72"/>
              <w:jc w:val="right"/>
              <w:rPr>
                <w:rFonts w:ascii="Arial" w:hAnsi="Arial" w:cs="Arial"/>
                <w:color w:val="000000"/>
                <w:sz w:val="20"/>
                <w:szCs w:val="20"/>
                <w:lang w:val="en-US" w:eastAsia="en-US"/>
              </w:rPr>
            </w:pPr>
            <w:r w:rsidRPr="002F7366">
              <w:rPr>
                <w:rFonts w:ascii="Arial" w:hAnsi="Arial" w:cs="Arial"/>
                <w:color w:val="000000"/>
                <w:sz w:val="20"/>
                <w:szCs w:val="20"/>
                <w:lang w:val="en-US" w:eastAsia="en-US"/>
              </w:rPr>
              <w:t>Total assets serviced:</w:t>
            </w:r>
          </w:p>
        </w:tc>
        <w:tc>
          <w:tcPr>
            <w:tcW w:w="2903" w:type="dxa"/>
            <w:tcBorders>
              <w:top w:val="single" w:sz="4" w:space="0" w:color="1F497D"/>
              <w:left w:val="single" w:sz="4" w:space="0" w:color="1F497D"/>
              <w:bottom w:val="single" w:sz="4" w:space="0" w:color="1F497D"/>
              <w:right w:val="single" w:sz="4" w:space="0" w:color="1F497D"/>
            </w:tcBorders>
            <w:vAlign w:val="center"/>
          </w:tcPr>
          <w:p w14:paraId="11D24DF6" w14:textId="77777777" w:rsidR="00C858E3" w:rsidRPr="002F7366"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2F7366" w14:paraId="39D7093E" w14:textId="77777777" w:rsidTr="002F7366">
        <w:trPr>
          <w:trHeight w:val="288"/>
        </w:trPr>
        <w:tc>
          <w:tcPr>
            <w:tcW w:w="600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0EDE8E9B" w14:textId="77777777" w:rsidR="00C858E3" w:rsidRPr="002F7366" w:rsidRDefault="00C858E3" w:rsidP="009170CB">
            <w:pPr>
              <w:pStyle w:val="ListParagraph"/>
              <w:tabs>
                <w:tab w:val="left" w:pos="3510"/>
              </w:tabs>
              <w:spacing w:after="0" w:line="240" w:lineRule="auto"/>
              <w:ind w:left="0" w:right="72"/>
              <w:jc w:val="right"/>
              <w:rPr>
                <w:rFonts w:ascii="Arial" w:hAnsi="Arial" w:cs="Arial"/>
                <w:color w:val="000000"/>
                <w:sz w:val="20"/>
                <w:szCs w:val="20"/>
                <w:lang w:val="en-US" w:eastAsia="en-US"/>
              </w:rPr>
            </w:pPr>
            <w:r w:rsidRPr="002F7366">
              <w:rPr>
                <w:rFonts w:ascii="Arial" w:hAnsi="Arial" w:cs="Arial"/>
                <w:color w:val="000000"/>
                <w:sz w:val="20"/>
                <w:szCs w:val="20"/>
                <w:lang w:val="en-US" w:eastAsia="en-US"/>
              </w:rPr>
              <w:t>Total number of participants serviced:</w:t>
            </w:r>
          </w:p>
        </w:tc>
        <w:tc>
          <w:tcPr>
            <w:tcW w:w="2903"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B1182E4" w14:textId="77777777" w:rsidR="00C858E3" w:rsidRPr="002F7366"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2F7366" w14:paraId="1BBCAC5F" w14:textId="77777777" w:rsidTr="002F7366">
        <w:trPr>
          <w:trHeight w:val="288"/>
        </w:trPr>
        <w:tc>
          <w:tcPr>
            <w:tcW w:w="6007" w:type="dxa"/>
            <w:tcBorders>
              <w:top w:val="single" w:sz="4" w:space="0" w:color="1F497D"/>
              <w:left w:val="single" w:sz="4" w:space="0" w:color="1F497D"/>
              <w:bottom w:val="single" w:sz="4" w:space="0" w:color="1F497D"/>
              <w:right w:val="single" w:sz="4" w:space="0" w:color="1F497D"/>
            </w:tcBorders>
            <w:vAlign w:val="center"/>
            <w:hideMark/>
          </w:tcPr>
          <w:p w14:paraId="098A7402" w14:textId="77777777" w:rsidR="00C858E3" w:rsidRPr="002F7366" w:rsidRDefault="00C858E3" w:rsidP="009170CB">
            <w:pPr>
              <w:pStyle w:val="ListParagraph"/>
              <w:tabs>
                <w:tab w:val="left" w:pos="3510"/>
              </w:tabs>
              <w:spacing w:after="0" w:line="240" w:lineRule="auto"/>
              <w:ind w:left="0" w:right="72"/>
              <w:jc w:val="right"/>
              <w:rPr>
                <w:rFonts w:ascii="Arial" w:hAnsi="Arial" w:cs="Arial"/>
                <w:color w:val="000000"/>
                <w:sz w:val="20"/>
                <w:szCs w:val="20"/>
                <w:lang w:val="en-US" w:eastAsia="en-US"/>
              </w:rPr>
            </w:pPr>
            <w:r w:rsidRPr="002F7366">
              <w:rPr>
                <w:rFonts w:ascii="Arial" w:hAnsi="Arial" w:cs="Arial"/>
                <w:color w:val="000000"/>
                <w:sz w:val="20"/>
                <w:szCs w:val="20"/>
                <w:lang w:val="en-US" w:eastAsia="en-US"/>
              </w:rPr>
              <w:t>University degree(s) (BA/BS/MBA, etc. and school(s)):</w:t>
            </w:r>
          </w:p>
        </w:tc>
        <w:tc>
          <w:tcPr>
            <w:tcW w:w="2903" w:type="dxa"/>
            <w:tcBorders>
              <w:top w:val="single" w:sz="4" w:space="0" w:color="1F497D"/>
              <w:left w:val="single" w:sz="4" w:space="0" w:color="1F497D"/>
              <w:bottom w:val="single" w:sz="4" w:space="0" w:color="1F497D"/>
              <w:right w:val="single" w:sz="4" w:space="0" w:color="1F497D"/>
            </w:tcBorders>
            <w:vAlign w:val="center"/>
          </w:tcPr>
          <w:p w14:paraId="1F911418" w14:textId="77777777" w:rsidR="00C858E3" w:rsidRPr="002F7366"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2F7366" w14:paraId="3ACEE8D1" w14:textId="77777777" w:rsidTr="002F7366">
        <w:trPr>
          <w:trHeight w:val="288"/>
        </w:trPr>
        <w:tc>
          <w:tcPr>
            <w:tcW w:w="600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302D6F36" w14:textId="77777777" w:rsidR="00C858E3" w:rsidRPr="002F7366" w:rsidRDefault="00C858E3" w:rsidP="009170CB">
            <w:pPr>
              <w:pStyle w:val="ListParagraph"/>
              <w:tabs>
                <w:tab w:val="left" w:pos="3510"/>
              </w:tabs>
              <w:spacing w:after="0" w:line="240" w:lineRule="auto"/>
              <w:ind w:left="0" w:right="72"/>
              <w:jc w:val="right"/>
              <w:rPr>
                <w:rFonts w:ascii="Arial" w:hAnsi="Arial" w:cs="Arial"/>
                <w:color w:val="000000"/>
                <w:sz w:val="20"/>
                <w:szCs w:val="20"/>
                <w:lang w:val="en-US" w:eastAsia="en-US"/>
              </w:rPr>
            </w:pPr>
            <w:r w:rsidRPr="002F7366">
              <w:rPr>
                <w:rFonts w:ascii="Arial" w:hAnsi="Arial" w:cs="Arial"/>
                <w:color w:val="000000"/>
                <w:sz w:val="20"/>
                <w:szCs w:val="20"/>
                <w:lang w:val="en-US" w:eastAsia="en-US"/>
              </w:rPr>
              <w:t>Professional Credential(s):</w:t>
            </w:r>
          </w:p>
        </w:tc>
        <w:tc>
          <w:tcPr>
            <w:tcW w:w="2903"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A103505" w14:textId="77777777" w:rsidR="00C858E3" w:rsidRPr="002F7366"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2F7366" w14:paraId="1ED9F735" w14:textId="77777777" w:rsidTr="002F7366">
        <w:trPr>
          <w:trHeight w:val="288"/>
        </w:trPr>
        <w:tc>
          <w:tcPr>
            <w:tcW w:w="6007" w:type="dxa"/>
            <w:tcBorders>
              <w:top w:val="single" w:sz="4" w:space="0" w:color="1F497D"/>
              <w:left w:val="single" w:sz="4" w:space="0" w:color="1F497D"/>
              <w:bottom w:val="single" w:sz="4" w:space="0" w:color="1F497D"/>
              <w:right w:val="single" w:sz="4" w:space="0" w:color="1F497D"/>
            </w:tcBorders>
            <w:vAlign w:val="center"/>
            <w:hideMark/>
          </w:tcPr>
          <w:p w14:paraId="2EC67843" w14:textId="77777777" w:rsidR="00C858E3" w:rsidRPr="002F7366" w:rsidRDefault="00C858E3" w:rsidP="009170CB">
            <w:pPr>
              <w:pStyle w:val="ListParagraph"/>
              <w:tabs>
                <w:tab w:val="left" w:pos="3510"/>
              </w:tabs>
              <w:spacing w:after="0" w:line="240" w:lineRule="auto"/>
              <w:ind w:left="0" w:right="72"/>
              <w:jc w:val="right"/>
              <w:rPr>
                <w:rFonts w:ascii="Arial" w:hAnsi="Arial" w:cs="Arial"/>
                <w:color w:val="000000"/>
                <w:sz w:val="20"/>
                <w:szCs w:val="20"/>
                <w:lang w:val="en-US" w:eastAsia="en-US"/>
              </w:rPr>
            </w:pPr>
            <w:r w:rsidRPr="002F7366">
              <w:rPr>
                <w:rFonts w:ascii="Arial" w:hAnsi="Arial" w:cs="Arial"/>
                <w:color w:val="000000"/>
                <w:sz w:val="20"/>
                <w:szCs w:val="20"/>
                <w:lang w:val="en-US" w:eastAsia="en-US"/>
              </w:rPr>
              <w:t>FINRA/Insurance License(s):</w:t>
            </w:r>
          </w:p>
        </w:tc>
        <w:tc>
          <w:tcPr>
            <w:tcW w:w="2903" w:type="dxa"/>
            <w:tcBorders>
              <w:top w:val="single" w:sz="4" w:space="0" w:color="1F497D"/>
              <w:left w:val="single" w:sz="4" w:space="0" w:color="1F497D"/>
              <w:bottom w:val="single" w:sz="4" w:space="0" w:color="1F497D"/>
              <w:right w:val="single" w:sz="4" w:space="0" w:color="1F497D"/>
            </w:tcBorders>
            <w:vAlign w:val="center"/>
          </w:tcPr>
          <w:p w14:paraId="0F00701E" w14:textId="77777777" w:rsidR="00C858E3" w:rsidRPr="002F7366"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2F7366" w14:paraId="5348BFD8" w14:textId="77777777" w:rsidTr="002F7366">
        <w:trPr>
          <w:trHeight w:val="288"/>
        </w:trPr>
        <w:tc>
          <w:tcPr>
            <w:tcW w:w="600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AED6A99" w14:textId="77777777" w:rsidR="00C858E3" w:rsidRPr="002F7366"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r w:rsidRPr="002F7366">
              <w:rPr>
                <w:rFonts w:ascii="Arial" w:hAnsi="Arial" w:cs="Arial"/>
                <w:color w:val="000000"/>
                <w:sz w:val="20"/>
                <w:szCs w:val="20"/>
                <w:lang w:val="en-US" w:eastAsia="en-US"/>
              </w:rPr>
              <w:t>Typical work schedule (days and hours):</w:t>
            </w:r>
          </w:p>
        </w:tc>
        <w:tc>
          <w:tcPr>
            <w:tcW w:w="2903"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11F27DA" w14:textId="77777777" w:rsidR="00C858E3" w:rsidRPr="002F7366"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2F7366" w14:paraId="57FDA257" w14:textId="77777777" w:rsidTr="002F7366">
        <w:trPr>
          <w:trHeight w:val="288"/>
        </w:trPr>
        <w:tc>
          <w:tcPr>
            <w:tcW w:w="6007" w:type="dxa"/>
            <w:tcBorders>
              <w:top w:val="single" w:sz="4" w:space="0" w:color="1F497D"/>
              <w:left w:val="single" w:sz="4" w:space="0" w:color="1F497D"/>
              <w:bottom w:val="single" w:sz="4" w:space="0" w:color="1F497D"/>
              <w:right w:val="single" w:sz="4" w:space="0" w:color="1F497D"/>
            </w:tcBorders>
            <w:vAlign w:val="center"/>
          </w:tcPr>
          <w:p w14:paraId="28F49FCE" w14:textId="02282648" w:rsidR="00C858E3" w:rsidRPr="002F7366"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r w:rsidRPr="002F7366">
              <w:rPr>
                <w:rFonts w:ascii="Arial" w:hAnsi="Arial" w:cs="Arial"/>
                <w:color w:val="000000"/>
                <w:sz w:val="20"/>
                <w:szCs w:val="20"/>
                <w:lang w:val="en-US" w:eastAsia="en-US"/>
              </w:rPr>
              <w:t>Anticipated turnaround time for returning emails or phone calls:</w:t>
            </w:r>
          </w:p>
        </w:tc>
        <w:tc>
          <w:tcPr>
            <w:tcW w:w="2903" w:type="dxa"/>
            <w:tcBorders>
              <w:top w:val="single" w:sz="4" w:space="0" w:color="1F497D"/>
              <w:left w:val="single" w:sz="4" w:space="0" w:color="1F497D"/>
              <w:bottom w:val="single" w:sz="4" w:space="0" w:color="1F497D"/>
              <w:right w:val="single" w:sz="4" w:space="0" w:color="1F497D"/>
            </w:tcBorders>
            <w:vAlign w:val="center"/>
          </w:tcPr>
          <w:p w14:paraId="4BA36F9C" w14:textId="77777777" w:rsidR="00C858E3" w:rsidRPr="002F7366"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bl>
    <w:p w14:paraId="3849C84F" w14:textId="77777777" w:rsidR="00C858E3" w:rsidRPr="002F7366" w:rsidRDefault="00C858E3" w:rsidP="00C858E3">
      <w:pPr>
        <w:ind w:left="360"/>
        <w:rPr>
          <w:rFonts w:ascii="Arial" w:hAnsi="Arial" w:cs="Arial"/>
          <w:sz w:val="20"/>
        </w:rPr>
      </w:pPr>
    </w:p>
    <w:p w14:paraId="01965D56" w14:textId="77777777" w:rsidR="00C858E3" w:rsidRPr="002F7366" w:rsidRDefault="00C858E3" w:rsidP="00C858E3">
      <w:pPr>
        <w:pStyle w:val="BodyTextIndent"/>
        <w:numPr>
          <w:ilvl w:val="0"/>
          <w:numId w:val="9"/>
        </w:numPr>
        <w:tabs>
          <w:tab w:val="clear" w:pos="540"/>
        </w:tabs>
        <w:jc w:val="both"/>
        <w:rPr>
          <w:rFonts w:ascii="Arial" w:hAnsi="Arial" w:cs="Arial"/>
          <w:sz w:val="20"/>
          <w:lang w:val="en-US"/>
        </w:rPr>
      </w:pPr>
      <w:r w:rsidRPr="002F7366">
        <w:rPr>
          <w:rFonts w:ascii="Arial" w:hAnsi="Arial" w:cs="Arial"/>
          <w:sz w:val="20"/>
          <w:lang w:val="en-US"/>
        </w:rPr>
        <w:t>What minimum FINRA/insurance licenses are required for on-site participant service representatives?</w:t>
      </w:r>
    </w:p>
    <w:p w14:paraId="00876F88" w14:textId="77777777" w:rsidR="00C858E3" w:rsidRPr="002F7366" w:rsidRDefault="00C858E3" w:rsidP="00C858E3">
      <w:pPr>
        <w:pStyle w:val="BodyText2"/>
        <w:ind w:left="540" w:hanging="540"/>
        <w:rPr>
          <w:rFonts w:ascii="Arial" w:hAnsi="Arial" w:cs="Arial"/>
          <w:sz w:val="20"/>
          <w:lang w:val="en-US"/>
        </w:rPr>
      </w:pPr>
    </w:p>
    <w:p w14:paraId="66CE6C3A" w14:textId="77777777" w:rsidR="00C858E3" w:rsidRPr="002F7366" w:rsidRDefault="00C858E3" w:rsidP="00C858E3">
      <w:pPr>
        <w:pStyle w:val="BodyTextIndent"/>
        <w:numPr>
          <w:ilvl w:val="0"/>
          <w:numId w:val="9"/>
        </w:numPr>
        <w:tabs>
          <w:tab w:val="clear" w:pos="540"/>
        </w:tabs>
        <w:jc w:val="both"/>
        <w:rPr>
          <w:rFonts w:ascii="Arial" w:hAnsi="Arial" w:cs="Arial"/>
          <w:sz w:val="20"/>
          <w:lang w:val="en-US"/>
        </w:rPr>
      </w:pPr>
      <w:r w:rsidRPr="002F7366">
        <w:rPr>
          <w:rFonts w:ascii="Arial" w:hAnsi="Arial" w:cs="Arial"/>
          <w:sz w:val="20"/>
          <w:lang w:val="en-US"/>
        </w:rPr>
        <w:t>Would the participant service representative work out of his/her house or an office?</w:t>
      </w:r>
    </w:p>
    <w:p w14:paraId="181ADEC6" w14:textId="77777777" w:rsidR="00C858E3" w:rsidRPr="002F7366" w:rsidRDefault="00C858E3" w:rsidP="00C858E3">
      <w:pPr>
        <w:pStyle w:val="BodyTextIndent"/>
        <w:tabs>
          <w:tab w:val="clear" w:pos="540"/>
        </w:tabs>
        <w:ind w:left="504" w:firstLine="0"/>
        <w:jc w:val="both"/>
        <w:rPr>
          <w:rFonts w:ascii="Arial" w:hAnsi="Arial" w:cs="Arial"/>
          <w:sz w:val="20"/>
          <w:lang w:val="en-US"/>
        </w:rPr>
      </w:pPr>
    </w:p>
    <w:p w14:paraId="59E11A29" w14:textId="77777777" w:rsidR="00C858E3" w:rsidRPr="002F7366" w:rsidRDefault="00C858E3" w:rsidP="00C858E3">
      <w:pPr>
        <w:pStyle w:val="BodyTextIndent"/>
        <w:numPr>
          <w:ilvl w:val="0"/>
          <w:numId w:val="9"/>
        </w:numPr>
        <w:tabs>
          <w:tab w:val="clear" w:pos="540"/>
        </w:tabs>
        <w:jc w:val="both"/>
        <w:rPr>
          <w:rFonts w:ascii="Arial" w:hAnsi="Arial" w:cs="Arial"/>
          <w:sz w:val="20"/>
          <w:lang w:val="en-US"/>
        </w:rPr>
      </w:pPr>
      <w:r w:rsidRPr="002F7366">
        <w:rPr>
          <w:rFonts w:ascii="Arial" w:hAnsi="Arial" w:cs="Arial"/>
          <w:sz w:val="20"/>
          <w:lang w:val="en-US"/>
        </w:rPr>
        <w:t>Will the Plan Sponsor be able to participate in the selection of the on-site participant service representative(s) assigned to the account? (Yes/No)</w:t>
      </w:r>
    </w:p>
    <w:p w14:paraId="2BB574A2" w14:textId="77777777" w:rsidR="00C858E3" w:rsidRPr="002F7366" w:rsidRDefault="00C858E3" w:rsidP="00C858E3">
      <w:pPr>
        <w:pStyle w:val="BodyTextIndent"/>
        <w:tabs>
          <w:tab w:val="clear" w:pos="540"/>
        </w:tabs>
        <w:ind w:left="504" w:firstLine="0"/>
        <w:jc w:val="both"/>
        <w:rPr>
          <w:rFonts w:ascii="Arial" w:hAnsi="Arial" w:cs="Arial"/>
          <w:sz w:val="20"/>
          <w:lang w:val="en-US"/>
        </w:rPr>
      </w:pPr>
    </w:p>
    <w:p w14:paraId="6B48273E" w14:textId="77777777" w:rsidR="00C858E3" w:rsidRPr="002F7366" w:rsidRDefault="00C858E3" w:rsidP="00C858E3">
      <w:pPr>
        <w:pStyle w:val="BodyTextIndent"/>
        <w:numPr>
          <w:ilvl w:val="0"/>
          <w:numId w:val="9"/>
        </w:numPr>
        <w:tabs>
          <w:tab w:val="clear" w:pos="540"/>
        </w:tabs>
        <w:jc w:val="both"/>
        <w:rPr>
          <w:rFonts w:ascii="Arial" w:hAnsi="Arial" w:cs="Arial"/>
          <w:sz w:val="20"/>
          <w:lang w:val="en-US"/>
        </w:rPr>
      </w:pPr>
      <w:r w:rsidRPr="002F7366">
        <w:rPr>
          <w:rFonts w:ascii="Arial" w:hAnsi="Arial" w:cs="Arial"/>
          <w:sz w:val="20"/>
          <w:lang w:val="en-US"/>
        </w:rPr>
        <w:t>How would your Firm handle a scenario where the Plan Sponsor was not satisfied with the personnel assigned to the account?</w:t>
      </w:r>
    </w:p>
    <w:p w14:paraId="4A165ECC" w14:textId="77777777" w:rsidR="00C858E3" w:rsidRPr="002F7366" w:rsidRDefault="00C858E3" w:rsidP="00C858E3">
      <w:pPr>
        <w:pStyle w:val="BodyTextIndent"/>
        <w:tabs>
          <w:tab w:val="clear" w:pos="540"/>
        </w:tabs>
        <w:ind w:left="504" w:firstLine="0"/>
        <w:jc w:val="both"/>
        <w:rPr>
          <w:rFonts w:ascii="Arial" w:hAnsi="Arial" w:cs="Arial"/>
          <w:sz w:val="20"/>
          <w:lang w:val="en-US"/>
        </w:rPr>
      </w:pPr>
    </w:p>
    <w:p w14:paraId="573F99E4" w14:textId="77777777" w:rsidR="00C858E3" w:rsidRPr="002F7366" w:rsidRDefault="00C858E3" w:rsidP="00C858E3">
      <w:pPr>
        <w:pStyle w:val="BodyTextIndent"/>
        <w:numPr>
          <w:ilvl w:val="0"/>
          <w:numId w:val="9"/>
        </w:numPr>
        <w:tabs>
          <w:tab w:val="clear" w:pos="540"/>
        </w:tabs>
        <w:jc w:val="both"/>
        <w:rPr>
          <w:rFonts w:ascii="Arial" w:hAnsi="Arial" w:cs="Arial"/>
          <w:sz w:val="20"/>
          <w:lang w:val="en-US"/>
        </w:rPr>
      </w:pPr>
      <w:r w:rsidRPr="002F7366">
        <w:rPr>
          <w:rFonts w:ascii="Arial" w:hAnsi="Arial" w:cs="Arial"/>
          <w:sz w:val="20"/>
          <w:lang w:val="en-US"/>
        </w:rPr>
        <w:t>Will you provide on-site, individual meetings and group sessions at sites and times specified by the Plan Sponsor? (Yes/No)</w:t>
      </w:r>
    </w:p>
    <w:p w14:paraId="3DFF9B3E" w14:textId="77777777" w:rsidR="00C858E3" w:rsidRPr="002F7366" w:rsidRDefault="00C858E3" w:rsidP="00C858E3">
      <w:pPr>
        <w:pStyle w:val="BodyTextIndent"/>
        <w:tabs>
          <w:tab w:val="clear" w:pos="540"/>
        </w:tabs>
        <w:ind w:left="504" w:firstLine="0"/>
        <w:jc w:val="both"/>
        <w:rPr>
          <w:rFonts w:ascii="Arial" w:hAnsi="Arial" w:cs="Arial"/>
          <w:sz w:val="20"/>
          <w:lang w:val="en-US"/>
        </w:rPr>
      </w:pPr>
    </w:p>
    <w:p w14:paraId="11F36415" w14:textId="77777777" w:rsidR="00C858E3" w:rsidRPr="002F7366" w:rsidRDefault="00C858E3" w:rsidP="00C858E3">
      <w:pPr>
        <w:pStyle w:val="BodyTextIndent"/>
        <w:numPr>
          <w:ilvl w:val="0"/>
          <w:numId w:val="9"/>
        </w:numPr>
        <w:tabs>
          <w:tab w:val="clear" w:pos="540"/>
        </w:tabs>
        <w:jc w:val="both"/>
        <w:rPr>
          <w:rFonts w:ascii="Arial" w:hAnsi="Arial" w:cs="Arial"/>
          <w:sz w:val="20"/>
          <w:lang w:val="en-US"/>
        </w:rPr>
      </w:pPr>
      <w:r w:rsidRPr="002F7366">
        <w:rPr>
          <w:rFonts w:ascii="Arial" w:hAnsi="Arial" w:cs="Arial"/>
          <w:sz w:val="20"/>
          <w:lang w:val="en-US"/>
        </w:rPr>
        <w:t>Based on the Plan Sponsor’s demographic data and your Firm’s experience, complete the table below regarding your proposed on-site annual enrollment/education commitment. This response should be based upon the total hours and days that could be committed to under the services contract. If partial service days are considered in the proposal, the partial service days should not be counted as full days, but rather as their proportional equivalent of each day (for example: two half days equal one full day under the contract).</w:t>
      </w:r>
    </w:p>
    <w:p w14:paraId="415322D7" w14:textId="77777777" w:rsidR="00C858E3" w:rsidRPr="002F7366" w:rsidRDefault="00C858E3" w:rsidP="00C858E3">
      <w:pPr>
        <w:pStyle w:val="BodyText2"/>
        <w:ind w:left="547"/>
        <w:jc w:val="left"/>
        <w:rPr>
          <w:rFonts w:ascii="Arial" w:hAnsi="Arial" w:cs="Arial"/>
          <w:sz w:val="20"/>
        </w:rPr>
      </w:pPr>
    </w:p>
    <w:tbl>
      <w:tblPr>
        <w:tblW w:w="7056" w:type="dxa"/>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5328"/>
        <w:gridCol w:w="1728"/>
      </w:tblGrid>
      <w:tr w:rsidR="00C858E3" w:rsidRPr="002F7366" w14:paraId="45744959" w14:textId="77777777" w:rsidTr="002C3EAE">
        <w:trPr>
          <w:trHeight w:val="288"/>
        </w:trPr>
        <w:tc>
          <w:tcPr>
            <w:tcW w:w="532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2D6C6833" w14:textId="77777777" w:rsidR="00C858E3" w:rsidRPr="002F7366" w:rsidRDefault="00C858E3" w:rsidP="009170CB">
            <w:pPr>
              <w:pStyle w:val="Header"/>
              <w:tabs>
                <w:tab w:val="clear" w:pos="4320"/>
                <w:tab w:val="clear" w:pos="8640"/>
                <w:tab w:val="left" w:pos="-2880"/>
                <w:tab w:val="left" w:pos="-2790"/>
              </w:tabs>
              <w:rPr>
                <w:rFonts w:ascii="Arial" w:hAnsi="Arial" w:cs="Arial"/>
                <w:sz w:val="20"/>
                <w:lang w:val="en-US" w:eastAsia="en-US"/>
              </w:rPr>
            </w:pPr>
            <w:r w:rsidRPr="002F7366">
              <w:rPr>
                <w:rFonts w:ascii="Arial" w:hAnsi="Arial" w:cs="Arial"/>
                <w:sz w:val="20"/>
                <w:lang w:val="en-US" w:eastAsia="en-US"/>
              </w:rPr>
              <w:t xml:space="preserve">Proposed annual number of on-site service </w:t>
            </w:r>
            <w:r w:rsidRPr="002F7366">
              <w:rPr>
                <w:rFonts w:ascii="Arial" w:hAnsi="Arial" w:cs="Arial"/>
                <w:sz w:val="20"/>
                <w:u w:val="single"/>
                <w:lang w:val="en-US" w:eastAsia="en-US"/>
              </w:rPr>
              <w:t>hours</w:t>
            </w:r>
            <w:r w:rsidRPr="002F7366">
              <w:rPr>
                <w:rFonts w:ascii="Arial" w:hAnsi="Arial" w:cs="Arial"/>
                <w:sz w:val="20"/>
                <w:lang w:val="en-US" w:eastAsia="en-US"/>
              </w:rPr>
              <w:t>:</w:t>
            </w:r>
          </w:p>
        </w:tc>
        <w:tc>
          <w:tcPr>
            <w:tcW w:w="172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32E63B0E" w14:textId="77777777" w:rsidR="00C858E3" w:rsidRPr="002F7366" w:rsidRDefault="00C858E3" w:rsidP="009170CB">
            <w:pPr>
              <w:tabs>
                <w:tab w:val="left" w:pos="-2880"/>
                <w:tab w:val="left" w:pos="-2790"/>
              </w:tabs>
              <w:jc w:val="center"/>
              <w:rPr>
                <w:rFonts w:ascii="Arial" w:hAnsi="Arial" w:cs="Arial"/>
                <w:color w:val="1F497D"/>
                <w:sz w:val="20"/>
              </w:rPr>
            </w:pPr>
          </w:p>
        </w:tc>
      </w:tr>
      <w:tr w:rsidR="00C858E3" w:rsidRPr="002F7366" w14:paraId="36848AB9" w14:textId="77777777" w:rsidTr="009170CB">
        <w:trPr>
          <w:trHeight w:val="288"/>
        </w:trPr>
        <w:tc>
          <w:tcPr>
            <w:tcW w:w="5328"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14:paraId="192EBD31" w14:textId="77777777" w:rsidR="00C858E3" w:rsidRPr="002F7366" w:rsidRDefault="00C858E3" w:rsidP="009170CB">
            <w:pPr>
              <w:pStyle w:val="Header"/>
              <w:tabs>
                <w:tab w:val="left" w:pos="-2880"/>
                <w:tab w:val="left" w:pos="-2790"/>
              </w:tabs>
              <w:rPr>
                <w:rFonts w:ascii="Arial" w:hAnsi="Arial" w:cs="Arial"/>
                <w:sz w:val="20"/>
                <w:lang w:val="en-US" w:eastAsia="en-US"/>
              </w:rPr>
            </w:pPr>
            <w:r w:rsidRPr="002F7366">
              <w:rPr>
                <w:rFonts w:ascii="Arial" w:hAnsi="Arial" w:cs="Arial"/>
                <w:sz w:val="20"/>
                <w:lang w:val="en-US" w:eastAsia="en-US"/>
              </w:rPr>
              <w:t xml:space="preserve">Proposed annual number of on-site service </w:t>
            </w:r>
            <w:r w:rsidRPr="002F7366">
              <w:rPr>
                <w:rFonts w:ascii="Arial" w:hAnsi="Arial" w:cs="Arial"/>
                <w:sz w:val="20"/>
                <w:u w:val="single"/>
                <w:lang w:val="en-US" w:eastAsia="en-US"/>
              </w:rPr>
              <w:t>days</w:t>
            </w:r>
            <w:r w:rsidRPr="002F7366">
              <w:rPr>
                <w:rFonts w:ascii="Arial" w:hAnsi="Arial" w:cs="Arial"/>
                <w:sz w:val="20"/>
                <w:lang w:val="en-US" w:eastAsia="en-US"/>
              </w:rPr>
              <w:t>:</w:t>
            </w:r>
          </w:p>
        </w:tc>
        <w:tc>
          <w:tcPr>
            <w:tcW w:w="1728"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311CBCD2" w14:textId="77777777" w:rsidR="00C858E3" w:rsidRPr="002F7366" w:rsidRDefault="00C858E3" w:rsidP="009170CB">
            <w:pPr>
              <w:tabs>
                <w:tab w:val="left" w:pos="-2880"/>
                <w:tab w:val="left" w:pos="-2790"/>
              </w:tabs>
              <w:jc w:val="center"/>
              <w:rPr>
                <w:rFonts w:ascii="Arial" w:hAnsi="Arial" w:cs="Arial"/>
                <w:color w:val="1F497D"/>
                <w:sz w:val="20"/>
              </w:rPr>
            </w:pPr>
          </w:p>
        </w:tc>
      </w:tr>
    </w:tbl>
    <w:p w14:paraId="15CAAB29" w14:textId="77777777" w:rsidR="00C858E3" w:rsidRPr="002F7366" w:rsidRDefault="00C858E3" w:rsidP="00C858E3">
      <w:pPr>
        <w:pStyle w:val="BodyText2"/>
        <w:ind w:left="540" w:hanging="540"/>
        <w:rPr>
          <w:rFonts w:ascii="Arial" w:hAnsi="Arial" w:cs="Arial"/>
          <w:sz w:val="20"/>
          <w:lang w:val="en-US"/>
        </w:rPr>
      </w:pPr>
    </w:p>
    <w:p w14:paraId="1B14F01B" w14:textId="77777777" w:rsidR="00C858E3" w:rsidRPr="002F7366" w:rsidRDefault="00C858E3" w:rsidP="00C858E3">
      <w:pPr>
        <w:pStyle w:val="BodyTextIndent"/>
        <w:numPr>
          <w:ilvl w:val="0"/>
          <w:numId w:val="9"/>
        </w:numPr>
        <w:tabs>
          <w:tab w:val="clear" w:pos="540"/>
        </w:tabs>
        <w:jc w:val="both"/>
        <w:rPr>
          <w:rFonts w:ascii="Arial" w:hAnsi="Arial" w:cs="Arial"/>
          <w:sz w:val="20"/>
          <w:lang w:val="en-US"/>
        </w:rPr>
      </w:pPr>
      <w:r w:rsidRPr="002F7366">
        <w:rPr>
          <w:rFonts w:ascii="Arial" w:hAnsi="Arial" w:cs="Arial"/>
          <w:sz w:val="20"/>
          <w:lang w:val="en-US"/>
        </w:rPr>
        <w:t>Discuss the compensation structure for any employee, certified financial planner, and contractor (including the on-site participant service representatives) of your organization who would meet face-to-face with the participants and whether this compensation is one-time, recurring or varies based on the investments or products chosen by the participant.</w:t>
      </w:r>
    </w:p>
    <w:p w14:paraId="0D4BF5BB" w14:textId="77777777" w:rsidR="00C858E3" w:rsidRPr="002F7366" w:rsidRDefault="00C858E3" w:rsidP="00C858E3">
      <w:pPr>
        <w:pStyle w:val="BodyTextIndent"/>
        <w:tabs>
          <w:tab w:val="clear" w:pos="540"/>
        </w:tabs>
        <w:ind w:left="504" w:firstLine="0"/>
        <w:jc w:val="both"/>
        <w:rPr>
          <w:rFonts w:ascii="Arial" w:hAnsi="Arial" w:cs="Arial"/>
          <w:sz w:val="20"/>
          <w:lang w:val="en-US"/>
        </w:rPr>
      </w:pPr>
    </w:p>
    <w:p w14:paraId="361ECA12" w14:textId="77777777" w:rsidR="00C858E3" w:rsidRPr="002F7366" w:rsidRDefault="00C858E3" w:rsidP="00C858E3">
      <w:pPr>
        <w:pStyle w:val="BodyTextIndent"/>
        <w:numPr>
          <w:ilvl w:val="0"/>
          <w:numId w:val="9"/>
        </w:numPr>
        <w:tabs>
          <w:tab w:val="clear" w:pos="540"/>
        </w:tabs>
        <w:jc w:val="both"/>
        <w:rPr>
          <w:rFonts w:ascii="Arial" w:hAnsi="Arial" w:cs="Arial"/>
          <w:sz w:val="20"/>
          <w:lang w:val="en-US"/>
        </w:rPr>
      </w:pPr>
      <w:r w:rsidRPr="002F7366">
        <w:rPr>
          <w:rFonts w:ascii="Arial" w:hAnsi="Arial" w:cs="Arial"/>
          <w:sz w:val="20"/>
          <w:lang w:val="en-US"/>
        </w:rPr>
        <w:t>Are your on-site participant service representatives and/or any other employees given incentives to sell the following products or services: online advice, managed accounts, guaranteed minimum withdrawal benefit options, IRA rollover, and/or managed payout options? (Yes/No) Complete the tables below. State additional products or services that apply.</w:t>
      </w:r>
    </w:p>
    <w:p w14:paraId="563AE4C9" w14:textId="77777777" w:rsidR="00C858E3" w:rsidRPr="002F7366" w:rsidRDefault="00C858E3" w:rsidP="00C858E3">
      <w:pPr>
        <w:pStyle w:val="BodyText2"/>
        <w:jc w:val="left"/>
        <w:rPr>
          <w:rFonts w:ascii="Arial" w:hAnsi="Arial" w:cs="Arial"/>
          <w:sz w:val="20"/>
        </w:rPr>
      </w:pP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5"/>
        <w:gridCol w:w="1800"/>
      </w:tblGrid>
      <w:tr w:rsidR="00C858E3" w:rsidRPr="002F7366" w14:paraId="6F5A918A" w14:textId="77777777" w:rsidTr="009170CB">
        <w:trPr>
          <w:trHeight w:val="315"/>
          <w:jc w:val="center"/>
        </w:trPr>
        <w:tc>
          <w:tcPr>
            <w:tcW w:w="6575" w:type="dxa"/>
            <w:shd w:val="clear" w:color="auto" w:fill="0070C0"/>
            <w:noWrap/>
            <w:vAlign w:val="bottom"/>
            <w:hideMark/>
          </w:tcPr>
          <w:p w14:paraId="2C67E177" w14:textId="77777777" w:rsidR="00C858E3" w:rsidRPr="002F7366" w:rsidRDefault="00C858E3" w:rsidP="009170CB">
            <w:pPr>
              <w:jc w:val="center"/>
              <w:rPr>
                <w:rFonts w:ascii="Arial" w:hAnsi="Arial" w:cs="Arial"/>
                <w:b/>
                <w:color w:val="FFFFFF"/>
                <w:sz w:val="20"/>
              </w:rPr>
            </w:pPr>
            <w:r w:rsidRPr="002F7366">
              <w:rPr>
                <w:rFonts w:ascii="Arial" w:hAnsi="Arial" w:cs="Arial"/>
                <w:b/>
                <w:color w:val="FFFFFF"/>
                <w:sz w:val="20"/>
              </w:rPr>
              <w:t>Approximate % of Total Compensation</w:t>
            </w:r>
          </w:p>
        </w:tc>
        <w:tc>
          <w:tcPr>
            <w:tcW w:w="1800" w:type="dxa"/>
            <w:shd w:val="clear" w:color="auto" w:fill="0070C0"/>
            <w:noWrap/>
            <w:vAlign w:val="bottom"/>
            <w:hideMark/>
          </w:tcPr>
          <w:p w14:paraId="28416208" w14:textId="77777777" w:rsidR="00C858E3" w:rsidRPr="002F7366" w:rsidRDefault="00C858E3" w:rsidP="009170CB">
            <w:pPr>
              <w:jc w:val="center"/>
              <w:rPr>
                <w:rFonts w:ascii="Arial" w:hAnsi="Arial" w:cs="Arial"/>
                <w:b/>
                <w:color w:val="FFFFFF"/>
                <w:sz w:val="20"/>
              </w:rPr>
            </w:pPr>
            <w:r w:rsidRPr="002F7366">
              <w:rPr>
                <w:rFonts w:ascii="Arial" w:hAnsi="Arial" w:cs="Arial"/>
                <w:b/>
                <w:color w:val="FFFFFF"/>
                <w:sz w:val="20"/>
              </w:rPr>
              <w:t>%</w:t>
            </w:r>
          </w:p>
        </w:tc>
      </w:tr>
      <w:tr w:rsidR="00C858E3" w:rsidRPr="002F7366" w14:paraId="134AEBD3" w14:textId="77777777" w:rsidTr="002C3EAE">
        <w:trPr>
          <w:trHeight w:val="288"/>
          <w:jc w:val="center"/>
        </w:trPr>
        <w:tc>
          <w:tcPr>
            <w:tcW w:w="6575" w:type="dxa"/>
            <w:shd w:val="clear" w:color="auto" w:fill="BDD6EE" w:themeFill="accent1" w:themeFillTint="66"/>
            <w:noWrap/>
            <w:vAlign w:val="center"/>
            <w:hideMark/>
          </w:tcPr>
          <w:p w14:paraId="008E43A9" w14:textId="77777777" w:rsidR="00C858E3" w:rsidRPr="002F7366" w:rsidRDefault="00C858E3" w:rsidP="009170CB">
            <w:pPr>
              <w:jc w:val="right"/>
              <w:rPr>
                <w:rFonts w:ascii="Arial" w:hAnsi="Arial" w:cs="Arial"/>
                <w:color w:val="000000"/>
                <w:sz w:val="20"/>
              </w:rPr>
            </w:pPr>
            <w:r w:rsidRPr="002F7366">
              <w:rPr>
                <w:rFonts w:ascii="Arial" w:hAnsi="Arial" w:cs="Arial"/>
                <w:color w:val="000000"/>
                <w:sz w:val="20"/>
              </w:rPr>
              <w:t>Base Rate/Salary: </w:t>
            </w:r>
          </w:p>
        </w:tc>
        <w:tc>
          <w:tcPr>
            <w:tcW w:w="1800" w:type="dxa"/>
            <w:shd w:val="clear" w:color="auto" w:fill="BDD6EE" w:themeFill="accent1" w:themeFillTint="66"/>
            <w:noWrap/>
            <w:vAlign w:val="center"/>
          </w:tcPr>
          <w:p w14:paraId="6CC66CDB" w14:textId="77777777" w:rsidR="00C858E3" w:rsidRPr="002F7366" w:rsidRDefault="00C858E3" w:rsidP="009170CB">
            <w:pPr>
              <w:jc w:val="center"/>
              <w:rPr>
                <w:rFonts w:ascii="Arial" w:hAnsi="Arial" w:cs="Arial"/>
                <w:color w:val="000000"/>
                <w:sz w:val="20"/>
              </w:rPr>
            </w:pPr>
          </w:p>
        </w:tc>
      </w:tr>
      <w:tr w:rsidR="00C858E3" w:rsidRPr="002F7366" w14:paraId="556F9FB7" w14:textId="77777777" w:rsidTr="009170CB">
        <w:trPr>
          <w:trHeight w:val="288"/>
          <w:jc w:val="center"/>
        </w:trPr>
        <w:tc>
          <w:tcPr>
            <w:tcW w:w="6575" w:type="dxa"/>
            <w:noWrap/>
            <w:vAlign w:val="center"/>
            <w:hideMark/>
          </w:tcPr>
          <w:p w14:paraId="3C45A9A3" w14:textId="77777777" w:rsidR="00C858E3" w:rsidRPr="002F7366" w:rsidRDefault="00C858E3" w:rsidP="009170CB">
            <w:pPr>
              <w:jc w:val="right"/>
              <w:rPr>
                <w:rFonts w:ascii="Arial" w:hAnsi="Arial" w:cs="Arial"/>
                <w:color w:val="000000"/>
                <w:sz w:val="20"/>
              </w:rPr>
            </w:pPr>
            <w:r w:rsidRPr="002F7366">
              <w:rPr>
                <w:rFonts w:ascii="Arial" w:hAnsi="Arial" w:cs="Arial"/>
                <w:color w:val="000000"/>
                <w:sz w:val="20"/>
              </w:rPr>
              <w:t xml:space="preserve">Variable: </w:t>
            </w:r>
          </w:p>
        </w:tc>
        <w:tc>
          <w:tcPr>
            <w:tcW w:w="1800" w:type="dxa"/>
            <w:noWrap/>
            <w:vAlign w:val="center"/>
          </w:tcPr>
          <w:p w14:paraId="57899D97" w14:textId="77777777" w:rsidR="00C858E3" w:rsidRPr="002F7366" w:rsidRDefault="00C858E3" w:rsidP="009170CB">
            <w:pPr>
              <w:jc w:val="center"/>
              <w:rPr>
                <w:rFonts w:ascii="Arial" w:hAnsi="Arial" w:cs="Arial"/>
                <w:color w:val="000000"/>
                <w:sz w:val="20"/>
              </w:rPr>
            </w:pPr>
          </w:p>
        </w:tc>
      </w:tr>
      <w:tr w:rsidR="00C858E3" w:rsidRPr="002F7366" w14:paraId="557109E9" w14:textId="77777777" w:rsidTr="009170CB">
        <w:trPr>
          <w:trHeight w:val="315"/>
          <w:jc w:val="center"/>
        </w:trPr>
        <w:tc>
          <w:tcPr>
            <w:tcW w:w="6575" w:type="dxa"/>
            <w:shd w:val="clear" w:color="auto" w:fill="0070C0"/>
            <w:noWrap/>
            <w:vAlign w:val="bottom"/>
            <w:hideMark/>
          </w:tcPr>
          <w:p w14:paraId="364F24F8" w14:textId="77777777" w:rsidR="00C858E3" w:rsidRPr="002F7366" w:rsidRDefault="00C858E3" w:rsidP="009170CB">
            <w:pPr>
              <w:jc w:val="center"/>
              <w:rPr>
                <w:rFonts w:ascii="Arial" w:hAnsi="Arial" w:cs="Arial"/>
                <w:b/>
                <w:color w:val="FFFFFF"/>
                <w:sz w:val="20"/>
              </w:rPr>
            </w:pPr>
            <w:r w:rsidRPr="002F7366">
              <w:rPr>
                <w:rFonts w:ascii="Arial" w:hAnsi="Arial" w:cs="Arial"/>
                <w:b/>
                <w:color w:val="FFFFFF"/>
                <w:sz w:val="20"/>
              </w:rPr>
              <w:t>Is Any Compensation Based on the Adoption of:</w:t>
            </w:r>
          </w:p>
        </w:tc>
        <w:tc>
          <w:tcPr>
            <w:tcW w:w="1800" w:type="dxa"/>
            <w:shd w:val="clear" w:color="auto" w:fill="0070C0"/>
            <w:noWrap/>
            <w:vAlign w:val="bottom"/>
            <w:hideMark/>
          </w:tcPr>
          <w:p w14:paraId="154A10BE" w14:textId="77777777" w:rsidR="00C858E3" w:rsidRPr="002F7366" w:rsidRDefault="00C858E3" w:rsidP="009170CB">
            <w:pPr>
              <w:jc w:val="center"/>
              <w:rPr>
                <w:rFonts w:ascii="Arial" w:hAnsi="Arial" w:cs="Arial"/>
                <w:b/>
                <w:color w:val="FFFFFF"/>
                <w:sz w:val="20"/>
              </w:rPr>
            </w:pPr>
            <w:r w:rsidRPr="002F7366">
              <w:rPr>
                <w:rFonts w:ascii="Arial" w:hAnsi="Arial" w:cs="Arial"/>
                <w:b/>
                <w:color w:val="FFFFFF"/>
                <w:sz w:val="20"/>
              </w:rPr>
              <w:t>Yes/No</w:t>
            </w:r>
          </w:p>
        </w:tc>
      </w:tr>
      <w:tr w:rsidR="00C858E3" w:rsidRPr="002F7366" w14:paraId="32823E65" w14:textId="77777777" w:rsidTr="002C3EAE">
        <w:trPr>
          <w:trHeight w:val="288"/>
          <w:jc w:val="center"/>
        </w:trPr>
        <w:tc>
          <w:tcPr>
            <w:tcW w:w="6575" w:type="dxa"/>
            <w:shd w:val="clear" w:color="auto" w:fill="BDD6EE" w:themeFill="accent1" w:themeFillTint="66"/>
            <w:noWrap/>
            <w:vAlign w:val="center"/>
            <w:hideMark/>
          </w:tcPr>
          <w:p w14:paraId="6C961505" w14:textId="77777777" w:rsidR="00C858E3" w:rsidRPr="002F7366" w:rsidRDefault="00C858E3" w:rsidP="009170CB">
            <w:pPr>
              <w:jc w:val="right"/>
              <w:rPr>
                <w:rFonts w:ascii="Arial" w:hAnsi="Arial" w:cs="Arial"/>
                <w:color w:val="000000"/>
                <w:sz w:val="20"/>
              </w:rPr>
            </w:pPr>
            <w:r w:rsidRPr="002F7366">
              <w:rPr>
                <w:rFonts w:ascii="Arial" w:hAnsi="Arial" w:cs="Arial"/>
                <w:color w:val="000000"/>
                <w:sz w:val="20"/>
              </w:rPr>
              <w:t>Fixed or General Account/Stable Value: </w:t>
            </w:r>
          </w:p>
        </w:tc>
        <w:tc>
          <w:tcPr>
            <w:tcW w:w="1800" w:type="dxa"/>
            <w:shd w:val="clear" w:color="auto" w:fill="BDD6EE" w:themeFill="accent1" w:themeFillTint="66"/>
            <w:noWrap/>
            <w:vAlign w:val="center"/>
          </w:tcPr>
          <w:p w14:paraId="54B157CD" w14:textId="77777777" w:rsidR="00C858E3" w:rsidRPr="002F7366" w:rsidRDefault="00C858E3" w:rsidP="009170CB">
            <w:pPr>
              <w:jc w:val="center"/>
              <w:rPr>
                <w:rFonts w:ascii="Arial" w:hAnsi="Arial" w:cs="Arial"/>
                <w:color w:val="000000"/>
                <w:sz w:val="20"/>
              </w:rPr>
            </w:pPr>
          </w:p>
        </w:tc>
      </w:tr>
      <w:tr w:rsidR="00C858E3" w:rsidRPr="002F7366" w14:paraId="0F060C66" w14:textId="77777777" w:rsidTr="009170CB">
        <w:trPr>
          <w:trHeight w:val="288"/>
          <w:jc w:val="center"/>
        </w:trPr>
        <w:tc>
          <w:tcPr>
            <w:tcW w:w="6575" w:type="dxa"/>
            <w:noWrap/>
            <w:vAlign w:val="center"/>
            <w:hideMark/>
          </w:tcPr>
          <w:p w14:paraId="49A08A3F" w14:textId="77777777" w:rsidR="00C858E3" w:rsidRPr="002F7366" w:rsidRDefault="00C858E3" w:rsidP="009170CB">
            <w:pPr>
              <w:jc w:val="right"/>
              <w:rPr>
                <w:rFonts w:ascii="Arial" w:hAnsi="Arial" w:cs="Arial"/>
                <w:color w:val="000000"/>
                <w:sz w:val="20"/>
              </w:rPr>
            </w:pPr>
            <w:r w:rsidRPr="002F7366">
              <w:rPr>
                <w:rFonts w:ascii="Arial" w:hAnsi="Arial" w:cs="Arial"/>
                <w:color w:val="000000"/>
                <w:sz w:val="20"/>
              </w:rPr>
              <w:t>Managed Accounts:</w:t>
            </w:r>
          </w:p>
        </w:tc>
        <w:tc>
          <w:tcPr>
            <w:tcW w:w="1800" w:type="dxa"/>
            <w:noWrap/>
            <w:vAlign w:val="center"/>
          </w:tcPr>
          <w:p w14:paraId="2EE47FC2" w14:textId="77777777" w:rsidR="00C858E3" w:rsidRPr="002F7366" w:rsidRDefault="00C858E3" w:rsidP="009170CB">
            <w:pPr>
              <w:jc w:val="center"/>
              <w:rPr>
                <w:rFonts w:ascii="Arial" w:hAnsi="Arial" w:cs="Arial"/>
                <w:color w:val="000000"/>
                <w:sz w:val="20"/>
              </w:rPr>
            </w:pPr>
          </w:p>
        </w:tc>
      </w:tr>
      <w:tr w:rsidR="00C858E3" w:rsidRPr="002F7366" w14:paraId="4865986D" w14:textId="77777777" w:rsidTr="002C3EAE">
        <w:trPr>
          <w:trHeight w:val="288"/>
          <w:jc w:val="center"/>
        </w:trPr>
        <w:tc>
          <w:tcPr>
            <w:tcW w:w="6575" w:type="dxa"/>
            <w:shd w:val="clear" w:color="auto" w:fill="BDD6EE" w:themeFill="accent1" w:themeFillTint="66"/>
            <w:noWrap/>
            <w:vAlign w:val="center"/>
            <w:hideMark/>
          </w:tcPr>
          <w:p w14:paraId="76164D23" w14:textId="77777777" w:rsidR="00C858E3" w:rsidRPr="002F7366" w:rsidRDefault="00C858E3" w:rsidP="009170CB">
            <w:pPr>
              <w:jc w:val="right"/>
              <w:rPr>
                <w:rFonts w:ascii="Arial" w:hAnsi="Arial" w:cs="Arial"/>
                <w:color w:val="000000"/>
                <w:sz w:val="20"/>
              </w:rPr>
            </w:pPr>
            <w:r w:rsidRPr="002F7366">
              <w:rPr>
                <w:rFonts w:ascii="Arial" w:hAnsi="Arial" w:cs="Arial"/>
                <w:color w:val="000000"/>
                <w:sz w:val="20"/>
              </w:rPr>
              <w:t>Guaranteed Minimum Withdrawal Benefit:</w:t>
            </w:r>
          </w:p>
        </w:tc>
        <w:tc>
          <w:tcPr>
            <w:tcW w:w="1800" w:type="dxa"/>
            <w:shd w:val="clear" w:color="auto" w:fill="BDD6EE" w:themeFill="accent1" w:themeFillTint="66"/>
            <w:noWrap/>
            <w:vAlign w:val="center"/>
          </w:tcPr>
          <w:p w14:paraId="509A3EBC" w14:textId="77777777" w:rsidR="00C858E3" w:rsidRPr="002F7366" w:rsidRDefault="00C858E3" w:rsidP="009170CB">
            <w:pPr>
              <w:jc w:val="center"/>
              <w:rPr>
                <w:rFonts w:ascii="Arial" w:hAnsi="Arial" w:cs="Arial"/>
                <w:color w:val="000000"/>
                <w:sz w:val="20"/>
              </w:rPr>
            </w:pPr>
          </w:p>
        </w:tc>
      </w:tr>
      <w:tr w:rsidR="00C858E3" w:rsidRPr="002F7366" w14:paraId="5760B19C" w14:textId="77777777" w:rsidTr="009170CB">
        <w:trPr>
          <w:trHeight w:val="288"/>
          <w:jc w:val="center"/>
        </w:trPr>
        <w:tc>
          <w:tcPr>
            <w:tcW w:w="6575" w:type="dxa"/>
            <w:noWrap/>
            <w:vAlign w:val="center"/>
            <w:hideMark/>
          </w:tcPr>
          <w:p w14:paraId="7C95572D" w14:textId="77777777" w:rsidR="00C858E3" w:rsidRPr="002F7366" w:rsidRDefault="00C858E3" w:rsidP="009170CB">
            <w:pPr>
              <w:jc w:val="right"/>
              <w:rPr>
                <w:rFonts w:ascii="Arial" w:hAnsi="Arial" w:cs="Arial"/>
                <w:color w:val="000000"/>
                <w:sz w:val="20"/>
              </w:rPr>
            </w:pPr>
            <w:r w:rsidRPr="002F7366">
              <w:rPr>
                <w:rFonts w:ascii="Arial" w:hAnsi="Arial" w:cs="Arial"/>
                <w:color w:val="000000"/>
                <w:sz w:val="20"/>
              </w:rPr>
              <w:t>Managed Payout Options:</w:t>
            </w:r>
          </w:p>
        </w:tc>
        <w:tc>
          <w:tcPr>
            <w:tcW w:w="1800" w:type="dxa"/>
            <w:noWrap/>
            <w:vAlign w:val="center"/>
          </w:tcPr>
          <w:p w14:paraId="083E416D" w14:textId="77777777" w:rsidR="00C858E3" w:rsidRPr="002F7366" w:rsidRDefault="00C858E3" w:rsidP="009170CB">
            <w:pPr>
              <w:jc w:val="center"/>
              <w:rPr>
                <w:rFonts w:ascii="Arial" w:hAnsi="Arial" w:cs="Arial"/>
                <w:color w:val="000000"/>
                <w:sz w:val="20"/>
              </w:rPr>
            </w:pPr>
          </w:p>
        </w:tc>
      </w:tr>
      <w:tr w:rsidR="00C858E3" w:rsidRPr="002F7366" w14:paraId="4E609132" w14:textId="77777777" w:rsidTr="002C3EAE">
        <w:trPr>
          <w:trHeight w:val="288"/>
          <w:jc w:val="center"/>
        </w:trPr>
        <w:tc>
          <w:tcPr>
            <w:tcW w:w="6575" w:type="dxa"/>
            <w:shd w:val="clear" w:color="auto" w:fill="BDD6EE" w:themeFill="accent1" w:themeFillTint="66"/>
            <w:noWrap/>
            <w:vAlign w:val="center"/>
            <w:hideMark/>
          </w:tcPr>
          <w:p w14:paraId="338AA4A9" w14:textId="77777777" w:rsidR="00C858E3" w:rsidRPr="002F7366" w:rsidRDefault="00C858E3" w:rsidP="009170CB">
            <w:pPr>
              <w:jc w:val="right"/>
              <w:rPr>
                <w:rFonts w:ascii="Arial" w:hAnsi="Arial" w:cs="Arial"/>
                <w:color w:val="000000"/>
                <w:sz w:val="20"/>
              </w:rPr>
            </w:pPr>
            <w:r w:rsidRPr="002F7366">
              <w:rPr>
                <w:rFonts w:ascii="Arial" w:hAnsi="Arial" w:cs="Arial"/>
                <w:color w:val="000000"/>
                <w:sz w:val="20"/>
              </w:rPr>
              <w:t>Proprietary Mutual Funds:</w:t>
            </w:r>
          </w:p>
        </w:tc>
        <w:tc>
          <w:tcPr>
            <w:tcW w:w="1800" w:type="dxa"/>
            <w:shd w:val="clear" w:color="auto" w:fill="BDD6EE" w:themeFill="accent1" w:themeFillTint="66"/>
            <w:noWrap/>
            <w:vAlign w:val="center"/>
          </w:tcPr>
          <w:p w14:paraId="68DBABF4" w14:textId="77777777" w:rsidR="00C858E3" w:rsidRPr="002F7366" w:rsidRDefault="00C858E3" w:rsidP="009170CB">
            <w:pPr>
              <w:jc w:val="center"/>
              <w:rPr>
                <w:rFonts w:ascii="Arial" w:hAnsi="Arial" w:cs="Arial"/>
                <w:color w:val="000000"/>
                <w:sz w:val="20"/>
              </w:rPr>
            </w:pPr>
          </w:p>
        </w:tc>
      </w:tr>
      <w:tr w:rsidR="00C858E3" w:rsidRPr="002F7366" w14:paraId="318D47E3" w14:textId="77777777" w:rsidTr="009170CB">
        <w:trPr>
          <w:trHeight w:val="288"/>
          <w:jc w:val="center"/>
        </w:trPr>
        <w:tc>
          <w:tcPr>
            <w:tcW w:w="6575" w:type="dxa"/>
            <w:shd w:val="clear" w:color="auto" w:fill="auto"/>
            <w:noWrap/>
            <w:vAlign w:val="center"/>
          </w:tcPr>
          <w:p w14:paraId="69AF1808" w14:textId="77777777" w:rsidR="00C858E3" w:rsidRPr="002F7366" w:rsidRDefault="00F8080F" w:rsidP="009170CB">
            <w:pPr>
              <w:jc w:val="right"/>
              <w:rPr>
                <w:rFonts w:ascii="Arial" w:hAnsi="Arial" w:cs="Arial"/>
                <w:color w:val="000000"/>
                <w:sz w:val="20"/>
              </w:rPr>
            </w:pPr>
            <w:r w:rsidRPr="002F7366">
              <w:rPr>
                <w:rFonts w:ascii="Arial" w:hAnsi="Arial" w:cs="Arial"/>
                <w:color w:val="000000"/>
                <w:sz w:val="20"/>
              </w:rPr>
              <w:t xml:space="preserve">Roth or traditional </w:t>
            </w:r>
            <w:r w:rsidR="00C858E3" w:rsidRPr="002F7366">
              <w:rPr>
                <w:rFonts w:ascii="Arial" w:hAnsi="Arial" w:cs="Arial"/>
                <w:color w:val="000000"/>
                <w:sz w:val="20"/>
              </w:rPr>
              <w:t xml:space="preserve">IRA </w:t>
            </w:r>
            <w:r w:rsidRPr="002F7366">
              <w:rPr>
                <w:rFonts w:ascii="Arial" w:hAnsi="Arial" w:cs="Arial"/>
                <w:color w:val="000000"/>
                <w:sz w:val="20"/>
              </w:rPr>
              <w:t xml:space="preserve">or </w:t>
            </w:r>
            <w:r w:rsidR="00C858E3" w:rsidRPr="002F7366">
              <w:rPr>
                <w:rFonts w:ascii="Arial" w:hAnsi="Arial" w:cs="Arial"/>
                <w:color w:val="000000"/>
                <w:sz w:val="20"/>
              </w:rPr>
              <w:t>Rollover</w:t>
            </w:r>
            <w:r w:rsidRPr="002F7366">
              <w:rPr>
                <w:rFonts w:ascii="Arial" w:hAnsi="Arial" w:cs="Arial"/>
                <w:color w:val="000000"/>
                <w:sz w:val="20"/>
              </w:rPr>
              <w:t xml:space="preserve"> IRA</w:t>
            </w:r>
            <w:r w:rsidR="00C858E3" w:rsidRPr="002F7366">
              <w:rPr>
                <w:rFonts w:ascii="Arial" w:hAnsi="Arial" w:cs="Arial"/>
                <w:color w:val="000000"/>
                <w:sz w:val="20"/>
              </w:rPr>
              <w:t>:</w:t>
            </w:r>
          </w:p>
        </w:tc>
        <w:tc>
          <w:tcPr>
            <w:tcW w:w="1800" w:type="dxa"/>
            <w:shd w:val="clear" w:color="auto" w:fill="auto"/>
            <w:noWrap/>
            <w:vAlign w:val="center"/>
          </w:tcPr>
          <w:p w14:paraId="7D39E82F" w14:textId="77777777" w:rsidR="00C858E3" w:rsidRPr="002F7366" w:rsidRDefault="00C858E3" w:rsidP="009170CB">
            <w:pPr>
              <w:jc w:val="center"/>
              <w:rPr>
                <w:rFonts w:ascii="Arial" w:hAnsi="Arial" w:cs="Arial"/>
                <w:color w:val="000000"/>
                <w:sz w:val="20"/>
              </w:rPr>
            </w:pPr>
          </w:p>
        </w:tc>
      </w:tr>
      <w:tr w:rsidR="00C858E3" w:rsidRPr="002F7366" w14:paraId="277B1F0F" w14:textId="77777777" w:rsidTr="002C3EAE">
        <w:trPr>
          <w:trHeight w:val="288"/>
          <w:jc w:val="center"/>
        </w:trPr>
        <w:tc>
          <w:tcPr>
            <w:tcW w:w="6575" w:type="dxa"/>
            <w:shd w:val="clear" w:color="auto" w:fill="BDD6EE" w:themeFill="accent1" w:themeFillTint="66"/>
            <w:noWrap/>
            <w:vAlign w:val="center"/>
          </w:tcPr>
          <w:p w14:paraId="140BB033" w14:textId="77777777" w:rsidR="00C858E3" w:rsidRPr="002F7366" w:rsidRDefault="00C858E3" w:rsidP="009170CB">
            <w:pPr>
              <w:jc w:val="right"/>
              <w:rPr>
                <w:rFonts w:ascii="Arial" w:hAnsi="Arial" w:cs="Arial"/>
                <w:color w:val="000000"/>
                <w:sz w:val="20"/>
              </w:rPr>
            </w:pPr>
            <w:r w:rsidRPr="002F7366">
              <w:rPr>
                <w:rFonts w:ascii="Arial" w:hAnsi="Arial" w:cs="Arial"/>
                <w:color w:val="000000"/>
                <w:sz w:val="20"/>
              </w:rPr>
              <w:t xml:space="preserve">Other Retail Products: </w:t>
            </w:r>
          </w:p>
        </w:tc>
        <w:tc>
          <w:tcPr>
            <w:tcW w:w="1800" w:type="dxa"/>
            <w:shd w:val="clear" w:color="auto" w:fill="BDD6EE" w:themeFill="accent1" w:themeFillTint="66"/>
            <w:noWrap/>
            <w:vAlign w:val="center"/>
          </w:tcPr>
          <w:p w14:paraId="1F735B1D" w14:textId="77777777" w:rsidR="00C858E3" w:rsidRPr="002F7366" w:rsidRDefault="00C858E3" w:rsidP="009170CB">
            <w:pPr>
              <w:jc w:val="center"/>
              <w:rPr>
                <w:rFonts w:ascii="Arial" w:hAnsi="Arial" w:cs="Arial"/>
                <w:color w:val="000000"/>
                <w:sz w:val="20"/>
              </w:rPr>
            </w:pPr>
          </w:p>
        </w:tc>
      </w:tr>
    </w:tbl>
    <w:p w14:paraId="39634CC7" w14:textId="77777777" w:rsidR="00C858E3" w:rsidRPr="00673AD2" w:rsidRDefault="00C858E3" w:rsidP="00C858E3">
      <w:pPr>
        <w:pStyle w:val="ListParagraph"/>
        <w:spacing w:after="0" w:line="240" w:lineRule="auto"/>
        <w:ind w:left="0"/>
        <w:rPr>
          <w:rFonts w:ascii="Arial" w:hAnsi="Arial" w:cs="Arial"/>
          <w:b/>
          <w:sz w:val="20"/>
          <w:szCs w:val="20"/>
          <w:u w:val="single"/>
          <w:lang w:val="en-US"/>
        </w:rPr>
      </w:pPr>
    </w:p>
    <w:p w14:paraId="31854F54" w14:textId="77777777" w:rsidR="00C858E3" w:rsidRPr="002F7366" w:rsidRDefault="00C858E3" w:rsidP="00C858E3">
      <w:pPr>
        <w:numPr>
          <w:ilvl w:val="0"/>
          <w:numId w:val="9"/>
        </w:numPr>
        <w:tabs>
          <w:tab w:val="left" w:pos="-2970"/>
          <w:tab w:val="left" w:pos="-2700"/>
        </w:tabs>
        <w:jc w:val="both"/>
        <w:rPr>
          <w:rFonts w:ascii="Arial" w:hAnsi="Arial" w:cs="Arial"/>
          <w:sz w:val="20"/>
        </w:rPr>
      </w:pPr>
      <w:r w:rsidRPr="002F7366">
        <w:rPr>
          <w:rFonts w:ascii="Arial" w:hAnsi="Arial" w:cs="Arial"/>
          <w:sz w:val="20"/>
          <w:u w:val="single"/>
        </w:rPr>
        <w:t>Briefly</w:t>
      </w:r>
      <w:r w:rsidR="00923CED" w:rsidRPr="002F7366">
        <w:rPr>
          <w:rFonts w:ascii="Arial" w:hAnsi="Arial" w:cs="Arial"/>
          <w:sz w:val="20"/>
        </w:rPr>
        <w:t xml:space="preserve"> describe how </w:t>
      </w:r>
      <w:r w:rsidRPr="002F7366">
        <w:rPr>
          <w:rFonts w:ascii="Arial" w:hAnsi="Arial" w:cs="Arial"/>
          <w:sz w:val="20"/>
        </w:rPr>
        <w:t xml:space="preserve">you measure and/or benchmark the impact your communication and education efforts have on participant behavior?  Limit your response to 200 words.  </w:t>
      </w:r>
    </w:p>
    <w:p w14:paraId="6241059B" w14:textId="77777777" w:rsidR="00C858E3" w:rsidRPr="002F7366" w:rsidRDefault="00C858E3" w:rsidP="00C858E3">
      <w:pPr>
        <w:tabs>
          <w:tab w:val="num" w:pos="-6120"/>
          <w:tab w:val="left" w:pos="-2970"/>
          <w:tab w:val="left" w:pos="-2700"/>
        </w:tabs>
        <w:jc w:val="both"/>
        <w:rPr>
          <w:rFonts w:ascii="Arial" w:hAnsi="Arial" w:cs="Arial"/>
          <w:sz w:val="20"/>
        </w:rPr>
      </w:pPr>
      <w:r w:rsidRPr="002F7366">
        <w:rPr>
          <w:rFonts w:ascii="Arial" w:hAnsi="Arial" w:cs="Arial"/>
          <w:sz w:val="20"/>
        </w:rPr>
        <w:t xml:space="preserve"> </w:t>
      </w:r>
    </w:p>
    <w:p w14:paraId="36C647BB" w14:textId="4DBB48EF" w:rsidR="00F8080F" w:rsidRPr="002F7366" w:rsidRDefault="00C858E3" w:rsidP="002F7366">
      <w:pPr>
        <w:numPr>
          <w:ilvl w:val="0"/>
          <w:numId w:val="9"/>
        </w:numPr>
        <w:tabs>
          <w:tab w:val="left" w:pos="-2970"/>
          <w:tab w:val="left" w:pos="-2700"/>
        </w:tabs>
        <w:jc w:val="both"/>
        <w:rPr>
          <w:rFonts w:ascii="Arial" w:hAnsi="Arial" w:cs="Arial"/>
          <w:sz w:val="20"/>
        </w:rPr>
      </w:pPr>
      <w:r w:rsidRPr="002F7366">
        <w:rPr>
          <w:rFonts w:ascii="Arial" w:hAnsi="Arial" w:cs="Arial"/>
          <w:sz w:val="20"/>
          <w:u w:val="single"/>
        </w:rPr>
        <w:t>Briefly</w:t>
      </w:r>
      <w:r w:rsidRPr="002F7366">
        <w:rPr>
          <w:rFonts w:ascii="Arial" w:hAnsi="Arial" w:cs="Arial"/>
          <w:sz w:val="20"/>
        </w:rPr>
        <w:t xml:space="preserve"> describe your capability to track and report to the </w:t>
      </w:r>
      <w:r w:rsidR="002F7366">
        <w:rPr>
          <w:rFonts w:ascii="Arial" w:hAnsi="Arial" w:cs="Arial"/>
          <w:sz w:val="20"/>
        </w:rPr>
        <w:t>City</w:t>
      </w:r>
      <w:r w:rsidRPr="002F7366">
        <w:rPr>
          <w:rFonts w:ascii="Arial" w:hAnsi="Arial" w:cs="Arial"/>
          <w:sz w:val="20"/>
        </w:rPr>
        <w:t xml:space="preserve">, on a quarterly basis, the effectiveness of various communication and education outreach campaigns.  Limit your response to 200 words.  </w:t>
      </w:r>
    </w:p>
    <w:p w14:paraId="6FBAA3E0" w14:textId="77777777" w:rsidR="00C858E3" w:rsidRDefault="00C858E3" w:rsidP="00C858E3">
      <w:pPr>
        <w:tabs>
          <w:tab w:val="left" w:pos="-2970"/>
          <w:tab w:val="left" w:pos="-2700"/>
        </w:tabs>
        <w:jc w:val="both"/>
        <w:rPr>
          <w:rFonts w:ascii="Garamond" w:hAnsi="Garamond"/>
          <w:szCs w:val="22"/>
        </w:rPr>
      </w:pPr>
    </w:p>
    <w:p w14:paraId="662DCB7F" w14:textId="77777777" w:rsidR="00C858E3" w:rsidRPr="002F7366" w:rsidRDefault="00C858E3" w:rsidP="00C858E3">
      <w:pPr>
        <w:pStyle w:val="BodyText2"/>
        <w:numPr>
          <w:ilvl w:val="0"/>
          <w:numId w:val="9"/>
        </w:numPr>
        <w:rPr>
          <w:rFonts w:ascii="Arial" w:hAnsi="Arial" w:cs="Arial"/>
          <w:sz w:val="20"/>
        </w:rPr>
      </w:pPr>
      <w:r w:rsidRPr="002F7366">
        <w:rPr>
          <w:rFonts w:ascii="Arial" w:hAnsi="Arial" w:cs="Arial"/>
          <w:sz w:val="20"/>
          <w:lang w:val="en-US"/>
        </w:rPr>
        <w:t>Do you offer retirement readiness scores or income gap analysis at the part</w:t>
      </w:r>
      <w:r w:rsidR="00430461" w:rsidRPr="002F7366">
        <w:rPr>
          <w:rFonts w:ascii="Arial" w:hAnsi="Arial" w:cs="Arial"/>
          <w:sz w:val="20"/>
          <w:lang w:val="en-US"/>
        </w:rPr>
        <w:t xml:space="preserve">icipant level? (Yes/No) </w:t>
      </w:r>
      <w:r w:rsidRPr="002F7366">
        <w:rPr>
          <w:rFonts w:ascii="Arial" w:hAnsi="Arial" w:cs="Arial"/>
          <w:sz w:val="20"/>
          <w:lang w:val="en-US"/>
        </w:rPr>
        <w:t>If yes, please indicate your ability to offer the following:</w:t>
      </w:r>
    </w:p>
    <w:p w14:paraId="05E4C28C" w14:textId="77777777" w:rsidR="00C858E3" w:rsidRPr="002F7366" w:rsidRDefault="00C858E3" w:rsidP="00C858E3">
      <w:pPr>
        <w:pStyle w:val="BodyText2"/>
        <w:rPr>
          <w:rFonts w:ascii="Arial" w:hAnsi="Arial" w:cs="Arial"/>
          <w:sz w:val="20"/>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00"/>
      </w:tblGrid>
      <w:tr w:rsidR="00C858E3" w:rsidRPr="002F7366" w14:paraId="3D020B53" w14:textId="77777777" w:rsidTr="009170CB">
        <w:trPr>
          <w:tblHeader/>
        </w:trPr>
        <w:tc>
          <w:tcPr>
            <w:tcW w:w="6804" w:type="dxa"/>
            <w:shd w:val="clear" w:color="auto" w:fill="0070C0"/>
          </w:tcPr>
          <w:p w14:paraId="34082E8E" w14:textId="77777777" w:rsidR="00C858E3" w:rsidRPr="002F7366" w:rsidRDefault="00C858E3" w:rsidP="009170CB">
            <w:pPr>
              <w:pStyle w:val="BodyTextIndent"/>
              <w:tabs>
                <w:tab w:val="left" w:pos="-7848"/>
                <w:tab w:val="left" w:pos="-2880"/>
              </w:tabs>
              <w:ind w:left="522"/>
              <w:jc w:val="center"/>
              <w:rPr>
                <w:rFonts w:ascii="Arial" w:hAnsi="Arial" w:cs="Arial"/>
                <w:b/>
                <w:color w:val="FFFFFF"/>
                <w:sz w:val="20"/>
                <w:lang w:val="en-US" w:eastAsia="en-US"/>
              </w:rPr>
            </w:pPr>
          </w:p>
        </w:tc>
        <w:tc>
          <w:tcPr>
            <w:tcW w:w="1800" w:type="dxa"/>
            <w:shd w:val="clear" w:color="auto" w:fill="0070C0"/>
          </w:tcPr>
          <w:p w14:paraId="38EED22E" w14:textId="77777777" w:rsidR="00C858E3" w:rsidRPr="002F7366" w:rsidRDefault="00C858E3" w:rsidP="009170CB">
            <w:pPr>
              <w:pStyle w:val="BodyTextIndent"/>
              <w:tabs>
                <w:tab w:val="left" w:pos="-7848"/>
                <w:tab w:val="left" w:pos="-2880"/>
              </w:tabs>
              <w:ind w:left="522"/>
              <w:jc w:val="center"/>
              <w:rPr>
                <w:rFonts w:ascii="Arial" w:hAnsi="Arial" w:cs="Arial"/>
                <w:b/>
                <w:color w:val="FFFFFF"/>
                <w:sz w:val="20"/>
                <w:lang w:val="en-US" w:eastAsia="en-US"/>
              </w:rPr>
            </w:pPr>
            <w:r w:rsidRPr="002F7366">
              <w:rPr>
                <w:rFonts w:ascii="Arial" w:hAnsi="Arial" w:cs="Arial"/>
                <w:b/>
                <w:color w:val="FFFFFF"/>
                <w:sz w:val="20"/>
                <w:lang w:val="en-US" w:eastAsia="en-US"/>
              </w:rPr>
              <w:t>Yes/No</w:t>
            </w:r>
          </w:p>
        </w:tc>
      </w:tr>
      <w:tr w:rsidR="00C858E3" w:rsidRPr="002F7366" w14:paraId="402425DB" w14:textId="77777777" w:rsidTr="002C3EAE">
        <w:tc>
          <w:tcPr>
            <w:tcW w:w="6804" w:type="dxa"/>
            <w:shd w:val="clear" w:color="auto" w:fill="BDD6EE" w:themeFill="accent1" w:themeFillTint="66"/>
          </w:tcPr>
          <w:p w14:paraId="1279361D" w14:textId="77777777" w:rsidR="00C858E3" w:rsidRPr="002F7366" w:rsidRDefault="00C858E3" w:rsidP="009170CB">
            <w:pPr>
              <w:pStyle w:val="BodyText2"/>
              <w:jc w:val="right"/>
              <w:rPr>
                <w:rFonts w:ascii="Arial" w:eastAsia="Calibri" w:hAnsi="Arial" w:cs="Arial"/>
                <w:sz w:val="20"/>
                <w:lang w:val="en-US"/>
              </w:rPr>
            </w:pPr>
            <w:r w:rsidRPr="002F7366">
              <w:rPr>
                <w:rFonts w:ascii="Arial" w:eastAsia="Calibri" w:hAnsi="Arial" w:cs="Arial"/>
                <w:sz w:val="20"/>
                <w:lang w:val="en-US"/>
              </w:rPr>
              <w:t xml:space="preserve">Participant retirement readiness scores or income gap analysis on statements: </w:t>
            </w:r>
          </w:p>
        </w:tc>
        <w:tc>
          <w:tcPr>
            <w:tcW w:w="1800" w:type="dxa"/>
            <w:shd w:val="clear" w:color="auto" w:fill="BDD6EE" w:themeFill="accent1" w:themeFillTint="66"/>
          </w:tcPr>
          <w:p w14:paraId="4F1DAA89" w14:textId="77777777" w:rsidR="00C858E3" w:rsidRPr="002F7366" w:rsidRDefault="00C858E3" w:rsidP="009170CB">
            <w:pPr>
              <w:pStyle w:val="BodyText2"/>
              <w:rPr>
                <w:rFonts w:ascii="Arial" w:eastAsia="Calibri" w:hAnsi="Arial" w:cs="Arial"/>
                <w:sz w:val="20"/>
                <w:lang w:val="en-US"/>
              </w:rPr>
            </w:pPr>
          </w:p>
        </w:tc>
      </w:tr>
      <w:tr w:rsidR="00C858E3" w:rsidRPr="002F7366" w14:paraId="5F3933BA" w14:textId="77777777" w:rsidTr="009170CB">
        <w:tc>
          <w:tcPr>
            <w:tcW w:w="6804" w:type="dxa"/>
            <w:shd w:val="clear" w:color="auto" w:fill="auto"/>
          </w:tcPr>
          <w:p w14:paraId="45CD2577" w14:textId="77777777" w:rsidR="00C858E3" w:rsidRPr="002F7366" w:rsidRDefault="00C858E3" w:rsidP="009170CB">
            <w:pPr>
              <w:pStyle w:val="BodyText2"/>
              <w:jc w:val="right"/>
              <w:rPr>
                <w:rFonts w:ascii="Arial" w:eastAsia="Calibri" w:hAnsi="Arial" w:cs="Arial"/>
                <w:sz w:val="20"/>
                <w:lang w:val="en-US"/>
              </w:rPr>
            </w:pPr>
            <w:r w:rsidRPr="002F7366">
              <w:rPr>
                <w:rFonts w:ascii="Arial" w:eastAsia="Calibri" w:hAnsi="Arial" w:cs="Arial"/>
                <w:sz w:val="20"/>
                <w:lang w:val="en-US"/>
              </w:rPr>
              <w:lastRenderedPageBreak/>
              <w:t xml:space="preserve">Participant retirement readiness scores or income gap analysis on web/landing page: </w:t>
            </w:r>
          </w:p>
        </w:tc>
        <w:tc>
          <w:tcPr>
            <w:tcW w:w="1800" w:type="dxa"/>
            <w:shd w:val="clear" w:color="auto" w:fill="auto"/>
          </w:tcPr>
          <w:p w14:paraId="6A231713" w14:textId="77777777" w:rsidR="00C858E3" w:rsidRPr="002F7366" w:rsidRDefault="00C858E3" w:rsidP="009170CB">
            <w:pPr>
              <w:pStyle w:val="BodyText2"/>
              <w:rPr>
                <w:rFonts w:ascii="Arial" w:eastAsia="Calibri" w:hAnsi="Arial" w:cs="Arial"/>
                <w:sz w:val="20"/>
                <w:lang w:val="en-US"/>
              </w:rPr>
            </w:pPr>
          </w:p>
        </w:tc>
      </w:tr>
      <w:tr w:rsidR="00C858E3" w:rsidRPr="002F7366" w14:paraId="08C3C71E" w14:textId="77777777" w:rsidTr="002C3EAE">
        <w:tc>
          <w:tcPr>
            <w:tcW w:w="6804" w:type="dxa"/>
            <w:shd w:val="clear" w:color="auto" w:fill="BDD6EE" w:themeFill="accent1" w:themeFillTint="66"/>
          </w:tcPr>
          <w:p w14:paraId="30826221" w14:textId="77777777" w:rsidR="00C858E3" w:rsidRPr="002F7366" w:rsidRDefault="00C858E3" w:rsidP="009170CB">
            <w:pPr>
              <w:pStyle w:val="BodyText2"/>
              <w:jc w:val="right"/>
              <w:rPr>
                <w:rFonts w:ascii="Arial" w:eastAsia="Calibri" w:hAnsi="Arial" w:cs="Arial"/>
                <w:sz w:val="20"/>
                <w:lang w:val="en-US"/>
              </w:rPr>
            </w:pPr>
            <w:r w:rsidRPr="002F7366">
              <w:rPr>
                <w:rFonts w:ascii="Arial" w:eastAsia="Calibri" w:hAnsi="Arial" w:cs="Arial"/>
                <w:sz w:val="20"/>
                <w:lang w:val="en-US"/>
              </w:rPr>
              <w:t xml:space="preserve">Participant retirement readiness scores or income gap analysis on mobile devices: </w:t>
            </w:r>
          </w:p>
        </w:tc>
        <w:tc>
          <w:tcPr>
            <w:tcW w:w="1800" w:type="dxa"/>
            <w:shd w:val="clear" w:color="auto" w:fill="BDD6EE" w:themeFill="accent1" w:themeFillTint="66"/>
          </w:tcPr>
          <w:p w14:paraId="14FB539F" w14:textId="77777777" w:rsidR="00C858E3" w:rsidRPr="002F7366" w:rsidRDefault="00C858E3" w:rsidP="009170CB">
            <w:pPr>
              <w:pStyle w:val="BodyText2"/>
              <w:rPr>
                <w:rFonts w:ascii="Arial" w:eastAsia="Calibri" w:hAnsi="Arial" w:cs="Arial"/>
                <w:sz w:val="20"/>
                <w:lang w:val="en-US"/>
              </w:rPr>
            </w:pPr>
          </w:p>
        </w:tc>
      </w:tr>
    </w:tbl>
    <w:p w14:paraId="59BA80E5" w14:textId="77777777" w:rsidR="00C858E3" w:rsidRPr="002F7366" w:rsidRDefault="00C858E3" w:rsidP="00C858E3">
      <w:pPr>
        <w:pStyle w:val="BodyText2"/>
        <w:ind w:left="504"/>
        <w:rPr>
          <w:rFonts w:ascii="Arial" w:hAnsi="Arial" w:cs="Arial"/>
          <w:sz w:val="20"/>
          <w:lang w:val="en-US"/>
        </w:rPr>
      </w:pPr>
    </w:p>
    <w:p w14:paraId="2359895A" w14:textId="4AAB73ED" w:rsidR="002F7366" w:rsidRDefault="002F7366" w:rsidP="00C858E3">
      <w:pPr>
        <w:numPr>
          <w:ilvl w:val="0"/>
          <w:numId w:val="9"/>
        </w:numPr>
        <w:jc w:val="both"/>
        <w:rPr>
          <w:rFonts w:ascii="Arial" w:hAnsi="Arial" w:cs="Arial"/>
          <w:sz w:val="20"/>
        </w:rPr>
      </w:pPr>
      <w:r w:rsidRPr="002F7366">
        <w:rPr>
          <w:rFonts w:ascii="Arial" w:hAnsi="Arial" w:cs="Arial"/>
          <w:sz w:val="20"/>
        </w:rPr>
        <w:t>Does</w:t>
      </w:r>
      <w:r>
        <w:rPr>
          <w:rFonts w:ascii="Arial" w:hAnsi="Arial" w:cs="Arial"/>
          <w:sz w:val="20"/>
        </w:rPr>
        <w:t xml:space="preserve"> your firm intend to apply the SECURE Act’s life-time income estimate to your non-ERISA clientele’s 457 Plans? (Yes/No)</w:t>
      </w:r>
    </w:p>
    <w:p w14:paraId="2E8B2457" w14:textId="77777777" w:rsidR="002F7366" w:rsidRPr="002F7366" w:rsidRDefault="002F7366" w:rsidP="002F7366">
      <w:pPr>
        <w:ind w:left="504"/>
        <w:jc w:val="both"/>
        <w:rPr>
          <w:rFonts w:ascii="Arial" w:hAnsi="Arial" w:cs="Arial"/>
          <w:sz w:val="20"/>
        </w:rPr>
      </w:pPr>
    </w:p>
    <w:p w14:paraId="62EFB777" w14:textId="2FF807F0" w:rsidR="00C858E3" w:rsidRPr="00932D08" w:rsidRDefault="00C858E3" w:rsidP="00C858E3">
      <w:pPr>
        <w:numPr>
          <w:ilvl w:val="0"/>
          <w:numId w:val="9"/>
        </w:numPr>
        <w:jc w:val="both"/>
        <w:rPr>
          <w:rFonts w:ascii="Arial" w:hAnsi="Arial" w:cs="Arial"/>
          <w:sz w:val="20"/>
          <w:u w:val="single"/>
        </w:rPr>
      </w:pPr>
      <w:r w:rsidRPr="002F7366">
        <w:rPr>
          <w:rFonts w:ascii="Arial" w:hAnsi="Arial" w:cs="Arial"/>
          <w:sz w:val="20"/>
        </w:rPr>
        <w:t xml:space="preserve">Are you willing to conduct surveys to assess the success of any education program? (Yes/No) If yes, provide a participant survey example in the Exhibit Folder and </w:t>
      </w:r>
      <w:r w:rsidRPr="00932D08">
        <w:rPr>
          <w:rFonts w:ascii="Arial" w:hAnsi="Arial" w:cs="Arial"/>
          <w:sz w:val="20"/>
        </w:rPr>
        <w:t xml:space="preserve">label it </w:t>
      </w:r>
      <w:r w:rsidRPr="00932D08">
        <w:rPr>
          <w:rFonts w:ascii="Arial" w:hAnsi="Arial" w:cs="Arial"/>
          <w:sz w:val="20"/>
          <w:u w:val="single"/>
        </w:rPr>
        <w:t xml:space="preserve">Exhibit </w:t>
      </w:r>
      <w:r w:rsidR="008A299A" w:rsidRPr="00932D08">
        <w:rPr>
          <w:rFonts w:ascii="Arial" w:hAnsi="Arial" w:cs="Arial"/>
          <w:sz w:val="20"/>
          <w:u w:val="single"/>
        </w:rPr>
        <w:t>10</w:t>
      </w:r>
      <w:r w:rsidRPr="00932D08">
        <w:rPr>
          <w:rFonts w:ascii="Arial" w:hAnsi="Arial" w:cs="Arial"/>
          <w:sz w:val="20"/>
        </w:rPr>
        <w:t>.</w:t>
      </w:r>
    </w:p>
    <w:p w14:paraId="215E4E1D" w14:textId="77777777" w:rsidR="00C858E3" w:rsidRPr="00296F1D" w:rsidRDefault="00C858E3" w:rsidP="00C858E3">
      <w:pPr>
        <w:tabs>
          <w:tab w:val="left" w:pos="-2970"/>
          <w:tab w:val="left" w:pos="-2700"/>
          <w:tab w:val="left" w:pos="522"/>
        </w:tabs>
        <w:ind w:left="540" w:hanging="504"/>
        <w:jc w:val="both"/>
        <w:rPr>
          <w:rFonts w:ascii="Garamond" w:hAnsi="Garamond"/>
          <w:szCs w:val="22"/>
        </w:rPr>
      </w:pPr>
    </w:p>
    <w:p w14:paraId="39E76801" w14:textId="77777777" w:rsidR="00C858E3" w:rsidRPr="00862E98" w:rsidRDefault="00C858E3" w:rsidP="00C858E3">
      <w:pPr>
        <w:numPr>
          <w:ilvl w:val="0"/>
          <w:numId w:val="9"/>
        </w:numPr>
        <w:tabs>
          <w:tab w:val="left" w:pos="-2970"/>
          <w:tab w:val="left" w:pos="-2700"/>
        </w:tabs>
        <w:jc w:val="both"/>
        <w:rPr>
          <w:rFonts w:ascii="Arial" w:hAnsi="Arial" w:cs="Arial"/>
          <w:b/>
          <w:sz w:val="20"/>
        </w:rPr>
      </w:pPr>
      <w:r w:rsidRPr="00862E98">
        <w:rPr>
          <w:rFonts w:ascii="Arial" w:hAnsi="Arial" w:cs="Arial"/>
          <w:sz w:val="20"/>
        </w:rPr>
        <w:t>If applicable, how frequently would you propose participant surveys be conducted? How frequently can the Plan Sponsor have participant surveys be conducted without incurring additional costs?</w:t>
      </w:r>
    </w:p>
    <w:p w14:paraId="7D8DD46A" w14:textId="77777777" w:rsidR="00C858E3" w:rsidRPr="00862E98" w:rsidRDefault="00C858E3" w:rsidP="00C858E3">
      <w:pPr>
        <w:tabs>
          <w:tab w:val="left" w:pos="-2970"/>
          <w:tab w:val="left" w:pos="-2700"/>
          <w:tab w:val="num" w:pos="360"/>
        </w:tabs>
        <w:jc w:val="both"/>
        <w:rPr>
          <w:rFonts w:ascii="Arial" w:hAnsi="Arial" w:cs="Arial"/>
          <w:b/>
          <w:sz w:val="20"/>
        </w:rPr>
      </w:pPr>
    </w:p>
    <w:p w14:paraId="451ACF7B" w14:textId="77777777" w:rsidR="00C858E3" w:rsidRPr="00862E98" w:rsidRDefault="00C858E3" w:rsidP="00C858E3">
      <w:pPr>
        <w:numPr>
          <w:ilvl w:val="0"/>
          <w:numId w:val="9"/>
        </w:numPr>
        <w:tabs>
          <w:tab w:val="left" w:pos="-7200"/>
        </w:tabs>
        <w:jc w:val="both"/>
        <w:rPr>
          <w:rFonts w:ascii="Arial" w:hAnsi="Arial" w:cs="Arial"/>
          <w:b/>
          <w:sz w:val="20"/>
        </w:rPr>
      </w:pPr>
      <w:r w:rsidRPr="00862E98">
        <w:rPr>
          <w:rFonts w:ascii="Arial" w:hAnsi="Arial" w:cs="Arial"/>
          <w:sz w:val="20"/>
        </w:rPr>
        <w:t xml:space="preserve">Will you provide the Plan Sponsor with any customized educational materials? (Yes/No) If yes, </w:t>
      </w:r>
      <w:r w:rsidRPr="00862E98">
        <w:rPr>
          <w:rFonts w:ascii="Arial" w:hAnsi="Arial" w:cs="Arial"/>
          <w:b/>
          <w:sz w:val="20"/>
          <w:u w:val="single"/>
        </w:rPr>
        <w:t>briefly</w:t>
      </w:r>
      <w:r w:rsidRPr="00862E98">
        <w:rPr>
          <w:rFonts w:ascii="Arial" w:hAnsi="Arial" w:cs="Arial"/>
          <w:sz w:val="20"/>
        </w:rPr>
        <w:t xml:space="preserve"> describe what level of customization is available for the following:</w:t>
      </w:r>
    </w:p>
    <w:p w14:paraId="30968DF5" w14:textId="77777777" w:rsidR="00C858E3" w:rsidRPr="00862E98" w:rsidRDefault="00C858E3" w:rsidP="00C858E3">
      <w:pPr>
        <w:tabs>
          <w:tab w:val="left" w:pos="-7200"/>
        </w:tabs>
        <w:ind w:left="504"/>
        <w:jc w:val="both"/>
        <w:rPr>
          <w:rFonts w:ascii="Arial" w:hAnsi="Arial" w:cs="Arial"/>
          <w:b/>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15"/>
        <w:gridCol w:w="5193"/>
      </w:tblGrid>
      <w:tr w:rsidR="00C858E3" w:rsidRPr="00862E98" w14:paraId="793105DE" w14:textId="77777777" w:rsidTr="009170CB">
        <w:tc>
          <w:tcPr>
            <w:tcW w:w="2430" w:type="dxa"/>
            <w:shd w:val="clear" w:color="auto" w:fill="0070C0"/>
          </w:tcPr>
          <w:p w14:paraId="1AD0B58A" w14:textId="77777777" w:rsidR="00C858E3" w:rsidRPr="00862E98" w:rsidRDefault="00C858E3" w:rsidP="009170CB">
            <w:pPr>
              <w:pStyle w:val="BodyTextIndent"/>
              <w:tabs>
                <w:tab w:val="left" w:pos="-7848"/>
                <w:tab w:val="left" w:pos="-2880"/>
              </w:tabs>
              <w:ind w:left="522"/>
              <w:jc w:val="center"/>
              <w:rPr>
                <w:rFonts w:ascii="Arial" w:hAnsi="Arial" w:cs="Arial"/>
                <w:b/>
                <w:color w:val="FFFFFF"/>
                <w:sz w:val="20"/>
                <w:lang w:val="en-US" w:eastAsia="en-US"/>
              </w:rPr>
            </w:pPr>
          </w:p>
        </w:tc>
        <w:tc>
          <w:tcPr>
            <w:tcW w:w="1440" w:type="dxa"/>
            <w:shd w:val="clear" w:color="auto" w:fill="0070C0"/>
          </w:tcPr>
          <w:p w14:paraId="53D13830" w14:textId="77777777" w:rsidR="00C858E3" w:rsidRPr="00862E98" w:rsidRDefault="00C858E3" w:rsidP="009170CB">
            <w:pPr>
              <w:pStyle w:val="BodyTextIndent"/>
              <w:tabs>
                <w:tab w:val="left" w:pos="-7848"/>
                <w:tab w:val="left" w:pos="-2880"/>
              </w:tabs>
              <w:ind w:left="522"/>
              <w:jc w:val="center"/>
              <w:rPr>
                <w:rFonts w:ascii="Arial" w:eastAsia="Calibri" w:hAnsi="Arial" w:cs="Arial"/>
                <w:b/>
                <w:color w:val="FFFFFF"/>
                <w:sz w:val="20"/>
                <w:lang w:val="en-US" w:eastAsia="en-US"/>
              </w:rPr>
            </w:pPr>
            <w:r w:rsidRPr="00862E98">
              <w:rPr>
                <w:rFonts w:ascii="Arial" w:eastAsia="Calibri" w:hAnsi="Arial" w:cs="Arial"/>
                <w:b/>
                <w:color w:val="FFFFFF"/>
                <w:sz w:val="20"/>
                <w:lang w:val="en-US" w:eastAsia="en-US"/>
              </w:rPr>
              <w:t>Yes/No</w:t>
            </w:r>
          </w:p>
        </w:tc>
        <w:tc>
          <w:tcPr>
            <w:tcW w:w="5346" w:type="dxa"/>
            <w:shd w:val="clear" w:color="auto" w:fill="0070C0"/>
          </w:tcPr>
          <w:p w14:paraId="1C65671A" w14:textId="77777777" w:rsidR="00C858E3" w:rsidRPr="00862E98" w:rsidRDefault="00C858E3" w:rsidP="009170CB">
            <w:pPr>
              <w:pStyle w:val="BodyTextIndent"/>
              <w:tabs>
                <w:tab w:val="left" w:pos="-7848"/>
                <w:tab w:val="left" w:pos="-2880"/>
              </w:tabs>
              <w:ind w:left="522"/>
              <w:jc w:val="center"/>
              <w:rPr>
                <w:rFonts w:ascii="Arial" w:hAnsi="Arial" w:cs="Arial"/>
                <w:b/>
                <w:color w:val="FFFFFF"/>
                <w:sz w:val="20"/>
                <w:lang w:val="en-US" w:eastAsia="en-US"/>
              </w:rPr>
            </w:pPr>
            <w:r w:rsidRPr="00862E98">
              <w:rPr>
                <w:rFonts w:ascii="Arial" w:hAnsi="Arial" w:cs="Arial"/>
                <w:b/>
                <w:color w:val="FFFFFF"/>
                <w:sz w:val="20"/>
                <w:lang w:val="en-US" w:eastAsia="en-US"/>
              </w:rPr>
              <w:t>Brief Description</w:t>
            </w:r>
          </w:p>
        </w:tc>
      </w:tr>
      <w:tr w:rsidR="00C858E3" w:rsidRPr="00862E98" w14:paraId="09C255F8" w14:textId="77777777" w:rsidTr="002C3EAE">
        <w:tc>
          <w:tcPr>
            <w:tcW w:w="2430" w:type="dxa"/>
            <w:shd w:val="clear" w:color="auto" w:fill="BDD6EE" w:themeFill="accent1" w:themeFillTint="66"/>
          </w:tcPr>
          <w:p w14:paraId="68BB030B" w14:textId="77777777" w:rsidR="00C858E3" w:rsidRPr="00862E98" w:rsidRDefault="00C858E3" w:rsidP="009170CB">
            <w:pPr>
              <w:tabs>
                <w:tab w:val="left" w:pos="-7200"/>
                <w:tab w:val="left" w:pos="522"/>
              </w:tabs>
              <w:jc w:val="right"/>
              <w:rPr>
                <w:rFonts w:ascii="Arial" w:eastAsia="Calibri" w:hAnsi="Arial" w:cs="Arial"/>
                <w:sz w:val="20"/>
              </w:rPr>
            </w:pPr>
            <w:r w:rsidRPr="00862E98">
              <w:rPr>
                <w:rFonts w:ascii="Arial" w:eastAsia="Calibri" w:hAnsi="Arial" w:cs="Arial"/>
                <w:sz w:val="20"/>
              </w:rPr>
              <w:t xml:space="preserve">Website: </w:t>
            </w:r>
          </w:p>
        </w:tc>
        <w:tc>
          <w:tcPr>
            <w:tcW w:w="1440" w:type="dxa"/>
            <w:shd w:val="clear" w:color="auto" w:fill="BDD6EE" w:themeFill="accent1" w:themeFillTint="66"/>
          </w:tcPr>
          <w:p w14:paraId="69709E53" w14:textId="77777777" w:rsidR="00C858E3" w:rsidRPr="00862E98" w:rsidRDefault="00C858E3" w:rsidP="009170CB">
            <w:pPr>
              <w:tabs>
                <w:tab w:val="left" w:pos="-7200"/>
                <w:tab w:val="left" w:pos="522"/>
              </w:tabs>
              <w:ind w:left="900"/>
              <w:jc w:val="both"/>
              <w:rPr>
                <w:rFonts w:ascii="Arial" w:eastAsia="Calibri" w:hAnsi="Arial" w:cs="Arial"/>
                <w:sz w:val="20"/>
              </w:rPr>
            </w:pPr>
          </w:p>
        </w:tc>
        <w:tc>
          <w:tcPr>
            <w:tcW w:w="5346" w:type="dxa"/>
            <w:shd w:val="clear" w:color="auto" w:fill="BDD6EE" w:themeFill="accent1" w:themeFillTint="66"/>
          </w:tcPr>
          <w:p w14:paraId="2076D47C" w14:textId="77777777" w:rsidR="00C858E3" w:rsidRPr="00862E98" w:rsidRDefault="00C858E3" w:rsidP="009170CB">
            <w:pPr>
              <w:tabs>
                <w:tab w:val="left" w:pos="-7200"/>
                <w:tab w:val="left" w:pos="522"/>
              </w:tabs>
              <w:ind w:left="900"/>
              <w:jc w:val="both"/>
              <w:rPr>
                <w:rFonts w:ascii="Arial" w:eastAsia="Calibri" w:hAnsi="Arial" w:cs="Arial"/>
                <w:sz w:val="20"/>
              </w:rPr>
            </w:pPr>
          </w:p>
        </w:tc>
      </w:tr>
      <w:tr w:rsidR="00C858E3" w:rsidRPr="00862E98" w14:paraId="6BAB9288" w14:textId="77777777" w:rsidTr="009170CB">
        <w:tc>
          <w:tcPr>
            <w:tcW w:w="2430" w:type="dxa"/>
            <w:shd w:val="clear" w:color="auto" w:fill="auto"/>
          </w:tcPr>
          <w:p w14:paraId="7F68B20E" w14:textId="77777777" w:rsidR="00C858E3" w:rsidRPr="00862E98" w:rsidRDefault="00C858E3" w:rsidP="009170CB">
            <w:pPr>
              <w:jc w:val="right"/>
              <w:rPr>
                <w:rFonts w:ascii="Arial" w:eastAsia="Calibri" w:hAnsi="Arial" w:cs="Arial"/>
                <w:sz w:val="20"/>
              </w:rPr>
            </w:pPr>
            <w:r w:rsidRPr="00862E98">
              <w:rPr>
                <w:rFonts w:ascii="Arial" w:eastAsia="Calibri" w:hAnsi="Arial" w:cs="Arial"/>
                <w:sz w:val="20"/>
              </w:rPr>
              <w:t>Education booklets:</w:t>
            </w:r>
          </w:p>
        </w:tc>
        <w:tc>
          <w:tcPr>
            <w:tcW w:w="1440" w:type="dxa"/>
            <w:shd w:val="clear" w:color="auto" w:fill="auto"/>
          </w:tcPr>
          <w:p w14:paraId="6E83AE4E" w14:textId="77777777" w:rsidR="00C858E3" w:rsidRPr="00862E98" w:rsidRDefault="00C858E3" w:rsidP="009170CB">
            <w:pPr>
              <w:ind w:left="900"/>
              <w:jc w:val="both"/>
              <w:rPr>
                <w:rFonts w:ascii="Arial" w:eastAsia="Calibri" w:hAnsi="Arial" w:cs="Arial"/>
                <w:sz w:val="20"/>
              </w:rPr>
            </w:pPr>
          </w:p>
        </w:tc>
        <w:tc>
          <w:tcPr>
            <w:tcW w:w="5346" w:type="dxa"/>
            <w:shd w:val="clear" w:color="auto" w:fill="auto"/>
          </w:tcPr>
          <w:p w14:paraId="4CC2E3D7" w14:textId="77777777" w:rsidR="00C858E3" w:rsidRPr="00862E98" w:rsidRDefault="00C858E3" w:rsidP="009170CB">
            <w:pPr>
              <w:ind w:left="900"/>
              <w:jc w:val="both"/>
              <w:rPr>
                <w:rFonts w:ascii="Arial" w:eastAsia="Calibri" w:hAnsi="Arial" w:cs="Arial"/>
                <w:sz w:val="20"/>
              </w:rPr>
            </w:pPr>
          </w:p>
        </w:tc>
      </w:tr>
      <w:tr w:rsidR="00C858E3" w:rsidRPr="00862E98" w14:paraId="7FB0FD47" w14:textId="77777777" w:rsidTr="002C3EAE">
        <w:tc>
          <w:tcPr>
            <w:tcW w:w="2430" w:type="dxa"/>
            <w:shd w:val="clear" w:color="auto" w:fill="BDD6EE" w:themeFill="accent1" w:themeFillTint="66"/>
          </w:tcPr>
          <w:p w14:paraId="30216D09" w14:textId="77777777" w:rsidR="00C858E3" w:rsidRPr="00862E98" w:rsidRDefault="00C858E3" w:rsidP="009170CB">
            <w:pPr>
              <w:jc w:val="right"/>
              <w:rPr>
                <w:rFonts w:ascii="Arial" w:eastAsia="Calibri" w:hAnsi="Arial" w:cs="Arial"/>
                <w:sz w:val="20"/>
              </w:rPr>
            </w:pPr>
            <w:r w:rsidRPr="00862E98">
              <w:rPr>
                <w:rFonts w:ascii="Arial" w:eastAsia="Calibri" w:hAnsi="Arial" w:cs="Arial"/>
                <w:sz w:val="20"/>
              </w:rPr>
              <w:t xml:space="preserve">Newsletters:  </w:t>
            </w:r>
          </w:p>
        </w:tc>
        <w:tc>
          <w:tcPr>
            <w:tcW w:w="1440" w:type="dxa"/>
            <w:shd w:val="clear" w:color="auto" w:fill="BDD6EE" w:themeFill="accent1" w:themeFillTint="66"/>
          </w:tcPr>
          <w:p w14:paraId="0D60AF0A" w14:textId="77777777" w:rsidR="00C858E3" w:rsidRPr="00862E98" w:rsidRDefault="00C858E3" w:rsidP="009170CB">
            <w:pPr>
              <w:ind w:left="900"/>
              <w:jc w:val="both"/>
              <w:rPr>
                <w:rFonts w:ascii="Arial" w:eastAsia="Calibri" w:hAnsi="Arial" w:cs="Arial"/>
                <w:sz w:val="20"/>
              </w:rPr>
            </w:pPr>
          </w:p>
        </w:tc>
        <w:tc>
          <w:tcPr>
            <w:tcW w:w="5346" w:type="dxa"/>
            <w:shd w:val="clear" w:color="auto" w:fill="BDD6EE" w:themeFill="accent1" w:themeFillTint="66"/>
          </w:tcPr>
          <w:p w14:paraId="5127D205" w14:textId="77777777" w:rsidR="00C858E3" w:rsidRPr="00862E98" w:rsidRDefault="00C858E3" w:rsidP="009170CB">
            <w:pPr>
              <w:ind w:left="900"/>
              <w:jc w:val="both"/>
              <w:rPr>
                <w:rFonts w:ascii="Arial" w:eastAsia="Calibri" w:hAnsi="Arial" w:cs="Arial"/>
                <w:sz w:val="20"/>
              </w:rPr>
            </w:pPr>
          </w:p>
        </w:tc>
      </w:tr>
      <w:tr w:rsidR="00C858E3" w:rsidRPr="00862E98" w14:paraId="6F367B0C" w14:textId="77777777" w:rsidTr="009170CB">
        <w:tc>
          <w:tcPr>
            <w:tcW w:w="2430" w:type="dxa"/>
            <w:shd w:val="clear" w:color="auto" w:fill="auto"/>
          </w:tcPr>
          <w:p w14:paraId="43F18979" w14:textId="77777777" w:rsidR="00C858E3" w:rsidRPr="00862E98" w:rsidRDefault="00C858E3" w:rsidP="009170CB">
            <w:pPr>
              <w:jc w:val="right"/>
              <w:rPr>
                <w:rFonts w:ascii="Arial" w:eastAsia="Calibri" w:hAnsi="Arial" w:cs="Arial"/>
                <w:sz w:val="20"/>
              </w:rPr>
            </w:pPr>
            <w:r w:rsidRPr="00862E98">
              <w:rPr>
                <w:rFonts w:ascii="Arial" w:eastAsia="Calibri" w:hAnsi="Arial" w:cs="Arial"/>
                <w:sz w:val="20"/>
              </w:rPr>
              <w:t>Mailers:</w:t>
            </w:r>
          </w:p>
        </w:tc>
        <w:tc>
          <w:tcPr>
            <w:tcW w:w="1440" w:type="dxa"/>
            <w:shd w:val="clear" w:color="auto" w:fill="auto"/>
          </w:tcPr>
          <w:p w14:paraId="2433CA64" w14:textId="77777777" w:rsidR="00C858E3" w:rsidRPr="00862E98" w:rsidRDefault="00C858E3" w:rsidP="009170CB">
            <w:pPr>
              <w:ind w:left="900"/>
              <w:jc w:val="both"/>
              <w:rPr>
                <w:rFonts w:ascii="Arial" w:eastAsia="Calibri" w:hAnsi="Arial" w:cs="Arial"/>
                <w:sz w:val="20"/>
              </w:rPr>
            </w:pPr>
          </w:p>
        </w:tc>
        <w:tc>
          <w:tcPr>
            <w:tcW w:w="5346" w:type="dxa"/>
            <w:shd w:val="clear" w:color="auto" w:fill="auto"/>
          </w:tcPr>
          <w:p w14:paraId="71E8133A" w14:textId="77777777" w:rsidR="00C858E3" w:rsidRPr="00862E98" w:rsidRDefault="00C858E3" w:rsidP="009170CB">
            <w:pPr>
              <w:ind w:left="900"/>
              <w:jc w:val="both"/>
              <w:rPr>
                <w:rFonts w:ascii="Arial" w:eastAsia="Calibri" w:hAnsi="Arial" w:cs="Arial"/>
                <w:sz w:val="20"/>
              </w:rPr>
            </w:pPr>
          </w:p>
        </w:tc>
      </w:tr>
      <w:tr w:rsidR="00C858E3" w:rsidRPr="00862E98" w14:paraId="77756A07" w14:textId="77777777" w:rsidTr="002C3EAE">
        <w:tc>
          <w:tcPr>
            <w:tcW w:w="2430" w:type="dxa"/>
            <w:shd w:val="clear" w:color="auto" w:fill="BDD6EE" w:themeFill="accent1" w:themeFillTint="66"/>
          </w:tcPr>
          <w:p w14:paraId="181B799E" w14:textId="77777777" w:rsidR="00C858E3" w:rsidRPr="00862E98" w:rsidRDefault="00C858E3" w:rsidP="009170CB">
            <w:pPr>
              <w:jc w:val="right"/>
              <w:rPr>
                <w:rFonts w:ascii="Arial" w:eastAsia="Calibri" w:hAnsi="Arial" w:cs="Arial"/>
                <w:sz w:val="20"/>
              </w:rPr>
            </w:pPr>
            <w:r w:rsidRPr="00862E98">
              <w:rPr>
                <w:rFonts w:ascii="Arial" w:eastAsia="Calibri" w:hAnsi="Arial" w:cs="Arial"/>
                <w:sz w:val="20"/>
              </w:rPr>
              <w:t>Participant statements:</w:t>
            </w:r>
          </w:p>
        </w:tc>
        <w:tc>
          <w:tcPr>
            <w:tcW w:w="1440" w:type="dxa"/>
            <w:shd w:val="clear" w:color="auto" w:fill="BDD6EE" w:themeFill="accent1" w:themeFillTint="66"/>
          </w:tcPr>
          <w:p w14:paraId="7115586B" w14:textId="77777777" w:rsidR="00C858E3" w:rsidRPr="00862E98" w:rsidRDefault="00C858E3" w:rsidP="009170CB">
            <w:pPr>
              <w:ind w:left="900"/>
              <w:jc w:val="both"/>
              <w:rPr>
                <w:rFonts w:ascii="Arial" w:eastAsia="Calibri" w:hAnsi="Arial" w:cs="Arial"/>
                <w:sz w:val="20"/>
              </w:rPr>
            </w:pPr>
          </w:p>
        </w:tc>
        <w:tc>
          <w:tcPr>
            <w:tcW w:w="5346" w:type="dxa"/>
            <w:shd w:val="clear" w:color="auto" w:fill="BDD6EE" w:themeFill="accent1" w:themeFillTint="66"/>
          </w:tcPr>
          <w:p w14:paraId="5AEDFFA6" w14:textId="77777777" w:rsidR="00C858E3" w:rsidRPr="00862E98" w:rsidRDefault="00C858E3" w:rsidP="009170CB">
            <w:pPr>
              <w:ind w:left="900"/>
              <w:jc w:val="both"/>
              <w:rPr>
                <w:rFonts w:ascii="Arial" w:eastAsia="Calibri" w:hAnsi="Arial" w:cs="Arial"/>
                <w:sz w:val="20"/>
              </w:rPr>
            </w:pPr>
          </w:p>
        </w:tc>
      </w:tr>
      <w:tr w:rsidR="00C858E3" w:rsidRPr="00862E98" w14:paraId="5F5FA406" w14:textId="77777777" w:rsidTr="009170CB">
        <w:tc>
          <w:tcPr>
            <w:tcW w:w="2430" w:type="dxa"/>
            <w:shd w:val="clear" w:color="auto" w:fill="auto"/>
          </w:tcPr>
          <w:p w14:paraId="6E718FDE" w14:textId="77777777" w:rsidR="00C858E3" w:rsidRPr="00862E98" w:rsidRDefault="00C858E3" w:rsidP="009170CB">
            <w:pPr>
              <w:jc w:val="right"/>
              <w:rPr>
                <w:rFonts w:ascii="Arial" w:eastAsia="Calibri" w:hAnsi="Arial" w:cs="Arial"/>
                <w:sz w:val="20"/>
              </w:rPr>
            </w:pPr>
            <w:r w:rsidRPr="00862E98">
              <w:rPr>
                <w:rFonts w:ascii="Arial" w:eastAsia="Calibri" w:hAnsi="Arial" w:cs="Arial"/>
                <w:sz w:val="20"/>
              </w:rPr>
              <w:t>Mobile applications:</w:t>
            </w:r>
          </w:p>
        </w:tc>
        <w:tc>
          <w:tcPr>
            <w:tcW w:w="1440" w:type="dxa"/>
            <w:shd w:val="clear" w:color="auto" w:fill="auto"/>
          </w:tcPr>
          <w:p w14:paraId="15A92545" w14:textId="77777777" w:rsidR="00C858E3" w:rsidRPr="00862E98" w:rsidRDefault="00C858E3" w:rsidP="009170CB">
            <w:pPr>
              <w:ind w:left="900"/>
              <w:jc w:val="both"/>
              <w:rPr>
                <w:rFonts w:ascii="Arial" w:eastAsia="Calibri" w:hAnsi="Arial" w:cs="Arial"/>
                <w:sz w:val="20"/>
              </w:rPr>
            </w:pPr>
          </w:p>
        </w:tc>
        <w:tc>
          <w:tcPr>
            <w:tcW w:w="5346" w:type="dxa"/>
            <w:shd w:val="clear" w:color="auto" w:fill="auto"/>
          </w:tcPr>
          <w:p w14:paraId="15079805" w14:textId="77777777" w:rsidR="00C858E3" w:rsidRPr="00862E98" w:rsidRDefault="00C858E3" w:rsidP="009170CB">
            <w:pPr>
              <w:ind w:left="900"/>
              <w:jc w:val="both"/>
              <w:rPr>
                <w:rFonts w:ascii="Arial" w:eastAsia="Calibri" w:hAnsi="Arial" w:cs="Arial"/>
                <w:sz w:val="20"/>
              </w:rPr>
            </w:pPr>
          </w:p>
        </w:tc>
      </w:tr>
      <w:tr w:rsidR="00C858E3" w:rsidRPr="00862E98" w14:paraId="0F48B924" w14:textId="77777777" w:rsidTr="002C3EAE">
        <w:tc>
          <w:tcPr>
            <w:tcW w:w="2430" w:type="dxa"/>
            <w:shd w:val="clear" w:color="auto" w:fill="BDD6EE" w:themeFill="accent1" w:themeFillTint="66"/>
          </w:tcPr>
          <w:p w14:paraId="73245A76" w14:textId="77777777" w:rsidR="00C858E3" w:rsidRPr="00862E98" w:rsidRDefault="00C858E3" w:rsidP="009170CB">
            <w:pPr>
              <w:jc w:val="right"/>
              <w:rPr>
                <w:rFonts w:ascii="Arial" w:eastAsia="Calibri" w:hAnsi="Arial" w:cs="Arial"/>
                <w:sz w:val="20"/>
              </w:rPr>
            </w:pPr>
            <w:r w:rsidRPr="00862E98">
              <w:rPr>
                <w:rFonts w:ascii="Arial" w:eastAsia="Calibri" w:hAnsi="Arial" w:cs="Arial"/>
                <w:sz w:val="20"/>
              </w:rPr>
              <w:t>Participant forms:</w:t>
            </w:r>
          </w:p>
        </w:tc>
        <w:tc>
          <w:tcPr>
            <w:tcW w:w="1440" w:type="dxa"/>
            <w:shd w:val="clear" w:color="auto" w:fill="BDD6EE" w:themeFill="accent1" w:themeFillTint="66"/>
          </w:tcPr>
          <w:p w14:paraId="54AF4A5E" w14:textId="77777777" w:rsidR="00C858E3" w:rsidRPr="00862E98" w:rsidRDefault="00C858E3" w:rsidP="009170CB">
            <w:pPr>
              <w:ind w:left="900"/>
              <w:jc w:val="both"/>
              <w:rPr>
                <w:rFonts w:ascii="Arial" w:eastAsia="Calibri" w:hAnsi="Arial" w:cs="Arial"/>
                <w:sz w:val="20"/>
              </w:rPr>
            </w:pPr>
          </w:p>
        </w:tc>
        <w:tc>
          <w:tcPr>
            <w:tcW w:w="5346" w:type="dxa"/>
            <w:shd w:val="clear" w:color="auto" w:fill="BDD6EE" w:themeFill="accent1" w:themeFillTint="66"/>
          </w:tcPr>
          <w:p w14:paraId="63C4C865" w14:textId="77777777" w:rsidR="00C858E3" w:rsidRPr="00862E98" w:rsidRDefault="00C858E3" w:rsidP="009170CB">
            <w:pPr>
              <w:ind w:left="900"/>
              <w:jc w:val="both"/>
              <w:rPr>
                <w:rFonts w:ascii="Arial" w:eastAsia="Calibri" w:hAnsi="Arial" w:cs="Arial"/>
                <w:sz w:val="20"/>
              </w:rPr>
            </w:pPr>
          </w:p>
        </w:tc>
      </w:tr>
      <w:tr w:rsidR="00C858E3" w:rsidRPr="00862E98" w14:paraId="089CB435" w14:textId="77777777" w:rsidTr="009170CB">
        <w:tc>
          <w:tcPr>
            <w:tcW w:w="2430" w:type="dxa"/>
            <w:shd w:val="clear" w:color="auto" w:fill="auto"/>
          </w:tcPr>
          <w:p w14:paraId="73F34383" w14:textId="77777777" w:rsidR="00C858E3" w:rsidRPr="00862E98" w:rsidRDefault="00C858E3" w:rsidP="009170CB">
            <w:pPr>
              <w:jc w:val="right"/>
              <w:rPr>
                <w:rFonts w:ascii="Arial" w:eastAsia="Calibri" w:hAnsi="Arial" w:cs="Arial"/>
                <w:sz w:val="20"/>
              </w:rPr>
            </w:pPr>
            <w:r w:rsidRPr="00862E98">
              <w:rPr>
                <w:rFonts w:ascii="Arial" w:eastAsia="Calibri" w:hAnsi="Arial" w:cs="Arial"/>
                <w:sz w:val="20"/>
              </w:rPr>
              <w:t>Others:</w:t>
            </w:r>
          </w:p>
        </w:tc>
        <w:tc>
          <w:tcPr>
            <w:tcW w:w="1440" w:type="dxa"/>
            <w:shd w:val="clear" w:color="auto" w:fill="auto"/>
          </w:tcPr>
          <w:p w14:paraId="5671E396" w14:textId="77777777" w:rsidR="00C858E3" w:rsidRPr="00862E98" w:rsidRDefault="00C858E3" w:rsidP="009170CB">
            <w:pPr>
              <w:ind w:left="900"/>
              <w:jc w:val="both"/>
              <w:rPr>
                <w:rFonts w:ascii="Arial" w:eastAsia="Calibri" w:hAnsi="Arial" w:cs="Arial"/>
                <w:sz w:val="20"/>
              </w:rPr>
            </w:pPr>
          </w:p>
        </w:tc>
        <w:tc>
          <w:tcPr>
            <w:tcW w:w="5346" w:type="dxa"/>
            <w:shd w:val="clear" w:color="auto" w:fill="auto"/>
          </w:tcPr>
          <w:p w14:paraId="6A34DA04" w14:textId="77777777" w:rsidR="00C858E3" w:rsidRPr="00862E98" w:rsidRDefault="00C858E3" w:rsidP="009170CB">
            <w:pPr>
              <w:ind w:left="900"/>
              <w:jc w:val="both"/>
              <w:rPr>
                <w:rFonts w:ascii="Arial" w:eastAsia="Calibri" w:hAnsi="Arial" w:cs="Arial"/>
                <w:sz w:val="20"/>
              </w:rPr>
            </w:pPr>
          </w:p>
        </w:tc>
      </w:tr>
    </w:tbl>
    <w:p w14:paraId="7EBA062E" w14:textId="77777777" w:rsidR="00C858E3" w:rsidRPr="00862E98" w:rsidRDefault="00C858E3" w:rsidP="00C858E3">
      <w:pPr>
        <w:ind w:left="504"/>
        <w:jc w:val="both"/>
        <w:rPr>
          <w:rFonts w:ascii="Arial" w:hAnsi="Arial" w:cs="Arial"/>
          <w:sz w:val="20"/>
        </w:rPr>
      </w:pPr>
    </w:p>
    <w:p w14:paraId="418C0401" w14:textId="7C68A50D" w:rsidR="00C858E3" w:rsidRDefault="00C858E3" w:rsidP="00C858E3">
      <w:pPr>
        <w:numPr>
          <w:ilvl w:val="0"/>
          <w:numId w:val="9"/>
        </w:numPr>
        <w:jc w:val="both"/>
        <w:rPr>
          <w:rFonts w:ascii="Arial" w:hAnsi="Arial" w:cs="Arial"/>
          <w:sz w:val="20"/>
        </w:rPr>
      </w:pPr>
      <w:r w:rsidRPr="00862E98">
        <w:rPr>
          <w:rFonts w:ascii="Arial" w:hAnsi="Arial" w:cs="Arial"/>
          <w:sz w:val="20"/>
        </w:rPr>
        <w:t>Does your Firm provide educational services to participants through the use of webinars, including interactive webinars? (Yes/No) If yes, provide links to demo session(s).</w:t>
      </w:r>
    </w:p>
    <w:p w14:paraId="5590CF52" w14:textId="77777777" w:rsidR="007C5E2C" w:rsidRDefault="007C5E2C" w:rsidP="007C5E2C">
      <w:pPr>
        <w:ind w:left="504"/>
        <w:jc w:val="both"/>
        <w:rPr>
          <w:rFonts w:ascii="Arial" w:hAnsi="Arial" w:cs="Arial"/>
          <w:sz w:val="20"/>
        </w:rPr>
      </w:pPr>
    </w:p>
    <w:p w14:paraId="39DFAF02" w14:textId="0E01BE69" w:rsidR="007C5E2C" w:rsidRPr="00862E98" w:rsidRDefault="007C5E2C" w:rsidP="00C858E3">
      <w:pPr>
        <w:numPr>
          <w:ilvl w:val="0"/>
          <w:numId w:val="9"/>
        </w:numPr>
        <w:jc w:val="both"/>
        <w:rPr>
          <w:rFonts w:ascii="Arial" w:hAnsi="Arial" w:cs="Arial"/>
          <w:sz w:val="20"/>
        </w:rPr>
      </w:pPr>
      <w:r>
        <w:rPr>
          <w:rFonts w:ascii="Arial" w:hAnsi="Arial" w:cs="Arial"/>
          <w:sz w:val="20"/>
        </w:rPr>
        <w:t>If</w:t>
      </w:r>
      <w:r w:rsidR="00F04862">
        <w:rPr>
          <w:rFonts w:ascii="Arial" w:hAnsi="Arial" w:cs="Arial"/>
          <w:sz w:val="20"/>
        </w:rPr>
        <w:t xml:space="preserve"> </w:t>
      </w:r>
      <w:r>
        <w:rPr>
          <w:rFonts w:ascii="Arial" w:hAnsi="Arial" w:cs="Arial"/>
          <w:sz w:val="20"/>
        </w:rPr>
        <w:t>your firm does provide educational webinars, are the webinars kept available on-line for future participant access? (Yes/No) If yes, for how long?</w:t>
      </w:r>
    </w:p>
    <w:p w14:paraId="3382666B" w14:textId="77777777" w:rsidR="00C858E3" w:rsidRPr="00862E98" w:rsidRDefault="00C858E3" w:rsidP="00C858E3">
      <w:pPr>
        <w:ind w:left="540"/>
        <w:jc w:val="both"/>
        <w:rPr>
          <w:rFonts w:ascii="Arial" w:hAnsi="Arial" w:cs="Arial"/>
          <w:sz w:val="20"/>
        </w:rPr>
      </w:pPr>
    </w:p>
    <w:p w14:paraId="2C9FD85C" w14:textId="77777777" w:rsidR="00C858E3" w:rsidRPr="00862E98" w:rsidRDefault="00C858E3" w:rsidP="00C858E3">
      <w:pPr>
        <w:pStyle w:val="ListParagraph"/>
        <w:spacing w:after="0" w:line="240" w:lineRule="auto"/>
        <w:ind w:left="0"/>
        <w:rPr>
          <w:rFonts w:ascii="Arial" w:hAnsi="Arial" w:cs="Arial"/>
          <w:b/>
          <w:color w:val="0070C0"/>
          <w:sz w:val="20"/>
          <w:szCs w:val="20"/>
          <w:u w:val="single"/>
          <w:lang w:val="en-US"/>
        </w:rPr>
      </w:pPr>
      <w:r w:rsidRPr="00862E98">
        <w:rPr>
          <w:rFonts w:ascii="Arial" w:hAnsi="Arial" w:cs="Arial"/>
          <w:b/>
          <w:color w:val="0070C0"/>
          <w:sz w:val="20"/>
          <w:szCs w:val="20"/>
          <w:u w:val="single"/>
          <w:lang w:val="en-US"/>
        </w:rPr>
        <w:t>Statements / System Technology:</w:t>
      </w:r>
    </w:p>
    <w:p w14:paraId="0B3C11D3" w14:textId="77777777" w:rsidR="00C858E3" w:rsidRPr="00862E98" w:rsidRDefault="00C858E3" w:rsidP="00C858E3">
      <w:pPr>
        <w:pStyle w:val="ListParagraph"/>
        <w:spacing w:after="0" w:line="240" w:lineRule="auto"/>
        <w:ind w:left="0"/>
        <w:rPr>
          <w:rFonts w:ascii="Arial" w:hAnsi="Arial" w:cs="Arial"/>
          <w:b/>
          <w:color w:val="0070C0"/>
          <w:sz w:val="20"/>
          <w:szCs w:val="20"/>
          <w:u w:val="single"/>
          <w:lang w:val="en-US"/>
        </w:rPr>
      </w:pPr>
    </w:p>
    <w:p w14:paraId="1A847B4F" w14:textId="77777777" w:rsidR="00C858E3" w:rsidRPr="00862E98" w:rsidRDefault="00C858E3" w:rsidP="00C858E3">
      <w:pPr>
        <w:numPr>
          <w:ilvl w:val="0"/>
          <w:numId w:val="9"/>
        </w:numPr>
        <w:jc w:val="both"/>
        <w:rPr>
          <w:rFonts w:ascii="Arial" w:hAnsi="Arial" w:cs="Arial"/>
          <w:sz w:val="20"/>
        </w:rPr>
      </w:pPr>
      <w:r w:rsidRPr="00862E98">
        <w:rPr>
          <w:rFonts w:ascii="Arial" w:hAnsi="Arial" w:cs="Arial"/>
          <w:sz w:val="20"/>
        </w:rPr>
        <w:lastRenderedPageBreak/>
        <w:t>Do participant statements aggregate all account information if the employee were to have multiple plans/accounts with you? (Yes/No)</w:t>
      </w:r>
    </w:p>
    <w:p w14:paraId="677B4D41" w14:textId="77777777" w:rsidR="00C858E3" w:rsidRPr="00862E98" w:rsidRDefault="00C858E3" w:rsidP="00C858E3">
      <w:pPr>
        <w:ind w:left="540"/>
        <w:jc w:val="both"/>
        <w:rPr>
          <w:rFonts w:ascii="Arial" w:hAnsi="Arial" w:cs="Arial"/>
          <w:sz w:val="20"/>
        </w:rPr>
      </w:pPr>
    </w:p>
    <w:p w14:paraId="004FA25D" w14:textId="77777777" w:rsidR="00C858E3" w:rsidRPr="00862E98" w:rsidRDefault="00C858E3" w:rsidP="00C858E3">
      <w:pPr>
        <w:numPr>
          <w:ilvl w:val="0"/>
          <w:numId w:val="9"/>
        </w:numPr>
        <w:jc w:val="both"/>
        <w:rPr>
          <w:rFonts w:ascii="Arial" w:hAnsi="Arial" w:cs="Arial"/>
          <w:sz w:val="20"/>
        </w:rPr>
      </w:pPr>
      <w:r w:rsidRPr="00862E98">
        <w:rPr>
          <w:rFonts w:ascii="Arial" w:hAnsi="Arial" w:cs="Arial"/>
          <w:sz w:val="20"/>
        </w:rPr>
        <w:t>What external accounts, not held with your organization, can a participant aggregate into your system?</w:t>
      </w:r>
    </w:p>
    <w:p w14:paraId="0A1484E8" w14:textId="77777777" w:rsidR="00C858E3" w:rsidRPr="00862E98" w:rsidRDefault="00C858E3" w:rsidP="00C858E3">
      <w:pPr>
        <w:jc w:val="both"/>
        <w:rPr>
          <w:rFonts w:ascii="Arial" w:hAnsi="Arial" w:cs="Arial"/>
          <w:sz w:val="20"/>
        </w:rPr>
      </w:pPr>
    </w:p>
    <w:p w14:paraId="503B77D2" w14:textId="77777777" w:rsidR="00C858E3" w:rsidRPr="00862E98" w:rsidRDefault="00C858E3" w:rsidP="00C858E3">
      <w:pPr>
        <w:numPr>
          <w:ilvl w:val="0"/>
          <w:numId w:val="9"/>
        </w:numPr>
        <w:jc w:val="both"/>
        <w:rPr>
          <w:rFonts w:ascii="Arial" w:hAnsi="Arial" w:cs="Arial"/>
          <w:i/>
          <w:sz w:val="20"/>
        </w:rPr>
      </w:pPr>
      <w:r w:rsidRPr="00862E98">
        <w:rPr>
          <w:rFonts w:ascii="Arial" w:hAnsi="Arial" w:cs="Arial"/>
          <w:sz w:val="20"/>
        </w:rPr>
        <w:t xml:space="preserve">Does your system capture external account information at initial input?  (Yes/No) </w:t>
      </w:r>
      <w:r w:rsidRPr="00862E98">
        <w:rPr>
          <w:rFonts w:ascii="Arial" w:hAnsi="Arial" w:cs="Arial"/>
          <w:i/>
          <w:sz w:val="20"/>
        </w:rPr>
        <w:t>For example, participant enters initial external account data and upon subsequent log-ins, the external account data populates.</w:t>
      </w:r>
    </w:p>
    <w:p w14:paraId="14709CB5" w14:textId="77777777" w:rsidR="006F71EA" w:rsidRPr="00862E98" w:rsidRDefault="006F71EA" w:rsidP="006F71EA">
      <w:pPr>
        <w:jc w:val="both"/>
        <w:rPr>
          <w:rFonts w:ascii="Arial" w:hAnsi="Arial" w:cs="Arial"/>
          <w:i/>
          <w:sz w:val="20"/>
        </w:rPr>
      </w:pPr>
    </w:p>
    <w:p w14:paraId="3F3885C0" w14:textId="77777777" w:rsidR="006F71EA" w:rsidRPr="00862E98" w:rsidRDefault="00F8080F" w:rsidP="006F71EA">
      <w:pPr>
        <w:numPr>
          <w:ilvl w:val="0"/>
          <w:numId w:val="9"/>
        </w:numPr>
        <w:jc w:val="both"/>
        <w:rPr>
          <w:rFonts w:ascii="Arial" w:hAnsi="Arial" w:cs="Arial"/>
          <w:sz w:val="20"/>
        </w:rPr>
      </w:pPr>
      <w:bookmarkStart w:id="6" w:name="_Hlk1558054"/>
      <w:r w:rsidRPr="00862E98">
        <w:rPr>
          <w:rFonts w:ascii="Arial" w:hAnsi="Arial" w:cs="Arial"/>
          <w:sz w:val="20"/>
        </w:rPr>
        <w:t>Can</w:t>
      </w:r>
      <w:r w:rsidR="006F71EA" w:rsidRPr="00862E98">
        <w:rPr>
          <w:rFonts w:ascii="Arial" w:hAnsi="Arial" w:cs="Arial"/>
          <w:sz w:val="20"/>
        </w:rPr>
        <w:t xml:space="preserve"> your system capture and include participant defined benefit plan information, in statements or in a retirement income calculation or gap analysis? (Yes/No) If yes, briefly describe what communication or data feeds you will need from the Plan Sponsor to include this information.</w:t>
      </w:r>
    </w:p>
    <w:bookmarkEnd w:id="6"/>
    <w:p w14:paraId="766FE0DA" w14:textId="77777777" w:rsidR="00C858E3" w:rsidRPr="00862E98" w:rsidRDefault="00C858E3" w:rsidP="00C858E3">
      <w:pPr>
        <w:jc w:val="both"/>
        <w:rPr>
          <w:rFonts w:ascii="Arial" w:hAnsi="Arial" w:cs="Arial"/>
          <w:sz w:val="20"/>
        </w:rPr>
      </w:pPr>
    </w:p>
    <w:p w14:paraId="3D11FDB0" w14:textId="77777777" w:rsidR="00C858E3" w:rsidRPr="00862E98" w:rsidRDefault="00C858E3" w:rsidP="00C858E3">
      <w:pPr>
        <w:numPr>
          <w:ilvl w:val="0"/>
          <w:numId w:val="9"/>
        </w:numPr>
        <w:jc w:val="both"/>
        <w:rPr>
          <w:rFonts w:ascii="Arial" w:hAnsi="Arial" w:cs="Arial"/>
          <w:sz w:val="20"/>
        </w:rPr>
      </w:pPr>
      <w:r w:rsidRPr="00862E98">
        <w:rPr>
          <w:rFonts w:ascii="Arial" w:hAnsi="Arial" w:cs="Arial"/>
          <w:sz w:val="20"/>
        </w:rPr>
        <w:t>Do participant statements allow for a customized message from the Plan Sponsor? (Yes/No) If yes, what limitations are placed on the size or length in words or characters of the message?</w:t>
      </w:r>
    </w:p>
    <w:p w14:paraId="763E1164" w14:textId="77777777" w:rsidR="00C858E3" w:rsidRPr="00862E98" w:rsidRDefault="00C858E3" w:rsidP="00C858E3">
      <w:pPr>
        <w:ind w:left="540"/>
        <w:jc w:val="both"/>
        <w:rPr>
          <w:rFonts w:ascii="Arial" w:hAnsi="Arial" w:cs="Arial"/>
          <w:sz w:val="20"/>
        </w:rPr>
      </w:pPr>
    </w:p>
    <w:p w14:paraId="462E1BF8" w14:textId="77777777" w:rsidR="00C858E3" w:rsidRPr="00862E98" w:rsidRDefault="00C858E3" w:rsidP="00C858E3">
      <w:pPr>
        <w:numPr>
          <w:ilvl w:val="0"/>
          <w:numId w:val="9"/>
        </w:numPr>
        <w:jc w:val="both"/>
        <w:rPr>
          <w:rFonts w:ascii="Arial" w:hAnsi="Arial" w:cs="Arial"/>
          <w:sz w:val="20"/>
        </w:rPr>
      </w:pPr>
      <w:r w:rsidRPr="00862E98">
        <w:rPr>
          <w:rFonts w:ascii="Arial" w:hAnsi="Arial" w:cs="Arial"/>
          <w:sz w:val="20"/>
        </w:rPr>
        <w:t>Complete the chart regarding information available on participant statements. Mark (Yes/No) as appropriate and fill in the requested number of business days.</w:t>
      </w:r>
    </w:p>
    <w:p w14:paraId="71F3CFA2" w14:textId="77777777" w:rsidR="00C858E3" w:rsidRPr="00862E98" w:rsidRDefault="00C858E3" w:rsidP="00C858E3">
      <w:pPr>
        <w:jc w:val="both"/>
        <w:rPr>
          <w:rFonts w:ascii="Arial" w:hAnsi="Arial" w:cs="Arial"/>
          <w:sz w:val="20"/>
        </w:rPr>
      </w:pPr>
    </w:p>
    <w:tbl>
      <w:tblPr>
        <w:tblW w:w="0" w:type="auto"/>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7110"/>
        <w:gridCol w:w="1620"/>
      </w:tblGrid>
      <w:tr w:rsidR="00C858E3" w:rsidRPr="00862E98" w14:paraId="0AA00917" w14:textId="77777777" w:rsidTr="009170CB">
        <w:trPr>
          <w:trHeight w:val="288"/>
          <w:tblHeader/>
        </w:trPr>
        <w:tc>
          <w:tcPr>
            <w:tcW w:w="7110" w:type="dxa"/>
            <w:tcBorders>
              <w:top w:val="single" w:sz="4" w:space="0" w:color="1F497D"/>
              <w:left w:val="single" w:sz="4" w:space="0" w:color="1F497D"/>
              <w:bottom w:val="single" w:sz="4" w:space="0" w:color="1F497D"/>
              <w:right w:val="single" w:sz="4" w:space="0" w:color="1F497D"/>
            </w:tcBorders>
            <w:shd w:val="clear" w:color="auto" w:fill="0070C0"/>
            <w:vAlign w:val="center"/>
          </w:tcPr>
          <w:p w14:paraId="31717230" w14:textId="77777777" w:rsidR="00C858E3" w:rsidRPr="00862E98" w:rsidRDefault="00C858E3" w:rsidP="009170CB">
            <w:pPr>
              <w:tabs>
                <w:tab w:val="left" w:pos="-2880"/>
                <w:tab w:val="left" w:pos="-2790"/>
              </w:tabs>
              <w:jc w:val="center"/>
              <w:rPr>
                <w:rFonts w:ascii="Arial" w:hAnsi="Arial" w:cs="Arial"/>
                <w:color w:val="FFFFFF"/>
                <w:sz w:val="20"/>
              </w:rPr>
            </w:pPr>
          </w:p>
        </w:tc>
        <w:tc>
          <w:tcPr>
            <w:tcW w:w="1620" w:type="dxa"/>
            <w:tcBorders>
              <w:top w:val="single" w:sz="4" w:space="0" w:color="1F497D"/>
              <w:left w:val="single" w:sz="4" w:space="0" w:color="1F497D"/>
              <w:bottom w:val="single" w:sz="4" w:space="0" w:color="1F497D"/>
              <w:right w:val="single" w:sz="4" w:space="0" w:color="1F497D"/>
            </w:tcBorders>
            <w:shd w:val="clear" w:color="auto" w:fill="0070C0"/>
            <w:vAlign w:val="center"/>
          </w:tcPr>
          <w:p w14:paraId="68366A7C" w14:textId="77777777" w:rsidR="00C858E3" w:rsidRPr="00862E98" w:rsidRDefault="00C858E3" w:rsidP="009170CB">
            <w:pPr>
              <w:tabs>
                <w:tab w:val="left" w:pos="-2880"/>
                <w:tab w:val="left" w:pos="-2790"/>
              </w:tabs>
              <w:jc w:val="center"/>
              <w:rPr>
                <w:rFonts w:ascii="Arial" w:hAnsi="Arial" w:cs="Arial"/>
                <w:b/>
                <w:color w:val="FFFFFF"/>
                <w:sz w:val="20"/>
              </w:rPr>
            </w:pPr>
            <w:r w:rsidRPr="00862E98">
              <w:rPr>
                <w:rFonts w:ascii="Arial" w:hAnsi="Arial" w:cs="Arial"/>
                <w:b/>
                <w:color w:val="FFFFFF"/>
                <w:sz w:val="20"/>
              </w:rPr>
              <w:t>Yes/No</w:t>
            </w:r>
          </w:p>
        </w:tc>
      </w:tr>
      <w:tr w:rsidR="00C858E3" w:rsidRPr="00862E98" w14:paraId="57E07987" w14:textId="77777777" w:rsidTr="002C3EAE">
        <w:trPr>
          <w:trHeight w:val="288"/>
        </w:trPr>
        <w:tc>
          <w:tcPr>
            <w:tcW w:w="711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38897C5D"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Monthly fund performance:</w:t>
            </w:r>
          </w:p>
        </w:tc>
        <w:tc>
          <w:tcPr>
            <w:tcW w:w="16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D74E0CB" w14:textId="77777777" w:rsidR="00C858E3" w:rsidRPr="00862E98" w:rsidRDefault="00C858E3" w:rsidP="009170CB">
            <w:pPr>
              <w:tabs>
                <w:tab w:val="left" w:pos="-2880"/>
                <w:tab w:val="left" w:pos="-2790"/>
              </w:tabs>
              <w:rPr>
                <w:rFonts w:ascii="Arial" w:hAnsi="Arial" w:cs="Arial"/>
                <w:sz w:val="20"/>
              </w:rPr>
            </w:pPr>
          </w:p>
        </w:tc>
      </w:tr>
      <w:tr w:rsidR="00C858E3" w:rsidRPr="00862E98" w14:paraId="7E47704D" w14:textId="77777777" w:rsidTr="009170CB">
        <w:trPr>
          <w:trHeight w:val="288"/>
        </w:trPr>
        <w:tc>
          <w:tcPr>
            <w:tcW w:w="7110" w:type="dxa"/>
            <w:tcBorders>
              <w:top w:val="single" w:sz="4" w:space="0" w:color="1F497D"/>
              <w:left w:val="single" w:sz="4" w:space="0" w:color="1F497D"/>
              <w:bottom w:val="single" w:sz="4" w:space="0" w:color="1F497D"/>
              <w:right w:val="single" w:sz="4" w:space="0" w:color="1F497D"/>
            </w:tcBorders>
            <w:vAlign w:val="center"/>
            <w:hideMark/>
          </w:tcPr>
          <w:p w14:paraId="59A30935"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Quarterly fund performance:</w:t>
            </w:r>
          </w:p>
        </w:tc>
        <w:tc>
          <w:tcPr>
            <w:tcW w:w="162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5EA515F0" w14:textId="77777777" w:rsidR="00C858E3" w:rsidRPr="00862E98" w:rsidRDefault="00C858E3" w:rsidP="009170CB">
            <w:pPr>
              <w:tabs>
                <w:tab w:val="left" w:pos="-2880"/>
                <w:tab w:val="left" w:pos="-2790"/>
              </w:tabs>
              <w:rPr>
                <w:rFonts w:ascii="Arial" w:hAnsi="Arial" w:cs="Arial"/>
                <w:sz w:val="20"/>
              </w:rPr>
            </w:pPr>
          </w:p>
        </w:tc>
      </w:tr>
      <w:tr w:rsidR="00C858E3" w:rsidRPr="00862E98" w14:paraId="229498F2" w14:textId="77777777" w:rsidTr="002C3EAE">
        <w:trPr>
          <w:trHeight w:val="288"/>
        </w:trPr>
        <w:tc>
          <w:tcPr>
            <w:tcW w:w="711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15AC2B31"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1-year fund performance:</w:t>
            </w:r>
          </w:p>
        </w:tc>
        <w:tc>
          <w:tcPr>
            <w:tcW w:w="16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901BBF7" w14:textId="77777777" w:rsidR="00C858E3" w:rsidRPr="00862E98" w:rsidRDefault="00C858E3" w:rsidP="009170CB">
            <w:pPr>
              <w:tabs>
                <w:tab w:val="left" w:pos="-2880"/>
                <w:tab w:val="left" w:pos="-2790"/>
              </w:tabs>
              <w:rPr>
                <w:rFonts w:ascii="Arial" w:hAnsi="Arial" w:cs="Arial"/>
                <w:sz w:val="20"/>
              </w:rPr>
            </w:pPr>
          </w:p>
        </w:tc>
      </w:tr>
      <w:tr w:rsidR="00C858E3" w:rsidRPr="00862E98" w14:paraId="56D96EBF" w14:textId="77777777" w:rsidTr="009170CB">
        <w:trPr>
          <w:trHeight w:val="288"/>
        </w:trPr>
        <w:tc>
          <w:tcPr>
            <w:tcW w:w="7110" w:type="dxa"/>
            <w:tcBorders>
              <w:top w:val="single" w:sz="4" w:space="0" w:color="1F497D"/>
              <w:left w:val="single" w:sz="4" w:space="0" w:color="1F497D"/>
              <w:bottom w:val="single" w:sz="4" w:space="0" w:color="1F497D"/>
              <w:right w:val="single" w:sz="4" w:space="0" w:color="1F497D"/>
            </w:tcBorders>
            <w:vAlign w:val="center"/>
            <w:hideMark/>
          </w:tcPr>
          <w:p w14:paraId="39BC47D1"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3-year fund performance:</w:t>
            </w:r>
          </w:p>
        </w:tc>
        <w:tc>
          <w:tcPr>
            <w:tcW w:w="162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071BF6D8" w14:textId="77777777" w:rsidR="00C858E3" w:rsidRPr="00862E98" w:rsidRDefault="00C858E3" w:rsidP="009170CB">
            <w:pPr>
              <w:tabs>
                <w:tab w:val="left" w:pos="-2880"/>
                <w:tab w:val="left" w:pos="-2790"/>
              </w:tabs>
              <w:rPr>
                <w:rFonts w:ascii="Arial" w:hAnsi="Arial" w:cs="Arial"/>
                <w:sz w:val="20"/>
              </w:rPr>
            </w:pPr>
          </w:p>
        </w:tc>
      </w:tr>
      <w:tr w:rsidR="00C858E3" w:rsidRPr="00862E98" w14:paraId="4F927828" w14:textId="77777777" w:rsidTr="002C3EAE">
        <w:trPr>
          <w:trHeight w:val="288"/>
        </w:trPr>
        <w:tc>
          <w:tcPr>
            <w:tcW w:w="711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6E7A6AA7"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5-year fund performance:</w:t>
            </w:r>
          </w:p>
        </w:tc>
        <w:tc>
          <w:tcPr>
            <w:tcW w:w="16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95A7DA1" w14:textId="77777777" w:rsidR="00C858E3" w:rsidRPr="00862E98" w:rsidRDefault="00C858E3" w:rsidP="009170CB">
            <w:pPr>
              <w:tabs>
                <w:tab w:val="left" w:pos="-2880"/>
                <w:tab w:val="left" w:pos="-2790"/>
              </w:tabs>
              <w:jc w:val="center"/>
              <w:rPr>
                <w:rFonts w:ascii="Arial" w:hAnsi="Arial" w:cs="Arial"/>
                <w:sz w:val="20"/>
              </w:rPr>
            </w:pPr>
          </w:p>
        </w:tc>
      </w:tr>
      <w:tr w:rsidR="00C858E3" w:rsidRPr="00862E98" w14:paraId="24BDE49D" w14:textId="77777777" w:rsidTr="009170CB">
        <w:trPr>
          <w:trHeight w:val="288"/>
        </w:trPr>
        <w:tc>
          <w:tcPr>
            <w:tcW w:w="7110" w:type="dxa"/>
            <w:tcBorders>
              <w:top w:val="single" w:sz="4" w:space="0" w:color="1F497D"/>
              <w:left w:val="single" w:sz="4" w:space="0" w:color="1F497D"/>
              <w:bottom w:val="single" w:sz="4" w:space="0" w:color="1F497D"/>
              <w:right w:val="single" w:sz="4" w:space="0" w:color="1F497D"/>
            </w:tcBorders>
            <w:vAlign w:val="center"/>
            <w:hideMark/>
          </w:tcPr>
          <w:p w14:paraId="41187B3C"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10-year fund performance:</w:t>
            </w:r>
          </w:p>
        </w:tc>
        <w:tc>
          <w:tcPr>
            <w:tcW w:w="162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633C8B6E" w14:textId="77777777" w:rsidR="00C858E3" w:rsidRPr="00862E98" w:rsidRDefault="00C858E3" w:rsidP="009170CB">
            <w:pPr>
              <w:tabs>
                <w:tab w:val="left" w:pos="-2880"/>
                <w:tab w:val="left" w:pos="-2790"/>
              </w:tabs>
              <w:jc w:val="center"/>
              <w:rPr>
                <w:rFonts w:ascii="Arial" w:hAnsi="Arial" w:cs="Arial"/>
                <w:sz w:val="20"/>
              </w:rPr>
            </w:pPr>
          </w:p>
        </w:tc>
      </w:tr>
      <w:tr w:rsidR="00C858E3" w:rsidRPr="00862E98" w14:paraId="14FFA664" w14:textId="77777777" w:rsidTr="002C3EAE">
        <w:trPr>
          <w:trHeight w:val="288"/>
        </w:trPr>
        <w:tc>
          <w:tcPr>
            <w:tcW w:w="711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23F812DC"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Cash flow for quarter:</w:t>
            </w:r>
          </w:p>
        </w:tc>
        <w:tc>
          <w:tcPr>
            <w:tcW w:w="16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EF841C2" w14:textId="77777777" w:rsidR="00C858E3" w:rsidRPr="00862E98" w:rsidRDefault="00C858E3" w:rsidP="009170CB">
            <w:pPr>
              <w:tabs>
                <w:tab w:val="left" w:pos="-2880"/>
                <w:tab w:val="left" w:pos="-2790"/>
              </w:tabs>
              <w:jc w:val="center"/>
              <w:rPr>
                <w:rFonts w:ascii="Arial" w:hAnsi="Arial" w:cs="Arial"/>
                <w:sz w:val="20"/>
              </w:rPr>
            </w:pPr>
          </w:p>
        </w:tc>
      </w:tr>
      <w:tr w:rsidR="00C858E3" w:rsidRPr="00862E98" w14:paraId="4A252ABF" w14:textId="77777777" w:rsidTr="009170CB">
        <w:trPr>
          <w:trHeight w:val="288"/>
        </w:trPr>
        <w:tc>
          <w:tcPr>
            <w:tcW w:w="7110" w:type="dxa"/>
            <w:tcBorders>
              <w:top w:val="single" w:sz="4" w:space="0" w:color="1F497D"/>
              <w:left w:val="single" w:sz="4" w:space="0" w:color="1F497D"/>
              <w:bottom w:val="single" w:sz="4" w:space="0" w:color="1F497D"/>
              <w:right w:val="single" w:sz="4" w:space="0" w:color="1F497D"/>
            </w:tcBorders>
            <w:vAlign w:val="center"/>
            <w:hideMark/>
          </w:tcPr>
          <w:p w14:paraId="2E9F07FF"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Roth deferrals for quarter:</w:t>
            </w:r>
          </w:p>
        </w:tc>
        <w:tc>
          <w:tcPr>
            <w:tcW w:w="162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260287EC" w14:textId="77777777" w:rsidR="00C858E3" w:rsidRPr="00862E98" w:rsidRDefault="00C858E3" w:rsidP="009170CB">
            <w:pPr>
              <w:tabs>
                <w:tab w:val="left" w:pos="-2880"/>
                <w:tab w:val="left" w:pos="-2790"/>
              </w:tabs>
              <w:jc w:val="center"/>
              <w:rPr>
                <w:rFonts w:ascii="Arial" w:hAnsi="Arial" w:cs="Arial"/>
                <w:sz w:val="20"/>
              </w:rPr>
            </w:pPr>
          </w:p>
        </w:tc>
      </w:tr>
      <w:tr w:rsidR="00C858E3" w:rsidRPr="00862E98" w14:paraId="0F47BFFF" w14:textId="77777777" w:rsidTr="002C3EAE">
        <w:trPr>
          <w:trHeight w:val="288"/>
        </w:trPr>
        <w:tc>
          <w:tcPr>
            <w:tcW w:w="711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0EE5BC34"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Asset allocation:</w:t>
            </w:r>
          </w:p>
        </w:tc>
        <w:tc>
          <w:tcPr>
            <w:tcW w:w="16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1E71D010" w14:textId="77777777" w:rsidR="00C858E3" w:rsidRPr="00862E98" w:rsidRDefault="00C858E3" w:rsidP="009170CB">
            <w:pPr>
              <w:tabs>
                <w:tab w:val="left" w:pos="-2880"/>
                <w:tab w:val="left" w:pos="-2790"/>
              </w:tabs>
              <w:jc w:val="center"/>
              <w:rPr>
                <w:rFonts w:ascii="Arial" w:hAnsi="Arial" w:cs="Arial"/>
                <w:sz w:val="20"/>
              </w:rPr>
            </w:pPr>
          </w:p>
        </w:tc>
      </w:tr>
      <w:tr w:rsidR="00C858E3" w:rsidRPr="00862E98" w14:paraId="0626477D" w14:textId="77777777" w:rsidTr="009170CB">
        <w:trPr>
          <w:trHeight w:val="288"/>
        </w:trPr>
        <w:tc>
          <w:tcPr>
            <w:tcW w:w="7110" w:type="dxa"/>
            <w:tcBorders>
              <w:top w:val="single" w:sz="4" w:space="0" w:color="1F497D"/>
              <w:left w:val="single" w:sz="4" w:space="0" w:color="1F497D"/>
              <w:bottom w:val="single" w:sz="4" w:space="0" w:color="1F497D"/>
              <w:right w:val="single" w:sz="4" w:space="0" w:color="1F497D"/>
            </w:tcBorders>
            <w:vAlign w:val="center"/>
            <w:hideMark/>
          </w:tcPr>
          <w:p w14:paraId="4E9D465E" w14:textId="77777777" w:rsidR="00C858E3" w:rsidRPr="00862E98" w:rsidRDefault="00C858E3" w:rsidP="009170CB">
            <w:pPr>
              <w:tabs>
                <w:tab w:val="left" w:pos="-2880"/>
                <w:tab w:val="left" w:pos="-2790"/>
              </w:tabs>
              <w:jc w:val="right"/>
              <w:rPr>
                <w:rFonts w:ascii="Arial" w:hAnsi="Arial" w:cs="Arial"/>
                <w:color w:val="000000"/>
                <w:sz w:val="20"/>
                <w:highlight w:val="green"/>
              </w:rPr>
            </w:pPr>
            <w:r w:rsidRPr="00862E98">
              <w:rPr>
                <w:rFonts w:ascii="Arial" w:hAnsi="Arial" w:cs="Arial"/>
                <w:color w:val="000000"/>
                <w:sz w:val="20"/>
              </w:rPr>
              <w:t>Total assets:</w:t>
            </w:r>
          </w:p>
        </w:tc>
        <w:tc>
          <w:tcPr>
            <w:tcW w:w="162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02A16EDA" w14:textId="77777777" w:rsidR="00C858E3" w:rsidRPr="00862E98" w:rsidRDefault="00C858E3" w:rsidP="009170CB">
            <w:pPr>
              <w:tabs>
                <w:tab w:val="left" w:pos="-2880"/>
                <w:tab w:val="left" w:pos="-2790"/>
              </w:tabs>
              <w:jc w:val="center"/>
              <w:rPr>
                <w:rFonts w:ascii="Arial" w:hAnsi="Arial" w:cs="Arial"/>
                <w:sz w:val="20"/>
              </w:rPr>
            </w:pPr>
          </w:p>
        </w:tc>
      </w:tr>
      <w:tr w:rsidR="00C858E3" w:rsidRPr="00862E98" w14:paraId="7FD23B95" w14:textId="77777777" w:rsidTr="002C3EAE">
        <w:trPr>
          <w:trHeight w:val="288"/>
        </w:trPr>
        <w:tc>
          <w:tcPr>
            <w:tcW w:w="711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059132EC" w14:textId="77777777" w:rsidR="00C858E3" w:rsidRPr="00862E98" w:rsidRDefault="00C858E3" w:rsidP="009170CB">
            <w:pPr>
              <w:tabs>
                <w:tab w:val="left" w:pos="-2880"/>
                <w:tab w:val="left" w:pos="-2790"/>
              </w:tabs>
              <w:jc w:val="right"/>
              <w:rPr>
                <w:rFonts w:ascii="Arial" w:hAnsi="Arial" w:cs="Arial"/>
                <w:color w:val="000000"/>
                <w:sz w:val="20"/>
                <w:highlight w:val="green"/>
              </w:rPr>
            </w:pPr>
            <w:r w:rsidRPr="00862E98">
              <w:rPr>
                <w:rFonts w:ascii="Arial" w:hAnsi="Arial" w:cs="Arial"/>
                <w:color w:val="000000"/>
                <w:sz w:val="20"/>
              </w:rPr>
              <w:t>Total Roth assets:</w:t>
            </w:r>
          </w:p>
        </w:tc>
        <w:tc>
          <w:tcPr>
            <w:tcW w:w="16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E5B4E29" w14:textId="77777777" w:rsidR="00C858E3" w:rsidRPr="00862E98" w:rsidRDefault="00C858E3" w:rsidP="009170CB">
            <w:pPr>
              <w:tabs>
                <w:tab w:val="left" w:pos="-2880"/>
                <w:tab w:val="left" w:pos="-2790"/>
              </w:tabs>
              <w:jc w:val="center"/>
              <w:rPr>
                <w:rFonts w:ascii="Arial" w:hAnsi="Arial" w:cs="Arial"/>
                <w:sz w:val="20"/>
              </w:rPr>
            </w:pPr>
          </w:p>
        </w:tc>
      </w:tr>
      <w:tr w:rsidR="00C858E3" w:rsidRPr="00862E98" w14:paraId="794ECA53" w14:textId="77777777" w:rsidTr="009170CB">
        <w:trPr>
          <w:trHeight w:val="288"/>
        </w:trPr>
        <w:tc>
          <w:tcPr>
            <w:tcW w:w="7110" w:type="dxa"/>
            <w:tcBorders>
              <w:top w:val="single" w:sz="4" w:space="0" w:color="1F497D"/>
              <w:left w:val="single" w:sz="4" w:space="0" w:color="1F497D"/>
              <w:bottom w:val="single" w:sz="4" w:space="0" w:color="1F497D"/>
              <w:right w:val="single" w:sz="4" w:space="0" w:color="1F497D"/>
            </w:tcBorders>
            <w:vAlign w:val="center"/>
            <w:hideMark/>
          </w:tcPr>
          <w:p w14:paraId="3F44C162"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Total outstanding loan amount:</w:t>
            </w:r>
          </w:p>
        </w:tc>
        <w:tc>
          <w:tcPr>
            <w:tcW w:w="162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4BBBA8FD" w14:textId="77777777" w:rsidR="00C858E3" w:rsidRPr="00862E98" w:rsidRDefault="00C858E3" w:rsidP="009170CB">
            <w:pPr>
              <w:tabs>
                <w:tab w:val="left" w:pos="-2880"/>
                <w:tab w:val="left" w:pos="-2790"/>
              </w:tabs>
              <w:jc w:val="center"/>
              <w:rPr>
                <w:rFonts w:ascii="Arial" w:hAnsi="Arial" w:cs="Arial"/>
                <w:sz w:val="20"/>
              </w:rPr>
            </w:pPr>
          </w:p>
        </w:tc>
      </w:tr>
      <w:tr w:rsidR="00C858E3" w:rsidRPr="00862E98" w14:paraId="747E225E" w14:textId="77777777" w:rsidTr="002C3EAE">
        <w:trPr>
          <w:trHeight w:val="288"/>
        </w:trPr>
        <w:tc>
          <w:tcPr>
            <w:tcW w:w="711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5EB4B8E1"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Loan repayment detail:</w:t>
            </w:r>
          </w:p>
        </w:tc>
        <w:tc>
          <w:tcPr>
            <w:tcW w:w="16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6256AC6" w14:textId="77777777" w:rsidR="00C858E3" w:rsidRPr="00862E98" w:rsidRDefault="00C858E3" w:rsidP="009170CB">
            <w:pPr>
              <w:tabs>
                <w:tab w:val="left" w:pos="-2880"/>
                <w:tab w:val="left" w:pos="-2790"/>
              </w:tabs>
              <w:jc w:val="center"/>
              <w:rPr>
                <w:rFonts w:ascii="Arial" w:hAnsi="Arial" w:cs="Arial"/>
                <w:sz w:val="20"/>
              </w:rPr>
            </w:pPr>
          </w:p>
        </w:tc>
      </w:tr>
      <w:tr w:rsidR="00C858E3" w:rsidRPr="00862E98" w14:paraId="48EA624D" w14:textId="77777777" w:rsidTr="009170CB">
        <w:trPr>
          <w:trHeight w:val="288"/>
        </w:trPr>
        <w:tc>
          <w:tcPr>
            <w:tcW w:w="7110" w:type="dxa"/>
            <w:tcBorders>
              <w:top w:val="single" w:sz="4" w:space="0" w:color="1F497D"/>
              <w:left w:val="single" w:sz="4" w:space="0" w:color="1F497D"/>
              <w:bottom w:val="single" w:sz="4" w:space="0" w:color="1F497D"/>
              <w:right w:val="single" w:sz="4" w:space="0" w:color="1F497D"/>
            </w:tcBorders>
            <w:vAlign w:val="center"/>
            <w:hideMark/>
          </w:tcPr>
          <w:p w14:paraId="25F95454"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Personal rate of return:</w:t>
            </w:r>
          </w:p>
        </w:tc>
        <w:tc>
          <w:tcPr>
            <w:tcW w:w="162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6924EECF" w14:textId="77777777" w:rsidR="00C858E3" w:rsidRPr="00862E98" w:rsidRDefault="00C858E3" w:rsidP="009170CB">
            <w:pPr>
              <w:tabs>
                <w:tab w:val="left" w:pos="-2880"/>
                <w:tab w:val="left" w:pos="-2790"/>
              </w:tabs>
              <w:jc w:val="center"/>
              <w:rPr>
                <w:rFonts w:ascii="Arial" w:hAnsi="Arial" w:cs="Arial"/>
                <w:sz w:val="20"/>
              </w:rPr>
            </w:pPr>
          </w:p>
        </w:tc>
      </w:tr>
      <w:tr w:rsidR="00C858E3" w:rsidRPr="00862E98" w14:paraId="2C3228B0" w14:textId="77777777" w:rsidTr="002C3EAE">
        <w:trPr>
          <w:trHeight w:val="288"/>
        </w:trPr>
        <w:tc>
          <w:tcPr>
            <w:tcW w:w="711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62C9FB6A"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lastRenderedPageBreak/>
              <w:t>Does the return take into account cash flow:</w:t>
            </w:r>
          </w:p>
        </w:tc>
        <w:tc>
          <w:tcPr>
            <w:tcW w:w="16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9BEEA5F" w14:textId="77777777" w:rsidR="00C858E3" w:rsidRPr="00862E98" w:rsidRDefault="00C858E3" w:rsidP="009170CB">
            <w:pPr>
              <w:tabs>
                <w:tab w:val="left" w:pos="-2880"/>
                <w:tab w:val="left" w:pos="-2790"/>
              </w:tabs>
              <w:jc w:val="center"/>
              <w:rPr>
                <w:rFonts w:ascii="Arial" w:hAnsi="Arial" w:cs="Arial"/>
                <w:sz w:val="20"/>
              </w:rPr>
            </w:pPr>
          </w:p>
        </w:tc>
      </w:tr>
      <w:tr w:rsidR="00C858E3" w:rsidRPr="00862E98" w14:paraId="5D9EBB73" w14:textId="77777777" w:rsidTr="009170CB">
        <w:trPr>
          <w:trHeight w:val="288"/>
        </w:trPr>
        <w:tc>
          <w:tcPr>
            <w:tcW w:w="7110" w:type="dxa"/>
            <w:tcBorders>
              <w:top w:val="single" w:sz="4" w:space="0" w:color="1F497D"/>
              <w:left w:val="single" w:sz="4" w:space="0" w:color="1F497D"/>
              <w:bottom w:val="single" w:sz="4" w:space="0" w:color="1F497D"/>
              <w:right w:val="single" w:sz="4" w:space="0" w:color="1F497D"/>
            </w:tcBorders>
            <w:vAlign w:val="center"/>
            <w:hideMark/>
          </w:tcPr>
          <w:p w14:paraId="1B4FAA40"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Expense ratios:</w:t>
            </w:r>
          </w:p>
        </w:tc>
        <w:tc>
          <w:tcPr>
            <w:tcW w:w="162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5A432992" w14:textId="77777777" w:rsidR="00C858E3" w:rsidRPr="00862E98" w:rsidRDefault="00C858E3" w:rsidP="009170CB">
            <w:pPr>
              <w:tabs>
                <w:tab w:val="left" w:pos="-2880"/>
                <w:tab w:val="left" w:pos="-2790"/>
              </w:tabs>
              <w:jc w:val="center"/>
              <w:rPr>
                <w:rFonts w:ascii="Arial" w:hAnsi="Arial" w:cs="Arial"/>
                <w:sz w:val="20"/>
              </w:rPr>
            </w:pPr>
          </w:p>
        </w:tc>
      </w:tr>
      <w:tr w:rsidR="00C858E3" w:rsidRPr="00862E98" w14:paraId="27546D9D" w14:textId="77777777" w:rsidTr="002C3EAE">
        <w:trPr>
          <w:trHeight w:val="288"/>
        </w:trPr>
        <w:tc>
          <w:tcPr>
            <w:tcW w:w="711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D8A1CD2"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Defined benefit assets (if applicable):</w:t>
            </w:r>
          </w:p>
        </w:tc>
        <w:tc>
          <w:tcPr>
            <w:tcW w:w="16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680694D" w14:textId="77777777" w:rsidR="00C858E3" w:rsidRPr="00862E98" w:rsidRDefault="00C858E3" w:rsidP="009170CB">
            <w:pPr>
              <w:tabs>
                <w:tab w:val="left" w:pos="-2880"/>
                <w:tab w:val="left" w:pos="-2790"/>
              </w:tabs>
              <w:jc w:val="center"/>
              <w:rPr>
                <w:rFonts w:ascii="Arial" w:hAnsi="Arial" w:cs="Arial"/>
                <w:sz w:val="20"/>
              </w:rPr>
            </w:pPr>
          </w:p>
        </w:tc>
      </w:tr>
      <w:tr w:rsidR="00C858E3" w:rsidRPr="00862E98" w14:paraId="7BF0AE34" w14:textId="77777777" w:rsidTr="009170CB">
        <w:trPr>
          <w:trHeight w:val="288"/>
        </w:trPr>
        <w:tc>
          <w:tcPr>
            <w:tcW w:w="711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6CFDF42D"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 xml:space="preserve">Projected retirement income based upon account balance and growth assumptions: </w:t>
            </w:r>
          </w:p>
        </w:tc>
        <w:tc>
          <w:tcPr>
            <w:tcW w:w="162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658D61E0" w14:textId="77777777" w:rsidR="00C858E3" w:rsidRPr="00862E98" w:rsidRDefault="00C858E3" w:rsidP="009170CB">
            <w:pPr>
              <w:tabs>
                <w:tab w:val="left" w:pos="-2880"/>
                <w:tab w:val="left" w:pos="-2790"/>
              </w:tabs>
              <w:jc w:val="center"/>
              <w:rPr>
                <w:rFonts w:ascii="Arial" w:hAnsi="Arial" w:cs="Arial"/>
                <w:sz w:val="20"/>
              </w:rPr>
            </w:pPr>
          </w:p>
        </w:tc>
      </w:tr>
      <w:tr w:rsidR="00C858E3" w:rsidRPr="00862E98" w14:paraId="067F4CA4" w14:textId="77777777" w:rsidTr="002C3EAE">
        <w:trPr>
          <w:trHeight w:val="288"/>
        </w:trPr>
        <w:tc>
          <w:tcPr>
            <w:tcW w:w="711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B580D4E"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Retirement readiness score:</w:t>
            </w:r>
          </w:p>
        </w:tc>
        <w:tc>
          <w:tcPr>
            <w:tcW w:w="16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C035275" w14:textId="77777777" w:rsidR="00C858E3" w:rsidRPr="00862E98" w:rsidRDefault="00C858E3" w:rsidP="009170CB">
            <w:pPr>
              <w:tabs>
                <w:tab w:val="left" w:pos="-2880"/>
                <w:tab w:val="left" w:pos="-2790"/>
              </w:tabs>
              <w:jc w:val="center"/>
              <w:rPr>
                <w:rFonts w:ascii="Arial" w:hAnsi="Arial" w:cs="Arial"/>
                <w:sz w:val="20"/>
              </w:rPr>
            </w:pPr>
          </w:p>
        </w:tc>
      </w:tr>
      <w:tr w:rsidR="00C858E3" w:rsidRPr="00862E98" w14:paraId="0B50E0B7" w14:textId="77777777" w:rsidTr="009170CB">
        <w:trPr>
          <w:trHeight w:val="288"/>
        </w:trPr>
        <w:tc>
          <w:tcPr>
            <w:tcW w:w="7110" w:type="dxa"/>
            <w:tcBorders>
              <w:top w:val="single" w:sz="4" w:space="0" w:color="1F497D"/>
              <w:left w:val="single" w:sz="4" w:space="0" w:color="1F497D"/>
              <w:bottom w:val="single" w:sz="4" w:space="0" w:color="1F497D"/>
              <w:right w:val="single" w:sz="4" w:space="0" w:color="1F497D"/>
            </w:tcBorders>
            <w:shd w:val="clear" w:color="auto" w:fill="0070C0"/>
            <w:vAlign w:val="center"/>
          </w:tcPr>
          <w:p w14:paraId="5CABE5E6" w14:textId="77777777" w:rsidR="00C858E3" w:rsidRPr="00862E98" w:rsidRDefault="00C858E3" w:rsidP="009170CB">
            <w:pPr>
              <w:tabs>
                <w:tab w:val="left" w:pos="-2880"/>
                <w:tab w:val="left" w:pos="-2790"/>
              </w:tabs>
              <w:jc w:val="center"/>
              <w:rPr>
                <w:rFonts w:ascii="Arial" w:hAnsi="Arial" w:cs="Arial"/>
                <w:color w:val="FFFFFF"/>
                <w:sz w:val="20"/>
              </w:rPr>
            </w:pPr>
          </w:p>
        </w:tc>
        <w:tc>
          <w:tcPr>
            <w:tcW w:w="1620" w:type="dxa"/>
            <w:tcBorders>
              <w:top w:val="single" w:sz="4" w:space="0" w:color="1F497D"/>
              <w:left w:val="single" w:sz="4" w:space="0" w:color="1F497D"/>
              <w:bottom w:val="single" w:sz="4" w:space="0" w:color="1F497D"/>
              <w:right w:val="single" w:sz="4" w:space="0" w:color="1F497D"/>
            </w:tcBorders>
            <w:shd w:val="clear" w:color="auto" w:fill="0070C0"/>
            <w:vAlign w:val="center"/>
          </w:tcPr>
          <w:p w14:paraId="499F9CD8" w14:textId="77777777" w:rsidR="00C858E3" w:rsidRPr="00862E98" w:rsidRDefault="00C858E3" w:rsidP="009170CB">
            <w:pPr>
              <w:tabs>
                <w:tab w:val="left" w:pos="-2880"/>
                <w:tab w:val="left" w:pos="-2790"/>
              </w:tabs>
              <w:jc w:val="center"/>
              <w:rPr>
                <w:rFonts w:ascii="Arial" w:hAnsi="Arial" w:cs="Arial"/>
                <w:b/>
                <w:color w:val="FFFFFF"/>
                <w:sz w:val="20"/>
              </w:rPr>
            </w:pPr>
            <w:r w:rsidRPr="00862E98">
              <w:rPr>
                <w:rFonts w:ascii="Arial" w:hAnsi="Arial" w:cs="Arial"/>
                <w:b/>
                <w:color w:val="FFFFFF"/>
                <w:sz w:val="20"/>
              </w:rPr>
              <w:t># Business Days</w:t>
            </w:r>
          </w:p>
        </w:tc>
      </w:tr>
      <w:tr w:rsidR="00C858E3" w:rsidRPr="00862E98" w14:paraId="03ED5F6A" w14:textId="77777777" w:rsidTr="002C3EAE">
        <w:trPr>
          <w:trHeight w:val="288"/>
        </w:trPr>
        <w:tc>
          <w:tcPr>
            <w:tcW w:w="711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38C98294"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How many days after quarter-end are statements mailed?</w:t>
            </w:r>
          </w:p>
        </w:tc>
        <w:tc>
          <w:tcPr>
            <w:tcW w:w="16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5A34727" w14:textId="77777777" w:rsidR="00C858E3" w:rsidRPr="00862E98" w:rsidRDefault="00C858E3" w:rsidP="009170CB">
            <w:pPr>
              <w:tabs>
                <w:tab w:val="left" w:pos="-2880"/>
                <w:tab w:val="left" w:pos="-2790"/>
              </w:tabs>
              <w:rPr>
                <w:rFonts w:ascii="Arial" w:hAnsi="Arial" w:cs="Arial"/>
                <w:sz w:val="20"/>
              </w:rPr>
            </w:pPr>
          </w:p>
        </w:tc>
      </w:tr>
      <w:tr w:rsidR="00C858E3" w:rsidRPr="00862E98" w14:paraId="7D607C8B" w14:textId="77777777" w:rsidTr="009170CB">
        <w:trPr>
          <w:trHeight w:val="288"/>
        </w:trPr>
        <w:tc>
          <w:tcPr>
            <w:tcW w:w="7110" w:type="dxa"/>
            <w:tcBorders>
              <w:top w:val="single" w:sz="4" w:space="0" w:color="1F497D"/>
              <w:left w:val="single" w:sz="4" w:space="0" w:color="1F497D"/>
              <w:bottom w:val="single" w:sz="4" w:space="0" w:color="1F497D"/>
              <w:right w:val="single" w:sz="4" w:space="0" w:color="1F497D"/>
            </w:tcBorders>
            <w:vAlign w:val="center"/>
            <w:hideMark/>
          </w:tcPr>
          <w:p w14:paraId="44721A7B"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How many days after quarter-end until statements are available online?</w:t>
            </w:r>
          </w:p>
        </w:tc>
        <w:tc>
          <w:tcPr>
            <w:tcW w:w="162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686ECAA1" w14:textId="77777777" w:rsidR="00C858E3" w:rsidRPr="00862E98" w:rsidRDefault="00C858E3" w:rsidP="009170CB">
            <w:pPr>
              <w:tabs>
                <w:tab w:val="left" w:pos="-2880"/>
                <w:tab w:val="left" w:pos="-2790"/>
              </w:tabs>
              <w:ind w:left="-288"/>
              <w:rPr>
                <w:rFonts w:ascii="Arial" w:hAnsi="Arial" w:cs="Arial"/>
                <w:sz w:val="20"/>
              </w:rPr>
            </w:pPr>
          </w:p>
        </w:tc>
      </w:tr>
      <w:tr w:rsidR="00C858E3" w:rsidRPr="00862E98" w14:paraId="249B6082" w14:textId="77777777" w:rsidTr="002C3EAE">
        <w:trPr>
          <w:trHeight w:val="288"/>
        </w:trPr>
        <w:tc>
          <w:tcPr>
            <w:tcW w:w="711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996DC93" w14:textId="77777777" w:rsidR="00C858E3" w:rsidRPr="00862E98" w:rsidRDefault="00C858E3" w:rsidP="009170CB">
            <w:pPr>
              <w:tabs>
                <w:tab w:val="left" w:pos="-2880"/>
                <w:tab w:val="left" w:pos="-2790"/>
              </w:tabs>
              <w:jc w:val="right"/>
              <w:rPr>
                <w:rFonts w:ascii="Arial" w:hAnsi="Arial" w:cs="Arial"/>
                <w:color w:val="000000"/>
                <w:sz w:val="20"/>
              </w:rPr>
            </w:pPr>
            <w:r w:rsidRPr="00862E98">
              <w:rPr>
                <w:rFonts w:ascii="Arial" w:hAnsi="Arial" w:cs="Arial"/>
                <w:color w:val="000000"/>
                <w:sz w:val="20"/>
              </w:rPr>
              <w:t>How long are statements available?</w:t>
            </w:r>
          </w:p>
        </w:tc>
        <w:tc>
          <w:tcPr>
            <w:tcW w:w="16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B98EBD0" w14:textId="77777777" w:rsidR="00C858E3" w:rsidRPr="00862E98" w:rsidRDefault="00C858E3" w:rsidP="009170CB">
            <w:pPr>
              <w:tabs>
                <w:tab w:val="left" w:pos="-2880"/>
                <w:tab w:val="left" w:pos="-2790"/>
              </w:tabs>
              <w:ind w:left="-288"/>
              <w:rPr>
                <w:rFonts w:ascii="Arial" w:hAnsi="Arial" w:cs="Arial"/>
                <w:sz w:val="20"/>
              </w:rPr>
            </w:pPr>
          </w:p>
        </w:tc>
      </w:tr>
    </w:tbl>
    <w:p w14:paraId="77D21BD0" w14:textId="77777777" w:rsidR="00C858E3" w:rsidRPr="00862E98" w:rsidRDefault="00C858E3" w:rsidP="00C858E3">
      <w:pPr>
        <w:tabs>
          <w:tab w:val="left" w:pos="3055"/>
        </w:tabs>
        <w:ind w:left="504"/>
        <w:rPr>
          <w:rFonts w:ascii="Arial" w:hAnsi="Arial" w:cs="Arial"/>
          <w:sz w:val="20"/>
        </w:rPr>
      </w:pPr>
      <w:r w:rsidRPr="00862E98">
        <w:rPr>
          <w:rFonts w:ascii="Arial" w:hAnsi="Arial" w:cs="Arial"/>
          <w:sz w:val="20"/>
        </w:rPr>
        <w:t xml:space="preserve"> </w:t>
      </w:r>
    </w:p>
    <w:p w14:paraId="5D0B5F24" w14:textId="0680F96E" w:rsidR="00C858E3" w:rsidRPr="00932D08" w:rsidRDefault="00C858E3" w:rsidP="00FE3CE3">
      <w:pPr>
        <w:numPr>
          <w:ilvl w:val="0"/>
          <w:numId w:val="9"/>
        </w:numPr>
        <w:ind w:left="540"/>
        <w:jc w:val="both"/>
        <w:rPr>
          <w:rFonts w:ascii="Arial" w:hAnsi="Arial" w:cs="Arial"/>
          <w:sz w:val="20"/>
        </w:rPr>
      </w:pPr>
      <w:r w:rsidRPr="00932D08">
        <w:rPr>
          <w:rFonts w:ascii="Arial" w:hAnsi="Arial" w:cs="Arial"/>
          <w:sz w:val="20"/>
        </w:rPr>
        <w:t xml:space="preserve">Provide a sample quarterly participant account statement. Include this in the Exhibit Folder and label it </w:t>
      </w:r>
      <w:r w:rsidRPr="00932D08">
        <w:rPr>
          <w:rFonts w:ascii="Arial" w:hAnsi="Arial" w:cs="Arial"/>
          <w:sz w:val="20"/>
          <w:u w:val="single"/>
        </w:rPr>
        <w:t xml:space="preserve">Exhibit </w:t>
      </w:r>
      <w:r w:rsidR="008A299A" w:rsidRPr="00932D08">
        <w:rPr>
          <w:rFonts w:ascii="Arial" w:hAnsi="Arial" w:cs="Arial"/>
          <w:sz w:val="20"/>
          <w:u w:val="single"/>
        </w:rPr>
        <w:t>11</w:t>
      </w:r>
      <w:r w:rsidRPr="00932D08">
        <w:rPr>
          <w:rFonts w:ascii="Arial" w:hAnsi="Arial" w:cs="Arial"/>
          <w:sz w:val="20"/>
        </w:rPr>
        <w:t xml:space="preserve">. </w:t>
      </w:r>
    </w:p>
    <w:p w14:paraId="3F5550F6" w14:textId="77777777" w:rsidR="00862E98" w:rsidRPr="00862E98" w:rsidRDefault="00862E98" w:rsidP="00862E98">
      <w:pPr>
        <w:ind w:left="540"/>
        <w:jc w:val="both"/>
        <w:rPr>
          <w:rFonts w:ascii="Arial" w:hAnsi="Arial" w:cs="Arial"/>
          <w:sz w:val="20"/>
        </w:rPr>
      </w:pPr>
    </w:p>
    <w:p w14:paraId="184DD879" w14:textId="77777777" w:rsidR="00C858E3" w:rsidRPr="00862E98" w:rsidRDefault="00C858E3" w:rsidP="00C858E3">
      <w:pPr>
        <w:numPr>
          <w:ilvl w:val="0"/>
          <w:numId w:val="9"/>
        </w:numPr>
        <w:jc w:val="both"/>
        <w:rPr>
          <w:rFonts w:ascii="Arial" w:hAnsi="Arial" w:cs="Arial"/>
          <w:sz w:val="20"/>
        </w:rPr>
      </w:pPr>
      <w:r w:rsidRPr="00862E98">
        <w:rPr>
          <w:rFonts w:ascii="Arial" w:hAnsi="Arial" w:cs="Arial"/>
          <w:sz w:val="20"/>
        </w:rPr>
        <w:t>Can participants print on-demand account statements with self-selected time periods from your website? (Yes/No)</w:t>
      </w:r>
    </w:p>
    <w:p w14:paraId="7D765F1D" w14:textId="77777777" w:rsidR="00C858E3" w:rsidRPr="00862E98" w:rsidRDefault="00C858E3" w:rsidP="00C858E3">
      <w:pPr>
        <w:ind w:left="540"/>
        <w:jc w:val="both"/>
        <w:rPr>
          <w:rFonts w:ascii="Arial" w:hAnsi="Arial" w:cs="Arial"/>
          <w:sz w:val="20"/>
        </w:rPr>
      </w:pPr>
    </w:p>
    <w:p w14:paraId="412BCE7A" w14:textId="77777777" w:rsidR="00C858E3" w:rsidRPr="00862E98" w:rsidRDefault="00C858E3" w:rsidP="00C858E3">
      <w:pPr>
        <w:numPr>
          <w:ilvl w:val="0"/>
          <w:numId w:val="9"/>
        </w:numPr>
        <w:jc w:val="both"/>
        <w:rPr>
          <w:rFonts w:ascii="Arial" w:hAnsi="Arial" w:cs="Arial"/>
          <w:sz w:val="20"/>
        </w:rPr>
      </w:pPr>
      <w:r w:rsidRPr="00862E98">
        <w:rPr>
          <w:rFonts w:ascii="Arial" w:hAnsi="Arial" w:cs="Arial"/>
          <w:sz w:val="20"/>
        </w:rPr>
        <w:t xml:space="preserve">Complete the following table regarding the information and transaction capabilities available to Plan participants through Phone Service Representatives (“PSR”), Voice Response Unit (“VRU”), Desktop Computer, and Mobile App.   </w:t>
      </w:r>
    </w:p>
    <w:p w14:paraId="489CEA5F" w14:textId="77777777" w:rsidR="00C858E3" w:rsidRPr="00862E98" w:rsidRDefault="00C858E3" w:rsidP="00C858E3">
      <w:pPr>
        <w:rPr>
          <w:rFonts w:ascii="Arial" w:hAnsi="Arial" w:cs="Arial"/>
          <w:sz w:val="20"/>
        </w:rPr>
      </w:pPr>
    </w:p>
    <w:p w14:paraId="46D8265D" w14:textId="77777777" w:rsidR="00C858E3" w:rsidRPr="00862E98" w:rsidRDefault="00C858E3" w:rsidP="00C858E3">
      <w:pPr>
        <w:ind w:left="540"/>
        <w:rPr>
          <w:rFonts w:ascii="Arial" w:hAnsi="Arial" w:cs="Arial"/>
          <w:sz w:val="20"/>
        </w:rPr>
      </w:pPr>
      <w:r w:rsidRPr="00862E98">
        <w:rPr>
          <w:rFonts w:ascii="Arial" w:hAnsi="Arial" w:cs="Arial"/>
          <w:sz w:val="20"/>
        </w:rPr>
        <w:t>(Indicate availability with Yes/No)</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460"/>
        <w:gridCol w:w="1465"/>
        <w:gridCol w:w="1494"/>
        <w:gridCol w:w="1477"/>
      </w:tblGrid>
      <w:tr w:rsidR="00C858E3" w:rsidRPr="00862E98" w14:paraId="5FE74FCF" w14:textId="77777777" w:rsidTr="00D6691D">
        <w:trPr>
          <w:tblHeader/>
        </w:trPr>
        <w:tc>
          <w:tcPr>
            <w:tcW w:w="3207" w:type="dxa"/>
            <w:shd w:val="clear" w:color="auto" w:fill="0070C0"/>
            <w:vAlign w:val="bottom"/>
          </w:tcPr>
          <w:p w14:paraId="6D448E2E" w14:textId="77777777" w:rsidR="00C858E3" w:rsidRPr="00862E98" w:rsidRDefault="00C858E3" w:rsidP="009170CB">
            <w:pPr>
              <w:jc w:val="center"/>
              <w:rPr>
                <w:rFonts w:ascii="Arial" w:eastAsia="Calibri" w:hAnsi="Arial" w:cs="Arial"/>
                <w:color w:val="FFFFFF"/>
                <w:sz w:val="20"/>
              </w:rPr>
            </w:pPr>
            <w:r w:rsidRPr="00862E98">
              <w:rPr>
                <w:rFonts w:ascii="Arial" w:eastAsia="Calibri" w:hAnsi="Arial" w:cs="Arial"/>
                <w:b/>
                <w:color w:val="FFFFFF"/>
                <w:sz w:val="20"/>
              </w:rPr>
              <w:t>Participant Inquiry/Transactions</w:t>
            </w:r>
          </w:p>
        </w:tc>
        <w:tc>
          <w:tcPr>
            <w:tcW w:w="1460" w:type="dxa"/>
            <w:shd w:val="clear" w:color="auto" w:fill="0070C0"/>
            <w:vAlign w:val="bottom"/>
          </w:tcPr>
          <w:p w14:paraId="7A0F7717" w14:textId="77777777" w:rsidR="00C858E3" w:rsidRPr="00862E98" w:rsidRDefault="00C858E3" w:rsidP="009170CB">
            <w:pPr>
              <w:jc w:val="center"/>
              <w:rPr>
                <w:rFonts w:ascii="Arial" w:eastAsia="Calibri" w:hAnsi="Arial" w:cs="Arial"/>
                <w:color w:val="FFFFFF"/>
                <w:sz w:val="20"/>
              </w:rPr>
            </w:pPr>
            <w:r w:rsidRPr="00862E98">
              <w:rPr>
                <w:rFonts w:ascii="Arial" w:eastAsia="Calibri" w:hAnsi="Arial" w:cs="Arial"/>
                <w:b/>
                <w:color w:val="FFFFFF"/>
                <w:sz w:val="20"/>
              </w:rPr>
              <w:t>PSR</w:t>
            </w:r>
          </w:p>
        </w:tc>
        <w:tc>
          <w:tcPr>
            <w:tcW w:w="1465" w:type="dxa"/>
            <w:shd w:val="clear" w:color="auto" w:fill="0070C0"/>
            <w:vAlign w:val="bottom"/>
          </w:tcPr>
          <w:p w14:paraId="3E589B47" w14:textId="77777777" w:rsidR="00C858E3" w:rsidRPr="00862E98" w:rsidRDefault="00C858E3" w:rsidP="009170CB">
            <w:pPr>
              <w:jc w:val="center"/>
              <w:rPr>
                <w:rFonts w:ascii="Arial" w:eastAsia="Calibri" w:hAnsi="Arial" w:cs="Arial"/>
                <w:color w:val="FFFFFF"/>
                <w:sz w:val="20"/>
              </w:rPr>
            </w:pPr>
            <w:r w:rsidRPr="00862E98">
              <w:rPr>
                <w:rFonts w:ascii="Arial" w:eastAsia="Calibri" w:hAnsi="Arial" w:cs="Arial"/>
                <w:b/>
                <w:color w:val="FFFFFF"/>
                <w:sz w:val="20"/>
              </w:rPr>
              <w:t>VRU</w:t>
            </w:r>
          </w:p>
        </w:tc>
        <w:tc>
          <w:tcPr>
            <w:tcW w:w="1494" w:type="dxa"/>
            <w:shd w:val="clear" w:color="auto" w:fill="0070C0"/>
            <w:vAlign w:val="bottom"/>
          </w:tcPr>
          <w:p w14:paraId="6849B840" w14:textId="77777777" w:rsidR="00C858E3" w:rsidRPr="00862E98" w:rsidRDefault="00C858E3" w:rsidP="009170CB">
            <w:pPr>
              <w:jc w:val="center"/>
              <w:rPr>
                <w:rFonts w:ascii="Arial" w:eastAsia="Calibri" w:hAnsi="Arial" w:cs="Arial"/>
                <w:color w:val="FFFFFF"/>
                <w:sz w:val="20"/>
              </w:rPr>
            </w:pPr>
            <w:r w:rsidRPr="00862E98">
              <w:rPr>
                <w:rFonts w:ascii="Arial" w:eastAsia="Calibri" w:hAnsi="Arial" w:cs="Arial"/>
                <w:b/>
                <w:color w:val="FFFFFF"/>
                <w:sz w:val="20"/>
              </w:rPr>
              <w:t>Desktop Computer</w:t>
            </w:r>
          </w:p>
        </w:tc>
        <w:tc>
          <w:tcPr>
            <w:tcW w:w="1477" w:type="dxa"/>
            <w:shd w:val="clear" w:color="auto" w:fill="0070C0"/>
            <w:vAlign w:val="bottom"/>
          </w:tcPr>
          <w:p w14:paraId="6F2E57B3" w14:textId="77777777" w:rsidR="00C858E3" w:rsidRPr="00862E98" w:rsidRDefault="00C858E3" w:rsidP="009170CB">
            <w:pPr>
              <w:jc w:val="center"/>
              <w:rPr>
                <w:rFonts w:ascii="Arial" w:eastAsia="Calibri" w:hAnsi="Arial" w:cs="Arial"/>
                <w:color w:val="FFFFFF"/>
                <w:sz w:val="20"/>
              </w:rPr>
            </w:pPr>
            <w:r w:rsidRPr="00862E98">
              <w:rPr>
                <w:rFonts w:ascii="Arial" w:eastAsia="Calibri" w:hAnsi="Arial" w:cs="Arial"/>
                <w:b/>
                <w:color w:val="FFFFFF"/>
                <w:sz w:val="20"/>
              </w:rPr>
              <w:t>Mobile</w:t>
            </w:r>
          </w:p>
        </w:tc>
      </w:tr>
      <w:tr w:rsidR="00C858E3" w:rsidRPr="00862E98" w14:paraId="73492772" w14:textId="77777777" w:rsidTr="002C3EAE">
        <w:tc>
          <w:tcPr>
            <w:tcW w:w="3207" w:type="dxa"/>
            <w:shd w:val="clear" w:color="auto" w:fill="BDD6EE" w:themeFill="accent1" w:themeFillTint="66"/>
            <w:vAlign w:val="center"/>
          </w:tcPr>
          <w:p w14:paraId="47ED93B0"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Total account balance:</w:t>
            </w:r>
          </w:p>
        </w:tc>
        <w:tc>
          <w:tcPr>
            <w:tcW w:w="1460" w:type="dxa"/>
            <w:shd w:val="clear" w:color="auto" w:fill="BDD6EE" w:themeFill="accent1" w:themeFillTint="66"/>
          </w:tcPr>
          <w:p w14:paraId="00479877"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BDD6EE" w:themeFill="accent1" w:themeFillTint="66"/>
          </w:tcPr>
          <w:p w14:paraId="55B0B252"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BDD6EE" w:themeFill="accent1" w:themeFillTint="66"/>
          </w:tcPr>
          <w:p w14:paraId="76B5CA41"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BDD6EE" w:themeFill="accent1" w:themeFillTint="66"/>
          </w:tcPr>
          <w:p w14:paraId="371D1F5E"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765BFB2A" w14:textId="77777777" w:rsidTr="00D6691D">
        <w:tc>
          <w:tcPr>
            <w:tcW w:w="3207" w:type="dxa"/>
            <w:shd w:val="clear" w:color="auto" w:fill="auto"/>
            <w:vAlign w:val="center"/>
          </w:tcPr>
          <w:p w14:paraId="587B397F"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Roth account balance:</w:t>
            </w:r>
          </w:p>
        </w:tc>
        <w:tc>
          <w:tcPr>
            <w:tcW w:w="1460" w:type="dxa"/>
            <w:shd w:val="clear" w:color="auto" w:fill="auto"/>
          </w:tcPr>
          <w:p w14:paraId="0A59AB5C"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auto"/>
          </w:tcPr>
          <w:p w14:paraId="2D0FA351"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auto"/>
          </w:tcPr>
          <w:p w14:paraId="4BF92B6C"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auto"/>
          </w:tcPr>
          <w:p w14:paraId="3103B5A3"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33F1C5C9" w14:textId="77777777" w:rsidTr="002C3EAE">
        <w:tc>
          <w:tcPr>
            <w:tcW w:w="3207" w:type="dxa"/>
            <w:shd w:val="clear" w:color="auto" w:fill="BDD6EE" w:themeFill="accent1" w:themeFillTint="66"/>
            <w:vAlign w:val="center"/>
          </w:tcPr>
          <w:p w14:paraId="41BF6901"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Account balance by fund:</w:t>
            </w:r>
          </w:p>
        </w:tc>
        <w:tc>
          <w:tcPr>
            <w:tcW w:w="1460" w:type="dxa"/>
            <w:shd w:val="clear" w:color="auto" w:fill="BDD6EE" w:themeFill="accent1" w:themeFillTint="66"/>
          </w:tcPr>
          <w:p w14:paraId="672C10D2"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BDD6EE" w:themeFill="accent1" w:themeFillTint="66"/>
          </w:tcPr>
          <w:p w14:paraId="208E30BE"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BDD6EE" w:themeFill="accent1" w:themeFillTint="66"/>
          </w:tcPr>
          <w:p w14:paraId="09F0A472"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BDD6EE" w:themeFill="accent1" w:themeFillTint="66"/>
          </w:tcPr>
          <w:p w14:paraId="6FE15E76"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79C69A79" w14:textId="77777777" w:rsidTr="00D6691D">
        <w:tc>
          <w:tcPr>
            <w:tcW w:w="3207" w:type="dxa"/>
            <w:shd w:val="clear" w:color="auto" w:fill="auto"/>
            <w:vAlign w:val="center"/>
          </w:tcPr>
          <w:p w14:paraId="5D3D7FAB"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Roth account balance by fund:</w:t>
            </w:r>
          </w:p>
        </w:tc>
        <w:tc>
          <w:tcPr>
            <w:tcW w:w="1460" w:type="dxa"/>
            <w:shd w:val="clear" w:color="auto" w:fill="auto"/>
          </w:tcPr>
          <w:p w14:paraId="1B57A02F"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auto"/>
          </w:tcPr>
          <w:p w14:paraId="0BA8F57B"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auto"/>
          </w:tcPr>
          <w:p w14:paraId="6BDE3152"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auto"/>
          </w:tcPr>
          <w:p w14:paraId="4616F520"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67968FE4" w14:textId="77777777" w:rsidTr="002C3EAE">
        <w:tc>
          <w:tcPr>
            <w:tcW w:w="3207" w:type="dxa"/>
            <w:shd w:val="clear" w:color="auto" w:fill="BDD6EE" w:themeFill="accent1" w:themeFillTint="66"/>
            <w:vAlign w:val="center"/>
          </w:tcPr>
          <w:p w14:paraId="53210998"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Investment elections:</w:t>
            </w:r>
          </w:p>
        </w:tc>
        <w:tc>
          <w:tcPr>
            <w:tcW w:w="1460" w:type="dxa"/>
            <w:shd w:val="clear" w:color="auto" w:fill="BDD6EE" w:themeFill="accent1" w:themeFillTint="66"/>
          </w:tcPr>
          <w:p w14:paraId="3579ECF4"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BDD6EE" w:themeFill="accent1" w:themeFillTint="66"/>
          </w:tcPr>
          <w:p w14:paraId="2184133A"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BDD6EE" w:themeFill="accent1" w:themeFillTint="66"/>
          </w:tcPr>
          <w:p w14:paraId="62E24F97"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BDD6EE" w:themeFill="accent1" w:themeFillTint="66"/>
          </w:tcPr>
          <w:p w14:paraId="1F14448D"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695EE0B4" w14:textId="77777777" w:rsidTr="00D6691D">
        <w:tc>
          <w:tcPr>
            <w:tcW w:w="3207" w:type="dxa"/>
            <w:shd w:val="clear" w:color="auto" w:fill="auto"/>
            <w:vAlign w:val="center"/>
          </w:tcPr>
          <w:p w14:paraId="161B0049"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Deferral rate:</w:t>
            </w:r>
          </w:p>
        </w:tc>
        <w:tc>
          <w:tcPr>
            <w:tcW w:w="1460" w:type="dxa"/>
            <w:shd w:val="clear" w:color="auto" w:fill="auto"/>
          </w:tcPr>
          <w:p w14:paraId="24E6BDEC"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auto"/>
          </w:tcPr>
          <w:p w14:paraId="4310D290"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auto"/>
          </w:tcPr>
          <w:p w14:paraId="776AB141"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auto"/>
          </w:tcPr>
          <w:p w14:paraId="531F0DBD"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0A2BB811" w14:textId="77777777" w:rsidTr="002C3EAE">
        <w:tc>
          <w:tcPr>
            <w:tcW w:w="3207" w:type="dxa"/>
            <w:shd w:val="clear" w:color="auto" w:fill="BDD6EE" w:themeFill="accent1" w:themeFillTint="66"/>
            <w:vAlign w:val="center"/>
          </w:tcPr>
          <w:p w14:paraId="77DF3972"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Roth deferral rate:</w:t>
            </w:r>
          </w:p>
        </w:tc>
        <w:tc>
          <w:tcPr>
            <w:tcW w:w="1460" w:type="dxa"/>
            <w:shd w:val="clear" w:color="auto" w:fill="BDD6EE" w:themeFill="accent1" w:themeFillTint="66"/>
          </w:tcPr>
          <w:p w14:paraId="49ABC55F"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BDD6EE" w:themeFill="accent1" w:themeFillTint="66"/>
          </w:tcPr>
          <w:p w14:paraId="5DBFAA32"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BDD6EE" w:themeFill="accent1" w:themeFillTint="66"/>
          </w:tcPr>
          <w:p w14:paraId="1CF13475"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BDD6EE" w:themeFill="accent1" w:themeFillTint="66"/>
          </w:tcPr>
          <w:p w14:paraId="6C761C61"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61DB5B93" w14:textId="77777777" w:rsidTr="00D6691D">
        <w:tc>
          <w:tcPr>
            <w:tcW w:w="3207" w:type="dxa"/>
            <w:shd w:val="clear" w:color="auto" w:fill="auto"/>
            <w:vAlign w:val="center"/>
          </w:tcPr>
          <w:p w14:paraId="4A411D59"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Contribution history:</w:t>
            </w:r>
          </w:p>
        </w:tc>
        <w:tc>
          <w:tcPr>
            <w:tcW w:w="1460" w:type="dxa"/>
            <w:shd w:val="clear" w:color="auto" w:fill="auto"/>
          </w:tcPr>
          <w:p w14:paraId="3F0FA983"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auto"/>
          </w:tcPr>
          <w:p w14:paraId="56E6D9AF"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auto"/>
          </w:tcPr>
          <w:p w14:paraId="7139F945"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auto"/>
          </w:tcPr>
          <w:p w14:paraId="581CBF15"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072417C2" w14:textId="77777777" w:rsidTr="002C3EAE">
        <w:tc>
          <w:tcPr>
            <w:tcW w:w="3207" w:type="dxa"/>
            <w:shd w:val="clear" w:color="auto" w:fill="BDD6EE" w:themeFill="accent1" w:themeFillTint="66"/>
            <w:vAlign w:val="center"/>
          </w:tcPr>
          <w:p w14:paraId="3754F32A"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Transaction history:</w:t>
            </w:r>
          </w:p>
        </w:tc>
        <w:tc>
          <w:tcPr>
            <w:tcW w:w="1460" w:type="dxa"/>
            <w:shd w:val="clear" w:color="auto" w:fill="BDD6EE" w:themeFill="accent1" w:themeFillTint="66"/>
          </w:tcPr>
          <w:p w14:paraId="51016727"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BDD6EE" w:themeFill="accent1" w:themeFillTint="66"/>
          </w:tcPr>
          <w:p w14:paraId="3DDF154A"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BDD6EE" w:themeFill="accent1" w:themeFillTint="66"/>
          </w:tcPr>
          <w:p w14:paraId="324094B8"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BDD6EE" w:themeFill="accent1" w:themeFillTint="66"/>
          </w:tcPr>
          <w:p w14:paraId="729632B4"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2AD5AC98" w14:textId="77777777" w:rsidTr="00D6691D">
        <w:tc>
          <w:tcPr>
            <w:tcW w:w="3207" w:type="dxa"/>
            <w:shd w:val="clear" w:color="auto" w:fill="auto"/>
            <w:vAlign w:val="center"/>
          </w:tcPr>
          <w:p w14:paraId="0EB02467"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lastRenderedPageBreak/>
              <w:t>Withdrawal history:</w:t>
            </w:r>
          </w:p>
        </w:tc>
        <w:tc>
          <w:tcPr>
            <w:tcW w:w="1460" w:type="dxa"/>
            <w:shd w:val="clear" w:color="auto" w:fill="auto"/>
          </w:tcPr>
          <w:p w14:paraId="16713C5E"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auto"/>
          </w:tcPr>
          <w:p w14:paraId="1125976D"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auto"/>
          </w:tcPr>
          <w:p w14:paraId="6A2EE9B1"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auto"/>
          </w:tcPr>
          <w:p w14:paraId="24C814E0"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6F10F919" w14:textId="77777777" w:rsidTr="002C3EAE">
        <w:tc>
          <w:tcPr>
            <w:tcW w:w="3207" w:type="dxa"/>
            <w:shd w:val="clear" w:color="auto" w:fill="BDD6EE" w:themeFill="accent1" w:themeFillTint="66"/>
            <w:vAlign w:val="center"/>
          </w:tcPr>
          <w:p w14:paraId="624B072D"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Loan application:</w:t>
            </w:r>
          </w:p>
        </w:tc>
        <w:tc>
          <w:tcPr>
            <w:tcW w:w="1460" w:type="dxa"/>
            <w:shd w:val="clear" w:color="auto" w:fill="BDD6EE" w:themeFill="accent1" w:themeFillTint="66"/>
          </w:tcPr>
          <w:p w14:paraId="735F3FE2"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BDD6EE" w:themeFill="accent1" w:themeFillTint="66"/>
          </w:tcPr>
          <w:p w14:paraId="2822A894"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BDD6EE" w:themeFill="accent1" w:themeFillTint="66"/>
          </w:tcPr>
          <w:p w14:paraId="54AA09C2"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BDD6EE" w:themeFill="accent1" w:themeFillTint="66"/>
          </w:tcPr>
          <w:p w14:paraId="1A454912"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6E92C181" w14:textId="77777777" w:rsidTr="00D6691D">
        <w:tc>
          <w:tcPr>
            <w:tcW w:w="3207" w:type="dxa"/>
            <w:shd w:val="clear" w:color="auto" w:fill="auto"/>
            <w:vAlign w:val="center"/>
          </w:tcPr>
          <w:p w14:paraId="793131CF"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Outstanding loan balance:</w:t>
            </w:r>
          </w:p>
        </w:tc>
        <w:tc>
          <w:tcPr>
            <w:tcW w:w="1460" w:type="dxa"/>
            <w:shd w:val="clear" w:color="auto" w:fill="auto"/>
          </w:tcPr>
          <w:p w14:paraId="6F50CA9B"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auto"/>
          </w:tcPr>
          <w:p w14:paraId="0979989E"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auto"/>
          </w:tcPr>
          <w:p w14:paraId="18E0A610"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auto"/>
          </w:tcPr>
          <w:p w14:paraId="7D4F8448"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690CFFFE" w14:textId="77777777" w:rsidTr="002C3EAE">
        <w:tc>
          <w:tcPr>
            <w:tcW w:w="3207" w:type="dxa"/>
            <w:shd w:val="clear" w:color="auto" w:fill="BDD6EE" w:themeFill="accent1" w:themeFillTint="66"/>
            <w:vAlign w:val="center"/>
          </w:tcPr>
          <w:p w14:paraId="0F165BBE"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Loan history:</w:t>
            </w:r>
          </w:p>
        </w:tc>
        <w:tc>
          <w:tcPr>
            <w:tcW w:w="1460" w:type="dxa"/>
            <w:shd w:val="clear" w:color="auto" w:fill="BDD6EE" w:themeFill="accent1" w:themeFillTint="66"/>
          </w:tcPr>
          <w:p w14:paraId="67CA2E76"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BDD6EE" w:themeFill="accent1" w:themeFillTint="66"/>
          </w:tcPr>
          <w:p w14:paraId="526545AC"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BDD6EE" w:themeFill="accent1" w:themeFillTint="66"/>
          </w:tcPr>
          <w:p w14:paraId="122ECB67"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BDD6EE" w:themeFill="accent1" w:themeFillTint="66"/>
          </w:tcPr>
          <w:p w14:paraId="283DE1D2"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1429BECF" w14:textId="77777777" w:rsidTr="00D6691D">
        <w:tc>
          <w:tcPr>
            <w:tcW w:w="3207" w:type="dxa"/>
            <w:shd w:val="clear" w:color="auto" w:fill="auto"/>
            <w:vAlign w:val="center"/>
          </w:tcPr>
          <w:p w14:paraId="32C590C9"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Loan modeling:</w:t>
            </w:r>
          </w:p>
        </w:tc>
        <w:tc>
          <w:tcPr>
            <w:tcW w:w="1460" w:type="dxa"/>
            <w:shd w:val="clear" w:color="auto" w:fill="auto"/>
          </w:tcPr>
          <w:p w14:paraId="60503CDE"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auto"/>
          </w:tcPr>
          <w:p w14:paraId="013C064A"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auto"/>
          </w:tcPr>
          <w:p w14:paraId="76C9FF19"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auto"/>
          </w:tcPr>
          <w:p w14:paraId="3E4C6775"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23BDF7E0" w14:textId="77777777" w:rsidTr="002C3EAE">
        <w:tc>
          <w:tcPr>
            <w:tcW w:w="3207" w:type="dxa"/>
            <w:shd w:val="clear" w:color="auto" w:fill="BDD6EE" w:themeFill="accent1" w:themeFillTint="66"/>
            <w:vAlign w:val="center"/>
          </w:tcPr>
          <w:p w14:paraId="2089D3BB" w14:textId="77777777" w:rsidR="00C858E3" w:rsidRPr="00862E98" w:rsidRDefault="00D6691D" w:rsidP="009170CB">
            <w:pPr>
              <w:spacing w:line="276" w:lineRule="auto"/>
              <w:jc w:val="right"/>
              <w:rPr>
                <w:rFonts w:ascii="Arial" w:eastAsia="Calibri" w:hAnsi="Arial" w:cs="Arial"/>
                <w:sz w:val="20"/>
              </w:rPr>
            </w:pPr>
            <w:r w:rsidRPr="00862E98">
              <w:rPr>
                <w:rFonts w:ascii="Arial" w:eastAsia="Calibri" w:hAnsi="Arial" w:cs="Arial"/>
                <w:sz w:val="20"/>
              </w:rPr>
              <w:t>Primary b</w:t>
            </w:r>
            <w:r w:rsidR="00C858E3" w:rsidRPr="00862E98">
              <w:rPr>
                <w:rFonts w:ascii="Arial" w:eastAsia="Calibri" w:hAnsi="Arial" w:cs="Arial"/>
                <w:sz w:val="20"/>
              </w:rPr>
              <w:t>eneficiary designation:</w:t>
            </w:r>
          </w:p>
        </w:tc>
        <w:tc>
          <w:tcPr>
            <w:tcW w:w="1460" w:type="dxa"/>
            <w:shd w:val="clear" w:color="auto" w:fill="BDD6EE" w:themeFill="accent1" w:themeFillTint="66"/>
          </w:tcPr>
          <w:p w14:paraId="628C802D"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BDD6EE" w:themeFill="accent1" w:themeFillTint="66"/>
          </w:tcPr>
          <w:p w14:paraId="431E36FB"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BDD6EE" w:themeFill="accent1" w:themeFillTint="66"/>
          </w:tcPr>
          <w:p w14:paraId="793025F4"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BDD6EE" w:themeFill="accent1" w:themeFillTint="66"/>
          </w:tcPr>
          <w:p w14:paraId="472CFBA0" w14:textId="77777777" w:rsidR="00C858E3" w:rsidRPr="00862E98" w:rsidRDefault="00C858E3" w:rsidP="009170CB">
            <w:pPr>
              <w:spacing w:line="276" w:lineRule="auto"/>
              <w:jc w:val="center"/>
              <w:rPr>
                <w:rFonts w:ascii="Arial" w:eastAsia="Calibri" w:hAnsi="Arial" w:cs="Arial"/>
                <w:sz w:val="20"/>
              </w:rPr>
            </w:pPr>
          </w:p>
        </w:tc>
      </w:tr>
      <w:tr w:rsidR="00D6691D" w:rsidRPr="00862E98" w14:paraId="421DEBA8" w14:textId="77777777" w:rsidTr="00D6691D">
        <w:tc>
          <w:tcPr>
            <w:tcW w:w="3207" w:type="dxa"/>
            <w:shd w:val="clear" w:color="auto" w:fill="auto"/>
            <w:vAlign w:val="center"/>
          </w:tcPr>
          <w:p w14:paraId="49DB228B" w14:textId="77777777" w:rsidR="00D6691D" w:rsidRPr="00862E98" w:rsidRDefault="00D6691D" w:rsidP="00470F73">
            <w:pPr>
              <w:spacing w:line="276" w:lineRule="auto"/>
              <w:jc w:val="right"/>
              <w:rPr>
                <w:rFonts w:ascii="Arial" w:eastAsia="Calibri" w:hAnsi="Arial" w:cs="Arial"/>
                <w:sz w:val="20"/>
              </w:rPr>
            </w:pPr>
            <w:r w:rsidRPr="00862E98">
              <w:rPr>
                <w:rFonts w:ascii="Arial" w:eastAsia="Calibri" w:hAnsi="Arial" w:cs="Arial"/>
                <w:sz w:val="20"/>
              </w:rPr>
              <w:t>Secondary beneficiary designation:</w:t>
            </w:r>
          </w:p>
        </w:tc>
        <w:tc>
          <w:tcPr>
            <w:tcW w:w="1460" w:type="dxa"/>
            <w:shd w:val="clear" w:color="auto" w:fill="auto"/>
          </w:tcPr>
          <w:p w14:paraId="76C903FC" w14:textId="77777777" w:rsidR="00D6691D" w:rsidRPr="00862E98" w:rsidRDefault="00D6691D" w:rsidP="00470F73">
            <w:pPr>
              <w:spacing w:line="276" w:lineRule="auto"/>
              <w:jc w:val="center"/>
              <w:rPr>
                <w:rFonts w:ascii="Arial" w:eastAsia="Calibri" w:hAnsi="Arial" w:cs="Arial"/>
                <w:sz w:val="20"/>
              </w:rPr>
            </w:pPr>
          </w:p>
        </w:tc>
        <w:tc>
          <w:tcPr>
            <w:tcW w:w="1465" w:type="dxa"/>
            <w:shd w:val="clear" w:color="auto" w:fill="auto"/>
          </w:tcPr>
          <w:p w14:paraId="18AAE46B" w14:textId="77777777" w:rsidR="00D6691D" w:rsidRPr="00862E98" w:rsidRDefault="00D6691D" w:rsidP="00470F73">
            <w:pPr>
              <w:spacing w:line="276" w:lineRule="auto"/>
              <w:jc w:val="center"/>
              <w:rPr>
                <w:rFonts w:ascii="Arial" w:eastAsia="Calibri" w:hAnsi="Arial" w:cs="Arial"/>
                <w:sz w:val="20"/>
              </w:rPr>
            </w:pPr>
          </w:p>
        </w:tc>
        <w:tc>
          <w:tcPr>
            <w:tcW w:w="1494" w:type="dxa"/>
            <w:shd w:val="clear" w:color="auto" w:fill="auto"/>
          </w:tcPr>
          <w:p w14:paraId="6F0998BC" w14:textId="77777777" w:rsidR="00D6691D" w:rsidRPr="00862E98" w:rsidRDefault="00D6691D" w:rsidP="00470F73">
            <w:pPr>
              <w:spacing w:line="276" w:lineRule="auto"/>
              <w:jc w:val="center"/>
              <w:rPr>
                <w:rFonts w:ascii="Arial" w:eastAsia="Calibri" w:hAnsi="Arial" w:cs="Arial"/>
                <w:sz w:val="20"/>
              </w:rPr>
            </w:pPr>
          </w:p>
        </w:tc>
        <w:tc>
          <w:tcPr>
            <w:tcW w:w="1477" w:type="dxa"/>
            <w:shd w:val="clear" w:color="auto" w:fill="auto"/>
          </w:tcPr>
          <w:p w14:paraId="5E356985" w14:textId="77777777" w:rsidR="00D6691D" w:rsidRPr="00862E98" w:rsidRDefault="00D6691D" w:rsidP="00470F73">
            <w:pPr>
              <w:spacing w:line="276" w:lineRule="auto"/>
              <w:jc w:val="center"/>
              <w:rPr>
                <w:rFonts w:ascii="Arial" w:eastAsia="Calibri" w:hAnsi="Arial" w:cs="Arial"/>
                <w:sz w:val="20"/>
              </w:rPr>
            </w:pPr>
          </w:p>
        </w:tc>
      </w:tr>
      <w:tr w:rsidR="00C858E3" w:rsidRPr="00862E98" w14:paraId="6998AE0F" w14:textId="77777777" w:rsidTr="00D6691D">
        <w:tc>
          <w:tcPr>
            <w:tcW w:w="3207" w:type="dxa"/>
            <w:shd w:val="clear" w:color="auto" w:fill="BDD6EE" w:themeFill="accent1" w:themeFillTint="66"/>
            <w:vAlign w:val="center"/>
          </w:tcPr>
          <w:p w14:paraId="10E66BCB"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Fund performance:</w:t>
            </w:r>
          </w:p>
        </w:tc>
        <w:tc>
          <w:tcPr>
            <w:tcW w:w="1460" w:type="dxa"/>
            <w:shd w:val="clear" w:color="auto" w:fill="BDD6EE" w:themeFill="accent1" w:themeFillTint="66"/>
          </w:tcPr>
          <w:p w14:paraId="72C20377"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BDD6EE" w:themeFill="accent1" w:themeFillTint="66"/>
          </w:tcPr>
          <w:p w14:paraId="180BD954"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BDD6EE" w:themeFill="accent1" w:themeFillTint="66"/>
          </w:tcPr>
          <w:p w14:paraId="199D30FA"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BDD6EE" w:themeFill="accent1" w:themeFillTint="66"/>
          </w:tcPr>
          <w:p w14:paraId="3E6CA8E8"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7B6701A4" w14:textId="77777777" w:rsidTr="00D6691D">
        <w:tc>
          <w:tcPr>
            <w:tcW w:w="3207" w:type="dxa"/>
            <w:shd w:val="clear" w:color="auto" w:fill="auto"/>
            <w:vAlign w:val="center"/>
          </w:tcPr>
          <w:p w14:paraId="215A773A"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Specific investment advice:</w:t>
            </w:r>
          </w:p>
        </w:tc>
        <w:tc>
          <w:tcPr>
            <w:tcW w:w="1460" w:type="dxa"/>
            <w:shd w:val="clear" w:color="auto" w:fill="auto"/>
          </w:tcPr>
          <w:p w14:paraId="269CB6A0"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auto"/>
          </w:tcPr>
          <w:p w14:paraId="6516E7B2"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auto"/>
          </w:tcPr>
          <w:p w14:paraId="3AC3941F"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auto"/>
          </w:tcPr>
          <w:p w14:paraId="7C1637C9"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2640CF6D" w14:textId="77777777" w:rsidTr="00D6691D">
        <w:tc>
          <w:tcPr>
            <w:tcW w:w="3207" w:type="dxa"/>
            <w:shd w:val="clear" w:color="auto" w:fill="BDD6EE" w:themeFill="accent1" w:themeFillTint="66"/>
            <w:vAlign w:val="center"/>
          </w:tcPr>
          <w:p w14:paraId="39B6F8E0"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Automatic rebalance:</w:t>
            </w:r>
          </w:p>
        </w:tc>
        <w:tc>
          <w:tcPr>
            <w:tcW w:w="1460" w:type="dxa"/>
            <w:shd w:val="clear" w:color="auto" w:fill="BDD6EE" w:themeFill="accent1" w:themeFillTint="66"/>
          </w:tcPr>
          <w:p w14:paraId="3B766C70"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BDD6EE" w:themeFill="accent1" w:themeFillTint="66"/>
          </w:tcPr>
          <w:p w14:paraId="492ACDF8"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BDD6EE" w:themeFill="accent1" w:themeFillTint="66"/>
          </w:tcPr>
          <w:p w14:paraId="0A2C6F4D"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BDD6EE" w:themeFill="accent1" w:themeFillTint="66"/>
          </w:tcPr>
          <w:p w14:paraId="65B68608"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6B7A9F87" w14:textId="77777777" w:rsidTr="00D6691D">
        <w:tc>
          <w:tcPr>
            <w:tcW w:w="3207" w:type="dxa"/>
            <w:shd w:val="clear" w:color="auto" w:fill="auto"/>
            <w:vAlign w:val="center"/>
          </w:tcPr>
          <w:p w14:paraId="1F625F5E"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Paperless fund to fund transfers:</w:t>
            </w:r>
          </w:p>
        </w:tc>
        <w:tc>
          <w:tcPr>
            <w:tcW w:w="1460" w:type="dxa"/>
            <w:shd w:val="clear" w:color="auto" w:fill="auto"/>
          </w:tcPr>
          <w:p w14:paraId="1BF159AA"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auto"/>
          </w:tcPr>
          <w:p w14:paraId="1509914C"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auto"/>
          </w:tcPr>
          <w:p w14:paraId="2B17CF7A"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auto"/>
          </w:tcPr>
          <w:p w14:paraId="4B7F3E02"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3ECAEB50" w14:textId="77777777" w:rsidTr="00D6691D">
        <w:tc>
          <w:tcPr>
            <w:tcW w:w="3207" w:type="dxa"/>
            <w:shd w:val="clear" w:color="auto" w:fill="BDD6EE" w:themeFill="accent1" w:themeFillTint="66"/>
            <w:vAlign w:val="center"/>
          </w:tcPr>
          <w:p w14:paraId="5A46DED9"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Paperless future investment election change:</w:t>
            </w:r>
          </w:p>
        </w:tc>
        <w:tc>
          <w:tcPr>
            <w:tcW w:w="1460" w:type="dxa"/>
            <w:shd w:val="clear" w:color="auto" w:fill="BDD6EE" w:themeFill="accent1" w:themeFillTint="66"/>
          </w:tcPr>
          <w:p w14:paraId="6BE01EBE"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BDD6EE" w:themeFill="accent1" w:themeFillTint="66"/>
          </w:tcPr>
          <w:p w14:paraId="10085F27"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BDD6EE" w:themeFill="accent1" w:themeFillTint="66"/>
          </w:tcPr>
          <w:p w14:paraId="2C372606"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BDD6EE" w:themeFill="accent1" w:themeFillTint="66"/>
          </w:tcPr>
          <w:p w14:paraId="5ABA7943"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749B431D" w14:textId="77777777" w:rsidTr="00D6691D">
        <w:tc>
          <w:tcPr>
            <w:tcW w:w="3207" w:type="dxa"/>
            <w:shd w:val="clear" w:color="auto" w:fill="auto"/>
            <w:vAlign w:val="center"/>
          </w:tcPr>
          <w:p w14:paraId="09B22C17"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Paperless enrollment:</w:t>
            </w:r>
          </w:p>
        </w:tc>
        <w:tc>
          <w:tcPr>
            <w:tcW w:w="1460" w:type="dxa"/>
            <w:shd w:val="clear" w:color="auto" w:fill="auto"/>
          </w:tcPr>
          <w:p w14:paraId="13522189"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auto"/>
          </w:tcPr>
          <w:p w14:paraId="50DD3A91"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auto"/>
          </w:tcPr>
          <w:p w14:paraId="521CB68C"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auto"/>
          </w:tcPr>
          <w:p w14:paraId="32940BF3"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095CA4EB" w14:textId="77777777" w:rsidTr="00D6691D">
        <w:tc>
          <w:tcPr>
            <w:tcW w:w="3207" w:type="dxa"/>
            <w:shd w:val="clear" w:color="auto" w:fill="BDD6EE" w:themeFill="accent1" w:themeFillTint="66"/>
            <w:vAlign w:val="center"/>
          </w:tcPr>
          <w:p w14:paraId="036AA793"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Paperless deferral/Roth deferral change:</w:t>
            </w:r>
          </w:p>
        </w:tc>
        <w:tc>
          <w:tcPr>
            <w:tcW w:w="1460" w:type="dxa"/>
            <w:shd w:val="clear" w:color="auto" w:fill="BDD6EE" w:themeFill="accent1" w:themeFillTint="66"/>
          </w:tcPr>
          <w:p w14:paraId="2DAB6594"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BDD6EE" w:themeFill="accent1" w:themeFillTint="66"/>
          </w:tcPr>
          <w:p w14:paraId="2364BAEE"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BDD6EE" w:themeFill="accent1" w:themeFillTint="66"/>
          </w:tcPr>
          <w:p w14:paraId="6A63FFF8"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BDD6EE" w:themeFill="accent1" w:themeFillTint="66"/>
          </w:tcPr>
          <w:p w14:paraId="195FC030"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016F431A" w14:textId="77777777" w:rsidTr="00D6691D">
        <w:tc>
          <w:tcPr>
            <w:tcW w:w="3207" w:type="dxa"/>
            <w:shd w:val="clear" w:color="auto" w:fill="auto"/>
            <w:vAlign w:val="center"/>
          </w:tcPr>
          <w:p w14:paraId="422F76AE"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Prospectus request:</w:t>
            </w:r>
          </w:p>
        </w:tc>
        <w:tc>
          <w:tcPr>
            <w:tcW w:w="1460" w:type="dxa"/>
            <w:shd w:val="clear" w:color="auto" w:fill="auto"/>
          </w:tcPr>
          <w:p w14:paraId="31E8CA9A"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auto"/>
          </w:tcPr>
          <w:p w14:paraId="4AB1442C"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auto"/>
          </w:tcPr>
          <w:p w14:paraId="0D9117BE"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auto"/>
          </w:tcPr>
          <w:p w14:paraId="124879A4"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77A1EB37" w14:textId="77777777" w:rsidTr="00D6691D">
        <w:tc>
          <w:tcPr>
            <w:tcW w:w="3207" w:type="dxa"/>
            <w:shd w:val="clear" w:color="auto" w:fill="BDD6EE" w:themeFill="accent1" w:themeFillTint="66"/>
            <w:vAlign w:val="center"/>
          </w:tcPr>
          <w:p w14:paraId="246DEA9A"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 xml:space="preserve">Paperless loan application: </w:t>
            </w:r>
          </w:p>
        </w:tc>
        <w:tc>
          <w:tcPr>
            <w:tcW w:w="1460" w:type="dxa"/>
            <w:shd w:val="clear" w:color="auto" w:fill="BDD6EE" w:themeFill="accent1" w:themeFillTint="66"/>
          </w:tcPr>
          <w:p w14:paraId="27CDEB97"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BDD6EE" w:themeFill="accent1" w:themeFillTint="66"/>
          </w:tcPr>
          <w:p w14:paraId="21D3D670"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BDD6EE" w:themeFill="accent1" w:themeFillTint="66"/>
          </w:tcPr>
          <w:p w14:paraId="56D648F6"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BDD6EE" w:themeFill="accent1" w:themeFillTint="66"/>
          </w:tcPr>
          <w:p w14:paraId="75B9E563"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40010F04" w14:textId="77777777" w:rsidTr="00D6691D">
        <w:tc>
          <w:tcPr>
            <w:tcW w:w="3207" w:type="dxa"/>
            <w:shd w:val="clear" w:color="auto" w:fill="auto"/>
            <w:vAlign w:val="center"/>
          </w:tcPr>
          <w:p w14:paraId="19C99EAF"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 xml:space="preserve">Paperless term distribution: </w:t>
            </w:r>
          </w:p>
        </w:tc>
        <w:tc>
          <w:tcPr>
            <w:tcW w:w="1460" w:type="dxa"/>
            <w:shd w:val="clear" w:color="auto" w:fill="auto"/>
          </w:tcPr>
          <w:p w14:paraId="66D9633C"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auto"/>
          </w:tcPr>
          <w:p w14:paraId="3CC0CF76"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auto"/>
          </w:tcPr>
          <w:p w14:paraId="4BE3B377"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auto"/>
          </w:tcPr>
          <w:p w14:paraId="7968AEA6"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4C0D0E7A" w14:textId="77777777" w:rsidTr="00D6691D">
        <w:tc>
          <w:tcPr>
            <w:tcW w:w="3207" w:type="dxa"/>
            <w:shd w:val="clear" w:color="auto" w:fill="BDD6EE" w:themeFill="accent1" w:themeFillTint="66"/>
            <w:vAlign w:val="center"/>
          </w:tcPr>
          <w:p w14:paraId="03A9D7E9"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Investment advice online:</w:t>
            </w:r>
          </w:p>
        </w:tc>
        <w:tc>
          <w:tcPr>
            <w:tcW w:w="1460" w:type="dxa"/>
            <w:shd w:val="clear" w:color="auto" w:fill="BDD6EE" w:themeFill="accent1" w:themeFillTint="66"/>
          </w:tcPr>
          <w:p w14:paraId="25CCB5C0"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BDD6EE" w:themeFill="accent1" w:themeFillTint="66"/>
          </w:tcPr>
          <w:p w14:paraId="396551C1"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BDD6EE" w:themeFill="accent1" w:themeFillTint="66"/>
          </w:tcPr>
          <w:p w14:paraId="7EFE2C21"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BDD6EE" w:themeFill="accent1" w:themeFillTint="66"/>
          </w:tcPr>
          <w:p w14:paraId="77EFF814"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24300357" w14:textId="77777777" w:rsidTr="00D6691D">
        <w:tc>
          <w:tcPr>
            <w:tcW w:w="3207" w:type="dxa"/>
            <w:shd w:val="clear" w:color="auto" w:fill="auto"/>
            <w:vAlign w:val="center"/>
          </w:tcPr>
          <w:p w14:paraId="2BF137DC"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Hardship application and status:</w:t>
            </w:r>
          </w:p>
        </w:tc>
        <w:tc>
          <w:tcPr>
            <w:tcW w:w="1460" w:type="dxa"/>
            <w:shd w:val="clear" w:color="auto" w:fill="auto"/>
          </w:tcPr>
          <w:p w14:paraId="5FF8CF15"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auto"/>
          </w:tcPr>
          <w:p w14:paraId="672D4280"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auto"/>
          </w:tcPr>
          <w:p w14:paraId="4E5D1B97"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auto"/>
          </w:tcPr>
          <w:p w14:paraId="64F849B1"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1C0C2716" w14:textId="77777777" w:rsidTr="00D6691D">
        <w:tc>
          <w:tcPr>
            <w:tcW w:w="3207" w:type="dxa"/>
            <w:shd w:val="clear" w:color="auto" w:fill="BDD6EE" w:themeFill="accent1" w:themeFillTint="66"/>
            <w:vAlign w:val="center"/>
          </w:tcPr>
          <w:p w14:paraId="60FCD3A1"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Account distribution information:</w:t>
            </w:r>
          </w:p>
        </w:tc>
        <w:tc>
          <w:tcPr>
            <w:tcW w:w="1460" w:type="dxa"/>
            <w:shd w:val="clear" w:color="auto" w:fill="BDD6EE" w:themeFill="accent1" w:themeFillTint="66"/>
          </w:tcPr>
          <w:p w14:paraId="5E4FBC13"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BDD6EE" w:themeFill="accent1" w:themeFillTint="66"/>
          </w:tcPr>
          <w:p w14:paraId="33EF1705"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BDD6EE" w:themeFill="accent1" w:themeFillTint="66"/>
          </w:tcPr>
          <w:p w14:paraId="7652E6CA"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BDD6EE" w:themeFill="accent1" w:themeFillTint="66"/>
          </w:tcPr>
          <w:p w14:paraId="656CDAA0"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1D01F183" w14:textId="77777777" w:rsidTr="00D6691D">
        <w:tc>
          <w:tcPr>
            <w:tcW w:w="3207" w:type="dxa"/>
            <w:shd w:val="clear" w:color="auto" w:fill="auto"/>
            <w:vAlign w:val="center"/>
          </w:tcPr>
          <w:p w14:paraId="19442D3E"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Projected retirement income:</w:t>
            </w:r>
          </w:p>
        </w:tc>
        <w:tc>
          <w:tcPr>
            <w:tcW w:w="1460" w:type="dxa"/>
            <w:shd w:val="clear" w:color="auto" w:fill="auto"/>
          </w:tcPr>
          <w:p w14:paraId="67886A7A"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auto"/>
          </w:tcPr>
          <w:p w14:paraId="7769CB0B"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auto"/>
          </w:tcPr>
          <w:p w14:paraId="309F6773"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auto"/>
          </w:tcPr>
          <w:p w14:paraId="6E506364"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07F2ACC4" w14:textId="77777777" w:rsidTr="00D6691D">
        <w:tc>
          <w:tcPr>
            <w:tcW w:w="3207" w:type="dxa"/>
            <w:shd w:val="clear" w:color="auto" w:fill="BDD6EE" w:themeFill="accent1" w:themeFillTint="66"/>
            <w:vAlign w:val="center"/>
          </w:tcPr>
          <w:p w14:paraId="6E9ADD91"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Mobile touch ID:</w:t>
            </w:r>
          </w:p>
        </w:tc>
        <w:tc>
          <w:tcPr>
            <w:tcW w:w="1460" w:type="dxa"/>
            <w:shd w:val="clear" w:color="auto" w:fill="262626"/>
          </w:tcPr>
          <w:p w14:paraId="4632FF9B" w14:textId="77777777" w:rsidR="00C858E3" w:rsidRPr="00862E98" w:rsidRDefault="00C858E3" w:rsidP="009170CB">
            <w:pPr>
              <w:spacing w:line="276" w:lineRule="auto"/>
              <w:jc w:val="center"/>
              <w:rPr>
                <w:rFonts w:ascii="Arial" w:eastAsia="Calibri" w:hAnsi="Arial" w:cs="Arial"/>
                <w:sz w:val="20"/>
              </w:rPr>
            </w:pPr>
          </w:p>
        </w:tc>
        <w:tc>
          <w:tcPr>
            <w:tcW w:w="1465" w:type="dxa"/>
            <w:shd w:val="clear" w:color="auto" w:fill="262626"/>
          </w:tcPr>
          <w:p w14:paraId="2D84C7EF" w14:textId="77777777" w:rsidR="00C858E3" w:rsidRPr="00862E98" w:rsidRDefault="00C858E3" w:rsidP="009170CB">
            <w:pPr>
              <w:spacing w:line="276" w:lineRule="auto"/>
              <w:jc w:val="center"/>
              <w:rPr>
                <w:rFonts w:ascii="Arial" w:eastAsia="Calibri" w:hAnsi="Arial" w:cs="Arial"/>
                <w:sz w:val="20"/>
              </w:rPr>
            </w:pPr>
          </w:p>
        </w:tc>
        <w:tc>
          <w:tcPr>
            <w:tcW w:w="1494" w:type="dxa"/>
            <w:shd w:val="clear" w:color="auto" w:fill="262626"/>
          </w:tcPr>
          <w:p w14:paraId="59F6E182" w14:textId="77777777" w:rsidR="00C858E3" w:rsidRPr="00862E98" w:rsidRDefault="00C858E3" w:rsidP="009170CB">
            <w:pPr>
              <w:spacing w:line="276" w:lineRule="auto"/>
              <w:jc w:val="center"/>
              <w:rPr>
                <w:rFonts w:ascii="Arial" w:eastAsia="Calibri" w:hAnsi="Arial" w:cs="Arial"/>
                <w:sz w:val="20"/>
              </w:rPr>
            </w:pPr>
          </w:p>
        </w:tc>
        <w:tc>
          <w:tcPr>
            <w:tcW w:w="1477" w:type="dxa"/>
            <w:shd w:val="clear" w:color="auto" w:fill="BDD6EE" w:themeFill="accent1" w:themeFillTint="66"/>
          </w:tcPr>
          <w:p w14:paraId="6F360F37" w14:textId="77777777" w:rsidR="00C858E3" w:rsidRPr="00862E98" w:rsidRDefault="00C858E3" w:rsidP="009170CB">
            <w:pPr>
              <w:spacing w:line="276" w:lineRule="auto"/>
              <w:jc w:val="center"/>
              <w:rPr>
                <w:rFonts w:ascii="Arial" w:eastAsia="Calibri" w:hAnsi="Arial" w:cs="Arial"/>
                <w:sz w:val="20"/>
              </w:rPr>
            </w:pPr>
          </w:p>
        </w:tc>
      </w:tr>
      <w:tr w:rsidR="00C858E3" w:rsidRPr="00862E98" w14:paraId="3465A69D" w14:textId="77777777" w:rsidTr="00D6691D">
        <w:tc>
          <w:tcPr>
            <w:tcW w:w="3207" w:type="dxa"/>
            <w:shd w:val="clear" w:color="auto" w:fill="auto"/>
            <w:vAlign w:val="center"/>
          </w:tcPr>
          <w:p w14:paraId="03DA9161"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Mobile text alerts:</w:t>
            </w:r>
          </w:p>
        </w:tc>
        <w:tc>
          <w:tcPr>
            <w:tcW w:w="1460" w:type="dxa"/>
            <w:shd w:val="clear" w:color="auto" w:fill="262626"/>
          </w:tcPr>
          <w:p w14:paraId="7307F639" w14:textId="77777777" w:rsidR="00C858E3" w:rsidRPr="00862E98" w:rsidRDefault="00C858E3" w:rsidP="009170CB">
            <w:pPr>
              <w:spacing w:line="276" w:lineRule="auto"/>
              <w:rPr>
                <w:rFonts w:ascii="Arial" w:eastAsia="Calibri" w:hAnsi="Arial" w:cs="Arial"/>
                <w:sz w:val="20"/>
              </w:rPr>
            </w:pPr>
          </w:p>
        </w:tc>
        <w:tc>
          <w:tcPr>
            <w:tcW w:w="1465" w:type="dxa"/>
            <w:shd w:val="clear" w:color="auto" w:fill="262626"/>
          </w:tcPr>
          <w:p w14:paraId="137DED8F" w14:textId="77777777" w:rsidR="00C858E3" w:rsidRPr="00862E98" w:rsidRDefault="00C858E3" w:rsidP="009170CB">
            <w:pPr>
              <w:spacing w:line="276" w:lineRule="auto"/>
              <w:rPr>
                <w:rFonts w:ascii="Arial" w:eastAsia="Calibri" w:hAnsi="Arial" w:cs="Arial"/>
                <w:sz w:val="20"/>
              </w:rPr>
            </w:pPr>
          </w:p>
        </w:tc>
        <w:tc>
          <w:tcPr>
            <w:tcW w:w="1494" w:type="dxa"/>
            <w:shd w:val="clear" w:color="auto" w:fill="262626"/>
          </w:tcPr>
          <w:p w14:paraId="610F3C5F" w14:textId="77777777" w:rsidR="00C858E3" w:rsidRPr="00862E98" w:rsidRDefault="00C858E3" w:rsidP="009170CB">
            <w:pPr>
              <w:spacing w:line="276" w:lineRule="auto"/>
              <w:rPr>
                <w:rFonts w:ascii="Arial" w:eastAsia="Calibri" w:hAnsi="Arial" w:cs="Arial"/>
                <w:sz w:val="20"/>
              </w:rPr>
            </w:pPr>
          </w:p>
        </w:tc>
        <w:tc>
          <w:tcPr>
            <w:tcW w:w="1477" w:type="dxa"/>
            <w:shd w:val="clear" w:color="auto" w:fill="auto"/>
          </w:tcPr>
          <w:p w14:paraId="208BF5E9" w14:textId="77777777" w:rsidR="00C858E3" w:rsidRPr="00862E98" w:rsidRDefault="00C858E3" w:rsidP="009170CB">
            <w:pPr>
              <w:spacing w:line="276" w:lineRule="auto"/>
              <w:rPr>
                <w:rFonts w:ascii="Arial" w:eastAsia="Calibri" w:hAnsi="Arial" w:cs="Arial"/>
                <w:sz w:val="20"/>
              </w:rPr>
            </w:pPr>
          </w:p>
        </w:tc>
      </w:tr>
      <w:tr w:rsidR="00C858E3" w:rsidRPr="00862E98" w14:paraId="4E3ED1B8" w14:textId="77777777" w:rsidTr="00D6691D">
        <w:tc>
          <w:tcPr>
            <w:tcW w:w="3207" w:type="dxa"/>
            <w:shd w:val="clear" w:color="auto" w:fill="BDD6EE" w:themeFill="accent1" w:themeFillTint="66"/>
            <w:vAlign w:val="center"/>
          </w:tcPr>
          <w:p w14:paraId="3AB5AD00" w14:textId="77777777" w:rsidR="00C858E3" w:rsidRPr="00862E98" w:rsidRDefault="00C858E3" w:rsidP="009170CB">
            <w:pPr>
              <w:spacing w:line="276" w:lineRule="auto"/>
              <w:jc w:val="right"/>
              <w:rPr>
                <w:rFonts w:ascii="Arial" w:eastAsia="Calibri" w:hAnsi="Arial" w:cs="Arial"/>
                <w:sz w:val="20"/>
              </w:rPr>
            </w:pPr>
            <w:r w:rsidRPr="00862E98">
              <w:rPr>
                <w:rFonts w:ascii="Arial" w:eastAsia="Calibri" w:hAnsi="Arial" w:cs="Arial"/>
                <w:sz w:val="20"/>
              </w:rPr>
              <w:t>Mobile responsive design:</w:t>
            </w:r>
          </w:p>
        </w:tc>
        <w:tc>
          <w:tcPr>
            <w:tcW w:w="1460" w:type="dxa"/>
            <w:shd w:val="clear" w:color="auto" w:fill="262626"/>
          </w:tcPr>
          <w:p w14:paraId="66BABC47" w14:textId="77777777" w:rsidR="00C858E3" w:rsidRPr="00862E98" w:rsidRDefault="00C858E3" w:rsidP="009170CB">
            <w:pPr>
              <w:spacing w:line="276" w:lineRule="auto"/>
              <w:rPr>
                <w:rFonts w:ascii="Arial" w:eastAsia="Calibri" w:hAnsi="Arial" w:cs="Arial"/>
                <w:sz w:val="20"/>
              </w:rPr>
            </w:pPr>
          </w:p>
        </w:tc>
        <w:tc>
          <w:tcPr>
            <w:tcW w:w="1465" w:type="dxa"/>
            <w:shd w:val="clear" w:color="auto" w:fill="262626"/>
          </w:tcPr>
          <w:p w14:paraId="24D5E37C" w14:textId="77777777" w:rsidR="00C858E3" w:rsidRPr="00862E98" w:rsidRDefault="00C858E3" w:rsidP="009170CB">
            <w:pPr>
              <w:spacing w:line="276" w:lineRule="auto"/>
              <w:rPr>
                <w:rFonts w:ascii="Arial" w:eastAsia="Calibri" w:hAnsi="Arial" w:cs="Arial"/>
                <w:sz w:val="20"/>
              </w:rPr>
            </w:pPr>
          </w:p>
        </w:tc>
        <w:tc>
          <w:tcPr>
            <w:tcW w:w="1494" w:type="dxa"/>
            <w:shd w:val="clear" w:color="auto" w:fill="262626"/>
          </w:tcPr>
          <w:p w14:paraId="3C84D0E8" w14:textId="77777777" w:rsidR="00C858E3" w:rsidRPr="00862E98" w:rsidRDefault="00C858E3" w:rsidP="009170CB">
            <w:pPr>
              <w:spacing w:line="276" w:lineRule="auto"/>
              <w:rPr>
                <w:rFonts w:ascii="Arial" w:eastAsia="Calibri" w:hAnsi="Arial" w:cs="Arial"/>
                <w:sz w:val="20"/>
              </w:rPr>
            </w:pPr>
          </w:p>
        </w:tc>
        <w:tc>
          <w:tcPr>
            <w:tcW w:w="1477" w:type="dxa"/>
            <w:shd w:val="clear" w:color="auto" w:fill="BDD6EE" w:themeFill="accent1" w:themeFillTint="66"/>
          </w:tcPr>
          <w:p w14:paraId="4E4F2B59" w14:textId="77777777" w:rsidR="00C858E3" w:rsidRPr="00862E98" w:rsidRDefault="00C858E3" w:rsidP="009170CB">
            <w:pPr>
              <w:spacing w:line="276" w:lineRule="auto"/>
              <w:rPr>
                <w:rFonts w:ascii="Arial" w:eastAsia="Calibri" w:hAnsi="Arial" w:cs="Arial"/>
                <w:sz w:val="20"/>
              </w:rPr>
            </w:pPr>
          </w:p>
        </w:tc>
      </w:tr>
    </w:tbl>
    <w:p w14:paraId="5B005842" w14:textId="77777777" w:rsidR="00C858E3" w:rsidRPr="00862E98" w:rsidRDefault="00C858E3" w:rsidP="00C858E3">
      <w:pPr>
        <w:rPr>
          <w:rFonts w:ascii="Arial" w:hAnsi="Arial" w:cs="Arial"/>
          <w:sz w:val="20"/>
        </w:rPr>
      </w:pPr>
    </w:p>
    <w:p w14:paraId="3746C2B4" w14:textId="77777777" w:rsidR="00C858E3" w:rsidRPr="00862E98" w:rsidRDefault="00C858E3" w:rsidP="00C858E3">
      <w:pPr>
        <w:pStyle w:val="BodyTextIndent"/>
        <w:numPr>
          <w:ilvl w:val="0"/>
          <w:numId w:val="9"/>
        </w:numPr>
        <w:tabs>
          <w:tab w:val="clear" w:pos="540"/>
          <w:tab w:val="left" w:pos="-6840"/>
        </w:tabs>
        <w:jc w:val="both"/>
        <w:rPr>
          <w:rFonts w:ascii="Arial" w:hAnsi="Arial" w:cs="Arial"/>
          <w:b/>
          <w:sz w:val="20"/>
        </w:rPr>
      </w:pPr>
      <w:r w:rsidRPr="00862E98">
        <w:rPr>
          <w:rFonts w:ascii="Arial" w:hAnsi="Arial" w:cs="Arial"/>
          <w:sz w:val="20"/>
          <w:lang w:val="en-US"/>
        </w:rPr>
        <w:lastRenderedPageBreak/>
        <w:t xml:space="preserve">Except for </w:t>
      </w:r>
      <w:r w:rsidRPr="00862E98">
        <w:rPr>
          <w:rFonts w:ascii="Arial" w:hAnsi="Arial" w:cs="Arial"/>
          <w:sz w:val="20"/>
        </w:rPr>
        <w:t>investment advice</w:t>
      </w:r>
      <w:r w:rsidRPr="00862E98">
        <w:rPr>
          <w:rFonts w:ascii="Arial" w:hAnsi="Arial" w:cs="Arial"/>
          <w:sz w:val="20"/>
          <w:lang w:val="en-US"/>
        </w:rPr>
        <w:t>/managed account</w:t>
      </w:r>
      <w:r w:rsidRPr="00862E98">
        <w:rPr>
          <w:rFonts w:ascii="Arial" w:hAnsi="Arial" w:cs="Arial"/>
          <w:sz w:val="20"/>
        </w:rPr>
        <w:t xml:space="preserve"> offerings and self-directed brokerage options, are there any outside contractors or </w:t>
      </w:r>
      <w:r w:rsidRPr="00862E98">
        <w:rPr>
          <w:rFonts w:ascii="Arial" w:hAnsi="Arial" w:cs="Arial"/>
          <w:sz w:val="20"/>
          <w:lang w:val="en-US"/>
        </w:rPr>
        <w:t xml:space="preserve">other </w:t>
      </w:r>
      <w:r w:rsidRPr="00862E98">
        <w:rPr>
          <w:rFonts w:ascii="Arial" w:hAnsi="Arial" w:cs="Arial"/>
          <w:sz w:val="20"/>
        </w:rPr>
        <w:t>vendors that would provide services to the Plan</w:t>
      </w:r>
      <w:r w:rsidRPr="00862E98">
        <w:rPr>
          <w:rFonts w:ascii="Arial" w:hAnsi="Arial" w:cs="Arial"/>
          <w:sz w:val="20"/>
          <w:lang w:val="en-US"/>
        </w:rPr>
        <w:t>(s)</w:t>
      </w:r>
      <w:r w:rsidRPr="00862E98">
        <w:rPr>
          <w:rFonts w:ascii="Arial" w:hAnsi="Arial" w:cs="Arial"/>
          <w:sz w:val="20"/>
        </w:rPr>
        <w:t xml:space="preserve">? (Yes/No) If yes, </w:t>
      </w:r>
      <w:r w:rsidRPr="00862E98">
        <w:rPr>
          <w:rFonts w:ascii="Arial" w:hAnsi="Arial" w:cs="Arial"/>
          <w:sz w:val="20"/>
          <w:u w:val="single"/>
        </w:rPr>
        <w:t>briefly</w:t>
      </w:r>
      <w:r w:rsidRPr="00862E98">
        <w:rPr>
          <w:rFonts w:ascii="Arial" w:hAnsi="Arial" w:cs="Arial"/>
          <w:sz w:val="20"/>
        </w:rPr>
        <w:t xml:space="preserve"> describe.</w:t>
      </w:r>
    </w:p>
    <w:p w14:paraId="30A84E5B" w14:textId="77777777" w:rsidR="00C858E3" w:rsidRPr="00862E98" w:rsidRDefault="00C858E3" w:rsidP="00C858E3">
      <w:pPr>
        <w:rPr>
          <w:rFonts w:ascii="Arial" w:hAnsi="Arial" w:cs="Arial"/>
          <w:sz w:val="20"/>
        </w:rPr>
      </w:pPr>
    </w:p>
    <w:p w14:paraId="43D2C02A" w14:textId="77777777" w:rsidR="00C858E3" w:rsidRPr="00862E98" w:rsidRDefault="00C858E3" w:rsidP="00C858E3">
      <w:pPr>
        <w:pStyle w:val="BodyTextIndent"/>
        <w:numPr>
          <w:ilvl w:val="0"/>
          <w:numId w:val="9"/>
        </w:numPr>
        <w:tabs>
          <w:tab w:val="clear" w:pos="540"/>
        </w:tabs>
        <w:jc w:val="both"/>
        <w:rPr>
          <w:rFonts w:ascii="Arial" w:hAnsi="Arial" w:cs="Arial"/>
          <w:b/>
          <w:sz w:val="20"/>
        </w:rPr>
      </w:pPr>
      <w:r w:rsidRPr="00862E98">
        <w:rPr>
          <w:rFonts w:ascii="Arial" w:hAnsi="Arial" w:cs="Arial"/>
          <w:sz w:val="20"/>
        </w:rPr>
        <w:t>Are participants able to enroll and make changes to their accounts by filling out a paper form? (Yes/No)</w:t>
      </w:r>
    </w:p>
    <w:p w14:paraId="0722F390" w14:textId="77777777" w:rsidR="00C858E3" w:rsidRPr="00862E98" w:rsidRDefault="00C858E3" w:rsidP="00C858E3">
      <w:pPr>
        <w:pStyle w:val="BodyTextIndent"/>
        <w:ind w:firstLine="0"/>
        <w:jc w:val="both"/>
        <w:rPr>
          <w:rFonts w:ascii="Arial" w:hAnsi="Arial" w:cs="Arial"/>
          <w:b/>
          <w:sz w:val="20"/>
        </w:rPr>
      </w:pPr>
    </w:p>
    <w:p w14:paraId="62E688CB" w14:textId="77777777" w:rsidR="00C858E3" w:rsidRPr="00862E98" w:rsidRDefault="00C858E3" w:rsidP="00C858E3">
      <w:pPr>
        <w:pStyle w:val="BodyTextIndent"/>
        <w:numPr>
          <w:ilvl w:val="0"/>
          <w:numId w:val="9"/>
        </w:numPr>
        <w:tabs>
          <w:tab w:val="clear" w:pos="540"/>
        </w:tabs>
        <w:jc w:val="both"/>
        <w:rPr>
          <w:rFonts w:ascii="Arial" w:hAnsi="Arial" w:cs="Arial"/>
          <w:b/>
          <w:sz w:val="20"/>
        </w:rPr>
      </w:pPr>
      <w:r w:rsidRPr="00862E98">
        <w:rPr>
          <w:rFonts w:ascii="Arial" w:hAnsi="Arial" w:cs="Arial"/>
          <w:sz w:val="20"/>
        </w:rPr>
        <w:t xml:space="preserve">Does the </w:t>
      </w:r>
      <w:r w:rsidRPr="00862E98">
        <w:rPr>
          <w:rFonts w:ascii="Arial" w:hAnsi="Arial" w:cs="Arial"/>
          <w:sz w:val="20"/>
          <w:lang w:val="en-US"/>
        </w:rPr>
        <w:t>Plan Sponsor</w:t>
      </w:r>
      <w:r w:rsidRPr="00862E98">
        <w:rPr>
          <w:rFonts w:ascii="Arial" w:hAnsi="Arial" w:cs="Arial"/>
          <w:sz w:val="20"/>
        </w:rPr>
        <w:t xml:space="preserve"> have the ability to create a custom participant message for posting on the Internet site? (Yes/No) If yes, what limits are placed on the size of the message?</w:t>
      </w:r>
    </w:p>
    <w:p w14:paraId="411AB767" w14:textId="77777777" w:rsidR="00C858E3" w:rsidRPr="00862E98" w:rsidRDefault="00C858E3" w:rsidP="00C858E3">
      <w:pPr>
        <w:pStyle w:val="BodyTextIndent"/>
        <w:ind w:firstLine="0"/>
        <w:jc w:val="both"/>
        <w:rPr>
          <w:rFonts w:ascii="Arial" w:hAnsi="Arial" w:cs="Arial"/>
          <w:b/>
          <w:sz w:val="20"/>
        </w:rPr>
      </w:pPr>
    </w:p>
    <w:p w14:paraId="38FAB439" w14:textId="77777777" w:rsidR="00C858E3" w:rsidRPr="00862E98" w:rsidRDefault="00C858E3" w:rsidP="00C858E3">
      <w:pPr>
        <w:pStyle w:val="BodyTextIndent"/>
        <w:numPr>
          <w:ilvl w:val="0"/>
          <w:numId w:val="9"/>
        </w:numPr>
        <w:tabs>
          <w:tab w:val="clear" w:pos="540"/>
        </w:tabs>
        <w:jc w:val="both"/>
        <w:rPr>
          <w:rFonts w:ascii="Arial" w:hAnsi="Arial" w:cs="Arial"/>
          <w:b/>
          <w:sz w:val="20"/>
        </w:rPr>
      </w:pPr>
      <w:r w:rsidRPr="00862E98">
        <w:rPr>
          <w:rFonts w:ascii="Arial" w:hAnsi="Arial" w:cs="Arial"/>
          <w:sz w:val="20"/>
        </w:rPr>
        <w:t xml:space="preserve">Does your Firm provide for online participant loan applications? (Yes/No) </w:t>
      </w:r>
      <w:r w:rsidRPr="00862E98">
        <w:rPr>
          <w:rFonts w:ascii="Arial" w:hAnsi="Arial" w:cs="Arial"/>
          <w:sz w:val="20"/>
          <w:lang w:val="en-US"/>
        </w:rPr>
        <w:t>If yes, can the entire process be completed online? (Yes/No)</w:t>
      </w:r>
    </w:p>
    <w:p w14:paraId="04E0C554" w14:textId="77777777" w:rsidR="00C858E3" w:rsidRPr="00862E98" w:rsidRDefault="00C858E3" w:rsidP="00C858E3">
      <w:pPr>
        <w:pStyle w:val="BodyTextIndent"/>
        <w:ind w:hanging="504"/>
        <w:jc w:val="both"/>
        <w:rPr>
          <w:rFonts w:ascii="Arial" w:hAnsi="Arial" w:cs="Arial"/>
          <w:b/>
          <w:sz w:val="20"/>
        </w:rPr>
      </w:pPr>
    </w:p>
    <w:p w14:paraId="3DFEDA18" w14:textId="77777777" w:rsidR="00C858E3" w:rsidRPr="00862E98" w:rsidRDefault="00C858E3" w:rsidP="00C858E3">
      <w:pPr>
        <w:pStyle w:val="BodyTextIndent"/>
        <w:numPr>
          <w:ilvl w:val="0"/>
          <w:numId w:val="9"/>
        </w:numPr>
        <w:tabs>
          <w:tab w:val="clear" w:pos="540"/>
        </w:tabs>
        <w:jc w:val="both"/>
        <w:rPr>
          <w:rFonts w:ascii="Arial" w:hAnsi="Arial" w:cs="Arial"/>
          <w:b/>
          <w:sz w:val="20"/>
        </w:rPr>
      </w:pPr>
      <w:r w:rsidRPr="00862E98">
        <w:rPr>
          <w:rFonts w:ascii="Arial" w:hAnsi="Arial" w:cs="Arial"/>
          <w:sz w:val="20"/>
        </w:rPr>
        <w:t xml:space="preserve">What is the latest time that a participant can make an investment transfer request and be assured that the transaction will be processed at the end of that day? Time should be listed in </w:t>
      </w:r>
      <w:r w:rsidRPr="00862E98">
        <w:rPr>
          <w:rFonts w:ascii="Arial" w:hAnsi="Arial" w:cs="Arial"/>
          <w:sz w:val="20"/>
          <w:lang w:val="en-US"/>
        </w:rPr>
        <w:t>the Plan Sponsor’s time zone.</w:t>
      </w:r>
    </w:p>
    <w:p w14:paraId="7501957F" w14:textId="77777777" w:rsidR="00C858E3" w:rsidRPr="00862E98" w:rsidRDefault="00C858E3" w:rsidP="00C858E3">
      <w:pPr>
        <w:pStyle w:val="BodyTextIndent"/>
        <w:jc w:val="both"/>
        <w:rPr>
          <w:rFonts w:ascii="Arial" w:hAnsi="Arial" w:cs="Arial"/>
          <w:b/>
          <w:sz w:val="20"/>
        </w:rPr>
      </w:pPr>
    </w:p>
    <w:p w14:paraId="58D10D9D" w14:textId="77777777" w:rsidR="00C858E3" w:rsidRPr="00862E98" w:rsidRDefault="00C858E3" w:rsidP="00C858E3">
      <w:pPr>
        <w:pStyle w:val="BodyTextIndent"/>
        <w:numPr>
          <w:ilvl w:val="0"/>
          <w:numId w:val="9"/>
        </w:numPr>
        <w:tabs>
          <w:tab w:val="clear" w:pos="540"/>
        </w:tabs>
        <w:jc w:val="both"/>
        <w:rPr>
          <w:rFonts w:ascii="Arial" w:hAnsi="Arial" w:cs="Arial"/>
          <w:b/>
          <w:sz w:val="20"/>
        </w:rPr>
      </w:pPr>
      <w:r w:rsidRPr="00862E98">
        <w:rPr>
          <w:rFonts w:ascii="Arial" w:hAnsi="Arial" w:cs="Arial"/>
          <w:sz w:val="20"/>
        </w:rPr>
        <w:t xml:space="preserve">Provide a test address and password in the table below for a representative participant website </w:t>
      </w:r>
      <w:r w:rsidRPr="00862E98">
        <w:rPr>
          <w:rFonts w:ascii="Arial" w:hAnsi="Arial" w:cs="Arial"/>
          <w:sz w:val="20"/>
          <w:lang w:val="en-US"/>
        </w:rPr>
        <w:t xml:space="preserve">and/or mobile </w:t>
      </w:r>
      <w:r w:rsidRPr="00862E98">
        <w:rPr>
          <w:rFonts w:ascii="Arial" w:hAnsi="Arial" w:cs="Arial"/>
          <w:sz w:val="20"/>
        </w:rPr>
        <w:t>access experience.</w:t>
      </w:r>
    </w:p>
    <w:p w14:paraId="67043033" w14:textId="77777777" w:rsidR="00C858E3" w:rsidRPr="00862E98" w:rsidRDefault="00C858E3" w:rsidP="00C858E3">
      <w:pPr>
        <w:pStyle w:val="BodyTextIndent"/>
        <w:ind w:left="504"/>
        <w:rPr>
          <w:rFonts w:ascii="Arial" w:hAnsi="Arial" w:cs="Arial"/>
          <w:b/>
          <w:sz w:val="20"/>
          <w:lang w:val="en-US"/>
        </w:rPr>
      </w:pPr>
    </w:p>
    <w:tbl>
      <w:tblPr>
        <w:tblW w:w="8460" w:type="dxa"/>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80"/>
        <w:gridCol w:w="2700"/>
        <w:gridCol w:w="2880"/>
      </w:tblGrid>
      <w:tr w:rsidR="00C858E3" w:rsidRPr="00862E98" w14:paraId="44514289" w14:textId="77777777" w:rsidTr="00564C37">
        <w:trPr>
          <w:trHeight w:val="376"/>
          <w:tblHeader/>
        </w:trPr>
        <w:tc>
          <w:tcPr>
            <w:tcW w:w="2880" w:type="dxa"/>
            <w:shd w:val="clear" w:color="auto" w:fill="0070C0"/>
            <w:vAlign w:val="bottom"/>
          </w:tcPr>
          <w:p w14:paraId="26BA1182" w14:textId="77777777" w:rsidR="00C858E3" w:rsidRPr="00862E98" w:rsidRDefault="00C858E3" w:rsidP="009170CB">
            <w:pPr>
              <w:pStyle w:val="BodyTextIndent"/>
              <w:tabs>
                <w:tab w:val="clear" w:pos="540"/>
                <w:tab w:val="left" w:pos="-2880"/>
              </w:tabs>
              <w:ind w:left="0" w:firstLine="0"/>
              <w:jc w:val="center"/>
              <w:rPr>
                <w:rFonts w:ascii="Arial" w:hAnsi="Arial" w:cs="Arial"/>
                <w:b/>
                <w:color w:val="FFFFFF"/>
                <w:sz w:val="20"/>
                <w:lang w:val="en-US" w:eastAsia="en-US"/>
              </w:rPr>
            </w:pPr>
          </w:p>
        </w:tc>
        <w:tc>
          <w:tcPr>
            <w:tcW w:w="2700" w:type="dxa"/>
            <w:shd w:val="clear" w:color="auto" w:fill="0070C0"/>
            <w:vAlign w:val="bottom"/>
          </w:tcPr>
          <w:p w14:paraId="4B3E812B" w14:textId="77777777" w:rsidR="00C858E3" w:rsidRPr="00862E98" w:rsidRDefault="00C858E3" w:rsidP="009170CB">
            <w:pPr>
              <w:pStyle w:val="ListParagraph"/>
              <w:spacing w:after="0" w:line="240" w:lineRule="auto"/>
              <w:ind w:left="360" w:hanging="360"/>
              <w:jc w:val="center"/>
              <w:rPr>
                <w:rFonts w:ascii="Arial" w:hAnsi="Arial" w:cs="Arial"/>
                <w:b/>
                <w:color w:val="FFFFFF"/>
                <w:sz w:val="20"/>
                <w:szCs w:val="20"/>
                <w:lang w:val="en-US" w:eastAsia="en-US"/>
              </w:rPr>
            </w:pPr>
            <w:r w:rsidRPr="00862E98">
              <w:rPr>
                <w:rFonts w:ascii="Arial" w:hAnsi="Arial" w:cs="Arial"/>
                <w:b/>
                <w:color w:val="FFFFFF"/>
                <w:sz w:val="20"/>
                <w:szCs w:val="20"/>
                <w:lang w:val="en-US" w:eastAsia="en-US"/>
              </w:rPr>
              <w:t>Sample Website</w:t>
            </w:r>
          </w:p>
        </w:tc>
        <w:tc>
          <w:tcPr>
            <w:tcW w:w="2880" w:type="dxa"/>
            <w:shd w:val="clear" w:color="auto" w:fill="0070C0"/>
            <w:vAlign w:val="bottom"/>
          </w:tcPr>
          <w:p w14:paraId="37EE1966" w14:textId="77777777" w:rsidR="00C858E3" w:rsidRPr="00862E98" w:rsidRDefault="00C858E3" w:rsidP="009170CB">
            <w:pPr>
              <w:pStyle w:val="ListParagraph"/>
              <w:spacing w:after="0" w:line="240" w:lineRule="auto"/>
              <w:ind w:left="360" w:hanging="360"/>
              <w:jc w:val="center"/>
              <w:rPr>
                <w:rFonts w:ascii="Arial" w:hAnsi="Arial" w:cs="Arial"/>
                <w:b/>
                <w:color w:val="FFFFFF"/>
                <w:sz w:val="20"/>
                <w:szCs w:val="20"/>
                <w:lang w:val="en-US" w:eastAsia="en-US"/>
              </w:rPr>
            </w:pPr>
            <w:r w:rsidRPr="00862E98">
              <w:rPr>
                <w:rFonts w:ascii="Arial" w:hAnsi="Arial" w:cs="Arial"/>
                <w:b/>
                <w:color w:val="FFFFFF"/>
                <w:sz w:val="20"/>
                <w:szCs w:val="20"/>
                <w:lang w:val="en-US" w:eastAsia="en-US"/>
              </w:rPr>
              <w:t>Sample Mobile</w:t>
            </w:r>
          </w:p>
        </w:tc>
      </w:tr>
      <w:tr w:rsidR="00C858E3" w:rsidRPr="00862E98" w14:paraId="287A69ED" w14:textId="77777777" w:rsidTr="00564C37">
        <w:trPr>
          <w:trHeight w:val="288"/>
        </w:trPr>
        <w:tc>
          <w:tcPr>
            <w:tcW w:w="2880" w:type="dxa"/>
            <w:shd w:val="clear" w:color="auto" w:fill="BDD6EE" w:themeFill="accent1" w:themeFillTint="66"/>
            <w:vAlign w:val="center"/>
            <w:hideMark/>
          </w:tcPr>
          <w:p w14:paraId="7C724B7F" w14:textId="77777777" w:rsidR="00C858E3" w:rsidRPr="00862E98" w:rsidRDefault="00C858E3" w:rsidP="009170CB">
            <w:pPr>
              <w:pStyle w:val="BodyTextIndent"/>
              <w:tabs>
                <w:tab w:val="left" w:pos="-7848"/>
                <w:tab w:val="left" w:pos="-2880"/>
              </w:tabs>
              <w:ind w:left="0"/>
              <w:jc w:val="right"/>
              <w:rPr>
                <w:rFonts w:ascii="Arial" w:hAnsi="Arial" w:cs="Arial"/>
                <w:sz w:val="20"/>
                <w:lang w:val="en-US" w:eastAsia="en-US"/>
              </w:rPr>
            </w:pPr>
            <w:r w:rsidRPr="00862E98">
              <w:rPr>
                <w:rFonts w:ascii="Arial" w:hAnsi="Arial" w:cs="Arial"/>
                <w:sz w:val="20"/>
                <w:lang w:val="en-US" w:eastAsia="en-US"/>
              </w:rPr>
              <w:t>Web/Mobile address:</w:t>
            </w:r>
          </w:p>
        </w:tc>
        <w:tc>
          <w:tcPr>
            <w:tcW w:w="2700" w:type="dxa"/>
            <w:shd w:val="clear" w:color="auto" w:fill="BDD6EE" w:themeFill="accent1" w:themeFillTint="66"/>
            <w:vAlign w:val="center"/>
          </w:tcPr>
          <w:p w14:paraId="47C73D26" w14:textId="77777777" w:rsidR="00C858E3" w:rsidRPr="00862E98" w:rsidRDefault="00C858E3" w:rsidP="009170CB">
            <w:pPr>
              <w:pStyle w:val="BodyTextIndent"/>
              <w:tabs>
                <w:tab w:val="left" w:pos="-2880"/>
              </w:tabs>
              <w:ind w:left="0" w:right="-126"/>
              <w:jc w:val="center"/>
              <w:rPr>
                <w:rFonts w:ascii="Arial" w:hAnsi="Arial" w:cs="Arial"/>
                <w:sz w:val="20"/>
                <w:lang w:val="en-US" w:eastAsia="en-US"/>
              </w:rPr>
            </w:pPr>
          </w:p>
        </w:tc>
        <w:tc>
          <w:tcPr>
            <w:tcW w:w="2880" w:type="dxa"/>
            <w:shd w:val="clear" w:color="auto" w:fill="BDD6EE" w:themeFill="accent1" w:themeFillTint="66"/>
            <w:vAlign w:val="center"/>
          </w:tcPr>
          <w:p w14:paraId="4181B7F1" w14:textId="77777777" w:rsidR="00C858E3" w:rsidRPr="00862E98" w:rsidRDefault="00C858E3" w:rsidP="009170CB">
            <w:pPr>
              <w:pStyle w:val="BodyTextIndent"/>
              <w:tabs>
                <w:tab w:val="left" w:pos="-2880"/>
              </w:tabs>
              <w:ind w:left="0" w:right="-126"/>
              <w:jc w:val="center"/>
              <w:rPr>
                <w:rFonts w:ascii="Arial" w:hAnsi="Arial" w:cs="Arial"/>
                <w:sz w:val="20"/>
                <w:lang w:val="en-US" w:eastAsia="en-US"/>
              </w:rPr>
            </w:pPr>
          </w:p>
        </w:tc>
      </w:tr>
      <w:tr w:rsidR="00C858E3" w:rsidRPr="00862E98" w14:paraId="61D2DDA4" w14:textId="77777777" w:rsidTr="00564C37">
        <w:trPr>
          <w:trHeight w:val="288"/>
        </w:trPr>
        <w:tc>
          <w:tcPr>
            <w:tcW w:w="2880" w:type="dxa"/>
            <w:shd w:val="clear" w:color="auto" w:fill="FFFFFF"/>
            <w:vAlign w:val="center"/>
            <w:hideMark/>
          </w:tcPr>
          <w:p w14:paraId="7B3E669C" w14:textId="77777777" w:rsidR="00C858E3" w:rsidRPr="00862E98" w:rsidRDefault="00C858E3" w:rsidP="009170CB">
            <w:pPr>
              <w:pStyle w:val="BodyTextIndent"/>
              <w:tabs>
                <w:tab w:val="left" w:pos="-7848"/>
                <w:tab w:val="left" w:pos="-2880"/>
              </w:tabs>
              <w:ind w:left="0"/>
              <w:jc w:val="right"/>
              <w:rPr>
                <w:rFonts w:ascii="Arial" w:hAnsi="Arial" w:cs="Arial"/>
                <w:sz w:val="20"/>
                <w:lang w:val="en-US" w:eastAsia="en-US"/>
              </w:rPr>
            </w:pPr>
            <w:r w:rsidRPr="00862E98">
              <w:rPr>
                <w:rFonts w:ascii="Arial" w:hAnsi="Arial" w:cs="Arial"/>
                <w:sz w:val="20"/>
                <w:lang w:val="en-US" w:eastAsia="en-US"/>
              </w:rPr>
              <w:t>Log-in:</w:t>
            </w:r>
          </w:p>
        </w:tc>
        <w:tc>
          <w:tcPr>
            <w:tcW w:w="2700" w:type="dxa"/>
            <w:shd w:val="clear" w:color="auto" w:fill="FFFFFF"/>
            <w:vAlign w:val="center"/>
          </w:tcPr>
          <w:p w14:paraId="23F373BF" w14:textId="77777777" w:rsidR="00C858E3" w:rsidRPr="00862E98" w:rsidRDefault="00C858E3" w:rsidP="009170CB">
            <w:pPr>
              <w:pStyle w:val="BodyTextIndent"/>
              <w:tabs>
                <w:tab w:val="left" w:pos="-2880"/>
              </w:tabs>
              <w:ind w:left="0" w:right="-126"/>
              <w:jc w:val="center"/>
              <w:rPr>
                <w:rFonts w:ascii="Arial" w:hAnsi="Arial" w:cs="Arial"/>
                <w:sz w:val="20"/>
                <w:lang w:val="en-US" w:eastAsia="en-US"/>
              </w:rPr>
            </w:pPr>
          </w:p>
        </w:tc>
        <w:tc>
          <w:tcPr>
            <w:tcW w:w="2880" w:type="dxa"/>
            <w:shd w:val="clear" w:color="auto" w:fill="FFFFFF"/>
            <w:vAlign w:val="center"/>
          </w:tcPr>
          <w:p w14:paraId="4DAC30A4" w14:textId="77777777" w:rsidR="00C858E3" w:rsidRPr="00862E98" w:rsidRDefault="00C858E3" w:rsidP="009170CB">
            <w:pPr>
              <w:pStyle w:val="BodyTextIndent"/>
              <w:tabs>
                <w:tab w:val="left" w:pos="-2880"/>
              </w:tabs>
              <w:ind w:left="0" w:right="-126"/>
              <w:jc w:val="center"/>
              <w:rPr>
                <w:rFonts w:ascii="Arial" w:hAnsi="Arial" w:cs="Arial"/>
                <w:sz w:val="20"/>
                <w:lang w:val="en-US" w:eastAsia="en-US"/>
              </w:rPr>
            </w:pPr>
          </w:p>
        </w:tc>
      </w:tr>
      <w:tr w:rsidR="00C858E3" w:rsidRPr="00862E98" w14:paraId="5353A629" w14:textId="77777777" w:rsidTr="00564C37">
        <w:trPr>
          <w:trHeight w:val="364"/>
        </w:trPr>
        <w:tc>
          <w:tcPr>
            <w:tcW w:w="2880" w:type="dxa"/>
            <w:shd w:val="clear" w:color="auto" w:fill="BDD6EE" w:themeFill="accent1" w:themeFillTint="66"/>
            <w:vAlign w:val="center"/>
            <w:hideMark/>
          </w:tcPr>
          <w:p w14:paraId="718DC327" w14:textId="77777777" w:rsidR="00C858E3" w:rsidRPr="00862E98" w:rsidRDefault="00C858E3" w:rsidP="009170CB">
            <w:pPr>
              <w:pStyle w:val="BodyTextIndent"/>
              <w:tabs>
                <w:tab w:val="left" w:pos="-7848"/>
                <w:tab w:val="left" w:pos="-2880"/>
              </w:tabs>
              <w:ind w:left="0"/>
              <w:jc w:val="right"/>
              <w:rPr>
                <w:rFonts w:ascii="Arial" w:hAnsi="Arial" w:cs="Arial"/>
                <w:sz w:val="20"/>
                <w:lang w:val="en-US" w:eastAsia="en-US"/>
              </w:rPr>
            </w:pPr>
            <w:r w:rsidRPr="00862E98">
              <w:rPr>
                <w:rFonts w:ascii="Arial" w:hAnsi="Arial" w:cs="Arial"/>
                <w:sz w:val="20"/>
                <w:lang w:val="en-US" w:eastAsia="en-US"/>
              </w:rPr>
              <w:t>Password/security question:</w:t>
            </w:r>
          </w:p>
        </w:tc>
        <w:tc>
          <w:tcPr>
            <w:tcW w:w="2700" w:type="dxa"/>
            <w:shd w:val="clear" w:color="auto" w:fill="BDD6EE" w:themeFill="accent1" w:themeFillTint="66"/>
            <w:vAlign w:val="center"/>
          </w:tcPr>
          <w:p w14:paraId="6684A28E" w14:textId="77777777" w:rsidR="00C858E3" w:rsidRPr="00862E98" w:rsidRDefault="00C858E3" w:rsidP="009170CB">
            <w:pPr>
              <w:pStyle w:val="BodyTextIndent"/>
              <w:tabs>
                <w:tab w:val="left" w:pos="-2880"/>
              </w:tabs>
              <w:ind w:left="0" w:right="-126"/>
              <w:jc w:val="center"/>
              <w:rPr>
                <w:rFonts w:ascii="Arial" w:hAnsi="Arial" w:cs="Arial"/>
                <w:sz w:val="20"/>
                <w:lang w:val="en-US" w:eastAsia="en-US"/>
              </w:rPr>
            </w:pPr>
          </w:p>
        </w:tc>
        <w:tc>
          <w:tcPr>
            <w:tcW w:w="2880" w:type="dxa"/>
            <w:shd w:val="clear" w:color="auto" w:fill="BDD6EE" w:themeFill="accent1" w:themeFillTint="66"/>
            <w:vAlign w:val="center"/>
          </w:tcPr>
          <w:p w14:paraId="095D174D" w14:textId="77777777" w:rsidR="00C858E3" w:rsidRPr="00862E98" w:rsidRDefault="00C858E3" w:rsidP="009170CB">
            <w:pPr>
              <w:pStyle w:val="BodyTextIndent"/>
              <w:tabs>
                <w:tab w:val="left" w:pos="-2880"/>
              </w:tabs>
              <w:ind w:left="0" w:right="-126"/>
              <w:jc w:val="center"/>
              <w:rPr>
                <w:rFonts w:ascii="Arial" w:hAnsi="Arial" w:cs="Arial"/>
                <w:sz w:val="20"/>
                <w:lang w:val="en-US" w:eastAsia="en-US"/>
              </w:rPr>
            </w:pPr>
          </w:p>
        </w:tc>
      </w:tr>
      <w:tr w:rsidR="00C858E3" w:rsidRPr="00862E98" w14:paraId="16C3FE1D" w14:textId="77777777" w:rsidTr="00564C37">
        <w:trPr>
          <w:trHeight w:val="364"/>
        </w:trPr>
        <w:tc>
          <w:tcPr>
            <w:tcW w:w="2880" w:type="dxa"/>
            <w:shd w:val="clear" w:color="auto" w:fill="FFFFFF"/>
            <w:vAlign w:val="center"/>
          </w:tcPr>
          <w:p w14:paraId="4B1A4DC8" w14:textId="77777777" w:rsidR="00C858E3" w:rsidRPr="00862E98" w:rsidRDefault="00C858E3" w:rsidP="009170CB">
            <w:pPr>
              <w:pStyle w:val="BodyTextIndent"/>
              <w:tabs>
                <w:tab w:val="left" w:pos="-7848"/>
                <w:tab w:val="left" w:pos="-2880"/>
              </w:tabs>
              <w:ind w:left="0"/>
              <w:jc w:val="right"/>
              <w:rPr>
                <w:rFonts w:ascii="Arial" w:hAnsi="Arial" w:cs="Arial"/>
                <w:sz w:val="20"/>
                <w:lang w:val="en-US" w:eastAsia="en-US"/>
              </w:rPr>
            </w:pPr>
            <w:r w:rsidRPr="00862E98">
              <w:rPr>
                <w:rFonts w:ascii="Arial" w:hAnsi="Arial" w:cs="Arial"/>
                <w:sz w:val="20"/>
                <w:lang w:val="en-US" w:eastAsia="en-US"/>
              </w:rPr>
              <w:t>Expiration date (if applicable):</w:t>
            </w:r>
          </w:p>
        </w:tc>
        <w:tc>
          <w:tcPr>
            <w:tcW w:w="2700" w:type="dxa"/>
            <w:shd w:val="clear" w:color="auto" w:fill="FFFFFF"/>
            <w:vAlign w:val="center"/>
          </w:tcPr>
          <w:p w14:paraId="4B26D828" w14:textId="77777777" w:rsidR="00C858E3" w:rsidRPr="00862E98" w:rsidRDefault="00C858E3" w:rsidP="009170CB">
            <w:pPr>
              <w:pStyle w:val="BodyTextIndent"/>
              <w:tabs>
                <w:tab w:val="left" w:pos="-2880"/>
              </w:tabs>
              <w:ind w:left="0" w:right="-126"/>
              <w:jc w:val="center"/>
              <w:rPr>
                <w:rFonts w:ascii="Arial" w:hAnsi="Arial" w:cs="Arial"/>
                <w:sz w:val="20"/>
                <w:lang w:val="en-US" w:eastAsia="en-US"/>
              </w:rPr>
            </w:pPr>
          </w:p>
        </w:tc>
        <w:tc>
          <w:tcPr>
            <w:tcW w:w="2880" w:type="dxa"/>
            <w:shd w:val="clear" w:color="auto" w:fill="FFFFFF"/>
            <w:vAlign w:val="center"/>
          </w:tcPr>
          <w:p w14:paraId="2C3F62F4" w14:textId="77777777" w:rsidR="00C858E3" w:rsidRPr="00862E98" w:rsidRDefault="00C858E3" w:rsidP="009170CB">
            <w:pPr>
              <w:pStyle w:val="BodyTextIndent"/>
              <w:tabs>
                <w:tab w:val="left" w:pos="-2880"/>
              </w:tabs>
              <w:ind w:left="0" w:right="-126"/>
              <w:jc w:val="center"/>
              <w:rPr>
                <w:rFonts w:ascii="Arial" w:hAnsi="Arial" w:cs="Arial"/>
                <w:sz w:val="20"/>
                <w:lang w:val="en-US" w:eastAsia="en-US"/>
              </w:rPr>
            </w:pPr>
          </w:p>
        </w:tc>
      </w:tr>
    </w:tbl>
    <w:p w14:paraId="77F85F58" w14:textId="77777777" w:rsidR="00C858E3" w:rsidRPr="00952B99" w:rsidRDefault="00C858E3" w:rsidP="00C858E3">
      <w:pPr>
        <w:pStyle w:val="ListParagraph"/>
        <w:spacing w:after="0" w:line="240" w:lineRule="auto"/>
        <w:ind w:left="504" w:hanging="504"/>
        <w:rPr>
          <w:rFonts w:ascii="Garamond" w:hAnsi="Garamond"/>
        </w:rPr>
      </w:pPr>
    </w:p>
    <w:p w14:paraId="0E6EB7BF" w14:textId="77777777" w:rsidR="00C858E3" w:rsidRPr="00862E98" w:rsidRDefault="00C858E3" w:rsidP="00C858E3">
      <w:pPr>
        <w:pStyle w:val="BodyTextIndent"/>
        <w:numPr>
          <w:ilvl w:val="0"/>
          <w:numId w:val="9"/>
        </w:numPr>
        <w:tabs>
          <w:tab w:val="clear" w:pos="540"/>
          <w:tab w:val="left" w:pos="-4320"/>
        </w:tabs>
        <w:jc w:val="both"/>
        <w:rPr>
          <w:rFonts w:ascii="Arial" w:hAnsi="Arial" w:cs="Arial"/>
          <w:sz w:val="20"/>
        </w:rPr>
      </w:pPr>
      <w:r w:rsidRPr="00862E98">
        <w:rPr>
          <w:rFonts w:ascii="Arial" w:hAnsi="Arial" w:cs="Arial"/>
          <w:sz w:val="20"/>
          <w:u w:val="single"/>
        </w:rPr>
        <w:t>Briefly</w:t>
      </w:r>
      <w:r w:rsidRPr="00862E98">
        <w:rPr>
          <w:rFonts w:ascii="Arial" w:hAnsi="Arial" w:cs="Arial"/>
          <w:sz w:val="20"/>
        </w:rPr>
        <w:t xml:space="preserve"> explain how phone and website passwords are assigned and changed.</w:t>
      </w:r>
      <w:r w:rsidRPr="00862E98">
        <w:rPr>
          <w:rFonts w:ascii="Arial" w:hAnsi="Arial" w:cs="Arial"/>
          <w:sz w:val="20"/>
          <w:lang w:val="en-US"/>
        </w:rPr>
        <w:t xml:space="preserve">  Please limit your response to 200 words.</w:t>
      </w:r>
    </w:p>
    <w:p w14:paraId="488BC8C4" w14:textId="77777777" w:rsidR="00C858E3" w:rsidRPr="00862E98" w:rsidRDefault="00C858E3" w:rsidP="00C858E3">
      <w:pPr>
        <w:pStyle w:val="BodyTextIndent"/>
        <w:tabs>
          <w:tab w:val="clear" w:pos="540"/>
          <w:tab w:val="left" w:pos="-4320"/>
        </w:tabs>
        <w:ind w:firstLine="0"/>
        <w:jc w:val="both"/>
        <w:rPr>
          <w:rFonts w:ascii="Arial" w:hAnsi="Arial" w:cs="Arial"/>
          <w:sz w:val="20"/>
        </w:rPr>
      </w:pPr>
    </w:p>
    <w:p w14:paraId="35A1F1C1" w14:textId="7B37DCAE" w:rsidR="00C858E3" w:rsidRPr="00A41E92" w:rsidRDefault="00C858E3" w:rsidP="00C858E3">
      <w:pPr>
        <w:pStyle w:val="BodyTextIndent"/>
        <w:numPr>
          <w:ilvl w:val="0"/>
          <w:numId w:val="9"/>
        </w:numPr>
        <w:tabs>
          <w:tab w:val="clear" w:pos="540"/>
          <w:tab w:val="left" w:pos="-4320"/>
        </w:tabs>
        <w:jc w:val="both"/>
        <w:rPr>
          <w:rFonts w:ascii="Arial" w:hAnsi="Arial" w:cs="Arial"/>
          <w:b/>
          <w:sz w:val="20"/>
        </w:rPr>
      </w:pPr>
      <w:r w:rsidRPr="00862E98">
        <w:rPr>
          <w:rFonts w:ascii="Arial" w:hAnsi="Arial" w:cs="Arial"/>
          <w:sz w:val="20"/>
        </w:rPr>
        <w:t>Once your Firm receives a participant distribution or rollover request, how long does it take</w:t>
      </w:r>
      <w:r w:rsidRPr="00862E98">
        <w:rPr>
          <w:rFonts w:ascii="Arial" w:hAnsi="Arial" w:cs="Arial"/>
          <w:sz w:val="20"/>
          <w:lang w:val="en-US"/>
        </w:rPr>
        <w:t>,</w:t>
      </w:r>
      <w:r w:rsidRPr="00862E98">
        <w:rPr>
          <w:rFonts w:ascii="Arial" w:hAnsi="Arial" w:cs="Arial"/>
          <w:sz w:val="20"/>
        </w:rPr>
        <w:t xml:space="preserve"> in business days</w:t>
      </w:r>
      <w:r w:rsidRPr="00862E98">
        <w:rPr>
          <w:rFonts w:ascii="Arial" w:hAnsi="Arial" w:cs="Arial"/>
          <w:sz w:val="20"/>
          <w:lang w:val="en-US"/>
        </w:rPr>
        <w:t>,</w:t>
      </w:r>
      <w:r w:rsidRPr="00862E98">
        <w:rPr>
          <w:rFonts w:ascii="Arial" w:hAnsi="Arial" w:cs="Arial"/>
          <w:sz w:val="20"/>
        </w:rPr>
        <w:t xml:space="preserve"> for a check to be mailed out?</w:t>
      </w:r>
    </w:p>
    <w:p w14:paraId="291A05EF" w14:textId="77777777" w:rsidR="00A41E92" w:rsidRPr="00862E98" w:rsidRDefault="00A41E92" w:rsidP="00A41E92">
      <w:pPr>
        <w:pStyle w:val="BodyTextIndent"/>
        <w:tabs>
          <w:tab w:val="clear" w:pos="540"/>
          <w:tab w:val="left" w:pos="-4320"/>
        </w:tabs>
        <w:ind w:left="0" w:firstLine="0"/>
        <w:jc w:val="both"/>
        <w:rPr>
          <w:rFonts w:ascii="Arial" w:hAnsi="Arial" w:cs="Arial"/>
          <w:b/>
          <w:sz w:val="20"/>
        </w:rPr>
      </w:pPr>
    </w:p>
    <w:p w14:paraId="229E9B21" w14:textId="77777777" w:rsidR="00C858E3" w:rsidRPr="00862E98" w:rsidRDefault="00C858E3" w:rsidP="00C858E3">
      <w:pPr>
        <w:pStyle w:val="BodyTextIndent"/>
        <w:numPr>
          <w:ilvl w:val="0"/>
          <w:numId w:val="9"/>
        </w:numPr>
        <w:tabs>
          <w:tab w:val="clear" w:pos="540"/>
        </w:tabs>
        <w:jc w:val="both"/>
        <w:rPr>
          <w:rFonts w:ascii="Arial" w:hAnsi="Arial" w:cs="Arial"/>
          <w:b/>
          <w:sz w:val="20"/>
        </w:rPr>
      </w:pPr>
      <w:r w:rsidRPr="00862E98">
        <w:rPr>
          <w:rFonts w:ascii="Arial" w:hAnsi="Arial" w:cs="Arial"/>
          <w:sz w:val="20"/>
        </w:rPr>
        <w:t>Once your Firm receives a participant distribution or rollover request, how long does it take</w:t>
      </w:r>
      <w:r w:rsidRPr="00862E98">
        <w:rPr>
          <w:rFonts w:ascii="Arial" w:hAnsi="Arial" w:cs="Arial"/>
          <w:sz w:val="20"/>
          <w:lang w:val="en-US"/>
        </w:rPr>
        <w:t>,</w:t>
      </w:r>
      <w:r w:rsidRPr="00862E98">
        <w:rPr>
          <w:rFonts w:ascii="Arial" w:hAnsi="Arial" w:cs="Arial"/>
          <w:sz w:val="20"/>
        </w:rPr>
        <w:t xml:space="preserve"> in business days</w:t>
      </w:r>
      <w:r w:rsidRPr="00862E98">
        <w:rPr>
          <w:rFonts w:ascii="Arial" w:hAnsi="Arial" w:cs="Arial"/>
          <w:sz w:val="20"/>
          <w:lang w:val="en-US"/>
        </w:rPr>
        <w:t>,</w:t>
      </w:r>
      <w:r w:rsidRPr="00862E98">
        <w:rPr>
          <w:rFonts w:ascii="Arial" w:hAnsi="Arial" w:cs="Arial"/>
          <w:sz w:val="20"/>
        </w:rPr>
        <w:t xml:space="preserve"> for an electronic payment to be made to the participant’s </w:t>
      </w:r>
      <w:r w:rsidRPr="00862E98">
        <w:rPr>
          <w:rFonts w:ascii="Arial" w:hAnsi="Arial" w:cs="Arial"/>
          <w:sz w:val="20"/>
          <w:lang w:val="en-US"/>
        </w:rPr>
        <w:t xml:space="preserve">outside </w:t>
      </w:r>
      <w:r w:rsidRPr="00862E98">
        <w:rPr>
          <w:rFonts w:ascii="Arial" w:hAnsi="Arial" w:cs="Arial"/>
          <w:sz w:val="20"/>
        </w:rPr>
        <w:t>account?</w:t>
      </w:r>
    </w:p>
    <w:p w14:paraId="39B21608" w14:textId="77777777" w:rsidR="00C858E3" w:rsidRPr="00862E98" w:rsidRDefault="00C858E3" w:rsidP="00C858E3">
      <w:pPr>
        <w:pStyle w:val="BodyTextIndent"/>
        <w:tabs>
          <w:tab w:val="clear" w:pos="540"/>
        </w:tabs>
        <w:jc w:val="both"/>
        <w:rPr>
          <w:rFonts w:ascii="Arial" w:hAnsi="Arial" w:cs="Arial"/>
          <w:sz w:val="20"/>
        </w:rPr>
      </w:pPr>
    </w:p>
    <w:p w14:paraId="000410F8" w14:textId="77777777" w:rsidR="00C858E3" w:rsidRPr="00862E98" w:rsidRDefault="00C858E3" w:rsidP="00C858E3">
      <w:pPr>
        <w:pStyle w:val="BodyTextIndent"/>
        <w:numPr>
          <w:ilvl w:val="0"/>
          <w:numId w:val="9"/>
        </w:numPr>
        <w:tabs>
          <w:tab w:val="clear" w:pos="540"/>
        </w:tabs>
        <w:jc w:val="both"/>
        <w:rPr>
          <w:rFonts w:ascii="Arial" w:hAnsi="Arial" w:cs="Arial"/>
          <w:sz w:val="20"/>
        </w:rPr>
      </w:pPr>
      <w:r w:rsidRPr="00862E98">
        <w:rPr>
          <w:rFonts w:ascii="Arial" w:hAnsi="Arial" w:cs="Arial"/>
          <w:sz w:val="20"/>
        </w:rPr>
        <w:t xml:space="preserve">Can participants select their own periodic payment distribution dates? (Yes/No) </w:t>
      </w:r>
    </w:p>
    <w:p w14:paraId="370BA853" w14:textId="77777777" w:rsidR="00C858E3" w:rsidRPr="00862E98" w:rsidRDefault="00C858E3" w:rsidP="00C858E3">
      <w:pPr>
        <w:pStyle w:val="BodyTextIndent"/>
        <w:tabs>
          <w:tab w:val="clear" w:pos="540"/>
        </w:tabs>
        <w:jc w:val="both"/>
        <w:rPr>
          <w:rFonts w:ascii="Arial" w:hAnsi="Arial" w:cs="Arial"/>
          <w:sz w:val="20"/>
        </w:rPr>
      </w:pPr>
    </w:p>
    <w:p w14:paraId="554554C4" w14:textId="77777777" w:rsidR="00C858E3" w:rsidRPr="00862E98" w:rsidRDefault="00C858E3" w:rsidP="00C858E3">
      <w:pPr>
        <w:pStyle w:val="BodyTextIndent"/>
        <w:numPr>
          <w:ilvl w:val="0"/>
          <w:numId w:val="9"/>
        </w:numPr>
        <w:tabs>
          <w:tab w:val="clear" w:pos="540"/>
        </w:tabs>
        <w:jc w:val="both"/>
        <w:rPr>
          <w:rFonts w:ascii="Arial" w:hAnsi="Arial" w:cs="Arial"/>
          <w:sz w:val="20"/>
        </w:rPr>
      </w:pPr>
      <w:r w:rsidRPr="00862E98">
        <w:rPr>
          <w:rFonts w:ascii="Arial" w:hAnsi="Arial" w:cs="Arial"/>
          <w:sz w:val="20"/>
        </w:rPr>
        <w:t>Can th</w:t>
      </w:r>
      <w:r w:rsidRPr="00862E98">
        <w:rPr>
          <w:rFonts w:ascii="Arial" w:hAnsi="Arial" w:cs="Arial"/>
          <w:sz w:val="20"/>
          <w:lang w:val="en-US"/>
        </w:rPr>
        <w:t>ese</w:t>
      </w:r>
      <w:r w:rsidRPr="00862E98">
        <w:rPr>
          <w:rFonts w:ascii="Arial" w:hAnsi="Arial" w:cs="Arial"/>
          <w:sz w:val="20"/>
        </w:rPr>
        <w:t xml:space="preserve"> date</w:t>
      </w:r>
      <w:r w:rsidRPr="00862E98">
        <w:rPr>
          <w:rFonts w:ascii="Arial" w:hAnsi="Arial" w:cs="Arial"/>
          <w:sz w:val="20"/>
          <w:lang w:val="en-US"/>
        </w:rPr>
        <w:t>(s)</w:t>
      </w:r>
      <w:r w:rsidRPr="00862E98">
        <w:rPr>
          <w:rFonts w:ascii="Arial" w:hAnsi="Arial" w:cs="Arial"/>
          <w:sz w:val="20"/>
        </w:rPr>
        <w:t xml:space="preserve"> be changed </w:t>
      </w:r>
      <w:r w:rsidRPr="00862E98">
        <w:rPr>
          <w:rFonts w:ascii="Arial" w:hAnsi="Arial" w:cs="Arial"/>
          <w:sz w:val="20"/>
          <w:lang w:val="en-US"/>
        </w:rPr>
        <w:t>once distributions have started</w:t>
      </w:r>
      <w:r w:rsidRPr="00862E98">
        <w:rPr>
          <w:rFonts w:ascii="Arial" w:hAnsi="Arial" w:cs="Arial"/>
          <w:sz w:val="20"/>
        </w:rPr>
        <w:t>? (Yes/No)</w:t>
      </w:r>
    </w:p>
    <w:p w14:paraId="5FD1B805" w14:textId="77777777" w:rsidR="00C858E3" w:rsidRPr="00862E98" w:rsidRDefault="00C858E3" w:rsidP="00C858E3">
      <w:pPr>
        <w:pStyle w:val="BodyTextIndent"/>
        <w:tabs>
          <w:tab w:val="clear" w:pos="540"/>
        </w:tabs>
        <w:jc w:val="both"/>
        <w:rPr>
          <w:rFonts w:ascii="Arial" w:hAnsi="Arial" w:cs="Arial"/>
          <w:sz w:val="20"/>
        </w:rPr>
      </w:pPr>
    </w:p>
    <w:p w14:paraId="0B8D8956" w14:textId="77777777" w:rsidR="00C858E3" w:rsidRPr="00862E98" w:rsidRDefault="00C858E3" w:rsidP="00C858E3">
      <w:pPr>
        <w:pStyle w:val="BodyTextIndent"/>
        <w:numPr>
          <w:ilvl w:val="0"/>
          <w:numId w:val="9"/>
        </w:numPr>
        <w:tabs>
          <w:tab w:val="clear" w:pos="540"/>
        </w:tabs>
        <w:jc w:val="both"/>
        <w:rPr>
          <w:rFonts w:ascii="Arial" w:hAnsi="Arial" w:cs="Arial"/>
          <w:sz w:val="20"/>
        </w:rPr>
      </w:pPr>
      <w:r w:rsidRPr="00862E98">
        <w:rPr>
          <w:rFonts w:ascii="Arial" w:hAnsi="Arial" w:cs="Arial"/>
          <w:sz w:val="20"/>
        </w:rPr>
        <w:t>Can participants specify a specific fund source and/or fund order for the distribution? (Yes/No)</w:t>
      </w:r>
    </w:p>
    <w:p w14:paraId="4FDA62D6" w14:textId="77777777" w:rsidR="00C858E3" w:rsidRPr="00862E98" w:rsidRDefault="00C858E3" w:rsidP="00C858E3">
      <w:pPr>
        <w:pStyle w:val="BodyTextIndent"/>
        <w:tabs>
          <w:tab w:val="clear" w:pos="540"/>
        </w:tabs>
        <w:jc w:val="both"/>
        <w:rPr>
          <w:rFonts w:ascii="Arial" w:hAnsi="Arial" w:cs="Arial"/>
          <w:sz w:val="20"/>
        </w:rPr>
      </w:pPr>
    </w:p>
    <w:p w14:paraId="080E873C" w14:textId="77777777" w:rsidR="00C858E3" w:rsidRPr="00862E98" w:rsidRDefault="00C858E3" w:rsidP="00C858E3">
      <w:pPr>
        <w:pStyle w:val="BodyTextIndent"/>
        <w:numPr>
          <w:ilvl w:val="0"/>
          <w:numId w:val="9"/>
        </w:numPr>
        <w:tabs>
          <w:tab w:val="clear" w:pos="540"/>
        </w:tabs>
        <w:jc w:val="both"/>
        <w:rPr>
          <w:rFonts w:ascii="Arial" w:hAnsi="Arial" w:cs="Arial"/>
          <w:sz w:val="20"/>
        </w:rPr>
      </w:pPr>
      <w:r w:rsidRPr="00862E98">
        <w:rPr>
          <w:rFonts w:ascii="Arial" w:hAnsi="Arial" w:cs="Arial"/>
          <w:sz w:val="20"/>
        </w:rPr>
        <w:t>Can participants specify a specific tax source (</w:t>
      </w:r>
      <w:proofErr w:type="spellStart"/>
      <w:r w:rsidR="00F8080F" w:rsidRPr="00862E98">
        <w:rPr>
          <w:rFonts w:ascii="Arial" w:hAnsi="Arial" w:cs="Arial"/>
          <w:sz w:val="20"/>
          <w:lang w:val="en-US"/>
        </w:rPr>
        <w:t>e.g</w:t>
      </w:r>
      <w:proofErr w:type="spellEnd"/>
      <w:r w:rsidRPr="00862E98">
        <w:rPr>
          <w:rFonts w:ascii="Arial" w:hAnsi="Arial" w:cs="Arial"/>
          <w:sz w:val="20"/>
        </w:rPr>
        <w:t>. pre</w:t>
      </w:r>
      <w:r w:rsidRPr="00862E98">
        <w:rPr>
          <w:rFonts w:ascii="Arial" w:hAnsi="Arial" w:cs="Arial"/>
          <w:sz w:val="20"/>
          <w:lang w:val="en-US"/>
        </w:rPr>
        <w:t>-tax v</w:t>
      </w:r>
      <w:r w:rsidR="000F33D9" w:rsidRPr="00862E98">
        <w:rPr>
          <w:rFonts w:ascii="Arial" w:hAnsi="Arial" w:cs="Arial"/>
          <w:sz w:val="20"/>
          <w:lang w:val="en-US"/>
        </w:rPr>
        <w:t>ersus</w:t>
      </w:r>
      <w:r w:rsidRPr="00862E98">
        <w:rPr>
          <w:rFonts w:ascii="Arial" w:hAnsi="Arial" w:cs="Arial"/>
          <w:sz w:val="20"/>
          <w:lang w:val="en-US"/>
        </w:rPr>
        <w:t xml:space="preserve"> </w:t>
      </w:r>
      <w:r w:rsidR="00F8080F" w:rsidRPr="00862E98">
        <w:rPr>
          <w:rFonts w:ascii="Arial" w:hAnsi="Arial" w:cs="Arial"/>
          <w:sz w:val="20"/>
          <w:lang w:val="en-US"/>
        </w:rPr>
        <w:t>Roth</w:t>
      </w:r>
      <w:r w:rsidRPr="00862E98">
        <w:rPr>
          <w:rFonts w:ascii="Arial" w:hAnsi="Arial" w:cs="Arial"/>
          <w:sz w:val="20"/>
        </w:rPr>
        <w:t>) for the distribution? (Yes/No)</w:t>
      </w:r>
    </w:p>
    <w:p w14:paraId="3066B3F5" w14:textId="77777777" w:rsidR="00C858E3" w:rsidRPr="00862E98" w:rsidRDefault="00C858E3" w:rsidP="00C858E3">
      <w:pPr>
        <w:rPr>
          <w:rFonts w:ascii="Arial" w:hAnsi="Arial" w:cs="Arial"/>
          <w:sz w:val="20"/>
        </w:rPr>
      </w:pPr>
    </w:p>
    <w:p w14:paraId="6F128974" w14:textId="77777777" w:rsidR="00C858E3" w:rsidRPr="00862E98" w:rsidRDefault="00C858E3" w:rsidP="00C858E3">
      <w:pPr>
        <w:pStyle w:val="ListParagraph"/>
        <w:spacing w:after="0" w:line="240" w:lineRule="auto"/>
        <w:ind w:left="0"/>
        <w:rPr>
          <w:rFonts w:ascii="Arial" w:hAnsi="Arial" w:cs="Arial"/>
          <w:b/>
          <w:color w:val="0070C0"/>
          <w:sz w:val="20"/>
          <w:szCs w:val="20"/>
          <w:u w:val="single"/>
          <w:lang w:val="en-US"/>
        </w:rPr>
      </w:pPr>
      <w:r w:rsidRPr="00862E98">
        <w:rPr>
          <w:rFonts w:ascii="Arial" w:hAnsi="Arial" w:cs="Arial"/>
          <w:b/>
          <w:color w:val="0070C0"/>
          <w:sz w:val="20"/>
          <w:szCs w:val="20"/>
          <w:u w:val="single"/>
          <w:lang w:val="en-US"/>
        </w:rPr>
        <w:t>Service Centers:</w:t>
      </w:r>
    </w:p>
    <w:p w14:paraId="353023F9" w14:textId="77777777" w:rsidR="00C858E3" w:rsidRPr="00862E98" w:rsidRDefault="00C858E3" w:rsidP="00C858E3">
      <w:pPr>
        <w:rPr>
          <w:rFonts w:ascii="Arial" w:hAnsi="Arial" w:cs="Arial"/>
          <w:sz w:val="20"/>
        </w:rPr>
      </w:pPr>
    </w:p>
    <w:p w14:paraId="12E0D29D" w14:textId="77777777" w:rsidR="00C858E3" w:rsidRPr="00862E98" w:rsidRDefault="00C858E3" w:rsidP="00C858E3">
      <w:pPr>
        <w:pStyle w:val="BodyTextIndent"/>
        <w:numPr>
          <w:ilvl w:val="0"/>
          <w:numId w:val="9"/>
        </w:numPr>
        <w:tabs>
          <w:tab w:val="clear" w:pos="540"/>
        </w:tabs>
        <w:rPr>
          <w:rFonts w:ascii="Arial" w:hAnsi="Arial" w:cs="Arial"/>
          <w:b/>
          <w:sz w:val="20"/>
        </w:rPr>
      </w:pPr>
      <w:r w:rsidRPr="00862E98">
        <w:rPr>
          <w:rFonts w:ascii="Arial" w:hAnsi="Arial" w:cs="Arial"/>
          <w:sz w:val="20"/>
        </w:rPr>
        <w:t xml:space="preserve">Where </w:t>
      </w:r>
      <w:r w:rsidRPr="00862E98">
        <w:rPr>
          <w:rFonts w:ascii="Arial" w:hAnsi="Arial" w:cs="Arial"/>
          <w:sz w:val="20"/>
          <w:lang w:val="en-US"/>
        </w:rPr>
        <w:t>are</w:t>
      </w:r>
      <w:r w:rsidRPr="00862E98">
        <w:rPr>
          <w:rFonts w:ascii="Arial" w:hAnsi="Arial" w:cs="Arial"/>
          <w:sz w:val="20"/>
        </w:rPr>
        <w:t xml:space="preserve"> your </w:t>
      </w:r>
      <w:r w:rsidRPr="00862E98">
        <w:rPr>
          <w:rFonts w:ascii="Arial" w:hAnsi="Arial" w:cs="Arial"/>
          <w:sz w:val="20"/>
          <w:lang w:val="en-US"/>
        </w:rPr>
        <w:t xml:space="preserve">national </w:t>
      </w:r>
      <w:r w:rsidRPr="00862E98">
        <w:rPr>
          <w:rFonts w:ascii="Arial" w:hAnsi="Arial" w:cs="Arial"/>
          <w:sz w:val="20"/>
        </w:rPr>
        <w:t>customer service center</w:t>
      </w:r>
      <w:r w:rsidRPr="00862E98">
        <w:rPr>
          <w:rFonts w:ascii="Arial" w:hAnsi="Arial" w:cs="Arial"/>
          <w:sz w:val="20"/>
          <w:lang w:val="en-US"/>
        </w:rPr>
        <w:t>(</w:t>
      </w:r>
      <w:r w:rsidRPr="00862E98">
        <w:rPr>
          <w:rFonts w:ascii="Arial" w:hAnsi="Arial" w:cs="Arial"/>
          <w:sz w:val="20"/>
        </w:rPr>
        <w:t>s</w:t>
      </w:r>
      <w:r w:rsidRPr="00862E98">
        <w:rPr>
          <w:rFonts w:ascii="Arial" w:hAnsi="Arial" w:cs="Arial"/>
          <w:sz w:val="20"/>
          <w:lang w:val="en-US"/>
        </w:rPr>
        <w:t>)</w:t>
      </w:r>
      <w:r w:rsidRPr="00862E98">
        <w:rPr>
          <w:rFonts w:ascii="Arial" w:hAnsi="Arial" w:cs="Arial"/>
          <w:sz w:val="20"/>
        </w:rPr>
        <w:t xml:space="preserve"> located? </w:t>
      </w:r>
      <w:r w:rsidRPr="00862E98">
        <w:rPr>
          <w:rFonts w:ascii="Arial" w:hAnsi="Arial" w:cs="Arial"/>
          <w:sz w:val="20"/>
          <w:lang w:val="en-US"/>
        </w:rPr>
        <w:t>List</w:t>
      </w:r>
      <w:r w:rsidRPr="00862E98">
        <w:rPr>
          <w:rFonts w:ascii="Arial" w:hAnsi="Arial" w:cs="Arial"/>
          <w:sz w:val="20"/>
        </w:rPr>
        <w:t xml:space="preserve"> hours of operation in P</w:t>
      </w:r>
      <w:r w:rsidRPr="00862E98">
        <w:rPr>
          <w:rFonts w:ascii="Arial" w:hAnsi="Arial" w:cs="Arial"/>
          <w:sz w:val="20"/>
          <w:lang w:val="en-US"/>
        </w:rPr>
        <w:t>lan Sponsor’s time zone</w:t>
      </w:r>
      <w:r w:rsidRPr="00862E98">
        <w:rPr>
          <w:rFonts w:ascii="Arial" w:hAnsi="Arial" w:cs="Arial"/>
          <w:sz w:val="20"/>
        </w:rPr>
        <w:t>.</w:t>
      </w:r>
      <w:r w:rsidRPr="00862E98">
        <w:rPr>
          <w:rFonts w:ascii="Arial" w:hAnsi="Arial" w:cs="Arial"/>
          <w:sz w:val="20"/>
          <w:lang w:val="en-US"/>
        </w:rPr>
        <w:t xml:space="preserve">  Note: this office is not to be confused with any proposed local office.</w:t>
      </w:r>
    </w:p>
    <w:p w14:paraId="55FC8BA1" w14:textId="77777777" w:rsidR="00C858E3" w:rsidRPr="00862E98" w:rsidRDefault="00C858E3" w:rsidP="00C858E3">
      <w:pPr>
        <w:pStyle w:val="BodyTextIndent"/>
        <w:tabs>
          <w:tab w:val="clear" w:pos="540"/>
        </w:tabs>
        <w:ind w:firstLine="0"/>
        <w:rPr>
          <w:rFonts w:ascii="Arial" w:hAnsi="Arial" w:cs="Arial"/>
          <w:b/>
          <w:sz w:val="20"/>
        </w:rPr>
      </w:pPr>
    </w:p>
    <w:tbl>
      <w:tblPr>
        <w:tblW w:w="8820" w:type="dxa"/>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70"/>
        <w:gridCol w:w="1800"/>
        <w:gridCol w:w="1620"/>
        <w:gridCol w:w="1530"/>
      </w:tblGrid>
      <w:tr w:rsidR="00C858E3" w:rsidRPr="00862E98" w14:paraId="6BDF84B7" w14:textId="77777777" w:rsidTr="009170CB">
        <w:trPr>
          <w:trHeight w:val="288"/>
          <w:tblHeader/>
        </w:trPr>
        <w:tc>
          <w:tcPr>
            <w:tcW w:w="3870" w:type="dxa"/>
            <w:shd w:val="clear" w:color="auto" w:fill="0070C0"/>
            <w:vAlign w:val="bottom"/>
            <w:hideMark/>
          </w:tcPr>
          <w:p w14:paraId="54857AFA" w14:textId="77777777" w:rsidR="00C858E3" w:rsidRPr="00862E98" w:rsidRDefault="00C858E3" w:rsidP="009170CB">
            <w:pPr>
              <w:pStyle w:val="BodyTextIndent"/>
              <w:tabs>
                <w:tab w:val="left" w:pos="-2880"/>
              </w:tabs>
              <w:ind w:left="522"/>
              <w:jc w:val="center"/>
              <w:rPr>
                <w:rFonts w:ascii="Arial" w:hAnsi="Arial" w:cs="Arial"/>
                <w:b/>
                <w:color w:val="FFFFFF"/>
                <w:sz w:val="20"/>
                <w:lang w:val="en-US" w:eastAsia="en-US"/>
              </w:rPr>
            </w:pPr>
            <w:r w:rsidRPr="00862E98">
              <w:rPr>
                <w:rFonts w:ascii="Arial" w:hAnsi="Arial" w:cs="Arial"/>
                <w:b/>
                <w:color w:val="FFFFFF"/>
                <w:sz w:val="20"/>
                <w:lang w:val="en-US" w:eastAsia="en-US"/>
              </w:rPr>
              <w:t>Location</w:t>
            </w:r>
          </w:p>
        </w:tc>
        <w:tc>
          <w:tcPr>
            <w:tcW w:w="1800" w:type="dxa"/>
            <w:shd w:val="clear" w:color="auto" w:fill="0070C0"/>
            <w:vAlign w:val="bottom"/>
            <w:hideMark/>
          </w:tcPr>
          <w:p w14:paraId="1FCB9A58" w14:textId="77777777" w:rsidR="00C858E3" w:rsidRPr="00862E98" w:rsidRDefault="00C858E3" w:rsidP="009170CB">
            <w:pPr>
              <w:pStyle w:val="BodyTextIndent"/>
              <w:tabs>
                <w:tab w:val="left" w:pos="-2880"/>
              </w:tabs>
              <w:ind w:left="0" w:firstLine="0"/>
              <w:jc w:val="center"/>
              <w:rPr>
                <w:rFonts w:ascii="Arial" w:hAnsi="Arial" w:cs="Arial"/>
                <w:b/>
                <w:color w:val="FFFFFF"/>
                <w:sz w:val="20"/>
                <w:lang w:val="en-US" w:eastAsia="en-US"/>
              </w:rPr>
            </w:pPr>
            <w:r w:rsidRPr="00862E98">
              <w:rPr>
                <w:rFonts w:ascii="Arial" w:hAnsi="Arial" w:cs="Arial"/>
                <w:b/>
                <w:color w:val="FFFFFF"/>
                <w:sz w:val="20"/>
                <w:lang w:val="en-US" w:eastAsia="en-US"/>
              </w:rPr>
              <w:t xml:space="preserve">Days of </w:t>
            </w:r>
          </w:p>
          <w:p w14:paraId="60ECED6B" w14:textId="77777777" w:rsidR="00C858E3" w:rsidRPr="00862E98" w:rsidRDefault="00C858E3" w:rsidP="009170CB">
            <w:pPr>
              <w:pStyle w:val="BodyTextIndent"/>
              <w:tabs>
                <w:tab w:val="left" w:pos="-2880"/>
              </w:tabs>
              <w:ind w:left="0" w:firstLine="0"/>
              <w:jc w:val="center"/>
              <w:rPr>
                <w:rFonts w:ascii="Arial" w:hAnsi="Arial" w:cs="Arial"/>
                <w:b/>
                <w:color w:val="FFFFFF"/>
                <w:sz w:val="20"/>
                <w:lang w:val="en-US" w:eastAsia="en-US"/>
              </w:rPr>
            </w:pPr>
            <w:r w:rsidRPr="00862E98">
              <w:rPr>
                <w:rFonts w:ascii="Arial" w:hAnsi="Arial" w:cs="Arial"/>
                <w:b/>
                <w:color w:val="FFFFFF"/>
                <w:sz w:val="20"/>
                <w:lang w:val="en-US" w:eastAsia="en-US"/>
              </w:rPr>
              <w:t>Operation</w:t>
            </w:r>
          </w:p>
        </w:tc>
        <w:tc>
          <w:tcPr>
            <w:tcW w:w="1620" w:type="dxa"/>
            <w:shd w:val="clear" w:color="auto" w:fill="0070C0"/>
            <w:vAlign w:val="bottom"/>
            <w:hideMark/>
          </w:tcPr>
          <w:p w14:paraId="7C5D1EB3" w14:textId="77777777" w:rsidR="00C858E3" w:rsidRPr="00862E98" w:rsidRDefault="00C858E3" w:rsidP="009170CB">
            <w:pPr>
              <w:pStyle w:val="BodyTextIndent"/>
              <w:tabs>
                <w:tab w:val="left" w:pos="-2880"/>
                <w:tab w:val="left" w:pos="-162"/>
              </w:tabs>
              <w:ind w:left="0" w:firstLine="0"/>
              <w:jc w:val="center"/>
              <w:rPr>
                <w:rFonts w:ascii="Arial" w:hAnsi="Arial" w:cs="Arial"/>
                <w:b/>
                <w:color w:val="FFFFFF"/>
                <w:sz w:val="20"/>
                <w:lang w:val="en-US" w:eastAsia="en-US"/>
              </w:rPr>
            </w:pPr>
            <w:r w:rsidRPr="00862E98">
              <w:rPr>
                <w:rFonts w:ascii="Arial" w:hAnsi="Arial" w:cs="Arial"/>
                <w:b/>
                <w:color w:val="FFFFFF"/>
                <w:sz w:val="20"/>
                <w:lang w:val="en-US" w:eastAsia="en-US"/>
              </w:rPr>
              <w:t xml:space="preserve">Hours of </w:t>
            </w:r>
          </w:p>
          <w:p w14:paraId="1B6FAA65" w14:textId="77777777" w:rsidR="00C858E3" w:rsidRPr="00862E98" w:rsidRDefault="00C858E3" w:rsidP="009170CB">
            <w:pPr>
              <w:pStyle w:val="BodyTextIndent"/>
              <w:tabs>
                <w:tab w:val="left" w:pos="-2880"/>
                <w:tab w:val="left" w:pos="-162"/>
              </w:tabs>
              <w:ind w:left="0" w:firstLine="0"/>
              <w:jc w:val="center"/>
              <w:rPr>
                <w:rFonts w:ascii="Arial" w:hAnsi="Arial" w:cs="Arial"/>
                <w:b/>
                <w:color w:val="FFFFFF"/>
                <w:sz w:val="20"/>
                <w:lang w:val="en-US" w:eastAsia="en-US"/>
              </w:rPr>
            </w:pPr>
            <w:r w:rsidRPr="00862E98">
              <w:rPr>
                <w:rFonts w:ascii="Arial" w:hAnsi="Arial" w:cs="Arial"/>
                <w:b/>
                <w:color w:val="FFFFFF"/>
                <w:sz w:val="20"/>
                <w:lang w:val="en-US" w:eastAsia="en-US"/>
              </w:rPr>
              <w:t xml:space="preserve">Operation </w:t>
            </w:r>
          </w:p>
        </w:tc>
        <w:tc>
          <w:tcPr>
            <w:tcW w:w="1530" w:type="dxa"/>
            <w:shd w:val="clear" w:color="auto" w:fill="0070C0"/>
            <w:vAlign w:val="bottom"/>
            <w:hideMark/>
          </w:tcPr>
          <w:p w14:paraId="25E8B7CA" w14:textId="77777777" w:rsidR="00C858E3" w:rsidRPr="00862E98" w:rsidRDefault="00C858E3" w:rsidP="009170CB">
            <w:pPr>
              <w:pStyle w:val="BodyTextIndent"/>
              <w:tabs>
                <w:tab w:val="left" w:pos="-2880"/>
                <w:tab w:val="left" w:pos="-162"/>
              </w:tabs>
              <w:ind w:left="0" w:firstLine="0"/>
              <w:jc w:val="center"/>
              <w:rPr>
                <w:rFonts w:ascii="Arial" w:hAnsi="Arial" w:cs="Arial"/>
                <w:b/>
                <w:color w:val="FFFFFF"/>
                <w:sz w:val="20"/>
                <w:lang w:val="en-US" w:eastAsia="en-US"/>
              </w:rPr>
            </w:pPr>
            <w:r w:rsidRPr="00862E98">
              <w:rPr>
                <w:rFonts w:ascii="Arial" w:hAnsi="Arial" w:cs="Arial"/>
                <w:b/>
                <w:color w:val="FFFFFF"/>
                <w:sz w:val="20"/>
                <w:lang w:val="en-US" w:eastAsia="en-US"/>
              </w:rPr>
              <w:t xml:space="preserve">Number of Service Reps </w:t>
            </w:r>
          </w:p>
        </w:tc>
      </w:tr>
      <w:tr w:rsidR="00C858E3" w:rsidRPr="00862E98" w14:paraId="034B4FB9" w14:textId="77777777" w:rsidTr="00B37609">
        <w:trPr>
          <w:trHeight w:val="288"/>
        </w:trPr>
        <w:tc>
          <w:tcPr>
            <w:tcW w:w="3870" w:type="dxa"/>
            <w:shd w:val="clear" w:color="auto" w:fill="BDD6EE" w:themeFill="accent1" w:themeFillTint="66"/>
            <w:vAlign w:val="center"/>
          </w:tcPr>
          <w:p w14:paraId="78F3537E" w14:textId="77777777" w:rsidR="00C858E3" w:rsidRPr="00862E98" w:rsidRDefault="00C858E3" w:rsidP="009170CB">
            <w:pPr>
              <w:pStyle w:val="BodyTextIndent"/>
              <w:tabs>
                <w:tab w:val="left" w:pos="-7848"/>
                <w:tab w:val="left" w:pos="-2880"/>
              </w:tabs>
              <w:ind w:left="0"/>
              <w:rPr>
                <w:rFonts w:ascii="Arial" w:hAnsi="Arial" w:cs="Arial"/>
                <w:color w:val="000000"/>
                <w:sz w:val="20"/>
                <w:lang w:val="en-US" w:eastAsia="en-US"/>
              </w:rPr>
            </w:pPr>
          </w:p>
        </w:tc>
        <w:tc>
          <w:tcPr>
            <w:tcW w:w="1800" w:type="dxa"/>
            <w:shd w:val="clear" w:color="auto" w:fill="BDD6EE" w:themeFill="accent1" w:themeFillTint="66"/>
            <w:vAlign w:val="center"/>
          </w:tcPr>
          <w:p w14:paraId="29D70216" w14:textId="77777777" w:rsidR="00C858E3" w:rsidRPr="00862E98" w:rsidRDefault="00C858E3" w:rsidP="009170CB">
            <w:pPr>
              <w:pStyle w:val="BodyTextIndent"/>
              <w:tabs>
                <w:tab w:val="left" w:pos="-2880"/>
              </w:tabs>
              <w:ind w:left="0" w:right="-126"/>
              <w:jc w:val="center"/>
              <w:rPr>
                <w:rFonts w:ascii="Arial" w:hAnsi="Arial" w:cs="Arial"/>
                <w:color w:val="000000"/>
                <w:sz w:val="20"/>
                <w:lang w:val="en-US" w:eastAsia="en-US"/>
              </w:rPr>
            </w:pPr>
          </w:p>
        </w:tc>
        <w:tc>
          <w:tcPr>
            <w:tcW w:w="1620" w:type="dxa"/>
            <w:shd w:val="clear" w:color="auto" w:fill="BDD6EE" w:themeFill="accent1" w:themeFillTint="66"/>
            <w:vAlign w:val="center"/>
          </w:tcPr>
          <w:p w14:paraId="3877BC77" w14:textId="77777777" w:rsidR="00C858E3" w:rsidRPr="00862E98" w:rsidRDefault="00C858E3" w:rsidP="009170CB">
            <w:pPr>
              <w:pStyle w:val="BodyTextIndent"/>
              <w:tabs>
                <w:tab w:val="left" w:pos="-2880"/>
              </w:tabs>
              <w:ind w:left="0" w:right="-126"/>
              <w:jc w:val="center"/>
              <w:rPr>
                <w:rFonts w:ascii="Arial" w:hAnsi="Arial" w:cs="Arial"/>
                <w:color w:val="000000"/>
                <w:sz w:val="20"/>
                <w:lang w:val="en-US" w:eastAsia="en-US"/>
              </w:rPr>
            </w:pPr>
          </w:p>
        </w:tc>
        <w:tc>
          <w:tcPr>
            <w:tcW w:w="1530" w:type="dxa"/>
            <w:shd w:val="clear" w:color="auto" w:fill="BDD6EE" w:themeFill="accent1" w:themeFillTint="66"/>
            <w:vAlign w:val="center"/>
          </w:tcPr>
          <w:p w14:paraId="6485FD17" w14:textId="77777777" w:rsidR="00C858E3" w:rsidRPr="00862E98" w:rsidRDefault="00C858E3" w:rsidP="009170CB">
            <w:pPr>
              <w:pStyle w:val="BodyTextIndent"/>
              <w:tabs>
                <w:tab w:val="left" w:pos="-2880"/>
              </w:tabs>
              <w:ind w:left="0" w:right="-126"/>
              <w:jc w:val="center"/>
              <w:rPr>
                <w:rFonts w:ascii="Arial" w:hAnsi="Arial" w:cs="Arial"/>
                <w:color w:val="000000"/>
                <w:sz w:val="20"/>
                <w:lang w:val="en-US" w:eastAsia="en-US"/>
              </w:rPr>
            </w:pPr>
          </w:p>
        </w:tc>
      </w:tr>
      <w:tr w:rsidR="00C858E3" w:rsidRPr="00862E98" w14:paraId="5AE26D9B" w14:textId="77777777" w:rsidTr="009170CB">
        <w:trPr>
          <w:trHeight w:val="288"/>
        </w:trPr>
        <w:tc>
          <w:tcPr>
            <w:tcW w:w="3870" w:type="dxa"/>
            <w:vAlign w:val="center"/>
          </w:tcPr>
          <w:p w14:paraId="7B3E230D" w14:textId="77777777" w:rsidR="00C858E3" w:rsidRPr="00862E98" w:rsidRDefault="00C858E3" w:rsidP="009170CB">
            <w:pPr>
              <w:pStyle w:val="BodyTextIndent"/>
              <w:tabs>
                <w:tab w:val="left" w:pos="-7848"/>
                <w:tab w:val="left" w:pos="-2880"/>
              </w:tabs>
              <w:ind w:left="0"/>
              <w:rPr>
                <w:rFonts w:ascii="Arial" w:hAnsi="Arial" w:cs="Arial"/>
                <w:color w:val="000000"/>
                <w:sz w:val="20"/>
                <w:lang w:val="en-US" w:eastAsia="en-US"/>
              </w:rPr>
            </w:pPr>
          </w:p>
        </w:tc>
        <w:tc>
          <w:tcPr>
            <w:tcW w:w="1800" w:type="dxa"/>
            <w:vAlign w:val="center"/>
          </w:tcPr>
          <w:p w14:paraId="19D3A86E" w14:textId="77777777" w:rsidR="00C858E3" w:rsidRPr="00862E98" w:rsidRDefault="00C858E3" w:rsidP="009170CB">
            <w:pPr>
              <w:pStyle w:val="BodyTextIndent"/>
              <w:tabs>
                <w:tab w:val="left" w:pos="-2880"/>
              </w:tabs>
              <w:ind w:left="0" w:right="-126"/>
              <w:jc w:val="center"/>
              <w:rPr>
                <w:rFonts w:ascii="Arial" w:hAnsi="Arial" w:cs="Arial"/>
                <w:color w:val="000000"/>
                <w:sz w:val="20"/>
                <w:lang w:val="en-US" w:eastAsia="en-US"/>
              </w:rPr>
            </w:pPr>
          </w:p>
        </w:tc>
        <w:tc>
          <w:tcPr>
            <w:tcW w:w="1620" w:type="dxa"/>
            <w:vAlign w:val="center"/>
          </w:tcPr>
          <w:p w14:paraId="67F1545B" w14:textId="77777777" w:rsidR="00C858E3" w:rsidRPr="00862E98" w:rsidRDefault="00C858E3" w:rsidP="009170CB">
            <w:pPr>
              <w:pStyle w:val="BodyTextIndent"/>
              <w:tabs>
                <w:tab w:val="left" w:pos="-2880"/>
              </w:tabs>
              <w:ind w:left="0" w:right="-126"/>
              <w:jc w:val="center"/>
              <w:rPr>
                <w:rFonts w:ascii="Arial" w:hAnsi="Arial" w:cs="Arial"/>
                <w:color w:val="000000"/>
                <w:sz w:val="20"/>
                <w:lang w:val="en-US" w:eastAsia="en-US"/>
              </w:rPr>
            </w:pPr>
          </w:p>
        </w:tc>
        <w:tc>
          <w:tcPr>
            <w:tcW w:w="1530" w:type="dxa"/>
            <w:vAlign w:val="center"/>
          </w:tcPr>
          <w:p w14:paraId="303E2371" w14:textId="77777777" w:rsidR="00C858E3" w:rsidRPr="00862E98" w:rsidRDefault="00C858E3" w:rsidP="009170CB">
            <w:pPr>
              <w:pStyle w:val="BodyTextIndent"/>
              <w:tabs>
                <w:tab w:val="left" w:pos="-2880"/>
              </w:tabs>
              <w:ind w:left="0" w:right="-126"/>
              <w:jc w:val="center"/>
              <w:rPr>
                <w:rFonts w:ascii="Arial" w:hAnsi="Arial" w:cs="Arial"/>
                <w:color w:val="000000"/>
                <w:sz w:val="20"/>
                <w:lang w:val="en-US" w:eastAsia="en-US"/>
              </w:rPr>
            </w:pPr>
          </w:p>
        </w:tc>
      </w:tr>
    </w:tbl>
    <w:p w14:paraId="3B93BF0E" w14:textId="77777777" w:rsidR="00C858E3" w:rsidRPr="00862E98" w:rsidRDefault="00C858E3" w:rsidP="00C858E3">
      <w:pPr>
        <w:pStyle w:val="BodyTextIndent"/>
        <w:tabs>
          <w:tab w:val="left" w:pos="-2880"/>
        </w:tabs>
        <w:ind w:left="504"/>
        <w:rPr>
          <w:rFonts w:ascii="Arial" w:hAnsi="Arial" w:cs="Arial"/>
          <w:b/>
          <w:sz w:val="20"/>
        </w:rPr>
      </w:pPr>
    </w:p>
    <w:p w14:paraId="2E155D92" w14:textId="77777777" w:rsidR="00C858E3" w:rsidRPr="00862E98" w:rsidRDefault="00C858E3" w:rsidP="00C858E3">
      <w:pPr>
        <w:pStyle w:val="BodyTextIndent"/>
        <w:numPr>
          <w:ilvl w:val="0"/>
          <w:numId w:val="9"/>
        </w:numPr>
        <w:tabs>
          <w:tab w:val="clear" w:pos="540"/>
        </w:tabs>
        <w:jc w:val="both"/>
        <w:rPr>
          <w:rFonts w:ascii="Arial" w:hAnsi="Arial" w:cs="Arial"/>
          <w:b/>
          <w:sz w:val="20"/>
        </w:rPr>
      </w:pPr>
      <w:r w:rsidRPr="00862E98">
        <w:rPr>
          <w:rFonts w:ascii="Arial" w:hAnsi="Arial" w:cs="Arial"/>
          <w:sz w:val="20"/>
        </w:rPr>
        <w:t xml:space="preserve">What securities licenses are your </w:t>
      </w:r>
      <w:r w:rsidRPr="00862E98">
        <w:rPr>
          <w:rFonts w:ascii="Arial" w:hAnsi="Arial" w:cs="Arial"/>
          <w:sz w:val="20"/>
          <w:lang w:val="en-US"/>
        </w:rPr>
        <w:t xml:space="preserve">customer </w:t>
      </w:r>
      <w:r w:rsidRPr="00862E98">
        <w:rPr>
          <w:rFonts w:ascii="Arial" w:hAnsi="Arial" w:cs="Arial"/>
          <w:sz w:val="20"/>
        </w:rPr>
        <w:t>service center representatives required to maintain? Provide your answer in the table below.</w:t>
      </w:r>
    </w:p>
    <w:p w14:paraId="04B36995" w14:textId="77777777" w:rsidR="00C858E3" w:rsidRPr="00862E98" w:rsidRDefault="00C858E3" w:rsidP="00C858E3">
      <w:pPr>
        <w:pStyle w:val="BodyTextIndent"/>
        <w:tabs>
          <w:tab w:val="clear" w:pos="540"/>
        </w:tabs>
        <w:ind w:firstLine="0"/>
        <w:rPr>
          <w:rFonts w:ascii="Arial" w:hAnsi="Arial" w:cs="Arial"/>
          <w:b/>
          <w:sz w:val="20"/>
        </w:rPr>
      </w:pPr>
    </w:p>
    <w:tbl>
      <w:tblPr>
        <w:tblW w:w="3780" w:type="dxa"/>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70"/>
        <w:gridCol w:w="1710"/>
      </w:tblGrid>
      <w:tr w:rsidR="00C858E3" w:rsidRPr="00862E98" w14:paraId="65879FF9" w14:textId="77777777" w:rsidTr="009170CB">
        <w:trPr>
          <w:trHeight w:val="376"/>
          <w:tblHeader/>
        </w:trPr>
        <w:tc>
          <w:tcPr>
            <w:tcW w:w="2070" w:type="dxa"/>
            <w:shd w:val="clear" w:color="auto" w:fill="0070C0"/>
            <w:vAlign w:val="bottom"/>
            <w:hideMark/>
          </w:tcPr>
          <w:p w14:paraId="71E62DCD" w14:textId="77777777" w:rsidR="00C858E3" w:rsidRPr="00862E98" w:rsidRDefault="00C858E3" w:rsidP="009170CB">
            <w:pPr>
              <w:pStyle w:val="BodyTextIndent"/>
              <w:tabs>
                <w:tab w:val="clear" w:pos="540"/>
                <w:tab w:val="left" w:pos="-2880"/>
                <w:tab w:val="left" w:pos="702"/>
              </w:tabs>
              <w:ind w:left="792" w:hanging="792"/>
              <w:jc w:val="center"/>
              <w:rPr>
                <w:rFonts w:ascii="Arial" w:hAnsi="Arial" w:cs="Arial"/>
                <w:b/>
                <w:color w:val="FFFFFF"/>
                <w:sz w:val="20"/>
                <w:lang w:val="en-US" w:eastAsia="en-US"/>
              </w:rPr>
            </w:pPr>
            <w:r w:rsidRPr="00862E98">
              <w:rPr>
                <w:rFonts w:ascii="Arial" w:hAnsi="Arial" w:cs="Arial"/>
                <w:b/>
                <w:color w:val="FFFFFF"/>
                <w:sz w:val="20"/>
                <w:lang w:val="en-US" w:eastAsia="en-US"/>
              </w:rPr>
              <w:t>Licenses</w:t>
            </w:r>
          </w:p>
        </w:tc>
        <w:tc>
          <w:tcPr>
            <w:tcW w:w="1710" w:type="dxa"/>
            <w:shd w:val="clear" w:color="auto" w:fill="0070C0"/>
            <w:vAlign w:val="bottom"/>
            <w:hideMark/>
          </w:tcPr>
          <w:p w14:paraId="267805EA" w14:textId="77777777" w:rsidR="00C858E3" w:rsidRPr="00862E98" w:rsidRDefault="00C858E3" w:rsidP="009170CB">
            <w:pPr>
              <w:pStyle w:val="BodyTextIndent"/>
              <w:tabs>
                <w:tab w:val="left" w:pos="-2880"/>
              </w:tabs>
              <w:ind w:left="0" w:firstLine="0"/>
              <w:jc w:val="center"/>
              <w:rPr>
                <w:rFonts w:ascii="Arial" w:hAnsi="Arial" w:cs="Arial"/>
                <w:b/>
                <w:color w:val="FFFFFF"/>
                <w:sz w:val="20"/>
                <w:lang w:val="en-US" w:eastAsia="en-US"/>
              </w:rPr>
            </w:pPr>
            <w:r w:rsidRPr="00862E98">
              <w:rPr>
                <w:rFonts w:ascii="Arial" w:hAnsi="Arial" w:cs="Arial"/>
                <w:b/>
                <w:color w:val="FFFFFF"/>
                <w:sz w:val="20"/>
                <w:lang w:val="en-US" w:eastAsia="en-US"/>
              </w:rPr>
              <w:t>Yes/No</w:t>
            </w:r>
          </w:p>
        </w:tc>
      </w:tr>
      <w:tr w:rsidR="00C858E3" w:rsidRPr="00862E98" w14:paraId="118BE36A" w14:textId="77777777" w:rsidTr="00B37609">
        <w:trPr>
          <w:trHeight w:val="288"/>
        </w:trPr>
        <w:tc>
          <w:tcPr>
            <w:tcW w:w="2070" w:type="dxa"/>
            <w:shd w:val="clear" w:color="auto" w:fill="BDD6EE" w:themeFill="accent1" w:themeFillTint="66"/>
            <w:vAlign w:val="center"/>
            <w:hideMark/>
          </w:tcPr>
          <w:p w14:paraId="1F10F59E" w14:textId="77777777" w:rsidR="00C858E3" w:rsidRPr="00862E98" w:rsidRDefault="00C858E3" w:rsidP="009170CB">
            <w:pPr>
              <w:pStyle w:val="BodyTextIndent"/>
              <w:tabs>
                <w:tab w:val="left" w:pos="-7848"/>
                <w:tab w:val="left" w:pos="-2880"/>
              </w:tabs>
              <w:ind w:left="522"/>
              <w:jc w:val="right"/>
              <w:rPr>
                <w:rFonts w:ascii="Arial" w:hAnsi="Arial" w:cs="Arial"/>
                <w:color w:val="000000"/>
                <w:sz w:val="20"/>
                <w:lang w:val="en-US" w:eastAsia="en-US"/>
              </w:rPr>
            </w:pPr>
            <w:r w:rsidRPr="00862E98">
              <w:rPr>
                <w:rFonts w:ascii="Arial" w:hAnsi="Arial" w:cs="Arial"/>
                <w:color w:val="000000"/>
                <w:sz w:val="20"/>
                <w:lang w:val="en-US" w:eastAsia="en-US"/>
              </w:rPr>
              <w:t>Series 6:</w:t>
            </w:r>
          </w:p>
        </w:tc>
        <w:tc>
          <w:tcPr>
            <w:tcW w:w="1710" w:type="dxa"/>
            <w:shd w:val="clear" w:color="auto" w:fill="BDD6EE" w:themeFill="accent1" w:themeFillTint="66"/>
            <w:vAlign w:val="center"/>
          </w:tcPr>
          <w:p w14:paraId="68AB5FED" w14:textId="77777777" w:rsidR="00C858E3" w:rsidRPr="00862E98" w:rsidRDefault="00C858E3" w:rsidP="009170CB">
            <w:pPr>
              <w:pStyle w:val="BodyTextIndent"/>
              <w:tabs>
                <w:tab w:val="left" w:pos="-2880"/>
              </w:tabs>
              <w:ind w:left="0" w:right="-126"/>
              <w:jc w:val="center"/>
              <w:rPr>
                <w:rFonts w:ascii="Arial" w:hAnsi="Arial" w:cs="Arial"/>
                <w:color w:val="000000"/>
                <w:sz w:val="20"/>
                <w:lang w:val="en-US" w:eastAsia="en-US"/>
              </w:rPr>
            </w:pPr>
          </w:p>
        </w:tc>
      </w:tr>
      <w:tr w:rsidR="00C858E3" w:rsidRPr="00862E98" w14:paraId="084A76FC" w14:textId="77777777" w:rsidTr="009170CB">
        <w:trPr>
          <w:trHeight w:val="288"/>
        </w:trPr>
        <w:tc>
          <w:tcPr>
            <w:tcW w:w="2070" w:type="dxa"/>
            <w:vAlign w:val="center"/>
            <w:hideMark/>
          </w:tcPr>
          <w:p w14:paraId="3EA00498" w14:textId="77777777" w:rsidR="00C858E3" w:rsidRPr="00862E98" w:rsidRDefault="00C858E3" w:rsidP="009170CB">
            <w:pPr>
              <w:pStyle w:val="BodyTextIndent"/>
              <w:tabs>
                <w:tab w:val="left" w:pos="-7848"/>
                <w:tab w:val="left" w:pos="-2880"/>
              </w:tabs>
              <w:ind w:left="522"/>
              <w:jc w:val="right"/>
              <w:rPr>
                <w:rFonts w:ascii="Arial" w:hAnsi="Arial" w:cs="Arial"/>
                <w:color w:val="000000"/>
                <w:sz w:val="20"/>
                <w:lang w:val="en-US" w:eastAsia="en-US"/>
              </w:rPr>
            </w:pPr>
            <w:r w:rsidRPr="00862E98">
              <w:rPr>
                <w:rFonts w:ascii="Arial" w:hAnsi="Arial" w:cs="Arial"/>
                <w:color w:val="000000"/>
                <w:sz w:val="20"/>
                <w:lang w:val="en-US" w:eastAsia="en-US"/>
              </w:rPr>
              <w:t>Series 7:</w:t>
            </w:r>
          </w:p>
        </w:tc>
        <w:tc>
          <w:tcPr>
            <w:tcW w:w="1710" w:type="dxa"/>
            <w:vAlign w:val="center"/>
          </w:tcPr>
          <w:p w14:paraId="1BDCFFB5" w14:textId="77777777" w:rsidR="00C858E3" w:rsidRPr="00862E98" w:rsidRDefault="00C858E3" w:rsidP="009170CB">
            <w:pPr>
              <w:pStyle w:val="BodyTextIndent"/>
              <w:tabs>
                <w:tab w:val="left" w:pos="-2880"/>
              </w:tabs>
              <w:ind w:left="0" w:right="-126"/>
              <w:jc w:val="center"/>
              <w:rPr>
                <w:rFonts w:ascii="Arial" w:hAnsi="Arial" w:cs="Arial"/>
                <w:color w:val="000000"/>
                <w:sz w:val="20"/>
                <w:lang w:val="en-US" w:eastAsia="en-US"/>
              </w:rPr>
            </w:pPr>
          </w:p>
        </w:tc>
      </w:tr>
      <w:tr w:rsidR="00C858E3" w:rsidRPr="00862E98" w14:paraId="039BC4C9" w14:textId="77777777" w:rsidTr="00B37609">
        <w:trPr>
          <w:trHeight w:val="288"/>
        </w:trPr>
        <w:tc>
          <w:tcPr>
            <w:tcW w:w="2070" w:type="dxa"/>
            <w:shd w:val="clear" w:color="auto" w:fill="BDD6EE" w:themeFill="accent1" w:themeFillTint="66"/>
            <w:vAlign w:val="center"/>
            <w:hideMark/>
          </w:tcPr>
          <w:p w14:paraId="2BC345D0" w14:textId="77777777" w:rsidR="00C858E3" w:rsidRPr="00862E98" w:rsidRDefault="00C858E3" w:rsidP="009170CB">
            <w:pPr>
              <w:pStyle w:val="BodyTextIndent"/>
              <w:tabs>
                <w:tab w:val="left" w:pos="-7848"/>
                <w:tab w:val="left" w:pos="-2880"/>
              </w:tabs>
              <w:ind w:left="522"/>
              <w:jc w:val="right"/>
              <w:rPr>
                <w:rFonts w:ascii="Arial" w:hAnsi="Arial" w:cs="Arial"/>
                <w:color w:val="000000"/>
                <w:sz w:val="20"/>
                <w:lang w:val="en-US" w:eastAsia="en-US"/>
              </w:rPr>
            </w:pPr>
            <w:r w:rsidRPr="00862E98">
              <w:rPr>
                <w:rFonts w:ascii="Arial" w:hAnsi="Arial" w:cs="Arial"/>
                <w:color w:val="000000"/>
                <w:sz w:val="20"/>
                <w:lang w:val="en-US" w:eastAsia="en-US"/>
              </w:rPr>
              <w:t>Series 63:</w:t>
            </w:r>
          </w:p>
        </w:tc>
        <w:tc>
          <w:tcPr>
            <w:tcW w:w="1710" w:type="dxa"/>
            <w:shd w:val="clear" w:color="auto" w:fill="BDD6EE" w:themeFill="accent1" w:themeFillTint="66"/>
            <w:vAlign w:val="center"/>
          </w:tcPr>
          <w:p w14:paraId="7D5A131A" w14:textId="77777777" w:rsidR="00C858E3" w:rsidRPr="00862E98" w:rsidRDefault="00C858E3" w:rsidP="009170CB">
            <w:pPr>
              <w:pStyle w:val="BodyTextIndent"/>
              <w:tabs>
                <w:tab w:val="left" w:pos="-2880"/>
              </w:tabs>
              <w:ind w:left="0" w:right="-126"/>
              <w:jc w:val="center"/>
              <w:rPr>
                <w:rFonts w:ascii="Arial" w:hAnsi="Arial" w:cs="Arial"/>
                <w:color w:val="000000"/>
                <w:sz w:val="20"/>
                <w:lang w:val="en-US" w:eastAsia="en-US"/>
              </w:rPr>
            </w:pPr>
          </w:p>
        </w:tc>
      </w:tr>
      <w:tr w:rsidR="00C858E3" w:rsidRPr="00862E98" w14:paraId="172BD956" w14:textId="77777777" w:rsidTr="009170CB">
        <w:trPr>
          <w:trHeight w:val="288"/>
        </w:trPr>
        <w:tc>
          <w:tcPr>
            <w:tcW w:w="2070" w:type="dxa"/>
            <w:vAlign w:val="center"/>
            <w:hideMark/>
          </w:tcPr>
          <w:p w14:paraId="09D8FBB6" w14:textId="77777777" w:rsidR="00C858E3" w:rsidRPr="00862E98" w:rsidRDefault="00C858E3" w:rsidP="009170CB">
            <w:pPr>
              <w:pStyle w:val="BodyTextIndent"/>
              <w:tabs>
                <w:tab w:val="left" w:pos="-7848"/>
                <w:tab w:val="left" w:pos="-2880"/>
              </w:tabs>
              <w:ind w:left="522"/>
              <w:jc w:val="right"/>
              <w:rPr>
                <w:rFonts w:ascii="Arial" w:hAnsi="Arial" w:cs="Arial"/>
                <w:color w:val="000000"/>
                <w:sz w:val="20"/>
                <w:lang w:val="en-US" w:eastAsia="en-US"/>
              </w:rPr>
            </w:pPr>
            <w:r w:rsidRPr="00862E98">
              <w:rPr>
                <w:rFonts w:ascii="Arial" w:hAnsi="Arial" w:cs="Arial"/>
                <w:color w:val="000000"/>
                <w:sz w:val="20"/>
                <w:lang w:val="en-US" w:eastAsia="en-US"/>
              </w:rPr>
              <w:t>Series 65:</w:t>
            </w:r>
          </w:p>
        </w:tc>
        <w:tc>
          <w:tcPr>
            <w:tcW w:w="1710" w:type="dxa"/>
            <w:vAlign w:val="center"/>
          </w:tcPr>
          <w:p w14:paraId="643D1A6E" w14:textId="77777777" w:rsidR="00C858E3" w:rsidRPr="00862E98" w:rsidRDefault="00C858E3" w:rsidP="009170CB">
            <w:pPr>
              <w:pStyle w:val="BodyTextIndent"/>
              <w:tabs>
                <w:tab w:val="left" w:pos="-2880"/>
              </w:tabs>
              <w:ind w:left="0" w:right="-126"/>
              <w:jc w:val="center"/>
              <w:rPr>
                <w:rFonts w:ascii="Arial" w:hAnsi="Arial" w:cs="Arial"/>
                <w:color w:val="000000"/>
                <w:sz w:val="20"/>
                <w:lang w:val="en-US" w:eastAsia="en-US"/>
              </w:rPr>
            </w:pPr>
          </w:p>
        </w:tc>
      </w:tr>
      <w:tr w:rsidR="00C858E3" w:rsidRPr="00862E98" w14:paraId="4BD89A0D" w14:textId="77777777" w:rsidTr="00B37609">
        <w:trPr>
          <w:trHeight w:val="288"/>
        </w:trPr>
        <w:tc>
          <w:tcPr>
            <w:tcW w:w="2070" w:type="dxa"/>
            <w:shd w:val="clear" w:color="auto" w:fill="BDD6EE" w:themeFill="accent1" w:themeFillTint="66"/>
            <w:vAlign w:val="center"/>
            <w:hideMark/>
          </w:tcPr>
          <w:p w14:paraId="083D76E3" w14:textId="77777777" w:rsidR="00C858E3" w:rsidRPr="00862E98" w:rsidRDefault="00C858E3" w:rsidP="009170CB">
            <w:pPr>
              <w:pStyle w:val="BodyTextIndent"/>
              <w:tabs>
                <w:tab w:val="left" w:pos="-7848"/>
                <w:tab w:val="left" w:pos="-2880"/>
              </w:tabs>
              <w:ind w:left="522"/>
              <w:jc w:val="right"/>
              <w:rPr>
                <w:rFonts w:ascii="Arial" w:hAnsi="Arial" w:cs="Arial"/>
                <w:color w:val="000000"/>
                <w:sz w:val="20"/>
                <w:lang w:val="en-US" w:eastAsia="en-US"/>
              </w:rPr>
            </w:pPr>
            <w:r w:rsidRPr="00862E98">
              <w:rPr>
                <w:rFonts w:ascii="Arial" w:hAnsi="Arial" w:cs="Arial"/>
                <w:color w:val="000000"/>
                <w:sz w:val="20"/>
                <w:lang w:val="en-US" w:eastAsia="en-US"/>
              </w:rPr>
              <w:t>Series 66:</w:t>
            </w:r>
          </w:p>
        </w:tc>
        <w:tc>
          <w:tcPr>
            <w:tcW w:w="1710" w:type="dxa"/>
            <w:shd w:val="clear" w:color="auto" w:fill="BDD6EE" w:themeFill="accent1" w:themeFillTint="66"/>
            <w:vAlign w:val="center"/>
          </w:tcPr>
          <w:p w14:paraId="3906903F" w14:textId="77777777" w:rsidR="00C858E3" w:rsidRPr="00862E98" w:rsidRDefault="00C858E3" w:rsidP="009170CB">
            <w:pPr>
              <w:pStyle w:val="BodyTextIndent"/>
              <w:tabs>
                <w:tab w:val="left" w:pos="-2880"/>
              </w:tabs>
              <w:ind w:left="0" w:right="-126"/>
              <w:jc w:val="center"/>
              <w:rPr>
                <w:rFonts w:ascii="Arial" w:hAnsi="Arial" w:cs="Arial"/>
                <w:color w:val="000000"/>
                <w:sz w:val="20"/>
                <w:lang w:val="en-US" w:eastAsia="en-US"/>
              </w:rPr>
            </w:pPr>
          </w:p>
        </w:tc>
      </w:tr>
      <w:tr w:rsidR="00C858E3" w:rsidRPr="00862E98" w14:paraId="2BE8BF69" w14:textId="77777777" w:rsidTr="009170CB">
        <w:trPr>
          <w:trHeight w:val="288"/>
        </w:trPr>
        <w:tc>
          <w:tcPr>
            <w:tcW w:w="2070" w:type="dxa"/>
            <w:vAlign w:val="center"/>
            <w:hideMark/>
          </w:tcPr>
          <w:p w14:paraId="4F9AC468" w14:textId="77777777" w:rsidR="00C858E3" w:rsidRPr="00862E98" w:rsidRDefault="00C858E3" w:rsidP="009170CB">
            <w:pPr>
              <w:pStyle w:val="BodyTextIndent"/>
              <w:tabs>
                <w:tab w:val="left" w:pos="-7848"/>
                <w:tab w:val="left" w:pos="-2880"/>
              </w:tabs>
              <w:ind w:left="522"/>
              <w:jc w:val="right"/>
              <w:rPr>
                <w:rFonts w:ascii="Arial" w:hAnsi="Arial" w:cs="Arial"/>
                <w:color w:val="000000"/>
                <w:sz w:val="20"/>
                <w:lang w:val="en-US" w:eastAsia="en-US"/>
              </w:rPr>
            </w:pPr>
            <w:r w:rsidRPr="00862E98">
              <w:rPr>
                <w:rFonts w:ascii="Arial" w:hAnsi="Arial" w:cs="Arial"/>
                <w:color w:val="000000"/>
                <w:sz w:val="20"/>
                <w:lang w:val="en-US" w:eastAsia="en-US"/>
              </w:rPr>
              <w:t>Insurance:</w:t>
            </w:r>
          </w:p>
        </w:tc>
        <w:tc>
          <w:tcPr>
            <w:tcW w:w="1710" w:type="dxa"/>
            <w:vAlign w:val="center"/>
          </w:tcPr>
          <w:p w14:paraId="7F6DA1E5" w14:textId="77777777" w:rsidR="00C858E3" w:rsidRPr="00862E98" w:rsidRDefault="00C858E3" w:rsidP="009170CB">
            <w:pPr>
              <w:pStyle w:val="BodyTextIndent"/>
              <w:tabs>
                <w:tab w:val="left" w:pos="-2880"/>
              </w:tabs>
              <w:ind w:left="0" w:right="-126"/>
              <w:jc w:val="center"/>
              <w:rPr>
                <w:rFonts w:ascii="Arial" w:hAnsi="Arial" w:cs="Arial"/>
                <w:color w:val="000000"/>
                <w:sz w:val="20"/>
                <w:lang w:val="en-US" w:eastAsia="en-US"/>
              </w:rPr>
            </w:pPr>
          </w:p>
        </w:tc>
      </w:tr>
      <w:tr w:rsidR="00C858E3" w:rsidRPr="00862E98" w14:paraId="46DEECE9" w14:textId="77777777" w:rsidTr="00B37609">
        <w:trPr>
          <w:trHeight w:val="288"/>
        </w:trPr>
        <w:tc>
          <w:tcPr>
            <w:tcW w:w="2070" w:type="dxa"/>
            <w:shd w:val="clear" w:color="auto" w:fill="BDD6EE" w:themeFill="accent1" w:themeFillTint="66"/>
            <w:vAlign w:val="center"/>
            <w:hideMark/>
          </w:tcPr>
          <w:p w14:paraId="1B03E44E" w14:textId="77777777" w:rsidR="00C858E3" w:rsidRPr="00862E98" w:rsidRDefault="00C858E3" w:rsidP="009170CB">
            <w:pPr>
              <w:pStyle w:val="BodyTextIndent"/>
              <w:tabs>
                <w:tab w:val="left" w:pos="-7848"/>
                <w:tab w:val="left" w:pos="-2880"/>
              </w:tabs>
              <w:ind w:left="522"/>
              <w:jc w:val="right"/>
              <w:rPr>
                <w:rFonts w:ascii="Arial" w:hAnsi="Arial" w:cs="Arial"/>
                <w:color w:val="000000"/>
                <w:sz w:val="20"/>
                <w:lang w:val="en-US" w:eastAsia="en-US"/>
              </w:rPr>
            </w:pPr>
            <w:r w:rsidRPr="00862E98">
              <w:rPr>
                <w:rFonts w:ascii="Arial" w:hAnsi="Arial" w:cs="Arial"/>
                <w:color w:val="000000"/>
                <w:sz w:val="20"/>
                <w:lang w:val="en-US" w:eastAsia="en-US"/>
              </w:rPr>
              <w:t>Others (List):</w:t>
            </w:r>
          </w:p>
        </w:tc>
        <w:tc>
          <w:tcPr>
            <w:tcW w:w="1710" w:type="dxa"/>
            <w:shd w:val="clear" w:color="auto" w:fill="BDD6EE" w:themeFill="accent1" w:themeFillTint="66"/>
            <w:vAlign w:val="center"/>
          </w:tcPr>
          <w:p w14:paraId="7F5A50E9" w14:textId="77777777" w:rsidR="00C858E3" w:rsidRPr="00862E98" w:rsidRDefault="00C858E3" w:rsidP="009170CB">
            <w:pPr>
              <w:pStyle w:val="BodyTextIndent"/>
              <w:tabs>
                <w:tab w:val="left" w:pos="-2880"/>
              </w:tabs>
              <w:ind w:left="0" w:right="-126"/>
              <w:jc w:val="center"/>
              <w:rPr>
                <w:rFonts w:ascii="Arial" w:hAnsi="Arial" w:cs="Arial"/>
                <w:color w:val="000000"/>
                <w:sz w:val="20"/>
                <w:lang w:val="en-US" w:eastAsia="en-US"/>
              </w:rPr>
            </w:pPr>
          </w:p>
        </w:tc>
      </w:tr>
    </w:tbl>
    <w:p w14:paraId="713380A1" w14:textId="77777777" w:rsidR="00C858E3" w:rsidRPr="00862E98" w:rsidRDefault="00C858E3" w:rsidP="00C858E3">
      <w:pPr>
        <w:pStyle w:val="BodyTextIndent"/>
        <w:tabs>
          <w:tab w:val="left" w:pos="-2880"/>
        </w:tabs>
        <w:ind w:left="504"/>
        <w:rPr>
          <w:rFonts w:ascii="Arial" w:hAnsi="Arial" w:cs="Arial"/>
          <w:b/>
          <w:sz w:val="20"/>
        </w:rPr>
      </w:pPr>
    </w:p>
    <w:p w14:paraId="5FDAA675" w14:textId="77777777" w:rsidR="00C858E3" w:rsidRPr="00862E98" w:rsidRDefault="00C858E3" w:rsidP="00C858E3">
      <w:pPr>
        <w:pStyle w:val="BodyTextIndent"/>
        <w:numPr>
          <w:ilvl w:val="0"/>
          <w:numId w:val="9"/>
        </w:numPr>
        <w:tabs>
          <w:tab w:val="clear" w:pos="540"/>
          <w:tab w:val="left" w:pos="-6840"/>
        </w:tabs>
        <w:rPr>
          <w:rFonts w:ascii="Arial" w:hAnsi="Arial" w:cs="Arial"/>
          <w:b/>
          <w:sz w:val="20"/>
        </w:rPr>
      </w:pPr>
      <w:r w:rsidRPr="00862E98">
        <w:rPr>
          <w:rFonts w:ascii="Arial" w:hAnsi="Arial" w:cs="Arial"/>
          <w:sz w:val="20"/>
        </w:rPr>
        <w:t>Complete the following table regarding your call center and website:</w:t>
      </w:r>
    </w:p>
    <w:p w14:paraId="6230CE03" w14:textId="77777777" w:rsidR="00C858E3" w:rsidRPr="00862E98" w:rsidRDefault="00C858E3" w:rsidP="00C858E3">
      <w:pPr>
        <w:pStyle w:val="BodyTextIndent"/>
        <w:ind w:left="504" w:firstLine="0"/>
        <w:rPr>
          <w:rFonts w:ascii="Arial" w:hAnsi="Arial" w:cs="Arial"/>
          <w:b/>
          <w:sz w:val="20"/>
          <w:lang w:val="en-US"/>
        </w:rPr>
      </w:pPr>
    </w:p>
    <w:tbl>
      <w:tblPr>
        <w:tblW w:w="735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1597"/>
        <w:gridCol w:w="990"/>
        <w:gridCol w:w="1170"/>
      </w:tblGrid>
      <w:tr w:rsidR="00C858E3" w:rsidRPr="00862E98" w14:paraId="37EF556D" w14:textId="77777777" w:rsidTr="00862E98">
        <w:trPr>
          <w:trHeight w:val="395"/>
          <w:tblHeader/>
        </w:trPr>
        <w:tc>
          <w:tcPr>
            <w:tcW w:w="3600" w:type="dxa"/>
            <w:tcBorders>
              <w:top w:val="single" w:sz="4" w:space="0" w:color="auto"/>
              <w:left w:val="single" w:sz="4" w:space="0" w:color="auto"/>
              <w:bottom w:val="single" w:sz="4" w:space="0" w:color="auto"/>
              <w:right w:val="single" w:sz="4" w:space="0" w:color="auto"/>
            </w:tcBorders>
            <w:shd w:val="clear" w:color="auto" w:fill="0070C0"/>
          </w:tcPr>
          <w:p w14:paraId="055C3E6E" w14:textId="77777777" w:rsidR="00C858E3" w:rsidRPr="00862E98" w:rsidRDefault="00C858E3" w:rsidP="009170CB">
            <w:pPr>
              <w:pStyle w:val="ListParagraph"/>
              <w:spacing w:after="0" w:line="240" w:lineRule="auto"/>
              <w:ind w:left="360" w:hanging="360"/>
              <w:jc w:val="center"/>
              <w:rPr>
                <w:rFonts w:ascii="Arial" w:hAnsi="Arial" w:cs="Arial"/>
                <w:b/>
                <w:color w:val="FFFFFF"/>
                <w:sz w:val="20"/>
                <w:szCs w:val="20"/>
                <w:lang w:val="en-US" w:eastAsia="en-US"/>
              </w:rPr>
            </w:pPr>
          </w:p>
        </w:tc>
        <w:tc>
          <w:tcPr>
            <w:tcW w:w="159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ED3C6AC" w14:textId="3C99F9ED" w:rsidR="00C858E3" w:rsidRPr="00C10836" w:rsidRDefault="00862E98" w:rsidP="009170CB">
            <w:pPr>
              <w:pStyle w:val="ListParagraph"/>
              <w:spacing w:after="0" w:line="240" w:lineRule="auto"/>
              <w:ind w:left="360" w:hanging="360"/>
              <w:jc w:val="center"/>
              <w:rPr>
                <w:rFonts w:ascii="Arial" w:hAnsi="Arial" w:cs="Arial"/>
                <w:b/>
                <w:color w:val="FFFFFF" w:themeColor="background1"/>
                <w:sz w:val="20"/>
                <w:szCs w:val="20"/>
                <w:lang w:val="en-US"/>
              </w:rPr>
            </w:pPr>
            <w:r w:rsidRPr="00C10836">
              <w:rPr>
                <w:rFonts w:ascii="Arial" w:hAnsi="Arial" w:cs="Arial"/>
                <w:b/>
                <w:color w:val="FFFFFF" w:themeColor="background1"/>
                <w:sz w:val="20"/>
                <w:szCs w:val="20"/>
                <w:lang w:val="en-US"/>
              </w:rPr>
              <w:t>YTD 6/30/</w:t>
            </w:r>
            <w:r w:rsidR="00470F73" w:rsidRPr="00C10836">
              <w:rPr>
                <w:rFonts w:ascii="Arial" w:hAnsi="Arial" w:cs="Arial"/>
                <w:b/>
                <w:color w:val="FFFFFF" w:themeColor="background1"/>
                <w:sz w:val="20"/>
                <w:szCs w:val="20"/>
                <w:lang w:val="en-US"/>
              </w:rPr>
              <w:t>20</w:t>
            </w:r>
            <w:r w:rsidRPr="00C10836">
              <w:rPr>
                <w:rFonts w:ascii="Arial" w:hAnsi="Arial" w:cs="Arial"/>
                <w:b/>
                <w:color w:val="FFFFFF" w:themeColor="background1"/>
                <w:sz w:val="20"/>
                <w:szCs w:val="20"/>
                <w:lang w:val="en-US"/>
              </w:rPr>
              <w:t>20</w:t>
            </w:r>
          </w:p>
        </w:tc>
        <w:tc>
          <w:tcPr>
            <w:tcW w:w="99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D797D9D" w14:textId="145C2D3F" w:rsidR="00C858E3" w:rsidRPr="00C10836" w:rsidRDefault="00470F73" w:rsidP="009170CB">
            <w:pPr>
              <w:pStyle w:val="ListParagraph"/>
              <w:spacing w:after="0" w:line="240" w:lineRule="auto"/>
              <w:ind w:left="360" w:hanging="360"/>
              <w:jc w:val="center"/>
              <w:rPr>
                <w:rFonts w:ascii="Arial" w:hAnsi="Arial" w:cs="Arial"/>
                <w:b/>
                <w:color w:val="FFFFFF" w:themeColor="background1"/>
                <w:sz w:val="20"/>
                <w:szCs w:val="20"/>
                <w:lang w:val="en-US"/>
              </w:rPr>
            </w:pPr>
            <w:r w:rsidRPr="00C10836">
              <w:rPr>
                <w:rFonts w:ascii="Arial" w:hAnsi="Arial" w:cs="Arial"/>
                <w:b/>
                <w:color w:val="FFFFFF" w:themeColor="background1"/>
                <w:sz w:val="20"/>
                <w:szCs w:val="20"/>
                <w:lang w:val="en-US"/>
              </w:rPr>
              <w:t>201</w:t>
            </w:r>
            <w:r w:rsidR="00862E98" w:rsidRPr="00C10836">
              <w:rPr>
                <w:rFonts w:ascii="Arial" w:hAnsi="Arial" w:cs="Arial"/>
                <w:b/>
                <w:color w:val="FFFFFF" w:themeColor="background1"/>
                <w:sz w:val="20"/>
                <w:szCs w:val="20"/>
                <w:lang w:val="en-US"/>
              </w:rPr>
              <w:t>9</w:t>
            </w:r>
          </w:p>
        </w:tc>
        <w:tc>
          <w:tcPr>
            <w:tcW w:w="117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8D4D4AB" w14:textId="6BCB883E" w:rsidR="00C858E3" w:rsidRPr="00C10836" w:rsidRDefault="003C6B7E" w:rsidP="009170CB">
            <w:pPr>
              <w:pStyle w:val="ListParagraph"/>
              <w:spacing w:after="0" w:line="240" w:lineRule="auto"/>
              <w:ind w:left="360" w:hanging="360"/>
              <w:jc w:val="center"/>
              <w:rPr>
                <w:rFonts w:ascii="Arial" w:hAnsi="Arial" w:cs="Arial"/>
                <w:b/>
                <w:color w:val="FFFFFF" w:themeColor="background1"/>
                <w:sz w:val="20"/>
                <w:szCs w:val="20"/>
                <w:lang w:val="en-US"/>
              </w:rPr>
            </w:pPr>
            <w:r w:rsidRPr="00C10836">
              <w:rPr>
                <w:rFonts w:ascii="Arial" w:hAnsi="Arial" w:cs="Arial"/>
                <w:b/>
                <w:color w:val="FFFFFF" w:themeColor="background1"/>
                <w:sz w:val="20"/>
                <w:szCs w:val="20"/>
                <w:lang w:val="en-US"/>
              </w:rPr>
              <w:t>201</w:t>
            </w:r>
            <w:r w:rsidR="00862E98" w:rsidRPr="00C10836">
              <w:rPr>
                <w:rFonts w:ascii="Arial" w:hAnsi="Arial" w:cs="Arial"/>
                <w:b/>
                <w:color w:val="FFFFFF" w:themeColor="background1"/>
                <w:sz w:val="20"/>
                <w:szCs w:val="20"/>
                <w:lang w:val="en-US"/>
              </w:rPr>
              <w:t>8</w:t>
            </w:r>
          </w:p>
        </w:tc>
      </w:tr>
      <w:tr w:rsidR="00C858E3" w:rsidRPr="00862E98" w14:paraId="19ACD55D" w14:textId="77777777" w:rsidTr="00862E98">
        <w:trPr>
          <w:trHeight w:val="288"/>
        </w:trPr>
        <w:tc>
          <w:tcPr>
            <w:tcW w:w="36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ACFE00" w14:textId="77777777" w:rsidR="00C858E3" w:rsidRPr="00862E98" w:rsidRDefault="00C858E3" w:rsidP="009170CB">
            <w:pPr>
              <w:pStyle w:val="ListParagraph"/>
              <w:spacing w:after="0" w:line="240" w:lineRule="auto"/>
              <w:ind w:left="0"/>
              <w:jc w:val="right"/>
              <w:rPr>
                <w:rFonts w:ascii="Arial" w:hAnsi="Arial" w:cs="Arial"/>
                <w:sz w:val="20"/>
                <w:szCs w:val="20"/>
                <w:lang w:val="en-US" w:eastAsia="en-US"/>
              </w:rPr>
            </w:pPr>
            <w:r w:rsidRPr="00862E98">
              <w:rPr>
                <w:rFonts w:ascii="Arial" w:hAnsi="Arial" w:cs="Arial"/>
                <w:sz w:val="20"/>
                <w:szCs w:val="20"/>
                <w:lang w:val="en-US" w:eastAsia="en-US"/>
              </w:rPr>
              <w:t>Average call response time (</w:t>
            </w:r>
            <w:proofErr w:type="spellStart"/>
            <w:r w:rsidRPr="00862E98">
              <w:rPr>
                <w:rFonts w:ascii="Arial" w:hAnsi="Arial" w:cs="Arial"/>
                <w:sz w:val="20"/>
                <w:szCs w:val="20"/>
                <w:lang w:val="en-US" w:eastAsia="en-US"/>
              </w:rPr>
              <w:t>min:sec</w:t>
            </w:r>
            <w:proofErr w:type="spellEnd"/>
            <w:r w:rsidRPr="00862E98">
              <w:rPr>
                <w:rFonts w:ascii="Arial" w:hAnsi="Arial" w:cs="Arial"/>
                <w:sz w:val="20"/>
                <w:szCs w:val="20"/>
                <w:lang w:val="en-US" w:eastAsia="en-US"/>
              </w:rPr>
              <w:t>):</w:t>
            </w:r>
          </w:p>
        </w:tc>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E994A2C"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9BF63B5"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E60FBE8"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r>
      <w:tr w:rsidR="00C858E3" w:rsidRPr="00862E98" w14:paraId="759C35C7" w14:textId="77777777" w:rsidTr="00862E98">
        <w:trPr>
          <w:trHeight w:val="288"/>
        </w:trPr>
        <w:tc>
          <w:tcPr>
            <w:tcW w:w="3600" w:type="dxa"/>
            <w:tcBorders>
              <w:top w:val="single" w:sz="4" w:space="0" w:color="auto"/>
              <w:left w:val="single" w:sz="4" w:space="0" w:color="auto"/>
              <w:bottom w:val="single" w:sz="4" w:space="0" w:color="auto"/>
              <w:right w:val="single" w:sz="4" w:space="0" w:color="auto"/>
            </w:tcBorders>
            <w:vAlign w:val="center"/>
          </w:tcPr>
          <w:p w14:paraId="168221C9" w14:textId="77777777" w:rsidR="00C858E3" w:rsidRPr="00862E98" w:rsidRDefault="00C858E3" w:rsidP="009170CB">
            <w:pPr>
              <w:pStyle w:val="ListParagraph"/>
              <w:spacing w:after="0" w:line="240" w:lineRule="auto"/>
              <w:ind w:left="360" w:hanging="360"/>
              <w:jc w:val="right"/>
              <w:rPr>
                <w:rFonts w:ascii="Arial" w:hAnsi="Arial" w:cs="Arial"/>
                <w:sz w:val="20"/>
                <w:szCs w:val="20"/>
                <w:lang w:val="en-US" w:eastAsia="en-US"/>
              </w:rPr>
            </w:pPr>
            <w:r w:rsidRPr="00862E98">
              <w:rPr>
                <w:rFonts w:ascii="Arial" w:hAnsi="Arial" w:cs="Arial"/>
                <w:sz w:val="20"/>
                <w:szCs w:val="20"/>
                <w:lang w:val="en-US" w:eastAsia="en-US"/>
              </w:rPr>
              <w:t>Average length of calls (</w:t>
            </w:r>
            <w:proofErr w:type="spellStart"/>
            <w:r w:rsidRPr="00862E98">
              <w:rPr>
                <w:rFonts w:ascii="Arial" w:hAnsi="Arial" w:cs="Arial"/>
                <w:sz w:val="20"/>
                <w:szCs w:val="20"/>
                <w:lang w:val="en-US" w:eastAsia="en-US"/>
              </w:rPr>
              <w:t>min:sec</w:t>
            </w:r>
            <w:proofErr w:type="spellEnd"/>
            <w:r w:rsidRPr="00862E98">
              <w:rPr>
                <w:rFonts w:ascii="Arial" w:hAnsi="Arial" w:cs="Arial"/>
                <w:sz w:val="20"/>
                <w:szCs w:val="20"/>
                <w:lang w:val="en-US" w:eastAsia="en-US"/>
              </w:rPr>
              <w:t>):</w:t>
            </w:r>
          </w:p>
        </w:tc>
        <w:tc>
          <w:tcPr>
            <w:tcW w:w="1597" w:type="dxa"/>
            <w:tcBorders>
              <w:top w:val="single" w:sz="4" w:space="0" w:color="auto"/>
              <w:left w:val="single" w:sz="4" w:space="0" w:color="auto"/>
              <w:bottom w:val="single" w:sz="4" w:space="0" w:color="auto"/>
              <w:right w:val="single" w:sz="4" w:space="0" w:color="auto"/>
            </w:tcBorders>
            <w:vAlign w:val="center"/>
          </w:tcPr>
          <w:p w14:paraId="1956DD0F"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vAlign w:val="center"/>
          </w:tcPr>
          <w:p w14:paraId="346B5567"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14:paraId="14B818CD"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r>
      <w:tr w:rsidR="00C858E3" w:rsidRPr="00862E98" w14:paraId="5A8BE4B3" w14:textId="77777777" w:rsidTr="00862E98">
        <w:trPr>
          <w:trHeight w:val="288"/>
        </w:trPr>
        <w:tc>
          <w:tcPr>
            <w:tcW w:w="36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4C8142C" w14:textId="77777777" w:rsidR="00C858E3" w:rsidRPr="00862E98" w:rsidRDefault="00C858E3" w:rsidP="009170CB">
            <w:pPr>
              <w:pStyle w:val="ListParagraph"/>
              <w:spacing w:after="0" w:line="240" w:lineRule="auto"/>
              <w:ind w:left="360" w:hanging="360"/>
              <w:jc w:val="right"/>
              <w:rPr>
                <w:rFonts w:ascii="Arial" w:hAnsi="Arial" w:cs="Arial"/>
                <w:sz w:val="20"/>
                <w:szCs w:val="20"/>
                <w:lang w:val="en-US" w:eastAsia="en-US"/>
              </w:rPr>
            </w:pPr>
            <w:r w:rsidRPr="00862E98">
              <w:rPr>
                <w:rFonts w:ascii="Arial" w:hAnsi="Arial" w:cs="Arial"/>
                <w:sz w:val="20"/>
                <w:szCs w:val="20"/>
                <w:lang w:val="en-US" w:eastAsia="en-US"/>
              </w:rPr>
              <w:t>Number of dropped calls:</w:t>
            </w:r>
          </w:p>
        </w:tc>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ABA9FA6"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48B579B"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0ACA6E7"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r>
      <w:tr w:rsidR="00C858E3" w:rsidRPr="00862E98" w14:paraId="4ED271F7" w14:textId="77777777" w:rsidTr="00862E98">
        <w:trPr>
          <w:trHeight w:val="28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3D19FBD" w14:textId="77777777" w:rsidR="00C858E3" w:rsidRPr="00862E98" w:rsidRDefault="00C858E3" w:rsidP="009170CB">
            <w:pPr>
              <w:pStyle w:val="ListParagraph"/>
              <w:spacing w:after="0" w:line="240" w:lineRule="auto"/>
              <w:ind w:left="360" w:hanging="360"/>
              <w:jc w:val="right"/>
              <w:rPr>
                <w:rFonts w:ascii="Arial" w:hAnsi="Arial" w:cs="Arial"/>
                <w:sz w:val="20"/>
                <w:szCs w:val="20"/>
                <w:lang w:val="en-US" w:eastAsia="en-US"/>
              </w:rPr>
            </w:pPr>
            <w:r w:rsidRPr="00862E98">
              <w:rPr>
                <w:rFonts w:ascii="Arial" w:hAnsi="Arial" w:cs="Arial"/>
                <w:sz w:val="20"/>
                <w:szCs w:val="20"/>
                <w:lang w:val="en-US" w:eastAsia="en-US"/>
              </w:rPr>
              <w:t>% of transactions handled by VRU:</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5BE9E109"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66B0C22"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BD437A"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r>
      <w:tr w:rsidR="00C858E3" w:rsidRPr="00862E98" w14:paraId="71FE6EB4" w14:textId="77777777" w:rsidTr="00862E98">
        <w:trPr>
          <w:trHeight w:val="288"/>
        </w:trPr>
        <w:tc>
          <w:tcPr>
            <w:tcW w:w="36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6AF7FA" w14:textId="77777777" w:rsidR="00C858E3" w:rsidRPr="00862E98" w:rsidRDefault="00C858E3" w:rsidP="009170CB">
            <w:pPr>
              <w:pStyle w:val="ListParagraph"/>
              <w:spacing w:after="0" w:line="240" w:lineRule="auto"/>
              <w:ind w:left="360" w:hanging="360"/>
              <w:jc w:val="right"/>
              <w:rPr>
                <w:rFonts w:ascii="Arial" w:hAnsi="Arial" w:cs="Arial"/>
                <w:sz w:val="20"/>
                <w:szCs w:val="20"/>
                <w:lang w:val="en-US" w:eastAsia="en-US"/>
              </w:rPr>
            </w:pPr>
            <w:r w:rsidRPr="00862E98">
              <w:rPr>
                <w:rFonts w:ascii="Arial" w:hAnsi="Arial" w:cs="Arial"/>
                <w:sz w:val="20"/>
                <w:szCs w:val="20"/>
                <w:lang w:val="en-US" w:eastAsia="en-US"/>
              </w:rPr>
              <w:lastRenderedPageBreak/>
              <w:t xml:space="preserve">% of transactions handled by </w:t>
            </w:r>
            <w:r w:rsidR="009E7921" w:rsidRPr="00862E98">
              <w:rPr>
                <w:rFonts w:ascii="Arial" w:hAnsi="Arial" w:cs="Arial"/>
                <w:sz w:val="20"/>
                <w:szCs w:val="20"/>
                <w:lang w:val="en-US" w:eastAsia="en-US"/>
              </w:rPr>
              <w:t>W</w:t>
            </w:r>
            <w:r w:rsidRPr="00862E98">
              <w:rPr>
                <w:rFonts w:ascii="Arial" w:hAnsi="Arial" w:cs="Arial"/>
                <w:sz w:val="20"/>
                <w:szCs w:val="20"/>
                <w:lang w:val="en-US" w:eastAsia="en-US"/>
              </w:rPr>
              <w:t>eb:</w:t>
            </w:r>
          </w:p>
        </w:tc>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4B83D8F"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1E8E02"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E3AD4B1"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r>
      <w:tr w:rsidR="00C858E3" w:rsidRPr="00862E98" w14:paraId="4F804458" w14:textId="77777777" w:rsidTr="00862E98">
        <w:trPr>
          <w:trHeight w:val="288"/>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8E9D884" w14:textId="5A153F80" w:rsidR="00C858E3" w:rsidRPr="00862E98" w:rsidRDefault="00862E98" w:rsidP="009170CB">
            <w:pPr>
              <w:pStyle w:val="ListParagraph"/>
              <w:spacing w:after="0" w:line="240" w:lineRule="auto"/>
              <w:ind w:left="360" w:hanging="360"/>
              <w:jc w:val="right"/>
              <w:rPr>
                <w:rFonts w:ascii="Arial" w:hAnsi="Arial" w:cs="Arial"/>
                <w:sz w:val="20"/>
                <w:szCs w:val="20"/>
                <w:lang w:val="en-US" w:eastAsia="en-US"/>
              </w:rPr>
            </w:pPr>
            <w:r>
              <w:rPr>
                <w:rFonts w:ascii="Arial" w:hAnsi="Arial" w:cs="Arial"/>
                <w:sz w:val="20"/>
                <w:szCs w:val="20"/>
                <w:lang w:val="en-US" w:eastAsia="en-US"/>
              </w:rPr>
              <w:t>% of Web transactions handled by mobile device</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4E2413CC"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185CC3"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AB9503" w14:textId="77777777" w:rsidR="00C858E3" w:rsidRPr="00862E98" w:rsidRDefault="00C858E3" w:rsidP="009170CB">
            <w:pPr>
              <w:pStyle w:val="ListParagraph"/>
              <w:spacing w:after="0" w:line="240" w:lineRule="auto"/>
              <w:ind w:left="360" w:hanging="360"/>
              <w:jc w:val="center"/>
              <w:rPr>
                <w:rFonts w:ascii="Arial" w:hAnsi="Arial" w:cs="Arial"/>
                <w:sz w:val="20"/>
                <w:szCs w:val="20"/>
                <w:lang w:val="en-US" w:eastAsia="en-US"/>
              </w:rPr>
            </w:pPr>
          </w:p>
        </w:tc>
      </w:tr>
      <w:tr w:rsidR="00862E98" w:rsidRPr="00862E98" w14:paraId="780D7543" w14:textId="77777777" w:rsidTr="00862E98">
        <w:trPr>
          <w:trHeight w:val="296"/>
        </w:trPr>
        <w:tc>
          <w:tcPr>
            <w:tcW w:w="36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6CABCEA" w14:textId="0C4B7DDC" w:rsidR="00862E98" w:rsidRPr="00862E98" w:rsidRDefault="00862E98" w:rsidP="00862E98">
            <w:pPr>
              <w:pStyle w:val="ListParagraph"/>
              <w:spacing w:after="0" w:line="240" w:lineRule="auto"/>
              <w:ind w:left="360" w:hanging="360"/>
              <w:jc w:val="right"/>
              <w:rPr>
                <w:rFonts w:ascii="Arial" w:hAnsi="Arial" w:cs="Arial"/>
                <w:sz w:val="20"/>
                <w:szCs w:val="20"/>
                <w:lang w:val="en-US" w:eastAsia="en-US"/>
              </w:rPr>
            </w:pPr>
            <w:r w:rsidRPr="00862E98">
              <w:rPr>
                <w:rFonts w:ascii="Arial" w:hAnsi="Arial" w:cs="Arial"/>
                <w:sz w:val="20"/>
                <w:szCs w:val="20"/>
                <w:lang w:val="en-US" w:eastAsia="en-US"/>
              </w:rPr>
              <w:t>% of transactions handled by PSR:</w:t>
            </w:r>
          </w:p>
        </w:tc>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BE016D" w14:textId="77777777" w:rsidR="00862E98" w:rsidRPr="00862E98" w:rsidRDefault="00862E98" w:rsidP="00862E98">
            <w:pPr>
              <w:pStyle w:val="ListParagraph"/>
              <w:spacing w:after="0" w:line="240" w:lineRule="auto"/>
              <w:ind w:left="360" w:hanging="360"/>
              <w:jc w:val="center"/>
              <w:rPr>
                <w:rFonts w:ascii="Arial" w:hAnsi="Arial" w:cs="Arial"/>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64970B6" w14:textId="77777777" w:rsidR="00862E98" w:rsidRPr="00862E98" w:rsidRDefault="00862E98" w:rsidP="00862E98">
            <w:pPr>
              <w:pStyle w:val="ListParagraph"/>
              <w:spacing w:after="0" w:line="240" w:lineRule="auto"/>
              <w:ind w:left="360" w:hanging="360"/>
              <w:jc w:val="center"/>
              <w:rPr>
                <w:rFonts w:ascii="Arial" w:hAnsi="Arial" w:cs="Arial"/>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75E635" w14:textId="77777777" w:rsidR="00862E98" w:rsidRPr="00862E98" w:rsidRDefault="00862E98" w:rsidP="00862E98">
            <w:pPr>
              <w:pStyle w:val="ListParagraph"/>
              <w:spacing w:after="0" w:line="240" w:lineRule="auto"/>
              <w:ind w:left="360" w:hanging="360"/>
              <w:jc w:val="center"/>
              <w:rPr>
                <w:rFonts w:ascii="Arial" w:hAnsi="Arial" w:cs="Arial"/>
                <w:sz w:val="20"/>
                <w:szCs w:val="20"/>
                <w:lang w:val="en-US" w:eastAsia="en-US"/>
              </w:rPr>
            </w:pPr>
          </w:p>
        </w:tc>
      </w:tr>
      <w:tr w:rsidR="00862E98" w:rsidRPr="00862E98" w14:paraId="08FA6BD2" w14:textId="77777777" w:rsidTr="00862E98">
        <w:trPr>
          <w:trHeight w:val="296"/>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36925" w14:textId="47281718" w:rsidR="00862E98" w:rsidRPr="00862E98" w:rsidRDefault="00862E98" w:rsidP="00862E98">
            <w:pPr>
              <w:pStyle w:val="ListParagraph"/>
              <w:spacing w:after="0" w:line="240" w:lineRule="auto"/>
              <w:ind w:left="360" w:hanging="360"/>
              <w:jc w:val="right"/>
              <w:rPr>
                <w:rFonts w:ascii="Arial" w:hAnsi="Arial" w:cs="Arial"/>
                <w:sz w:val="20"/>
                <w:szCs w:val="20"/>
                <w:lang w:val="en-US" w:eastAsia="en-US"/>
              </w:rPr>
            </w:pPr>
            <w:r w:rsidRPr="00862E98">
              <w:rPr>
                <w:rFonts w:ascii="Arial" w:hAnsi="Arial" w:cs="Arial"/>
                <w:sz w:val="20"/>
                <w:szCs w:val="20"/>
                <w:lang w:val="en-US" w:eastAsia="en-US"/>
              </w:rPr>
              <w:t>Call center personnel turnover rate:</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59AD7" w14:textId="77777777" w:rsidR="00862E98" w:rsidRPr="00862E98" w:rsidRDefault="00862E98" w:rsidP="00862E98">
            <w:pPr>
              <w:pStyle w:val="ListParagraph"/>
              <w:spacing w:after="0" w:line="240" w:lineRule="auto"/>
              <w:ind w:left="360" w:hanging="360"/>
              <w:jc w:val="center"/>
              <w:rPr>
                <w:rFonts w:ascii="Arial" w:hAnsi="Arial" w:cs="Arial"/>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20140" w14:textId="77777777" w:rsidR="00862E98" w:rsidRPr="00862E98" w:rsidRDefault="00862E98" w:rsidP="00862E98">
            <w:pPr>
              <w:pStyle w:val="ListParagraph"/>
              <w:spacing w:after="0" w:line="240" w:lineRule="auto"/>
              <w:ind w:left="360" w:hanging="360"/>
              <w:jc w:val="center"/>
              <w:rPr>
                <w:rFonts w:ascii="Arial" w:hAnsi="Arial" w:cs="Arial"/>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6B13D" w14:textId="77777777" w:rsidR="00862E98" w:rsidRPr="00862E98" w:rsidRDefault="00862E98" w:rsidP="00862E98">
            <w:pPr>
              <w:pStyle w:val="ListParagraph"/>
              <w:spacing w:after="0" w:line="240" w:lineRule="auto"/>
              <w:ind w:left="360" w:hanging="360"/>
              <w:jc w:val="center"/>
              <w:rPr>
                <w:rFonts w:ascii="Arial" w:hAnsi="Arial" w:cs="Arial"/>
                <w:sz w:val="20"/>
                <w:szCs w:val="20"/>
                <w:lang w:val="en-US" w:eastAsia="en-US"/>
              </w:rPr>
            </w:pPr>
          </w:p>
        </w:tc>
      </w:tr>
    </w:tbl>
    <w:p w14:paraId="37588EC4" w14:textId="77777777" w:rsidR="00C858E3" w:rsidRPr="00862E98" w:rsidRDefault="00C858E3" w:rsidP="00C858E3">
      <w:pPr>
        <w:pStyle w:val="ListParagraph"/>
        <w:spacing w:after="0" w:line="240" w:lineRule="auto"/>
        <w:ind w:left="0"/>
        <w:rPr>
          <w:rFonts w:ascii="Arial" w:hAnsi="Arial" w:cs="Arial"/>
          <w:b/>
          <w:color w:val="0070C0"/>
          <w:sz w:val="20"/>
          <w:szCs w:val="20"/>
          <w:u w:val="single"/>
          <w:lang w:val="en-US"/>
        </w:rPr>
      </w:pPr>
    </w:p>
    <w:p w14:paraId="272B1AC4" w14:textId="08382CB2" w:rsidR="008D447F" w:rsidRDefault="008D447F" w:rsidP="008D447F">
      <w:pPr>
        <w:pStyle w:val="BodyTextIndent"/>
        <w:tabs>
          <w:tab w:val="clear" w:pos="540"/>
        </w:tabs>
        <w:ind w:left="504" w:firstLine="0"/>
        <w:jc w:val="both"/>
        <w:rPr>
          <w:rFonts w:ascii="Garamond" w:hAnsi="Garamond"/>
          <w:highlight w:val="yellow"/>
        </w:rPr>
      </w:pPr>
    </w:p>
    <w:p w14:paraId="6E17685A" w14:textId="130B2DAC" w:rsidR="00862E98" w:rsidRDefault="00862E98" w:rsidP="008D447F">
      <w:pPr>
        <w:pStyle w:val="BodyTextIndent"/>
        <w:tabs>
          <w:tab w:val="clear" w:pos="540"/>
        </w:tabs>
        <w:ind w:left="504" w:firstLine="0"/>
        <w:jc w:val="both"/>
        <w:rPr>
          <w:rFonts w:ascii="Garamond" w:hAnsi="Garamond"/>
          <w:highlight w:val="yellow"/>
        </w:rPr>
      </w:pPr>
    </w:p>
    <w:p w14:paraId="2EE3E565" w14:textId="77E41939" w:rsidR="00862E98" w:rsidRDefault="00862E98" w:rsidP="008D447F">
      <w:pPr>
        <w:pStyle w:val="BodyTextIndent"/>
        <w:tabs>
          <w:tab w:val="clear" w:pos="540"/>
        </w:tabs>
        <w:ind w:left="504" w:firstLine="0"/>
        <w:jc w:val="both"/>
        <w:rPr>
          <w:rFonts w:ascii="Garamond" w:hAnsi="Garamond"/>
          <w:highlight w:val="yellow"/>
        </w:rPr>
      </w:pPr>
    </w:p>
    <w:p w14:paraId="3BAE8E6C" w14:textId="77777777" w:rsidR="00C858E3" w:rsidRPr="00557903" w:rsidRDefault="00C858E3" w:rsidP="00C858E3">
      <w:pPr>
        <w:pStyle w:val="ListParagraph"/>
        <w:numPr>
          <w:ilvl w:val="0"/>
          <w:numId w:val="8"/>
        </w:numPr>
        <w:spacing w:after="0" w:line="240" w:lineRule="auto"/>
        <w:ind w:left="540" w:hanging="540"/>
        <w:rPr>
          <w:rFonts w:ascii="Arial" w:hAnsi="Arial" w:cs="Arial"/>
          <w:b/>
          <w:color w:val="0070C0"/>
          <w:sz w:val="24"/>
          <w:szCs w:val="24"/>
        </w:rPr>
      </w:pPr>
      <w:r w:rsidRPr="00557903">
        <w:rPr>
          <w:rFonts w:ascii="Arial" w:hAnsi="Arial" w:cs="Arial"/>
          <w:b/>
          <w:color w:val="0070C0"/>
          <w:sz w:val="24"/>
          <w:szCs w:val="24"/>
        </w:rPr>
        <w:t>Plan Sponsor Services</w:t>
      </w:r>
    </w:p>
    <w:p w14:paraId="329A8812" w14:textId="77777777" w:rsidR="00C858E3" w:rsidRPr="00862E98" w:rsidRDefault="00C858E3" w:rsidP="00C858E3">
      <w:pPr>
        <w:jc w:val="both"/>
        <w:rPr>
          <w:rFonts w:ascii="Arial" w:hAnsi="Arial" w:cs="Arial"/>
          <w:b/>
          <w:sz w:val="20"/>
        </w:rPr>
      </w:pPr>
    </w:p>
    <w:p w14:paraId="6D62F546" w14:textId="50996B64" w:rsidR="00C858E3" w:rsidRPr="00862E98" w:rsidRDefault="00C858E3" w:rsidP="00694605">
      <w:pPr>
        <w:pStyle w:val="ListParagraph"/>
        <w:numPr>
          <w:ilvl w:val="0"/>
          <w:numId w:val="18"/>
        </w:numPr>
        <w:tabs>
          <w:tab w:val="left" w:pos="-5850"/>
          <w:tab w:val="left" w:pos="-2880"/>
        </w:tabs>
        <w:spacing w:after="0" w:line="240" w:lineRule="auto"/>
        <w:jc w:val="both"/>
        <w:rPr>
          <w:rFonts w:ascii="Arial" w:hAnsi="Arial" w:cs="Arial"/>
          <w:sz w:val="20"/>
          <w:szCs w:val="20"/>
        </w:rPr>
      </w:pPr>
      <w:r w:rsidRPr="00862E98">
        <w:rPr>
          <w:rFonts w:ascii="Arial" w:hAnsi="Arial" w:cs="Arial"/>
          <w:sz w:val="20"/>
          <w:szCs w:val="20"/>
        </w:rPr>
        <w:t xml:space="preserve">Complete the table for any person who </w:t>
      </w:r>
      <w:r w:rsidRPr="00862E98">
        <w:rPr>
          <w:rFonts w:ascii="Arial" w:hAnsi="Arial" w:cs="Arial"/>
          <w:sz w:val="20"/>
          <w:szCs w:val="20"/>
          <w:lang w:val="en-US"/>
        </w:rPr>
        <w:t>would work directly</w:t>
      </w:r>
      <w:r w:rsidRPr="00862E98">
        <w:rPr>
          <w:rFonts w:ascii="Arial" w:hAnsi="Arial" w:cs="Arial"/>
          <w:sz w:val="20"/>
          <w:szCs w:val="20"/>
        </w:rPr>
        <w:t xml:space="preserve"> with the </w:t>
      </w:r>
      <w:r w:rsidRPr="00862E98">
        <w:rPr>
          <w:rFonts w:ascii="Arial" w:hAnsi="Arial" w:cs="Arial"/>
          <w:sz w:val="20"/>
          <w:szCs w:val="20"/>
          <w:u w:val="single"/>
          <w:lang w:val="en-US"/>
        </w:rPr>
        <w:t>Plan Sponsor</w:t>
      </w:r>
      <w:r w:rsidRPr="00862E98">
        <w:rPr>
          <w:rFonts w:ascii="Arial" w:hAnsi="Arial" w:cs="Arial"/>
          <w:sz w:val="20"/>
          <w:szCs w:val="20"/>
        </w:rPr>
        <w:t xml:space="preserve">, such as </w:t>
      </w:r>
      <w:r w:rsidRPr="00862E98">
        <w:rPr>
          <w:rFonts w:ascii="Arial" w:hAnsi="Arial" w:cs="Arial"/>
          <w:sz w:val="20"/>
          <w:szCs w:val="20"/>
          <w:lang w:val="en-US"/>
        </w:rPr>
        <w:t xml:space="preserve">a </w:t>
      </w:r>
      <w:r w:rsidRPr="00862E98">
        <w:rPr>
          <w:rFonts w:ascii="Arial" w:hAnsi="Arial" w:cs="Arial"/>
          <w:sz w:val="20"/>
          <w:szCs w:val="20"/>
        </w:rPr>
        <w:t>regional field manager</w:t>
      </w:r>
      <w:r w:rsidRPr="00862E98">
        <w:rPr>
          <w:rFonts w:ascii="Arial" w:hAnsi="Arial" w:cs="Arial"/>
          <w:sz w:val="20"/>
          <w:szCs w:val="20"/>
          <w:lang w:val="en-US"/>
        </w:rPr>
        <w:t>(</w:t>
      </w:r>
      <w:r w:rsidRPr="00862E98">
        <w:rPr>
          <w:rFonts w:ascii="Arial" w:hAnsi="Arial" w:cs="Arial"/>
          <w:sz w:val="20"/>
          <w:szCs w:val="20"/>
        </w:rPr>
        <w:t>s</w:t>
      </w:r>
      <w:r w:rsidRPr="00862E98">
        <w:rPr>
          <w:rFonts w:ascii="Arial" w:hAnsi="Arial" w:cs="Arial"/>
          <w:sz w:val="20"/>
          <w:szCs w:val="20"/>
          <w:lang w:val="en-US"/>
        </w:rPr>
        <w:t>)</w:t>
      </w:r>
      <w:r w:rsidRPr="00862E98">
        <w:rPr>
          <w:rFonts w:ascii="Arial" w:hAnsi="Arial" w:cs="Arial"/>
          <w:sz w:val="20"/>
          <w:szCs w:val="20"/>
        </w:rPr>
        <w:t xml:space="preserve"> or </w:t>
      </w:r>
      <w:r w:rsidRPr="00862E98">
        <w:rPr>
          <w:rFonts w:ascii="Arial" w:hAnsi="Arial" w:cs="Arial"/>
          <w:sz w:val="20"/>
          <w:szCs w:val="20"/>
          <w:lang w:val="en-US"/>
        </w:rPr>
        <w:t xml:space="preserve">a </w:t>
      </w:r>
      <w:r w:rsidRPr="00862E98">
        <w:rPr>
          <w:rFonts w:ascii="Arial" w:hAnsi="Arial" w:cs="Arial"/>
          <w:sz w:val="20"/>
          <w:szCs w:val="20"/>
        </w:rPr>
        <w:t>relationship manager</w:t>
      </w:r>
      <w:r w:rsidRPr="00862E98">
        <w:rPr>
          <w:rFonts w:ascii="Arial" w:hAnsi="Arial" w:cs="Arial"/>
          <w:sz w:val="20"/>
          <w:szCs w:val="20"/>
          <w:lang w:val="en-US"/>
        </w:rPr>
        <w:t>(</w:t>
      </w:r>
      <w:r w:rsidRPr="00862E98">
        <w:rPr>
          <w:rFonts w:ascii="Arial" w:hAnsi="Arial" w:cs="Arial"/>
          <w:sz w:val="20"/>
          <w:szCs w:val="20"/>
        </w:rPr>
        <w:t>s</w:t>
      </w:r>
      <w:r w:rsidR="0086478A">
        <w:rPr>
          <w:rFonts w:ascii="Arial" w:hAnsi="Arial" w:cs="Arial"/>
          <w:sz w:val="20"/>
          <w:szCs w:val="20"/>
          <w:lang w:val="en-US"/>
        </w:rPr>
        <w:t>). In</w:t>
      </w:r>
      <w:proofErr w:type="spellStart"/>
      <w:r w:rsidRPr="00862E98">
        <w:rPr>
          <w:rFonts w:ascii="Arial" w:hAnsi="Arial" w:cs="Arial"/>
          <w:sz w:val="20"/>
          <w:szCs w:val="20"/>
        </w:rPr>
        <w:t>clude</w:t>
      </w:r>
      <w:proofErr w:type="spellEnd"/>
      <w:r w:rsidRPr="00862E98">
        <w:rPr>
          <w:rFonts w:ascii="Arial" w:hAnsi="Arial" w:cs="Arial"/>
          <w:sz w:val="20"/>
          <w:szCs w:val="20"/>
        </w:rPr>
        <w:t xml:space="preserve"> </w:t>
      </w:r>
      <w:r w:rsidRPr="00862E98">
        <w:rPr>
          <w:rFonts w:ascii="Arial" w:hAnsi="Arial" w:cs="Arial"/>
          <w:sz w:val="20"/>
          <w:szCs w:val="20"/>
          <w:lang w:val="en-US"/>
        </w:rPr>
        <w:t xml:space="preserve">only </w:t>
      </w:r>
      <w:r w:rsidRPr="00862E98">
        <w:rPr>
          <w:rFonts w:ascii="Arial" w:hAnsi="Arial" w:cs="Arial"/>
          <w:sz w:val="20"/>
          <w:szCs w:val="20"/>
        </w:rPr>
        <w:t>the names of re</w:t>
      </w:r>
      <w:r w:rsidRPr="00932D08">
        <w:rPr>
          <w:rFonts w:ascii="Arial" w:hAnsi="Arial" w:cs="Arial"/>
          <w:sz w:val="20"/>
          <w:szCs w:val="20"/>
        </w:rPr>
        <w:t xml:space="preserve">presentatives who </w:t>
      </w:r>
      <w:r w:rsidRPr="00932D08">
        <w:rPr>
          <w:rFonts w:ascii="Arial" w:hAnsi="Arial" w:cs="Arial"/>
          <w:sz w:val="20"/>
          <w:szCs w:val="20"/>
          <w:lang w:val="en-US"/>
        </w:rPr>
        <w:t xml:space="preserve">would </w:t>
      </w:r>
      <w:r w:rsidRPr="00932D08">
        <w:rPr>
          <w:rFonts w:ascii="Arial" w:hAnsi="Arial" w:cs="Arial"/>
          <w:sz w:val="20"/>
          <w:szCs w:val="20"/>
        </w:rPr>
        <w:t xml:space="preserve">meet face-to-face with </w:t>
      </w:r>
      <w:r w:rsidRPr="00932D08">
        <w:rPr>
          <w:rFonts w:ascii="Arial" w:hAnsi="Arial" w:cs="Arial"/>
          <w:sz w:val="20"/>
          <w:szCs w:val="20"/>
          <w:lang w:val="en-US"/>
        </w:rPr>
        <w:t>Plan Sponsor employees</w:t>
      </w:r>
      <w:r w:rsidRPr="00932D08">
        <w:rPr>
          <w:rFonts w:ascii="Arial" w:hAnsi="Arial" w:cs="Arial"/>
          <w:sz w:val="20"/>
          <w:szCs w:val="20"/>
        </w:rPr>
        <w:t xml:space="preserve">. Exclude personnel </w:t>
      </w:r>
      <w:r w:rsidRPr="00932D08">
        <w:rPr>
          <w:rFonts w:ascii="Arial" w:hAnsi="Arial" w:cs="Arial"/>
          <w:sz w:val="20"/>
          <w:szCs w:val="20"/>
          <w:lang w:val="en-US"/>
        </w:rPr>
        <w:t>listed</w:t>
      </w:r>
      <w:r w:rsidRPr="00932D08">
        <w:rPr>
          <w:rFonts w:ascii="Arial" w:hAnsi="Arial" w:cs="Arial"/>
          <w:sz w:val="20"/>
          <w:szCs w:val="20"/>
        </w:rPr>
        <w:t xml:space="preserve"> in </w:t>
      </w:r>
      <w:r w:rsidRPr="00932D08">
        <w:rPr>
          <w:rFonts w:ascii="Arial" w:hAnsi="Arial" w:cs="Arial"/>
          <w:sz w:val="20"/>
          <w:szCs w:val="20"/>
          <w:lang w:val="en-US"/>
        </w:rPr>
        <w:t>Question C1</w:t>
      </w:r>
      <w:r w:rsidR="008D59BC" w:rsidRPr="00932D08">
        <w:rPr>
          <w:rFonts w:ascii="Arial" w:hAnsi="Arial" w:cs="Arial"/>
          <w:sz w:val="20"/>
          <w:szCs w:val="20"/>
          <w:lang w:val="en-US"/>
        </w:rPr>
        <w:t>8</w:t>
      </w:r>
      <w:r w:rsidRPr="00932D08">
        <w:rPr>
          <w:rFonts w:ascii="Arial" w:hAnsi="Arial" w:cs="Arial"/>
          <w:sz w:val="20"/>
          <w:szCs w:val="20"/>
        </w:rPr>
        <w:t xml:space="preserve"> unl</w:t>
      </w:r>
      <w:r w:rsidRPr="00862E98">
        <w:rPr>
          <w:rFonts w:ascii="Arial" w:hAnsi="Arial" w:cs="Arial"/>
          <w:sz w:val="20"/>
          <w:szCs w:val="20"/>
        </w:rPr>
        <w:t xml:space="preserve">ess </w:t>
      </w:r>
      <w:r w:rsidRPr="00862E98">
        <w:rPr>
          <w:rFonts w:ascii="Arial" w:hAnsi="Arial" w:cs="Arial"/>
          <w:sz w:val="20"/>
          <w:szCs w:val="20"/>
          <w:lang w:val="en-US"/>
        </w:rPr>
        <w:t>that person(s) would spend a material amount of time working with Plan Sponsor employees (independent of participants)</w:t>
      </w:r>
      <w:r w:rsidRPr="00862E98">
        <w:rPr>
          <w:rFonts w:ascii="Arial" w:hAnsi="Arial" w:cs="Arial"/>
          <w:sz w:val="20"/>
          <w:szCs w:val="20"/>
        </w:rPr>
        <w:t>.</w:t>
      </w:r>
    </w:p>
    <w:p w14:paraId="08687D5D" w14:textId="77777777" w:rsidR="00C858E3" w:rsidRPr="00862E98" w:rsidRDefault="00C858E3" w:rsidP="00C858E3">
      <w:pPr>
        <w:pStyle w:val="ListParagraph"/>
        <w:tabs>
          <w:tab w:val="left" w:pos="-5850"/>
          <w:tab w:val="left" w:pos="-2880"/>
        </w:tabs>
        <w:spacing w:after="0" w:line="240" w:lineRule="auto"/>
        <w:ind w:left="504"/>
        <w:rPr>
          <w:rFonts w:ascii="Arial" w:hAnsi="Arial" w:cs="Arial"/>
          <w:sz w:val="20"/>
          <w:szCs w:val="20"/>
        </w:rPr>
      </w:pPr>
    </w:p>
    <w:tbl>
      <w:tblPr>
        <w:tblW w:w="8730" w:type="dxa"/>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A0" w:firstRow="1" w:lastRow="0" w:firstColumn="1" w:lastColumn="0" w:noHBand="0" w:noVBand="0"/>
      </w:tblPr>
      <w:tblGrid>
        <w:gridCol w:w="5040"/>
        <w:gridCol w:w="3690"/>
      </w:tblGrid>
      <w:tr w:rsidR="00C858E3" w:rsidRPr="00862E98" w14:paraId="3F27C519" w14:textId="77777777" w:rsidTr="00B37609">
        <w:trPr>
          <w:trHeight w:val="288"/>
        </w:trPr>
        <w:tc>
          <w:tcPr>
            <w:tcW w:w="504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2B9E00E0" w14:textId="77777777" w:rsidR="00C858E3" w:rsidRPr="00862E98"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r w:rsidRPr="00862E98">
              <w:rPr>
                <w:rFonts w:ascii="Arial" w:hAnsi="Arial" w:cs="Arial"/>
                <w:color w:val="000000"/>
                <w:sz w:val="20"/>
                <w:szCs w:val="20"/>
                <w:lang w:val="en-US" w:eastAsia="en-US"/>
              </w:rPr>
              <w:t>Representative’s name:</w:t>
            </w:r>
          </w:p>
        </w:tc>
        <w:tc>
          <w:tcPr>
            <w:tcW w:w="369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7944BAB" w14:textId="77777777" w:rsidR="00C858E3" w:rsidRPr="00862E98"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862E98" w14:paraId="2B80C954" w14:textId="77777777" w:rsidTr="009170CB">
        <w:trPr>
          <w:trHeight w:val="288"/>
        </w:trPr>
        <w:tc>
          <w:tcPr>
            <w:tcW w:w="5040" w:type="dxa"/>
            <w:tcBorders>
              <w:top w:val="single" w:sz="4" w:space="0" w:color="1F497D"/>
              <w:left w:val="single" w:sz="4" w:space="0" w:color="1F497D"/>
              <w:bottom w:val="single" w:sz="4" w:space="0" w:color="1F497D"/>
              <w:right w:val="single" w:sz="4" w:space="0" w:color="1F497D"/>
            </w:tcBorders>
            <w:vAlign w:val="center"/>
            <w:hideMark/>
          </w:tcPr>
          <w:p w14:paraId="73C13216" w14:textId="77777777" w:rsidR="00C858E3" w:rsidRPr="00862E98"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r w:rsidRPr="00862E98">
              <w:rPr>
                <w:rFonts w:ascii="Arial" w:hAnsi="Arial" w:cs="Arial"/>
                <w:color w:val="000000"/>
                <w:sz w:val="20"/>
                <w:szCs w:val="20"/>
                <w:lang w:val="en-US" w:eastAsia="en-US"/>
              </w:rPr>
              <w:t>Years at firm:</w:t>
            </w:r>
          </w:p>
        </w:tc>
        <w:tc>
          <w:tcPr>
            <w:tcW w:w="3690" w:type="dxa"/>
            <w:tcBorders>
              <w:top w:val="single" w:sz="4" w:space="0" w:color="1F497D"/>
              <w:left w:val="single" w:sz="4" w:space="0" w:color="1F497D"/>
              <w:bottom w:val="single" w:sz="4" w:space="0" w:color="1F497D"/>
              <w:right w:val="single" w:sz="4" w:space="0" w:color="1F497D"/>
            </w:tcBorders>
            <w:vAlign w:val="center"/>
          </w:tcPr>
          <w:p w14:paraId="55AB664F" w14:textId="77777777" w:rsidR="00C858E3" w:rsidRPr="00862E98"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862E98" w14:paraId="2337E17F" w14:textId="77777777" w:rsidTr="00B37609">
        <w:trPr>
          <w:trHeight w:val="288"/>
        </w:trPr>
        <w:tc>
          <w:tcPr>
            <w:tcW w:w="504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06B87330" w14:textId="77777777" w:rsidR="00C858E3" w:rsidRPr="00862E98"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r w:rsidRPr="00862E98">
              <w:rPr>
                <w:rFonts w:ascii="Arial" w:hAnsi="Arial" w:cs="Arial"/>
                <w:color w:val="000000"/>
                <w:sz w:val="20"/>
                <w:szCs w:val="20"/>
                <w:lang w:val="en-US" w:eastAsia="en-US"/>
              </w:rPr>
              <w:t>Years in industry:</w:t>
            </w:r>
          </w:p>
        </w:tc>
        <w:tc>
          <w:tcPr>
            <w:tcW w:w="369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D27997A" w14:textId="77777777" w:rsidR="00C858E3" w:rsidRPr="00862E98"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862E98" w14:paraId="3793D9F7" w14:textId="77777777" w:rsidTr="009170CB">
        <w:trPr>
          <w:trHeight w:val="288"/>
        </w:trPr>
        <w:tc>
          <w:tcPr>
            <w:tcW w:w="5040" w:type="dxa"/>
            <w:tcBorders>
              <w:top w:val="single" w:sz="4" w:space="0" w:color="1F497D"/>
              <w:left w:val="single" w:sz="4" w:space="0" w:color="1F497D"/>
              <w:bottom w:val="single" w:sz="4" w:space="0" w:color="1F497D"/>
              <w:right w:val="single" w:sz="4" w:space="0" w:color="1F497D"/>
            </w:tcBorders>
            <w:vAlign w:val="center"/>
            <w:hideMark/>
          </w:tcPr>
          <w:p w14:paraId="31D28880" w14:textId="77777777" w:rsidR="00C858E3" w:rsidRPr="00862E98"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r w:rsidRPr="00862E98">
              <w:rPr>
                <w:rFonts w:ascii="Arial" w:hAnsi="Arial" w:cs="Arial"/>
                <w:color w:val="000000"/>
                <w:sz w:val="20"/>
                <w:szCs w:val="20"/>
                <w:lang w:val="en-US" w:eastAsia="en-US"/>
              </w:rPr>
              <w:t>Location</w:t>
            </w:r>
            <w:r w:rsidR="007A6D32" w:rsidRPr="00862E98">
              <w:rPr>
                <w:rFonts w:ascii="Arial" w:hAnsi="Arial" w:cs="Arial"/>
                <w:color w:val="000000"/>
                <w:sz w:val="20"/>
                <w:szCs w:val="20"/>
                <w:lang w:val="en-US" w:eastAsia="en-US"/>
              </w:rPr>
              <w:t xml:space="preserve"> (City, State)</w:t>
            </w:r>
            <w:r w:rsidRPr="00862E98">
              <w:rPr>
                <w:rFonts w:ascii="Arial" w:hAnsi="Arial" w:cs="Arial"/>
                <w:color w:val="000000"/>
                <w:sz w:val="20"/>
                <w:szCs w:val="20"/>
                <w:lang w:val="en-US" w:eastAsia="en-US"/>
              </w:rPr>
              <w:t>:</w:t>
            </w:r>
          </w:p>
        </w:tc>
        <w:tc>
          <w:tcPr>
            <w:tcW w:w="3690" w:type="dxa"/>
            <w:tcBorders>
              <w:top w:val="single" w:sz="4" w:space="0" w:color="1F497D"/>
              <w:left w:val="single" w:sz="4" w:space="0" w:color="1F497D"/>
              <w:bottom w:val="single" w:sz="4" w:space="0" w:color="1F497D"/>
              <w:right w:val="single" w:sz="4" w:space="0" w:color="1F497D"/>
            </w:tcBorders>
            <w:vAlign w:val="center"/>
          </w:tcPr>
          <w:p w14:paraId="74CB5549" w14:textId="77777777" w:rsidR="00C858E3" w:rsidRPr="00862E98"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862E98" w14:paraId="4874BC68" w14:textId="77777777" w:rsidTr="00B37609">
        <w:trPr>
          <w:trHeight w:val="288"/>
        </w:trPr>
        <w:tc>
          <w:tcPr>
            <w:tcW w:w="504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3E1DA9BA" w14:textId="77777777" w:rsidR="00C858E3" w:rsidRPr="00862E98"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r w:rsidRPr="00862E98">
              <w:rPr>
                <w:rFonts w:ascii="Arial" w:hAnsi="Arial" w:cs="Arial"/>
                <w:color w:val="000000"/>
                <w:sz w:val="20"/>
                <w:szCs w:val="20"/>
                <w:lang w:val="en-US" w:eastAsia="en-US"/>
              </w:rPr>
              <w:t>Total number of accounts serviced:</w:t>
            </w:r>
          </w:p>
        </w:tc>
        <w:tc>
          <w:tcPr>
            <w:tcW w:w="369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13052BF9" w14:textId="77777777" w:rsidR="00C858E3" w:rsidRPr="00862E98"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862E98" w14:paraId="4016A736" w14:textId="77777777" w:rsidTr="009170CB">
        <w:trPr>
          <w:trHeight w:val="288"/>
        </w:trPr>
        <w:tc>
          <w:tcPr>
            <w:tcW w:w="5040" w:type="dxa"/>
            <w:tcBorders>
              <w:top w:val="single" w:sz="4" w:space="0" w:color="1F497D"/>
              <w:left w:val="single" w:sz="4" w:space="0" w:color="1F497D"/>
              <w:bottom w:val="single" w:sz="4" w:space="0" w:color="1F497D"/>
              <w:right w:val="single" w:sz="4" w:space="0" w:color="1F497D"/>
            </w:tcBorders>
            <w:vAlign w:val="center"/>
            <w:hideMark/>
          </w:tcPr>
          <w:p w14:paraId="416CD087" w14:textId="77777777" w:rsidR="00C858E3" w:rsidRPr="00862E98"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r w:rsidRPr="00862E98">
              <w:rPr>
                <w:rFonts w:ascii="Arial" w:hAnsi="Arial" w:cs="Arial"/>
                <w:color w:val="000000"/>
                <w:sz w:val="20"/>
                <w:szCs w:val="20"/>
                <w:lang w:val="en-US" w:eastAsia="en-US"/>
              </w:rPr>
              <w:t>Total assets serviced:</w:t>
            </w:r>
          </w:p>
        </w:tc>
        <w:tc>
          <w:tcPr>
            <w:tcW w:w="3690" w:type="dxa"/>
            <w:tcBorders>
              <w:top w:val="single" w:sz="4" w:space="0" w:color="1F497D"/>
              <w:left w:val="single" w:sz="4" w:space="0" w:color="1F497D"/>
              <w:bottom w:val="single" w:sz="4" w:space="0" w:color="1F497D"/>
              <w:right w:val="single" w:sz="4" w:space="0" w:color="1F497D"/>
            </w:tcBorders>
            <w:vAlign w:val="center"/>
          </w:tcPr>
          <w:p w14:paraId="0688905B" w14:textId="77777777" w:rsidR="00C858E3" w:rsidRPr="00862E98"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862E98" w14:paraId="1553561B" w14:textId="77777777" w:rsidTr="00B37609">
        <w:trPr>
          <w:trHeight w:val="288"/>
        </w:trPr>
        <w:tc>
          <w:tcPr>
            <w:tcW w:w="504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40198647" w14:textId="77777777" w:rsidR="00C858E3" w:rsidRPr="00862E98"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r w:rsidRPr="00862E98">
              <w:rPr>
                <w:rFonts w:ascii="Arial" w:hAnsi="Arial" w:cs="Arial"/>
                <w:color w:val="000000"/>
                <w:sz w:val="20"/>
                <w:szCs w:val="20"/>
                <w:lang w:val="en-US" w:eastAsia="en-US"/>
              </w:rPr>
              <w:t>Total number of participants serviced:</w:t>
            </w:r>
          </w:p>
        </w:tc>
        <w:tc>
          <w:tcPr>
            <w:tcW w:w="369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E412C75" w14:textId="77777777" w:rsidR="00C858E3" w:rsidRPr="00862E98"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862E98" w14:paraId="5A405D03" w14:textId="77777777" w:rsidTr="009170CB">
        <w:trPr>
          <w:trHeight w:val="288"/>
        </w:trPr>
        <w:tc>
          <w:tcPr>
            <w:tcW w:w="5040" w:type="dxa"/>
            <w:tcBorders>
              <w:top w:val="single" w:sz="4" w:space="0" w:color="1F497D"/>
              <w:left w:val="single" w:sz="4" w:space="0" w:color="1F497D"/>
              <w:bottom w:val="single" w:sz="4" w:space="0" w:color="1F497D"/>
              <w:right w:val="single" w:sz="4" w:space="0" w:color="1F497D"/>
            </w:tcBorders>
            <w:vAlign w:val="center"/>
            <w:hideMark/>
          </w:tcPr>
          <w:p w14:paraId="391AF5DE" w14:textId="77777777" w:rsidR="00C858E3" w:rsidRPr="00862E98"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r w:rsidRPr="00862E98">
              <w:rPr>
                <w:rFonts w:ascii="Arial" w:hAnsi="Arial" w:cs="Arial"/>
                <w:color w:val="000000"/>
                <w:sz w:val="20"/>
                <w:szCs w:val="20"/>
                <w:lang w:val="en-US" w:eastAsia="en-US"/>
              </w:rPr>
              <w:t>University degree(s) (BA/BS/MBA, etc. and school(s)):</w:t>
            </w:r>
          </w:p>
        </w:tc>
        <w:tc>
          <w:tcPr>
            <w:tcW w:w="3690" w:type="dxa"/>
            <w:tcBorders>
              <w:top w:val="single" w:sz="4" w:space="0" w:color="1F497D"/>
              <w:left w:val="single" w:sz="4" w:space="0" w:color="1F497D"/>
              <w:bottom w:val="single" w:sz="4" w:space="0" w:color="1F497D"/>
              <w:right w:val="single" w:sz="4" w:space="0" w:color="1F497D"/>
            </w:tcBorders>
            <w:vAlign w:val="center"/>
          </w:tcPr>
          <w:p w14:paraId="5A5717FE" w14:textId="77777777" w:rsidR="00C858E3" w:rsidRPr="00862E98"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862E98" w14:paraId="3E6C2DD9" w14:textId="77777777" w:rsidTr="00B37609">
        <w:trPr>
          <w:trHeight w:val="288"/>
        </w:trPr>
        <w:tc>
          <w:tcPr>
            <w:tcW w:w="504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723D31F3" w14:textId="77777777" w:rsidR="00C858E3" w:rsidRPr="00862E98"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r w:rsidRPr="00862E98">
              <w:rPr>
                <w:rFonts w:ascii="Arial" w:hAnsi="Arial" w:cs="Arial"/>
                <w:color w:val="000000"/>
                <w:sz w:val="20"/>
                <w:szCs w:val="20"/>
                <w:lang w:val="en-US" w:eastAsia="en-US"/>
              </w:rPr>
              <w:t>Professional credential(s):</w:t>
            </w:r>
          </w:p>
        </w:tc>
        <w:tc>
          <w:tcPr>
            <w:tcW w:w="369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30B22CC4" w14:textId="77777777" w:rsidR="00C858E3" w:rsidRPr="00862E98"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862E98" w14:paraId="172DC95A" w14:textId="77777777" w:rsidTr="009170CB">
        <w:trPr>
          <w:trHeight w:val="288"/>
        </w:trPr>
        <w:tc>
          <w:tcPr>
            <w:tcW w:w="5040" w:type="dxa"/>
            <w:tcBorders>
              <w:top w:val="single" w:sz="4" w:space="0" w:color="1F497D"/>
              <w:left w:val="single" w:sz="4" w:space="0" w:color="1F497D"/>
              <w:bottom w:val="single" w:sz="4" w:space="0" w:color="1F497D"/>
              <w:right w:val="single" w:sz="4" w:space="0" w:color="1F497D"/>
            </w:tcBorders>
            <w:vAlign w:val="center"/>
            <w:hideMark/>
          </w:tcPr>
          <w:p w14:paraId="5727C515" w14:textId="77777777" w:rsidR="00C858E3" w:rsidRPr="00862E98"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r w:rsidRPr="00862E98">
              <w:rPr>
                <w:rFonts w:ascii="Arial" w:hAnsi="Arial" w:cs="Arial"/>
                <w:color w:val="000000"/>
                <w:sz w:val="20"/>
                <w:szCs w:val="20"/>
                <w:lang w:val="en-US" w:eastAsia="en-US"/>
              </w:rPr>
              <w:t>FINRA/insurance license(s):</w:t>
            </w:r>
          </w:p>
        </w:tc>
        <w:tc>
          <w:tcPr>
            <w:tcW w:w="3690" w:type="dxa"/>
            <w:tcBorders>
              <w:top w:val="single" w:sz="4" w:space="0" w:color="1F497D"/>
              <w:left w:val="single" w:sz="4" w:space="0" w:color="1F497D"/>
              <w:bottom w:val="single" w:sz="4" w:space="0" w:color="1F497D"/>
              <w:right w:val="single" w:sz="4" w:space="0" w:color="1F497D"/>
            </w:tcBorders>
            <w:vAlign w:val="center"/>
          </w:tcPr>
          <w:p w14:paraId="2BC09C02" w14:textId="77777777" w:rsidR="00C858E3" w:rsidRPr="00862E98" w:rsidRDefault="00C858E3" w:rsidP="009170CB">
            <w:pPr>
              <w:pStyle w:val="ListParagraph"/>
              <w:tabs>
                <w:tab w:val="left" w:pos="3510"/>
              </w:tabs>
              <w:spacing w:after="0" w:line="240" w:lineRule="auto"/>
              <w:ind w:left="0"/>
              <w:rPr>
                <w:rFonts w:ascii="Arial" w:hAnsi="Arial" w:cs="Arial"/>
                <w:b/>
                <w:color w:val="000000"/>
                <w:sz w:val="20"/>
                <w:szCs w:val="20"/>
                <w:lang w:val="en-US" w:eastAsia="en-US"/>
              </w:rPr>
            </w:pPr>
          </w:p>
        </w:tc>
      </w:tr>
      <w:tr w:rsidR="00C858E3" w:rsidRPr="00862E98" w14:paraId="5A6C177E" w14:textId="77777777" w:rsidTr="00B37609">
        <w:trPr>
          <w:trHeight w:val="288"/>
        </w:trPr>
        <w:tc>
          <w:tcPr>
            <w:tcW w:w="504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2924641" w14:textId="77777777" w:rsidR="00C858E3" w:rsidRPr="00862E98"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r w:rsidRPr="00862E98">
              <w:rPr>
                <w:rFonts w:ascii="Arial" w:hAnsi="Arial" w:cs="Arial"/>
                <w:color w:val="000000"/>
                <w:sz w:val="20"/>
                <w:szCs w:val="20"/>
                <w:lang w:val="en-US" w:eastAsia="en-US"/>
              </w:rPr>
              <w:t>Work schedule (days and hours):</w:t>
            </w:r>
          </w:p>
        </w:tc>
        <w:tc>
          <w:tcPr>
            <w:tcW w:w="369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09E0D2B" w14:textId="77777777" w:rsidR="00C858E3" w:rsidRPr="00862E98" w:rsidRDefault="00C858E3" w:rsidP="009170CB">
            <w:pPr>
              <w:pStyle w:val="ListParagraph"/>
              <w:tabs>
                <w:tab w:val="left" w:pos="3510"/>
              </w:tabs>
              <w:spacing w:after="0" w:line="240" w:lineRule="auto"/>
              <w:ind w:left="0"/>
              <w:rPr>
                <w:rFonts w:ascii="Arial" w:hAnsi="Arial" w:cs="Arial"/>
                <w:b/>
                <w:color w:val="000000"/>
                <w:sz w:val="20"/>
                <w:szCs w:val="20"/>
                <w:highlight w:val="yellow"/>
                <w:lang w:val="en-US" w:eastAsia="en-US"/>
              </w:rPr>
            </w:pPr>
          </w:p>
        </w:tc>
      </w:tr>
      <w:tr w:rsidR="00C858E3" w:rsidRPr="00862E98" w14:paraId="78BF157B" w14:textId="77777777" w:rsidTr="009170CB">
        <w:trPr>
          <w:trHeight w:val="288"/>
        </w:trPr>
        <w:tc>
          <w:tcPr>
            <w:tcW w:w="5040" w:type="dxa"/>
            <w:tcBorders>
              <w:top w:val="single" w:sz="4" w:space="0" w:color="1F497D"/>
              <w:left w:val="single" w:sz="4" w:space="0" w:color="1F497D"/>
              <w:bottom w:val="single" w:sz="4" w:space="0" w:color="1F497D"/>
              <w:right w:val="single" w:sz="4" w:space="0" w:color="1F497D"/>
            </w:tcBorders>
            <w:vAlign w:val="center"/>
          </w:tcPr>
          <w:p w14:paraId="7FCE13B0" w14:textId="77777777" w:rsidR="00C858E3" w:rsidRPr="00862E98" w:rsidRDefault="00C858E3" w:rsidP="009170CB">
            <w:pPr>
              <w:pStyle w:val="ListParagraph"/>
              <w:tabs>
                <w:tab w:val="left" w:pos="3510"/>
              </w:tabs>
              <w:spacing w:after="0" w:line="240" w:lineRule="auto"/>
              <w:ind w:left="0"/>
              <w:jc w:val="right"/>
              <w:rPr>
                <w:rFonts w:ascii="Arial" w:hAnsi="Arial" w:cs="Arial"/>
                <w:color w:val="000000"/>
                <w:sz w:val="20"/>
                <w:szCs w:val="20"/>
                <w:lang w:val="en-US" w:eastAsia="en-US"/>
              </w:rPr>
            </w:pPr>
            <w:r w:rsidRPr="00862E98">
              <w:rPr>
                <w:rFonts w:ascii="Arial" w:hAnsi="Arial" w:cs="Arial"/>
                <w:color w:val="000000"/>
                <w:sz w:val="20"/>
                <w:szCs w:val="20"/>
                <w:lang w:val="en-US" w:eastAsia="en-US"/>
              </w:rPr>
              <w:t>Anticipated turnaround time for returning phone calls:</w:t>
            </w:r>
          </w:p>
        </w:tc>
        <w:tc>
          <w:tcPr>
            <w:tcW w:w="3690" w:type="dxa"/>
            <w:tcBorders>
              <w:top w:val="single" w:sz="4" w:space="0" w:color="1F497D"/>
              <w:left w:val="single" w:sz="4" w:space="0" w:color="1F497D"/>
              <w:bottom w:val="single" w:sz="4" w:space="0" w:color="1F497D"/>
              <w:right w:val="single" w:sz="4" w:space="0" w:color="1F497D"/>
            </w:tcBorders>
            <w:vAlign w:val="center"/>
          </w:tcPr>
          <w:p w14:paraId="1FD63BC1" w14:textId="77777777" w:rsidR="00C858E3" w:rsidRPr="00862E98" w:rsidRDefault="00C858E3" w:rsidP="009170CB">
            <w:pPr>
              <w:pStyle w:val="ListParagraph"/>
              <w:tabs>
                <w:tab w:val="left" w:pos="3510"/>
              </w:tabs>
              <w:spacing w:after="0" w:line="240" w:lineRule="auto"/>
              <w:ind w:left="0"/>
              <w:rPr>
                <w:rFonts w:ascii="Arial" w:hAnsi="Arial" w:cs="Arial"/>
                <w:b/>
                <w:color w:val="000000"/>
                <w:sz w:val="20"/>
                <w:szCs w:val="20"/>
                <w:highlight w:val="yellow"/>
                <w:lang w:val="en-US" w:eastAsia="en-US"/>
              </w:rPr>
            </w:pPr>
          </w:p>
        </w:tc>
      </w:tr>
    </w:tbl>
    <w:p w14:paraId="55A7FCA1" w14:textId="77777777" w:rsidR="00C858E3" w:rsidRPr="00862E98" w:rsidRDefault="00C858E3" w:rsidP="00C858E3">
      <w:pPr>
        <w:rPr>
          <w:rFonts w:ascii="Arial" w:hAnsi="Arial" w:cs="Arial"/>
          <w:sz w:val="20"/>
        </w:rPr>
      </w:pPr>
    </w:p>
    <w:p w14:paraId="28938A86" w14:textId="77777777" w:rsidR="00C858E3" w:rsidRPr="00862E98" w:rsidRDefault="00C858E3" w:rsidP="009170CB">
      <w:pPr>
        <w:pStyle w:val="BodyTextIndent"/>
        <w:numPr>
          <w:ilvl w:val="0"/>
          <w:numId w:val="18"/>
        </w:numPr>
        <w:tabs>
          <w:tab w:val="clear" w:pos="720"/>
          <w:tab w:val="left" w:pos="-2880"/>
          <w:tab w:val="num" w:pos="540"/>
        </w:tabs>
        <w:jc w:val="both"/>
        <w:rPr>
          <w:rFonts w:ascii="Arial" w:hAnsi="Arial" w:cs="Arial"/>
          <w:b/>
          <w:sz w:val="20"/>
        </w:rPr>
      </w:pPr>
      <w:r w:rsidRPr="00862E98">
        <w:rPr>
          <w:rFonts w:ascii="Arial" w:hAnsi="Arial" w:cs="Arial"/>
          <w:sz w:val="20"/>
        </w:rPr>
        <w:lastRenderedPageBreak/>
        <w:t xml:space="preserve">Will your Firm assign the </w:t>
      </w:r>
      <w:r w:rsidRPr="00862E98">
        <w:rPr>
          <w:rFonts w:ascii="Arial" w:hAnsi="Arial" w:cs="Arial"/>
          <w:sz w:val="20"/>
          <w:lang w:val="en-US"/>
        </w:rPr>
        <w:t>Plan Sponsor</w:t>
      </w:r>
      <w:r w:rsidRPr="00862E98">
        <w:rPr>
          <w:rFonts w:ascii="Arial" w:hAnsi="Arial" w:cs="Arial"/>
          <w:sz w:val="20"/>
        </w:rPr>
        <w:t xml:space="preserve"> a</w:t>
      </w:r>
      <w:r w:rsidRPr="00862E98">
        <w:rPr>
          <w:rFonts w:ascii="Arial" w:hAnsi="Arial" w:cs="Arial"/>
          <w:sz w:val="20"/>
          <w:lang w:val="en-US"/>
        </w:rPr>
        <w:t xml:space="preserve"> </w:t>
      </w:r>
      <w:proofErr w:type="spellStart"/>
      <w:r w:rsidRPr="00862E98">
        <w:rPr>
          <w:rFonts w:ascii="Arial" w:hAnsi="Arial" w:cs="Arial"/>
          <w:sz w:val="20"/>
          <w:lang w:val="en-US"/>
        </w:rPr>
        <w:t>relation</w:t>
      </w:r>
      <w:r w:rsidRPr="00862E98">
        <w:rPr>
          <w:rFonts w:ascii="Arial" w:hAnsi="Arial" w:cs="Arial"/>
          <w:sz w:val="20"/>
        </w:rPr>
        <w:t>s</w:t>
      </w:r>
      <w:r w:rsidRPr="00862E98">
        <w:rPr>
          <w:rFonts w:ascii="Arial" w:hAnsi="Arial" w:cs="Arial"/>
          <w:sz w:val="20"/>
          <w:lang w:val="en-US"/>
        </w:rPr>
        <w:t>hip</w:t>
      </w:r>
      <w:proofErr w:type="spellEnd"/>
      <w:r w:rsidRPr="00862E98">
        <w:rPr>
          <w:rFonts w:ascii="Arial" w:hAnsi="Arial" w:cs="Arial"/>
          <w:sz w:val="20"/>
        </w:rPr>
        <w:t xml:space="preserve"> manager that will serve as a single point of contact? (Yes/No)</w:t>
      </w:r>
      <w:r w:rsidRPr="00862E98">
        <w:rPr>
          <w:rFonts w:ascii="Arial" w:hAnsi="Arial" w:cs="Arial"/>
          <w:sz w:val="20"/>
          <w:lang w:val="en-US"/>
        </w:rPr>
        <w:t xml:space="preserve"> If yes, would this employee attend meetings at Plan Sponsor offices as requested? (Yes/No) If yes, would they offer education or training at these meetings?</w:t>
      </w:r>
    </w:p>
    <w:p w14:paraId="3F360EF2" w14:textId="77777777" w:rsidR="00C858E3" w:rsidRPr="00862E98" w:rsidRDefault="00C858E3" w:rsidP="00C858E3">
      <w:pPr>
        <w:pStyle w:val="BodyTextIndent"/>
        <w:tabs>
          <w:tab w:val="clear" w:pos="540"/>
          <w:tab w:val="left" w:pos="-2880"/>
        </w:tabs>
        <w:ind w:firstLine="0"/>
        <w:jc w:val="both"/>
        <w:rPr>
          <w:rFonts w:ascii="Arial" w:hAnsi="Arial" w:cs="Arial"/>
          <w:b/>
          <w:sz w:val="20"/>
        </w:rPr>
      </w:pPr>
    </w:p>
    <w:p w14:paraId="17E832B5" w14:textId="77777777" w:rsidR="00C858E3" w:rsidRPr="00862E98" w:rsidRDefault="00C858E3" w:rsidP="009170CB">
      <w:pPr>
        <w:pStyle w:val="BodyTextIndent"/>
        <w:numPr>
          <w:ilvl w:val="0"/>
          <w:numId w:val="18"/>
        </w:numPr>
        <w:tabs>
          <w:tab w:val="clear" w:pos="720"/>
          <w:tab w:val="left" w:pos="-2880"/>
          <w:tab w:val="num" w:pos="540"/>
        </w:tabs>
        <w:jc w:val="both"/>
        <w:rPr>
          <w:rFonts w:ascii="Arial" w:hAnsi="Arial" w:cs="Arial"/>
          <w:b/>
          <w:sz w:val="20"/>
        </w:rPr>
      </w:pPr>
      <w:r w:rsidRPr="00862E98">
        <w:rPr>
          <w:rFonts w:ascii="Arial" w:hAnsi="Arial" w:cs="Arial"/>
          <w:sz w:val="20"/>
        </w:rPr>
        <w:t xml:space="preserve">Will the </w:t>
      </w:r>
      <w:r w:rsidRPr="00862E98">
        <w:rPr>
          <w:rFonts w:ascii="Arial" w:hAnsi="Arial" w:cs="Arial"/>
          <w:sz w:val="20"/>
          <w:lang w:val="en-US"/>
        </w:rPr>
        <w:t>Plan Sponsor</w:t>
      </w:r>
      <w:r w:rsidRPr="00862E98">
        <w:rPr>
          <w:rFonts w:ascii="Arial" w:hAnsi="Arial" w:cs="Arial"/>
          <w:sz w:val="20"/>
        </w:rPr>
        <w:t xml:space="preserve"> be able to participate in the selection of this relationship manager assigned to the account? (Yes/No</w:t>
      </w:r>
      <w:r w:rsidRPr="00862E98">
        <w:rPr>
          <w:rFonts w:ascii="Arial" w:hAnsi="Arial" w:cs="Arial"/>
          <w:sz w:val="20"/>
          <w:lang w:val="en-US"/>
        </w:rPr>
        <w:t>)</w:t>
      </w:r>
    </w:p>
    <w:p w14:paraId="41EE0699" w14:textId="77777777" w:rsidR="00C858E3" w:rsidRPr="00862E98" w:rsidRDefault="00C858E3" w:rsidP="00C858E3">
      <w:pPr>
        <w:pStyle w:val="BodyTextIndent"/>
        <w:tabs>
          <w:tab w:val="clear" w:pos="540"/>
          <w:tab w:val="left" w:pos="-2880"/>
        </w:tabs>
        <w:ind w:firstLine="0"/>
        <w:jc w:val="both"/>
        <w:rPr>
          <w:rFonts w:ascii="Arial" w:hAnsi="Arial" w:cs="Arial"/>
          <w:b/>
          <w:sz w:val="20"/>
        </w:rPr>
      </w:pPr>
    </w:p>
    <w:p w14:paraId="637FE1F0" w14:textId="77777777" w:rsidR="00C858E3" w:rsidRPr="00862E98" w:rsidRDefault="00C858E3" w:rsidP="009170CB">
      <w:pPr>
        <w:pStyle w:val="BodyTextIndent"/>
        <w:numPr>
          <w:ilvl w:val="0"/>
          <w:numId w:val="18"/>
        </w:numPr>
        <w:tabs>
          <w:tab w:val="clear" w:pos="720"/>
          <w:tab w:val="left" w:pos="-2880"/>
          <w:tab w:val="num" w:pos="540"/>
        </w:tabs>
        <w:jc w:val="both"/>
        <w:rPr>
          <w:rFonts w:ascii="Arial" w:hAnsi="Arial" w:cs="Arial"/>
          <w:b/>
          <w:sz w:val="20"/>
        </w:rPr>
      </w:pPr>
      <w:r w:rsidRPr="00862E98">
        <w:rPr>
          <w:rFonts w:ascii="Arial" w:hAnsi="Arial" w:cs="Arial"/>
          <w:sz w:val="20"/>
        </w:rPr>
        <w:t>How would your Firm handle a scenario where the Plan Sponsor was not satisfied with the relationship manager assigned to the account</w:t>
      </w:r>
      <w:r w:rsidRPr="00862E98">
        <w:rPr>
          <w:rFonts w:ascii="Arial" w:hAnsi="Arial" w:cs="Arial"/>
          <w:sz w:val="20"/>
          <w:lang w:val="en-US"/>
        </w:rPr>
        <w:t>?</w:t>
      </w:r>
    </w:p>
    <w:p w14:paraId="3C0BA388" w14:textId="77777777" w:rsidR="00C858E3" w:rsidRPr="00862E98" w:rsidRDefault="00C858E3" w:rsidP="00C858E3">
      <w:pPr>
        <w:pStyle w:val="ListParagraph"/>
        <w:tabs>
          <w:tab w:val="left" w:pos="-2880"/>
        </w:tabs>
        <w:spacing w:after="0" w:line="240" w:lineRule="auto"/>
        <w:ind w:left="0"/>
        <w:jc w:val="both"/>
        <w:rPr>
          <w:rFonts w:ascii="Arial" w:hAnsi="Arial" w:cs="Arial"/>
          <w:sz w:val="20"/>
          <w:szCs w:val="20"/>
        </w:rPr>
      </w:pPr>
    </w:p>
    <w:p w14:paraId="258D6F1A" w14:textId="77777777" w:rsidR="00C858E3" w:rsidRPr="00862E98" w:rsidRDefault="00C858E3" w:rsidP="009170CB">
      <w:pPr>
        <w:pStyle w:val="ListParagraph"/>
        <w:numPr>
          <w:ilvl w:val="0"/>
          <w:numId w:val="18"/>
        </w:numPr>
        <w:tabs>
          <w:tab w:val="clear" w:pos="720"/>
          <w:tab w:val="left" w:pos="-2880"/>
          <w:tab w:val="num" w:pos="540"/>
        </w:tabs>
        <w:spacing w:after="0" w:line="240" w:lineRule="auto"/>
        <w:jc w:val="both"/>
        <w:rPr>
          <w:rFonts w:ascii="Arial" w:hAnsi="Arial" w:cs="Arial"/>
          <w:sz w:val="20"/>
          <w:szCs w:val="20"/>
        </w:rPr>
      </w:pPr>
      <w:r w:rsidRPr="00862E98">
        <w:rPr>
          <w:rFonts w:ascii="Arial" w:hAnsi="Arial" w:cs="Arial"/>
          <w:sz w:val="20"/>
          <w:szCs w:val="20"/>
          <w:lang w:val="en-US"/>
        </w:rPr>
        <w:t xml:space="preserve">How frequently do you conduct client satisfaction surveys at </w:t>
      </w:r>
      <w:r w:rsidRPr="00862E98">
        <w:rPr>
          <w:rFonts w:ascii="Arial" w:hAnsi="Arial" w:cs="Arial"/>
          <w:sz w:val="20"/>
          <w:szCs w:val="20"/>
        </w:rPr>
        <w:t xml:space="preserve">the </w:t>
      </w:r>
      <w:r w:rsidRPr="00862E98">
        <w:rPr>
          <w:rFonts w:ascii="Arial" w:hAnsi="Arial" w:cs="Arial"/>
          <w:sz w:val="20"/>
          <w:szCs w:val="20"/>
          <w:lang w:val="en-US"/>
        </w:rPr>
        <w:t>Plan Sponsor’s level?</w:t>
      </w:r>
    </w:p>
    <w:p w14:paraId="3DEBF1FE" w14:textId="77777777" w:rsidR="005F0A5C" w:rsidRPr="00862E98" w:rsidRDefault="005F0A5C" w:rsidP="005F0A5C">
      <w:pPr>
        <w:pStyle w:val="ListParagraph"/>
        <w:rPr>
          <w:rFonts w:ascii="Arial" w:hAnsi="Arial" w:cs="Arial"/>
          <w:sz w:val="20"/>
          <w:szCs w:val="20"/>
        </w:rPr>
      </w:pPr>
    </w:p>
    <w:p w14:paraId="1FAF63EF" w14:textId="77777777" w:rsidR="005F0A5C" w:rsidRPr="00862E98" w:rsidRDefault="005F0A5C" w:rsidP="009170CB">
      <w:pPr>
        <w:pStyle w:val="ListParagraph"/>
        <w:numPr>
          <w:ilvl w:val="0"/>
          <w:numId w:val="18"/>
        </w:numPr>
        <w:tabs>
          <w:tab w:val="clear" w:pos="720"/>
          <w:tab w:val="left" w:pos="-2880"/>
          <w:tab w:val="num" w:pos="540"/>
        </w:tabs>
        <w:spacing w:after="0" w:line="240" w:lineRule="auto"/>
        <w:jc w:val="both"/>
        <w:rPr>
          <w:rFonts w:ascii="Arial" w:hAnsi="Arial" w:cs="Arial"/>
          <w:sz w:val="20"/>
          <w:szCs w:val="20"/>
        </w:rPr>
      </w:pPr>
      <w:r w:rsidRPr="00862E98">
        <w:rPr>
          <w:rFonts w:ascii="Arial" w:hAnsi="Arial" w:cs="Arial"/>
          <w:sz w:val="20"/>
          <w:szCs w:val="20"/>
          <w:lang w:val="en-US"/>
        </w:rPr>
        <w:t>Are Plan Sponsor surveys done internally or outsourced to a third party?  If done internally, who is responsible for conducting the surveys (i.e. relationship manager, etc.)?</w:t>
      </w:r>
    </w:p>
    <w:p w14:paraId="26998651" w14:textId="77777777" w:rsidR="00C858E3" w:rsidRPr="00862E98" w:rsidRDefault="00C858E3" w:rsidP="00C858E3">
      <w:pPr>
        <w:pStyle w:val="ListParagraph"/>
        <w:jc w:val="both"/>
        <w:rPr>
          <w:rFonts w:ascii="Arial" w:hAnsi="Arial" w:cs="Arial"/>
          <w:sz w:val="20"/>
          <w:szCs w:val="20"/>
        </w:rPr>
      </w:pPr>
    </w:p>
    <w:p w14:paraId="6AC297A2" w14:textId="77777777" w:rsidR="00C858E3" w:rsidRPr="00862E98" w:rsidRDefault="00C858E3" w:rsidP="009170CB">
      <w:pPr>
        <w:pStyle w:val="ListParagraph"/>
        <w:numPr>
          <w:ilvl w:val="0"/>
          <w:numId w:val="18"/>
        </w:numPr>
        <w:tabs>
          <w:tab w:val="clear" w:pos="720"/>
          <w:tab w:val="left" w:pos="-2880"/>
          <w:tab w:val="num" w:pos="540"/>
        </w:tabs>
        <w:spacing w:after="0" w:line="240" w:lineRule="auto"/>
        <w:ind w:left="540" w:hanging="540"/>
        <w:jc w:val="both"/>
        <w:rPr>
          <w:rFonts w:ascii="Arial" w:hAnsi="Arial" w:cs="Arial"/>
          <w:sz w:val="20"/>
          <w:szCs w:val="20"/>
          <w:lang w:val="en-US"/>
        </w:rPr>
      </w:pPr>
      <w:r w:rsidRPr="00862E98">
        <w:rPr>
          <w:rFonts w:ascii="Arial" w:hAnsi="Arial" w:cs="Arial"/>
          <w:sz w:val="20"/>
          <w:szCs w:val="20"/>
          <w:lang w:val="en-US"/>
        </w:rPr>
        <w:t>Complete the table below regarding tasks an authorized Plan Sponsor staff member is able to accomplish on behalf of participants. If they are able to accomplish each task, list the format available as well as when any changes become effective.</w:t>
      </w:r>
    </w:p>
    <w:p w14:paraId="46400342" w14:textId="77777777" w:rsidR="00C858E3" w:rsidRPr="00862E98" w:rsidRDefault="00C858E3" w:rsidP="00C858E3">
      <w:pPr>
        <w:pStyle w:val="ListParagraph"/>
        <w:tabs>
          <w:tab w:val="left" w:pos="-2880"/>
        </w:tabs>
        <w:spacing w:after="0" w:line="240" w:lineRule="auto"/>
        <w:ind w:left="504"/>
        <w:rPr>
          <w:rFonts w:ascii="Arial" w:hAnsi="Arial" w:cs="Arial"/>
          <w:sz w:val="20"/>
          <w:szCs w:val="20"/>
        </w:rPr>
      </w:pPr>
    </w:p>
    <w:tbl>
      <w:tblPr>
        <w:tblW w:w="8730" w:type="dxa"/>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4320"/>
        <w:gridCol w:w="1080"/>
        <w:gridCol w:w="3330"/>
      </w:tblGrid>
      <w:tr w:rsidR="00C858E3" w:rsidRPr="00862E98" w14:paraId="3CE9F98C" w14:textId="77777777" w:rsidTr="009170CB">
        <w:trPr>
          <w:trHeight w:val="432"/>
          <w:tblHeader/>
        </w:trPr>
        <w:tc>
          <w:tcPr>
            <w:tcW w:w="4320"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20C9D9EA" w14:textId="77777777" w:rsidR="00C858E3" w:rsidRPr="00862E98" w:rsidRDefault="00C858E3" w:rsidP="009170CB">
            <w:pPr>
              <w:pStyle w:val="Heading3"/>
              <w:tabs>
                <w:tab w:val="left" w:pos="-2880"/>
              </w:tabs>
              <w:jc w:val="center"/>
              <w:rPr>
                <w:rFonts w:cs="Arial"/>
                <w:color w:val="FFFFFF"/>
                <w:sz w:val="20"/>
                <w:lang w:val="en-US" w:eastAsia="en-US"/>
              </w:rPr>
            </w:pPr>
            <w:bookmarkStart w:id="7" w:name="_Toc445198874"/>
            <w:r w:rsidRPr="00862E98">
              <w:rPr>
                <w:rFonts w:cs="Arial"/>
                <w:bCs w:val="0"/>
                <w:color w:val="FFFFFF"/>
                <w:sz w:val="20"/>
                <w:lang w:val="en-US" w:eastAsia="en-US"/>
              </w:rPr>
              <w:t>Task</w:t>
            </w:r>
            <w:bookmarkEnd w:id="7"/>
          </w:p>
        </w:tc>
        <w:tc>
          <w:tcPr>
            <w:tcW w:w="1080"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7AB99ECD" w14:textId="77777777" w:rsidR="00C858E3" w:rsidRPr="00862E98" w:rsidRDefault="00C858E3" w:rsidP="009170CB">
            <w:pPr>
              <w:pStyle w:val="Heading3"/>
              <w:tabs>
                <w:tab w:val="left" w:pos="-2880"/>
              </w:tabs>
              <w:jc w:val="center"/>
              <w:rPr>
                <w:rFonts w:cs="Arial"/>
                <w:color w:val="FFFFFF"/>
                <w:sz w:val="20"/>
                <w:lang w:val="en-US" w:eastAsia="en-US"/>
              </w:rPr>
            </w:pPr>
            <w:r w:rsidRPr="00862E98">
              <w:rPr>
                <w:rFonts w:cs="Arial"/>
                <w:bCs w:val="0"/>
                <w:color w:val="FFFFFF"/>
                <w:sz w:val="20"/>
                <w:lang w:val="en-US" w:eastAsia="en-US"/>
              </w:rPr>
              <w:t>Yes/No</w:t>
            </w:r>
          </w:p>
        </w:tc>
        <w:tc>
          <w:tcPr>
            <w:tcW w:w="3330"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3E0E1289" w14:textId="77777777" w:rsidR="00C858E3" w:rsidRPr="00862E98" w:rsidRDefault="00C858E3" w:rsidP="009170CB">
            <w:pPr>
              <w:pStyle w:val="Heading3"/>
              <w:tabs>
                <w:tab w:val="left" w:pos="-2880"/>
              </w:tabs>
              <w:jc w:val="center"/>
              <w:rPr>
                <w:rFonts w:cs="Arial"/>
                <w:color w:val="FFFFFF"/>
                <w:sz w:val="20"/>
                <w:lang w:val="en-US" w:eastAsia="en-US"/>
              </w:rPr>
            </w:pPr>
            <w:bookmarkStart w:id="8" w:name="_Toc445198876"/>
            <w:r w:rsidRPr="00862E98">
              <w:rPr>
                <w:rFonts w:cs="Arial"/>
                <w:bCs w:val="0"/>
                <w:color w:val="FFFFFF"/>
                <w:sz w:val="20"/>
                <w:lang w:val="en-US" w:eastAsia="en-US"/>
              </w:rPr>
              <w:t>Format (web, paper, etc.)</w:t>
            </w:r>
            <w:bookmarkEnd w:id="8"/>
          </w:p>
        </w:tc>
      </w:tr>
      <w:tr w:rsidR="00C858E3" w:rsidRPr="00862E98" w14:paraId="2B78C790" w14:textId="77777777" w:rsidTr="00B37609">
        <w:trPr>
          <w:trHeight w:val="288"/>
        </w:trPr>
        <w:tc>
          <w:tcPr>
            <w:tcW w:w="43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77173949" w14:textId="77777777" w:rsidR="00C858E3" w:rsidRPr="00862E98" w:rsidRDefault="00C858E3" w:rsidP="009170CB">
            <w:pPr>
              <w:tabs>
                <w:tab w:val="left" w:pos="-2880"/>
              </w:tabs>
              <w:jc w:val="right"/>
              <w:rPr>
                <w:rFonts w:ascii="Arial" w:hAnsi="Arial" w:cs="Arial"/>
                <w:color w:val="000000"/>
                <w:sz w:val="20"/>
              </w:rPr>
            </w:pPr>
            <w:r w:rsidRPr="00862E98">
              <w:rPr>
                <w:rFonts w:ascii="Arial" w:hAnsi="Arial" w:cs="Arial"/>
                <w:color w:val="000000"/>
                <w:sz w:val="20"/>
              </w:rPr>
              <w:t>Change participant information (name, address, beneficiaries, other contact information, etc.):</w:t>
            </w:r>
          </w:p>
        </w:tc>
        <w:tc>
          <w:tcPr>
            <w:tcW w:w="108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50FDA605" w14:textId="77777777" w:rsidR="00C858E3" w:rsidRPr="00862E98" w:rsidRDefault="00C858E3" w:rsidP="009170CB">
            <w:pPr>
              <w:tabs>
                <w:tab w:val="left" w:pos="-2880"/>
              </w:tabs>
              <w:jc w:val="center"/>
              <w:rPr>
                <w:rFonts w:ascii="Arial" w:hAnsi="Arial" w:cs="Arial"/>
                <w:color w:val="000000"/>
                <w:sz w:val="20"/>
              </w:rPr>
            </w:pPr>
          </w:p>
        </w:tc>
        <w:tc>
          <w:tcPr>
            <w:tcW w:w="333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2DD6FB70" w14:textId="77777777" w:rsidR="00C858E3" w:rsidRPr="00862E98" w:rsidRDefault="00C858E3" w:rsidP="009170CB">
            <w:pPr>
              <w:tabs>
                <w:tab w:val="left" w:pos="-2880"/>
              </w:tabs>
              <w:jc w:val="center"/>
              <w:rPr>
                <w:rFonts w:ascii="Arial" w:hAnsi="Arial" w:cs="Arial"/>
                <w:color w:val="000000"/>
                <w:sz w:val="20"/>
              </w:rPr>
            </w:pPr>
          </w:p>
        </w:tc>
      </w:tr>
      <w:tr w:rsidR="00C858E3" w:rsidRPr="00862E98" w14:paraId="6514CAD6" w14:textId="77777777" w:rsidTr="009170CB">
        <w:trPr>
          <w:trHeight w:val="288"/>
        </w:trPr>
        <w:tc>
          <w:tcPr>
            <w:tcW w:w="4320" w:type="dxa"/>
            <w:tcBorders>
              <w:top w:val="single" w:sz="4" w:space="0" w:color="1F497D"/>
              <w:left w:val="single" w:sz="4" w:space="0" w:color="1F497D"/>
              <w:bottom w:val="single" w:sz="4" w:space="0" w:color="1F497D"/>
              <w:right w:val="single" w:sz="4" w:space="0" w:color="1F497D"/>
            </w:tcBorders>
            <w:shd w:val="clear" w:color="auto" w:fill="FFFFFF"/>
          </w:tcPr>
          <w:p w14:paraId="538CAAEA" w14:textId="77777777" w:rsidR="00C858E3" w:rsidRPr="00862E98" w:rsidRDefault="00C858E3" w:rsidP="009170CB">
            <w:pPr>
              <w:tabs>
                <w:tab w:val="left" w:pos="-2880"/>
              </w:tabs>
              <w:jc w:val="right"/>
              <w:rPr>
                <w:rFonts w:ascii="Arial" w:hAnsi="Arial" w:cs="Arial"/>
                <w:color w:val="000000"/>
                <w:sz w:val="20"/>
              </w:rPr>
            </w:pPr>
            <w:r w:rsidRPr="00862E98">
              <w:rPr>
                <w:rFonts w:ascii="Arial" w:hAnsi="Arial" w:cs="Arial"/>
                <w:sz w:val="20"/>
              </w:rPr>
              <w:t>Designate date of termination online:</w:t>
            </w:r>
          </w:p>
        </w:tc>
        <w:tc>
          <w:tcPr>
            <w:tcW w:w="1080" w:type="dxa"/>
            <w:tcBorders>
              <w:top w:val="single" w:sz="4" w:space="0" w:color="1F497D"/>
              <w:left w:val="single" w:sz="4" w:space="0" w:color="1F497D"/>
              <w:bottom w:val="single" w:sz="4" w:space="0" w:color="1F497D"/>
              <w:right w:val="single" w:sz="4" w:space="0" w:color="1F497D"/>
            </w:tcBorders>
            <w:shd w:val="clear" w:color="auto" w:fill="FFFFFF"/>
          </w:tcPr>
          <w:p w14:paraId="5685B769" w14:textId="77777777" w:rsidR="00C858E3" w:rsidRPr="00862E98" w:rsidRDefault="00C858E3" w:rsidP="009170CB">
            <w:pPr>
              <w:tabs>
                <w:tab w:val="left" w:pos="-2880"/>
              </w:tabs>
              <w:jc w:val="center"/>
              <w:rPr>
                <w:rFonts w:ascii="Arial" w:hAnsi="Arial" w:cs="Arial"/>
                <w:color w:val="000000"/>
                <w:sz w:val="20"/>
              </w:rPr>
            </w:pPr>
          </w:p>
        </w:tc>
        <w:tc>
          <w:tcPr>
            <w:tcW w:w="3330" w:type="dxa"/>
            <w:tcBorders>
              <w:top w:val="single" w:sz="4" w:space="0" w:color="1F497D"/>
              <w:left w:val="single" w:sz="4" w:space="0" w:color="1F497D"/>
              <w:bottom w:val="single" w:sz="4" w:space="0" w:color="1F497D"/>
              <w:right w:val="single" w:sz="4" w:space="0" w:color="1F497D"/>
            </w:tcBorders>
            <w:shd w:val="clear" w:color="auto" w:fill="FFFFFF"/>
          </w:tcPr>
          <w:p w14:paraId="62DA2044" w14:textId="77777777" w:rsidR="00C858E3" w:rsidRPr="00862E98" w:rsidRDefault="00C858E3" w:rsidP="009170CB">
            <w:pPr>
              <w:tabs>
                <w:tab w:val="left" w:pos="-2880"/>
              </w:tabs>
              <w:jc w:val="center"/>
              <w:rPr>
                <w:rFonts w:ascii="Arial" w:hAnsi="Arial" w:cs="Arial"/>
                <w:color w:val="000000"/>
                <w:sz w:val="20"/>
              </w:rPr>
            </w:pPr>
          </w:p>
        </w:tc>
      </w:tr>
      <w:tr w:rsidR="00C858E3" w:rsidRPr="00862E98" w14:paraId="3E7C0F37" w14:textId="77777777" w:rsidTr="00B37609">
        <w:trPr>
          <w:trHeight w:val="288"/>
        </w:trPr>
        <w:tc>
          <w:tcPr>
            <w:tcW w:w="43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69B6506D" w14:textId="77777777" w:rsidR="00C858E3" w:rsidRPr="00862E98" w:rsidRDefault="00C858E3" w:rsidP="009170CB">
            <w:pPr>
              <w:tabs>
                <w:tab w:val="left" w:pos="-2880"/>
              </w:tabs>
              <w:jc w:val="right"/>
              <w:rPr>
                <w:rFonts w:ascii="Arial" w:hAnsi="Arial" w:cs="Arial"/>
                <w:color w:val="000000"/>
                <w:sz w:val="20"/>
              </w:rPr>
            </w:pPr>
            <w:r w:rsidRPr="00862E98">
              <w:rPr>
                <w:rFonts w:ascii="Arial" w:hAnsi="Arial" w:cs="Arial"/>
                <w:color w:val="000000"/>
                <w:sz w:val="20"/>
              </w:rPr>
              <w:t>View deferrals per participant:</w:t>
            </w:r>
          </w:p>
        </w:tc>
        <w:tc>
          <w:tcPr>
            <w:tcW w:w="108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123859E4" w14:textId="77777777" w:rsidR="00C858E3" w:rsidRPr="00862E98" w:rsidRDefault="00C858E3" w:rsidP="009170CB">
            <w:pPr>
              <w:tabs>
                <w:tab w:val="left" w:pos="-2880"/>
              </w:tabs>
              <w:jc w:val="center"/>
              <w:rPr>
                <w:rFonts w:ascii="Arial" w:hAnsi="Arial" w:cs="Arial"/>
                <w:color w:val="000000"/>
                <w:sz w:val="20"/>
              </w:rPr>
            </w:pPr>
          </w:p>
        </w:tc>
        <w:tc>
          <w:tcPr>
            <w:tcW w:w="333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16DD2FB6" w14:textId="77777777" w:rsidR="00C858E3" w:rsidRPr="00862E98" w:rsidRDefault="00C858E3" w:rsidP="009170CB">
            <w:pPr>
              <w:tabs>
                <w:tab w:val="left" w:pos="-2880"/>
              </w:tabs>
              <w:jc w:val="center"/>
              <w:rPr>
                <w:rFonts w:ascii="Arial" w:hAnsi="Arial" w:cs="Arial"/>
                <w:color w:val="000000"/>
                <w:sz w:val="20"/>
              </w:rPr>
            </w:pPr>
          </w:p>
        </w:tc>
      </w:tr>
      <w:tr w:rsidR="00C858E3" w:rsidRPr="00862E98" w14:paraId="13A930C9" w14:textId="77777777" w:rsidTr="009170CB">
        <w:trPr>
          <w:trHeight w:val="288"/>
        </w:trPr>
        <w:tc>
          <w:tcPr>
            <w:tcW w:w="4320" w:type="dxa"/>
            <w:tcBorders>
              <w:top w:val="single" w:sz="4" w:space="0" w:color="1F497D"/>
              <w:left w:val="single" w:sz="4" w:space="0" w:color="1F497D"/>
              <w:bottom w:val="single" w:sz="4" w:space="0" w:color="1F497D"/>
              <w:right w:val="single" w:sz="4" w:space="0" w:color="1F497D"/>
            </w:tcBorders>
            <w:shd w:val="clear" w:color="auto" w:fill="FFFFFF"/>
          </w:tcPr>
          <w:p w14:paraId="3860905D" w14:textId="77777777" w:rsidR="00C858E3" w:rsidRPr="00862E98" w:rsidRDefault="00C858E3" w:rsidP="009170CB">
            <w:pPr>
              <w:tabs>
                <w:tab w:val="left" w:pos="-2880"/>
              </w:tabs>
              <w:jc w:val="right"/>
              <w:rPr>
                <w:rFonts w:ascii="Arial" w:hAnsi="Arial" w:cs="Arial"/>
                <w:color w:val="000000"/>
                <w:sz w:val="20"/>
              </w:rPr>
            </w:pPr>
            <w:r w:rsidRPr="00862E98">
              <w:rPr>
                <w:rFonts w:ascii="Arial" w:hAnsi="Arial" w:cs="Arial"/>
                <w:color w:val="000000"/>
                <w:sz w:val="20"/>
              </w:rPr>
              <w:t>View account balance(s) as of a given date:</w:t>
            </w:r>
          </w:p>
        </w:tc>
        <w:tc>
          <w:tcPr>
            <w:tcW w:w="1080" w:type="dxa"/>
            <w:tcBorders>
              <w:top w:val="single" w:sz="4" w:space="0" w:color="1F497D"/>
              <w:left w:val="single" w:sz="4" w:space="0" w:color="1F497D"/>
              <w:bottom w:val="single" w:sz="4" w:space="0" w:color="1F497D"/>
              <w:right w:val="single" w:sz="4" w:space="0" w:color="1F497D"/>
            </w:tcBorders>
            <w:shd w:val="clear" w:color="auto" w:fill="FFFFFF"/>
          </w:tcPr>
          <w:p w14:paraId="6B8F2263" w14:textId="77777777" w:rsidR="00C858E3" w:rsidRPr="00862E98" w:rsidRDefault="00C858E3" w:rsidP="009170CB">
            <w:pPr>
              <w:tabs>
                <w:tab w:val="left" w:pos="-2880"/>
              </w:tabs>
              <w:jc w:val="center"/>
              <w:rPr>
                <w:rFonts w:ascii="Arial" w:hAnsi="Arial" w:cs="Arial"/>
                <w:color w:val="000000"/>
                <w:sz w:val="20"/>
              </w:rPr>
            </w:pPr>
          </w:p>
        </w:tc>
        <w:tc>
          <w:tcPr>
            <w:tcW w:w="3330" w:type="dxa"/>
            <w:tcBorders>
              <w:top w:val="single" w:sz="4" w:space="0" w:color="1F497D"/>
              <w:left w:val="single" w:sz="4" w:space="0" w:color="1F497D"/>
              <w:bottom w:val="single" w:sz="4" w:space="0" w:color="1F497D"/>
              <w:right w:val="single" w:sz="4" w:space="0" w:color="1F497D"/>
            </w:tcBorders>
            <w:shd w:val="clear" w:color="auto" w:fill="FFFFFF"/>
          </w:tcPr>
          <w:p w14:paraId="6D2731AA" w14:textId="77777777" w:rsidR="00C858E3" w:rsidRPr="00862E98" w:rsidRDefault="00C858E3" w:rsidP="009170CB">
            <w:pPr>
              <w:tabs>
                <w:tab w:val="left" w:pos="-2880"/>
              </w:tabs>
              <w:jc w:val="center"/>
              <w:rPr>
                <w:rFonts w:ascii="Arial" w:hAnsi="Arial" w:cs="Arial"/>
                <w:color w:val="000000"/>
                <w:sz w:val="20"/>
              </w:rPr>
            </w:pPr>
          </w:p>
        </w:tc>
      </w:tr>
      <w:tr w:rsidR="00C858E3" w:rsidRPr="00862E98" w14:paraId="0C278298" w14:textId="77777777" w:rsidTr="00B37609">
        <w:trPr>
          <w:trHeight w:val="288"/>
        </w:trPr>
        <w:tc>
          <w:tcPr>
            <w:tcW w:w="432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5CC14365" w14:textId="77777777" w:rsidR="00C858E3" w:rsidRPr="00862E98" w:rsidRDefault="00C858E3" w:rsidP="009170CB">
            <w:pPr>
              <w:tabs>
                <w:tab w:val="left" w:pos="-2880"/>
              </w:tabs>
              <w:jc w:val="right"/>
              <w:rPr>
                <w:rFonts w:ascii="Arial" w:hAnsi="Arial" w:cs="Arial"/>
                <w:color w:val="000000"/>
                <w:sz w:val="20"/>
              </w:rPr>
            </w:pPr>
            <w:r w:rsidRPr="00862E98">
              <w:rPr>
                <w:rFonts w:ascii="Arial" w:hAnsi="Arial" w:cs="Arial"/>
                <w:color w:val="000000"/>
                <w:sz w:val="20"/>
              </w:rPr>
              <w:t>View Plan statements per quarter:</w:t>
            </w:r>
          </w:p>
        </w:tc>
        <w:tc>
          <w:tcPr>
            <w:tcW w:w="108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7D435241" w14:textId="77777777" w:rsidR="00C858E3" w:rsidRPr="00862E98" w:rsidRDefault="00C858E3" w:rsidP="009170CB">
            <w:pPr>
              <w:tabs>
                <w:tab w:val="left" w:pos="-2880"/>
              </w:tabs>
              <w:jc w:val="center"/>
              <w:rPr>
                <w:rFonts w:ascii="Arial" w:hAnsi="Arial" w:cs="Arial"/>
                <w:color w:val="000000"/>
                <w:sz w:val="20"/>
              </w:rPr>
            </w:pPr>
          </w:p>
        </w:tc>
        <w:tc>
          <w:tcPr>
            <w:tcW w:w="333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1AB77C47" w14:textId="77777777" w:rsidR="00C858E3" w:rsidRPr="00862E98" w:rsidRDefault="00C858E3" w:rsidP="009170CB">
            <w:pPr>
              <w:tabs>
                <w:tab w:val="left" w:pos="-2880"/>
              </w:tabs>
              <w:jc w:val="center"/>
              <w:rPr>
                <w:rFonts w:ascii="Arial" w:hAnsi="Arial" w:cs="Arial"/>
                <w:color w:val="000000"/>
                <w:sz w:val="20"/>
              </w:rPr>
            </w:pPr>
          </w:p>
        </w:tc>
      </w:tr>
      <w:tr w:rsidR="00C858E3" w:rsidRPr="00862E98" w14:paraId="3B2CC56C" w14:textId="77777777" w:rsidTr="009170CB">
        <w:trPr>
          <w:trHeight w:val="288"/>
        </w:trPr>
        <w:tc>
          <w:tcPr>
            <w:tcW w:w="4320" w:type="dxa"/>
            <w:tcBorders>
              <w:top w:val="single" w:sz="4" w:space="0" w:color="1F497D"/>
              <w:left w:val="single" w:sz="4" w:space="0" w:color="1F497D"/>
              <w:bottom w:val="single" w:sz="4" w:space="0" w:color="1F497D"/>
              <w:right w:val="single" w:sz="4" w:space="0" w:color="1F497D"/>
            </w:tcBorders>
            <w:shd w:val="clear" w:color="auto" w:fill="FFFFFF"/>
          </w:tcPr>
          <w:p w14:paraId="62C9A9AE" w14:textId="77777777" w:rsidR="00C858E3" w:rsidRPr="00862E98" w:rsidRDefault="00C858E3" w:rsidP="009170CB">
            <w:pPr>
              <w:tabs>
                <w:tab w:val="left" w:pos="-2880"/>
              </w:tabs>
              <w:jc w:val="right"/>
              <w:rPr>
                <w:rFonts w:ascii="Arial" w:hAnsi="Arial" w:cs="Arial"/>
                <w:color w:val="000000"/>
                <w:sz w:val="20"/>
              </w:rPr>
            </w:pPr>
            <w:r w:rsidRPr="00862E98">
              <w:rPr>
                <w:rFonts w:ascii="Arial" w:hAnsi="Arial" w:cs="Arial"/>
                <w:color w:val="000000"/>
                <w:sz w:val="20"/>
              </w:rPr>
              <w:t>View YTD contributions per participant:</w:t>
            </w:r>
          </w:p>
        </w:tc>
        <w:tc>
          <w:tcPr>
            <w:tcW w:w="1080" w:type="dxa"/>
            <w:tcBorders>
              <w:top w:val="single" w:sz="4" w:space="0" w:color="1F497D"/>
              <w:left w:val="single" w:sz="4" w:space="0" w:color="1F497D"/>
              <w:bottom w:val="single" w:sz="4" w:space="0" w:color="1F497D"/>
              <w:right w:val="single" w:sz="4" w:space="0" w:color="1F497D"/>
            </w:tcBorders>
            <w:shd w:val="clear" w:color="auto" w:fill="FFFFFF"/>
          </w:tcPr>
          <w:p w14:paraId="6D7F5558" w14:textId="77777777" w:rsidR="00C858E3" w:rsidRPr="00862E98" w:rsidRDefault="00C858E3" w:rsidP="009170CB">
            <w:pPr>
              <w:tabs>
                <w:tab w:val="left" w:pos="-2880"/>
              </w:tabs>
              <w:jc w:val="center"/>
              <w:rPr>
                <w:rFonts w:ascii="Arial" w:hAnsi="Arial" w:cs="Arial"/>
                <w:color w:val="000000"/>
                <w:sz w:val="20"/>
              </w:rPr>
            </w:pPr>
          </w:p>
        </w:tc>
        <w:tc>
          <w:tcPr>
            <w:tcW w:w="3330" w:type="dxa"/>
            <w:tcBorders>
              <w:top w:val="single" w:sz="4" w:space="0" w:color="1F497D"/>
              <w:left w:val="single" w:sz="4" w:space="0" w:color="1F497D"/>
              <w:bottom w:val="single" w:sz="4" w:space="0" w:color="1F497D"/>
              <w:right w:val="single" w:sz="4" w:space="0" w:color="1F497D"/>
            </w:tcBorders>
            <w:shd w:val="clear" w:color="auto" w:fill="FFFFFF"/>
          </w:tcPr>
          <w:p w14:paraId="48FA08B4" w14:textId="77777777" w:rsidR="00C858E3" w:rsidRPr="00862E98" w:rsidRDefault="00C858E3" w:rsidP="009170CB">
            <w:pPr>
              <w:tabs>
                <w:tab w:val="left" w:pos="-2880"/>
              </w:tabs>
              <w:jc w:val="center"/>
              <w:rPr>
                <w:rFonts w:ascii="Arial" w:hAnsi="Arial" w:cs="Arial"/>
                <w:color w:val="000000"/>
                <w:sz w:val="20"/>
              </w:rPr>
            </w:pPr>
          </w:p>
        </w:tc>
      </w:tr>
    </w:tbl>
    <w:p w14:paraId="72F635E7" w14:textId="77777777" w:rsidR="00557903" w:rsidRPr="00862E98" w:rsidRDefault="00557903" w:rsidP="00C858E3">
      <w:pPr>
        <w:pStyle w:val="BodyTextIndent"/>
        <w:tabs>
          <w:tab w:val="clear" w:pos="540"/>
          <w:tab w:val="left" w:pos="-2880"/>
        </w:tabs>
        <w:rPr>
          <w:rFonts w:ascii="Arial" w:hAnsi="Arial" w:cs="Arial"/>
          <w:sz w:val="20"/>
        </w:rPr>
      </w:pPr>
    </w:p>
    <w:p w14:paraId="3F9B5E54" w14:textId="77777777" w:rsidR="00C858E3" w:rsidRPr="00862E98" w:rsidRDefault="00C858E3" w:rsidP="009170CB">
      <w:pPr>
        <w:pStyle w:val="ListParagraph"/>
        <w:numPr>
          <w:ilvl w:val="0"/>
          <w:numId w:val="18"/>
        </w:numPr>
        <w:tabs>
          <w:tab w:val="clear" w:pos="720"/>
          <w:tab w:val="left" w:pos="-2880"/>
          <w:tab w:val="num" w:pos="540"/>
        </w:tabs>
        <w:spacing w:after="0" w:line="240" w:lineRule="auto"/>
        <w:ind w:left="540" w:hanging="540"/>
        <w:jc w:val="both"/>
        <w:rPr>
          <w:rFonts w:ascii="Arial" w:hAnsi="Arial" w:cs="Arial"/>
          <w:sz w:val="20"/>
          <w:szCs w:val="20"/>
          <w:lang w:val="en-US"/>
        </w:rPr>
      </w:pPr>
      <w:r w:rsidRPr="00862E98">
        <w:rPr>
          <w:rFonts w:ascii="Arial" w:hAnsi="Arial" w:cs="Arial"/>
          <w:sz w:val="20"/>
          <w:szCs w:val="20"/>
          <w:lang w:val="en-US"/>
        </w:rPr>
        <w:t>Complete the table below regarding all of the reports you currently provide to Plan Sponsors.</w:t>
      </w:r>
    </w:p>
    <w:p w14:paraId="467E9754" w14:textId="77777777" w:rsidR="00C858E3" w:rsidRPr="00862E98" w:rsidRDefault="00C858E3" w:rsidP="00C858E3">
      <w:pPr>
        <w:pStyle w:val="ListParagraph"/>
        <w:tabs>
          <w:tab w:val="left" w:pos="-2880"/>
        </w:tabs>
        <w:spacing w:after="0" w:line="240" w:lineRule="auto"/>
        <w:ind w:left="504"/>
        <w:rPr>
          <w:rFonts w:ascii="Arial" w:hAnsi="Arial" w:cs="Arial"/>
          <w:sz w:val="20"/>
          <w:szCs w:val="20"/>
        </w:rPr>
      </w:pPr>
    </w:p>
    <w:tbl>
      <w:tblPr>
        <w:tblW w:w="8025" w:type="dxa"/>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841"/>
        <w:gridCol w:w="1728"/>
        <w:gridCol w:w="1728"/>
        <w:gridCol w:w="1728"/>
      </w:tblGrid>
      <w:tr w:rsidR="00C858E3" w:rsidRPr="00862E98" w14:paraId="12BC9D39" w14:textId="77777777" w:rsidTr="009170CB">
        <w:trPr>
          <w:trHeight w:val="432"/>
          <w:tblHeader/>
        </w:trPr>
        <w:tc>
          <w:tcPr>
            <w:tcW w:w="2841"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0180510E" w14:textId="77777777" w:rsidR="00C858E3" w:rsidRPr="00862E98" w:rsidRDefault="00C858E3" w:rsidP="009170CB">
            <w:pPr>
              <w:pStyle w:val="Heading3"/>
              <w:tabs>
                <w:tab w:val="left" w:pos="-2880"/>
              </w:tabs>
              <w:jc w:val="center"/>
              <w:rPr>
                <w:rFonts w:cs="Arial"/>
                <w:color w:val="FFFFFF"/>
                <w:sz w:val="20"/>
                <w:lang w:val="en-US" w:eastAsia="en-US"/>
              </w:rPr>
            </w:pPr>
            <w:r w:rsidRPr="00862E98">
              <w:rPr>
                <w:rFonts w:cs="Arial"/>
                <w:color w:val="FFFFFF"/>
                <w:sz w:val="20"/>
                <w:u w:val="single"/>
                <w:lang w:val="en-US" w:eastAsia="en-US"/>
              </w:rPr>
              <w:br w:type="page"/>
            </w:r>
            <w:bookmarkStart w:id="9" w:name="_Toc445198878"/>
            <w:r w:rsidRPr="00862E98">
              <w:rPr>
                <w:rFonts w:cs="Arial"/>
                <w:bCs w:val="0"/>
                <w:color w:val="FFFFFF"/>
                <w:sz w:val="20"/>
                <w:lang w:val="en-US" w:eastAsia="en-US"/>
              </w:rPr>
              <w:t>Report</w:t>
            </w:r>
            <w:bookmarkEnd w:id="9"/>
          </w:p>
        </w:tc>
        <w:tc>
          <w:tcPr>
            <w:tcW w:w="1728"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32B229E7" w14:textId="77777777" w:rsidR="00C858E3" w:rsidRPr="00862E98" w:rsidRDefault="00C858E3" w:rsidP="009170CB">
            <w:pPr>
              <w:pStyle w:val="Heading3"/>
              <w:tabs>
                <w:tab w:val="left" w:pos="-2880"/>
              </w:tabs>
              <w:jc w:val="center"/>
              <w:rPr>
                <w:rFonts w:cs="Arial"/>
                <w:color w:val="FFFFFF"/>
                <w:sz w:val="20"/>
                <w:lang w:val="en-US" w:eastAsia="en-US"/>
              </w:rPr>
            </w:pPr>
            <w:bookmarkStart w:id="10" w:name="_Toc445198879"/>
            <w:r w:rsidRPr="00862E98">
              <w:rPr>
                <w:rFonts w:cs="Arial"/>
                <w:bCs w:val="0"/>
                <w:color w:val="FFFFFF"/>
                <w:sz w:val="20"/>
                <w:lang w:val="en-US" w:eastAsia="en-US"/>
              </w:rPr>
              <w:t>Frequency</w:t>
            </w:r>
            <w:bookmarkEnd w:id="10"/>
          </w:p>
        </w:tc>
        <w:tc>
          <w:tcPr>
            <w:tcW w:w="1728"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77FE5603" w14:textId="77777777" w:rsidR="00C858E3" w:rsidRPr="00862E98" w:rsidRDefault="00C858E3" w:rsidP="009170CB">
            <w:pPr>
              <w:pStyle w:val="Heading3"/>
              <w:tabs>
                <w:tab w:val="left" w:pos="-2880"/>
              </w:tabs>
              <w:jc w:val="center"/>
              <w:rPr>
                <w:rFonts w:cs="Arial"/>
                <w:color w:val="FFFFFF"/>
                <w:sz w:val="20"/>
                <w:lang w:val="en-US" w:eastAsia="en-US"/>
              </w:rPr>
            </w:pPr>
            <w:bookmarkStart w:id="11" w:name="_Toc445198880"/>
            <w:r w:rsidRPr="00862E98">
              <w:rPr>
                <w:rFonts w:cs="Arial"/>
                <w:bCs w:val="0"/>
                <w:color w:val="FFFFFF"/>
                <w:sz w:val="20"/>
                <w:lang w:val="en-US" w:eastAsia="en-US"/>
              </w:rPr>
              <w:t>Available in Paper?</w:t>
            </w:r>
            <w:bookmarkEnd w:id="11"/>
          </w:p>
        </w:tc>
        <w:tc>
          <w:tcPr>
            <w:tcW w:w="1728"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7336A749" w14:textId="77777777" w:rsidR="00C858E3" w:rsidRPr="00862E98" w:rsidRDefault="00C858E3" w:rsidP="009170CB">
            <w:pPr>
              <w:pStyle w:val="Heading3"/>
              <w:tabs>
                <w:tab w:val="left" w:pos="-2880"/>
              </w:tabs>
              <w:jc w:val="center"/>
              <w:rPr>
                <w:rFonts w:cs="Arial"/>
                <w:color w:val="FFFFFF"/>
                <w:sz w:val="20"/>
                <w:lang w:val="en-US" w:eastAsia="en-US"/>
              </w:rPr>
            </w:pPr>
            <w:bookmarkStart w:id="12" w:name="_Toc445198881"/>
            <w:r w:rsidRPr="00862E98">
              <w:rPr>
                <w:rFonts w:cs="Arial"/>
                <w:bCs w:val="0"/>
                <w:color w:val="FFFFFF"/>
                <w:sz w:val="20"/>
                <w:lang w:val="en-US" w:eastAsia="en-US"/>
              </w:rPr>
              <w:t>Available on Website?</w:t>
            </w:r>
            <w:bookmarkEnd w:id="12"/>
          </w:p>
        </w:tc>
      </w:tr>
      <w:tr w:rsidR="00C858E3" w:rsidRPr="00862E98" w14:paraId="37B00CC6" w14:textId="77777777" w:rsidTr="00B37609">
        <w:trPr>
          <w:trHeight w:val="288"/>
        </w:trPr>
        <w:tc>
          <w:tcPr>
            <w:tcW w:w="2841"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68E8575D" w14:textId="77777777" w:rsidR="00C858E3" w:rsidRPr="00862E98" w:rsidRDefault="00C858E3" w:rsidP="009170CB">
            <w:pPr>
              <w:tabs>
                <w:tab w:val="left" w:pos="-2880"/>
              </w:tabs>
              <w:jc w:val="both"/>
              <w:rPr>
                <w:rFonts w:ascii="Arial" w:hAnsi="Arial" w:cs="Arial"/>
                <w:color w:val="000000"/>
                <w:sz w:val="20"/>
              </w:rPr>
            </w:pPr>
          </w:p>
        </w:tc>
        <w:tc>
          <w:tcPr>
            <w:tcW w:w="172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346C8BD0" w14:textId="77777777" w:rsidR="00C858E3" w:rsidRPr="00862E98" w:rsidRDefault="00C858E3" w:rsidP="009170CB">
            <w:pPr>
              <w:tabs>
                <w:tab w:val="left" w:pos="-2880"/>
              </w:tabs>
              <w:jc w:val="center"/>
              <w:rPr>
                <w:rFonts w:ascii="Arial" w:hAnsi="Arial" w:cs="Arial"/>
                <w:color w:val="000000"/>
                <w:sz w:val="20"/>
              </w:rPr>
            </w:pPr>
          </w:p>
        </w:tc>
        <w:tc>
          <w:tcPr>
            <w:tcW w:w="172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433C7C29" w14:textId="77777777" w:rsidR="00C858E3" w:rsidRPr="00862E98" w:rsidRDefault="00C858E3" w:rsidP="009170CB">
            <w:pPr>
              <w:tabs>
                <w:tab w:val="left" w:pos="-2880"/>
              </w:tabs>
              <w:jc w:val="center"/>
              <w:rPr>
                <w:rFonts w:ascii="Arial" w:hAnsi="Arial" w:cs="Arial"/>
                <w:color w:val="000000"/>
                <w:sz w:val="20"/>
              </w:rPr>
            </w:pPr>
          </w:p>
        </w:tc>
        <w:tc>
          <w:tcPr>
            <w:tcW w:w="1728" w:type="dxa"/>
            <w:tcBorders>
              <w:top w:val="single" w:sz="4" w:space="0" w:color="1F497D"/>
              <w:left w:val="single" w:sz="4" w:space="0" w:color="1F497D"/>
              <w:bottom w:val="single" w:sz="4" w:space="0" w:color="1F497D"/>
              <w:right w:val="single" w:sz="4" w:space="0" w:color="1F497D"/>
            </w:tcBorders>
            <w:shd w:val="clear" w:color="auto" w:fill="C6D9F1"/>
          </w:tcPr>
          <w:p w14:paraId="02740352" w14:textId="77777777" w:rsidR="00C858E3" w:rsidRPr="00862E98" w:rsidRDefault="00C858E3" w:rsidP="009170CB">
            <w:pPr>
              <w:tabs>
                <w:tab w:val="left" w:pos="-2880"/>
              </w:tabs>
              <w:jc w:val="center"/>
              <w:rPr>
                <w:rFonts w:ascii="Arial" w:hAnsi="Arial" w:cs="Arial"/>
                <w:color w:val="000000"/>
                <w:sz w:val="20"/>
              </w:rPr>
            </w:pPr>
          </w:p>
        </w:tc>
      </w:tr>
      <w:tr w:rsidR="00C858E3" w:rsidRPr="00862E98" w14:paraId="710D936E" w14:textId="77777777" w:rsidTr="009170CB">
        <w:trPr>
          <w:trHeight w:val="288"/>
        </w:trPr>
        <w:tc>
          <w:tcPr>
            <w:tcW w:w="2841" w:type="dxa"/>
            <w:tcBorders>
              <w:top w:val="single" w:sz="4" w:space="0" w:color="1F497D"/>
              <w:left w:val="single" w:sz="4" w:space="0" w:color="1F497D"/>
              <w:bottom w:val="single" w:sz="4" w:space="0" w:color="1F497D"/>
              <w:right w:val="single" w:sz="4" w:space="0" w:color="1F497D"/>
            </w:tcBorders>
          </w:tcPr>
          <w:p w14:paraId="77E6D34F" w14:textId="77777777" w:rsidR="00C858E3" w:rsidRPr="00862E98" w:rsidRDefault="00C858E3" w:rsidP="009170CB">
            <w:pPr>
              <w:tabs>
                <w:tab w:val="left" w:pos="-2880"/>
              </w:tabs>
              <w:jc w:val="both"/>
              <w:rPr>
                <w:rFonts w:ascii="Arial" w:hAnsi="Arial" w:cs="Arial"/>
                <w:color w:val="000000"/>
                <w:sz w:val="20"/>
              </w:rPr>
            </w:pPr>
          </w:p>
        </w:tc>
        <w:tc>
          <w:tcPr>
            <w:tcW w:w="1728" w:type="dxa"/>
            <w:tcBorders>
              <w:top w:val="single" w:sz="4" w:space="0" w:color="1F497D"/>
              <w:left w:val="single" w:sz="4" w:space="0" w:color="1F497D"/>
              <w:bottom w:val="single" w:sz="4" w:space="0" w:color="1F497D"/>
              <w:right w:val="single" w:sz="4" w:space="0" w:color="1F497D"/>
            </w:tcBorders>
          </w:tcPr>
          <w:p w14:paraId="6D456433" w14:textId="77777777" w:rsidR="00C858E3" w:rsidRPr="00862E98" w:rsidRDefault="00C858E3" w:rsidP="009170CB">
            <w:pPr>
              <w:tabs>
                <w:tab w:val="left" w:pos="-2880"/>
              </w:tabs>
              <w:jc w:val="center"/>
              <w:rPr>
                <w:rFonts w:ascii="Arial" w:hAnsi="Arial" w:cs="Arial"/>
                <w:color w:val="000000"/>
                <w:sz w:val="20"/>
              </w:rPr>
            </w:pPr>
          </w:p>
        </w:tc>
        <w:tc>
          <w:tcPr>
            <w:tcW w:w="1728" w:type="dxa"/>
            <w:tcBorders>
              <w:top w:val="single" w:sz="4" w:space="0" w:color="1F497D"/>
              <w:left w:val="single" w:sz="4" w:space="0" w:color="1F497D"/>
              <w:bottom w:val="single" w:sz="4" w:space="0" w:color="1F497D"/>
              <w:right w:val="single" w:sz="4" w:space="0" w:color="1F497D"/>
            </w:tcBorders>
          </w:tcPr>
          <w:p w14:paraId="1A21E4F4" w14:textId="77777777" w:rsidR="00C858E3" w:rsidRPr="00862E98" w:rsidRDefault="00C858E3" w:rsidP="009170CB">
            <w:pPr>
              <w:tabs>
                <w:tab w:val="left" w:pos="-2880"/>
              </w:tabs>
              <w:jc w:val="center"/>
              <w:rPr>
                <w:rFonts w:ascii="Arial" w:hAnsi="Arial" w:cs="Arial"/>
                <w:color w:val="000000"/>
                <w:sz w:val="20"/>
              </w:rPr>
            </w:pPr>
          </w:p>
        </w:tc>
        <w:tc>
          <w:tcPr>
            <w:tcW w:w="1728" w:type="dxa"/>
            <w:tcBorders>
              <w:top w:val="single" w:sz="4" w:space="0" w:color="1F497D"/>
              <w:left w:val="single" w:sz="4" w:space="0" w:color="1F497D"/>
              <w:bottom w:val="single" w:sz="4" w:space="0" w:color="1F497D"/>
              <w:right w:val="single" w:sz="4" w:space="0" w:color="1F497D"/>
            </w:tcBorders>
          </w:tcPr>
          <w:p w14:paraId="215911D3" w14:textId="77777777" w:rsidR="00C858E3" w:rsidRPr="00862E98" w:rsidRDefault="00C858E3" w:rsidP="009170CB">
            <w:pPr>
              <w:tabs>
                <w:tab w:val="left" w:pos="-2880"/>
              </w:tabs>
              <w:jc w:val="center"/>
              <w:rPr>
                <w:rFonts w:ascii="Arial" w:hAnsi="Arial" w:cs="Arial"/>
                <w:color w:val="000000"/>
                <w:sz w:val="20"/>
              </w:rPr>
            </w:pPr>
          </w:p>
        </w:tc>
      </w:tr>
      <w:tr w:rsidR="00C858E3" w:rsidRPr="00862E98" w14:paraId="61320667" w14:textId="77777777" w:rsidTr="00B37609">
        <w:trPr>
          <w:trHeight w:val="288"/>
        </w:trPr>
        <w:tc>
          <w:tcPr>
            <w:tcW w:w="2841"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30DDE39D" w14:textId="77777777" w:rsidR="00C858E3" w:rsidRPr="00862E98" w:rsidRDefault="00C858E3" w:rsidP="009170CB">
            <w:pPr>
              <w:tabs>
                <w:tab w:val="left" w:pos="-2880"/>
              </w:tabs>
              <w:jc w:val="both"/>
              <w:rPr>
                <w:rFonts w:ascii="Arial" w:hAnsi="Arial" w:cs="Arial"/>
                <w:color w:val="000000"/>
                <w:sz w:val="20"/>
              </w:rPr>
            </w:pPr>
          </w:p>
        </w:tc>
        <w:tc>
          <w:tcPr>
            <w:tcW w:w="172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4B71D33A" w14:textId="77777777" w:rsidR="00C858E3" w:rsidRPr="00862E98" w:rsidRDefault="00C858E3" w:rsidP="009170CB">
            <w:pPr>
              <w:tabs>
                <w:tab w:val="left" w:pos="-2880"/>
              </w:tabs>
              <w:jc w:val="center"/>
              <w:rPr>
                <w:rFonts w:ascii="Arial" w:hAnsi="Arial" w:cs="Arial"/>
                <w:color w:val="000000"/>
                <w:sz w:val="20"/>
              </w:rPr>
            </w:pPr>
          </w:p>
        </w:tc>
        <w:tc>
          <w:tcPr>
            <w:tcW w:w="172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68C14610" w14:textId="77777777" w:rsidR="00C858E3" w:rsidRPr="00862E98" w:rsidRDefault="00C858E3" w:rsidP="009170CB">
            <w:pPr>
              <w:tabs>
                <w:tab w:val="left" w:pos="-2880"/>
              </w:tabs>
              <w:jc w:val="center"/>
              <w:rPr>
                <w:rFonts w:ascii="Arial" w:hAnsi="Arial" w:cs="Arial"/>
                <w:color w:val="000000"/>
                <w:sz w:val="20"/>
              </w:rPr>
            </w:pPr>
          </w:p>
        </w:tc>
        <w:tc>
          <w:tcPr>
            <w:tcW w:w="172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59A9C687" w14:textId="77777777" w:rsidR="00C858E3" w:rsidRPr="00862E98" w:rsidRDefault="00C858E3" w:rsidP="009170CB">
            <w:pPr>
              <w:tabs>
                <w:tab w:val="left" w:pos="-2880"/>
              </w:tabs>
              <w:jc w:val="center"/>
              <w:rPr>
                <w:rFonts w:ascii="Arial" w:hAnsi="Arial" w:cs="Arial"/>
                <w:color w:val="000000"/>
                <w:sz w:val="20"/>
              </w:rPr>
            </w:pPr>
          </w:p>
        </w:tc>
      </w:tr>
    </w:tbl>
    <w:p w14:paraId="572C83B2" w14:textId="77777777" w:rsidR="00C858E3" w:rsidRPr="00862E98" w:rsidRDefault="00C858E3" w:rsidP="00C858E3">
      <w:pPr>
        <w:ind w:left="540"/>
        <w:rPr>
          <w:rFonts w:ascii="Arial" w:hAnsi="Arial" w:cs="Arial"/>
          <w:b/>
          <w:sz w:val="20"/>
        </w:rPr>
      </w:pPr>
      <w:r w:rsidRPr="00862E98">
        <w:rPr>
          <w:rFonts w:ascii="Arial" w:hAnsi="Arial" w:cs="Arial"/>
          <w:b/>
          <w:sz w:val="20"/>
        </w:rPr>
        <w:t>Expand as necessary</w:t>
      </w:r>
    </w:p>
    <w:p w14:paraId="61C51B2E" w14:textId="77777777" w:rsidR="00C858E3" w:rsidRPr="00862E98" w:rsidRDefault="00C858E3" w:rsidP="00C858E3">
      <w:pPr>
        <w:pStyle w:val="BodyTextIndent"/>
        <w:tabs>
          <w:tab w:val="clear" w:pos="540"/>
          <w:tab w:val="left" w:pos="-2880"/>
        </w:tabs>
        <w:rPr>
          <w:rFonts w:ascii="Arial" w:hAnsi="Arial" w:cs="Arial"/>
          <w:sz w:val="20"/>
        </w:rPr>
      </w:pPr>
    </w:p>
    <w:p w14:paraId="4E19218C" w14:textId="61322C3B" w:rsidR="00C858E3" w:rsidRPr="00557903" w:rsidRDefault="00C858E3" w:rsidP="00FE3CE3">
      <w:pPr>
        <w:pStyle w:val="ListParagraph"/>
        <w:numPr>
          <w:ilvl w:val="0"/>
          <w:numId w:val="18"/>
        </w:numPr>
        <w:tabs>
          <w:tab w:val="clear" w:pos="720"/>
          <w:tab w:val="left" w:pos="-2880"/>
          <w:tab w:val="num" w:pos="540"/>
        </w:tabs>
        <w:spacing w:after="0" w:line="240" w:lineRule="auto"/>
        <w:jc w:val="both"/>
        <w:rPr>
          <w:rFonts w:ascii="Arial" w:hAnsi="Arial" w:cs="Arial"/>
          <w:sz w:val="20"/>
          <w:szCs w:val="20"/>
        </w:rPr>
      </w:pPr>
      <w:r w:rsidRPr="00557903">
        <w:rPr>
          <w:rFonts w:ascii="Arial" w:hAnsi="Arial" w:cs="Arial"/>
          <w:sz w:val="20"/>
          <w:szCs w:val="20"/>
          <w:lang w:val="en-US"/>
        </w:rPr>
        <w:t xml:space="preserve">Provide sample plan activity report(s), a </w:t>
      </w:r>
      <w:r w:rsidRPr="00557903">
        <w:rPr>
          <w:rFonts w:ascii="Arial" w:hAnsi="Arial" w:cs="Arial"/>
          <w:sz w:val="20"/>
          <w:szCs w:val="20"/>
        </w:rPr>
        <w:t>quarterly plan sponsor statement</w:t>
      </w:r>
      <w:r w:rsidRPr="00557903">
        <w:rPr>
          <w:rFonts w:ascii="Arial" w:hAnsi="Arial" w:cs="Arial"/>
          <w:sz w:val="20"/>
          <w:szCs w:val="20"/>
          <w:lang w:val="en-US"/>
        </w:rPr>
        <w:t xml:space="preserve">, and daily, monthly, quarterly, and annual accounting statements for a participant-directed retirement plan. Total reports are not required, but include enough pages of each report to demonstrate its use and features. Include with your proposal a </w:t>
      </w:r>
      <w:r w:rsidRPr="00932D08">
        <w:rPr>
          <w:rFonts w:ascii="Arial" w:hAnsi="Arial" w:cs="Arial"/>
          <w:sz w:val="20"/>
          <w:szCs w:val="20"/>
          <w:lang w:val="en-US"/>
        </w:rPr>
        <w:t>set of screen shots to illustrate electronic delivery. All should be included in the Exhibit Folder and label</w:t>
      </w:r>
      <w:r w:rsidR="00F8080F" w:rsidRPr="00932D08">
        <w:rPr>
          <w:rFonts w:ascii="Arial" w:hAnsi="Arial" w:cs="Arial"/>
          <w:sz w:val="20"/>
          <w:szCs w:val="20"/>
          <w:lang w:val="en-US"/>
        </w:rPr>
        <w:t xml:space="preserve">ed as </w:t>
      </w:r>
      <w:r w:rsidRPr="00932D08">
        <w:rPr>
          <w:rFonts w:ascii="Arial" w:hAnsi="Arial" w:cs="Arial"/>
          <w:sz w:val="20"/>
          <w:szCs w:val="20"/>
          <w:u w:val="single"/>
          <w:lang w:val="en-US"/>
        </w:rPr>
        <w:t xml:space="preserve">Exhibit </w:t>
      </w:r>
      <w:r w:rsidR="002041DE" w:rsidRPr="00932D08">
        <w:rPr>
          <w:rFonts w:ascii="Arial" w:hAnsi="Arial" w:cs="Arial"/>
          <w:sz w:val="20"/>
          <w:szCs w:val="20"/>
          <w:u w:val="single"/>
          <w:lang w:val="en-US"/>
        </w:rPr>
        <w:t>1</w:t>
      </w:r>
      <w:r w:rsidR="008A299A" w:rsidRPr="00932D08">
        <w:rPr>
          <w:rFonts w:ascii="Arial" w:hAnsi="Arial" w:cs="Arial"/>
          <w:sz w:val="20"/>
          <w:szCs w:val="20"/>
          <w:u w:val="single"/>
          <w:lang w:val="en-US"/>
        </w:rPr>
        <w:t>2</w:t>
      </w:r>
      <w:r w:rsidRPr="00932D08">
        <w:rPr>
          <w:rFonts w:ascii="Arial" w:hAnsi="Arial" w:cs="Arial"/>
          <w:sz w:val="20"/>
          <w:szCs w:val="20"/>
          <w:lang w:val="en-US"/>
        </w:rPr>
        <w:t>.</w:t>
      </w:r>
      <w:r w:rsidRPr="00557903">
        <w:rPr>
          <w:rFonts w:ascii="Arial" w:hAnsi="Arial" w:cs="Arial"/>
          <w:sz w:val="20"/>
          <w:szCs w:val="20"/>
          <w:lang w:val="en-US"/>
        </w:rPr>
        <w:t xml:space="preserve"> </w:t>
      </w:r>
    </w:p>
    <w:p w14:paraId="15A94708" w14:textId="77777777" w:rsidR="00557903" w:rsidRPr="00862E98" w:rsidRDefault="00557903" w:rsidP="00557903">
      <w:pPr>
        <w:pStyle w:val="ListParagraph"/>
        <w:tabs>
          <w:tab w:val="left" w:pos="-2880"/>
        </w:tabs>
        <w:spacing w:after="0" w:line="240" w:lineRule="auto"/>
        <w:ind w:left="504"/>
        <w:jc w:val="both"/>
        <w:rPr>
          <w:rFonts w:ascii="Arial" w:hAnsi="Arial" w:cs="Arial"/>
          <w:sz w:val="20"/>
          <w:szCs w:val="20"/>
        </w:rPr>
      </w:pPr>
    </w:p>
    <w:p w14:paraId="3528E0D6" w14:textId="77777777" w:rsidR="00C858E3" w:rsidRPr="00862E98" w:rsidRDefault="00C858E3" w:rsidP="009170CB">
      <w:pPr>
        <w:pStyle w:val="BodyTextIndent"/>
        <w:numPr>
          <w:ilvl w:val="0"/>
          <w:numId w:val="18"/>
        </w:numPr>
        <w:tabs>
          <w:tab w:val="clear" w:pos="720"/>
          <w:tab w:val="left" w:pos="-2880"/>
          <w:tab w:val="num" w:pos="540"/>
        </w:tabs>
        <w:jc w:val="both"/>
        <w:rPr>
          <w:rFonts w:ascii="Arial" w:hAnsi="Arial" w:cs="Arial"/>
          <w:sz w:val="20"/>
        </w:rPr>
      </w:pPr>
      <w:r w:rsidRPr="00862E98">
        <w:rPr>
          <w:rFonts w:ascii="Arial" w:hAnsi="Arial" w:cs="Arial"/>
          <w:sz w:val="20"/>
          <w:lang w:val="en-US"/>
        </w:rPr>
        <w:t xml:space="preserve">Complete the table below </w:t>
      </w:r>
      <w:r w:rsidRPr="00862E98">
        <w:rPr>
          <w:rFonts w:ascii="Arial" w:hAnsi="Arial" w:cs="Arial"/>
          <w:sz w:val="20"/>
        </w:rPr>
        <w:t xml:space="preserve">to </w:t>
      </w:r>
      <w:r w:rsidRPr="00862E98">
        <w:rPr>
          <w:rFonts w:ascii="Arial" w:hAnsi="Arial" w:cs="Arial"/>
          <w:sz w:val="20"/>
          <w:lang w:val="en-US"/>
        </w:rPr>
        <w:t xml:space="preserve">allow access to </w:t>
      </w:r>
      <w:r w:rsidRPr="00862E98">
        <w:rPr>
          <w:rFonts w:ascii="Arial" w:hAnsi="Arial" w:cs="Arial"/>
          <w:sz w:val="20"/>
        </w:rPr>
        <w:t xml:space="preserve">the </w:t>
      </w:r>
      <w:r w:rsidRPr="00862E98">
        <w:rPr>
          <w:rFonts w:ascii="Arial" w:hAnsi="Arial" w:cs="Arial"/>
          <w:sz w:val="20"/>
          <w:lang w:val="en-US"/>
        </w:rPr>
        <w:t xml:space="preserve">demo </w:t>
      </w:r>
      <w:r w:rsidRPr="00862E98">
        <w:rPr>
          <w:rFonts w:ascii="Arial" w:hAnsi="Arial" w:cs="Arial"/>
          <w:sz w:val="20"/>
        </w:rPr>
        <w:t>plan sponsor website.</w:t>
      </w:r>
    </w:p>
    <w:p w14:paraId="7C463792" w14:textId="77777777" w:rsidR="00C858E3" w:rsidRPr="00862E98" w:rsidRDefault="00C858E3" w:rsidP="00C858E3">
      <w:pPr>
        <w:pStyle w:val="BodyTextIndent"/>
        <w:tabs>
          <w:tab w:val="clear" w:pos="540"/>
          <w:tab w:val="left" w:pos="-2880"/>
        </w:tabs>
        <w:ind w:left="0" w:firstLine="0"/>
        <w:rPr>
          <w:rFonts w:ascii="Arial" w:hAnsi="Arial" w:cs="Arial"/>
          <w:sz w:val="20"/>
        </w:rPr>
      </w:pPr>
    </w:p>
    <w:tbl>
      <w:tblPr>
        <w:tblW w:w="7740" w:type="dxa"/>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80"/>
        <w:gridCol w:w="4860"/>
      </w:tblGrid>
      <w:tr w:rsidR="00C858E3" w:rsidRPr="00862E98" w14:paraId="05D3573F" w14:textId="77777777" w:rsidTr="009170CB">
        <w:trPr>
          <w:trHeight w:val="376"/>
          <w:tblHeader/>
        </w:trPr>
        <w:tc>
          <w:tcPr>
            <w:tcW w:w="2880" w:type="dxa"/>
            <w:shd w:val="clear" w:color="auto" w:fill="0070C0"/>
            <w:vAlign w:val="bottom"/>
            <w:hideMark/>
          </w:tcPr>
          <w:p w14:paraId="2CCEE755" w14:textId="77777777" w:rsidR="00C858E3" w:rsidRPr="00862E98" w:rsidRDefault="00C858E3" w:rsidP="009170CB">
            <w:pPr>
              <w:pStyle w:val="BodyTextIndent"/>
              <w:tabs>
                <w:tab w:val="clear" w:pos="540"/>
                <w:tab w:val="left" w:pos="-2880"/>
                <w:tab w:val="left" w:pos="432"/>
              </w:tabs>
              <w:ind w:left="432"/>
              <w:jc w:val="center"/>
              <w:rPr>
                <w:rFonts w:ascii="Arial" w:hAnsi="Arial" w:cs="Arial"/>
                <w:b/>
                <w:color w:val="FFFFFF"/>
                <w:sz w:val="20"/>
                <w:lang w:val="en-US" w:eastAsia="en-US"/>
              </w:rPr>
            </w:pPr>
          </w:p>
        </w:tc>
        <w:tc>
          <w:tcPr>
            <w:tcW w:w="4860" w:type="dxa"/>
            <w:shd w:val="clear" w:color="auto" w:fill="0070C0"/>
            <w:vAlign w:val="center"/>
          </w:tcPr>
          <w:p w14:paraId="188D7522" w14:textId="77777777" w:rsidR="00C858E3" w:rsidRPr="00862E98" w:rsidRDefault="00C858E3" w:rsidP="009170CB">
            <w:pPr>
              <w:pStyle w:val="BodyTextIndent"/>
              <w:tabs>
                <w:tab w:val="left" w:pos="-2880"/>
              </w:tabs>
              <w:ind w:left="0"/>
              <w:jc w:val="center"/>
              <w:rPr>
                <w:rFonts w:ascii="Arial" w:hAnsi="Arial" w:cs="Arial"/>
                <w:b/>
                <w:color w:val="FFFFFF"/>
                <w:sz w:val="20"/>
                <w:lang w:val="en-US" w:eastAsia="en-US"/>
              </w:rPr>
            </w:pPr>
            <w:r w:rsidRPr="00862E98">
              <w:rPr>
                <w:rFonts w:ascii="Arial" w:hAnsi="Arial" w:cs="Arial"/>
                <w:b/>
                <w:color w:val="FFFFFF"/>
                <w:sz w:val="20"/>
                <w:lang w:val="en-US" w:eastAsia="en-US"/>
              </w:rPr>
              <w:t>Sample Website</w:t>
            </w:r>
          </w:p>
        </w:tc>
      </w:tr>
      <w:tr w:rsidR="00C858E3" w:rsidRPr="00862E98" w14:paraId="147EE7EE" w14:textId="77777777" w:rsidTr="00B37609">
        <w:trPr>
          <w:trHeight w:val="288"/>
        </w:trPr>
        <w:tc>
          <w:tcPr>
            <w:tcW w:w="2880" w:type="dxa"/>
            <w:shd w:val="clear" w:color="auto" w:fill="BDD6EE" w:themeFill="accent1" w:themeFillTint="66"/>
            <w:vAlign w:val="center"/>
            <w:hideMark/>
          </w:tcPr>
          <w:p w14:paraId="17C6C0B7" w14:textId="77777777" w:rsidR="00C858E3" w:rsidRPr="00862E98" w:rsidRDefault="00C858E3" w:rsidP="009170CB">
            <w:pPr>
              <w:pStyle w:val="BodyTextIndent"/>
              <w:tabs>
                <w:tab w:val="left" w:pos="-7848"/>
                <w:tab w:val="left" w:pos="-2880"/>
              </w:tabs>
              <w:ind w:left="0"/>
              <w:jc w:val="right"/>
              <w:rPr>
                <w:rFonts w:ascii="Arial" w:hAnsi="Arial" w:cs="Arial"/>
                <w:sz w:val="20"/>
                <w:lang w:val="en-US" w:eastAsia="en-US"/>
              </w:rPr>
            </w:pPr>
            <w:r w:rsidRPr="00862E98">
              <w:rPr>
                <w:rFonts w:ascii="Arial" w:hAnsi="Arial" w:cs="Arial"/>
                <w:sz w:val="20"/>
                <w:lang w:val="en-US" w:eastAsia="en-US"/>
              </w:rPr>
              <w:t>Web address:</w:t>
            </w:r>
          </w:p>
        </w:tc>
        <w:tc>
          <w:tcPr>
            <w:tcW w:w="4860" w:type="dxa"/>
            <w:shd w:val="clear" w:color="auto" w:fill="BDD6EE" w:themeFill="accent1" w:themeFillTint="66"/>
            <w:vAlign w:val="center"/>
          </w:tcPr>
          <w:p w14:paraId="3EDBE221" w14:textId="77777777" w:rsidR="00C858E3" w:rsidRPr="00862E98" w:rsidRDefault="00C858E3" w:rsidP="009170CB">
            <w:pPr>
              <w:pStyle w:val="BodyTextIndent"/>
              <w:tabs>
                <w:tab w:val="left" w:pos="-2880"/>
              </w:tabs>
              <w:ind w:left="0" w:right="-126"/>
              <w:jc w:val="center"/>
              <w:rPr>
                <w:rFonts w:ascii="Arial" w:hAnsi="Arial" w:cs="Arial"/>
                <w:sz w:val="20"/>
                <w:lang w:val="en-US" w:eastAsia="en-US"/>
              </w:rPr>
            </w:pPr>
          </w:p>
        </w:tc>
      </w:tr>
      <w:tr w:rsidR="00C858E3" w:rsidRPr="00862E98" w14:paraId="1A4A1E6C" w14:textId="77777777" w:rsidTr="009170CB">
        <w:trPr>
          <w:trHeight w:val="288"/>
        </w:trPr>
        <w:tc>
          <w:tcPr>
            <w:tcW w:w="2880" w:type="dxa"/>
            <w:vAlign w:val="center"/>
            <w:hideMark/>
          </w:tcPr>
          <w:p w14:paraId="63944411" w14:textId="77777777" w:rsidR="00C858E3" w:rsidRPr="00862E98" w:rsidRDefault="00C858E3" w:rsidP="009170CB">
            <w:pPr>
              <w:pStyle w:val="BodyTextIndent"/>
              <w:tabs>
                <w:tab w:val="left" w:pos="-7848"/>
                <w:tab w:val="left" w:pos="-2880"/>
              </w:tabs>
              <w:ind w:left="0"/>
              <w:jc w:val="right"/>
              <w:rPr>
                <w:rFonts w:ascii="Arial" w:hAnsi="Arial" w:cs="Arial"/>
                <w:sz w:val="20"/>
                <w:lang w:val="en-US" w:eastAsia="en-US"/>
              </w:rPr>
            </w:pPr>
            <w:r w:rsidRPr="00862E98">
              <w:rPr>
                <w:rFonts w:ascii="Arial" w:hAnsi="Arial" w:cs="Arial"/>
                <w:sz w:val="20"/>
                <w:lang w:val="en-US" w:eastAsia="en-US"/>
              </w:rPr>
              <w:t>Log-in:</w:t>
            </w:r>
          </w:p>
        </w:tc>
        <w:tc>
          <w:tcPr>
            <w:tcW w:w="4860" w:type="dxa"/>
            <w:vAlign w:val="center"/>
          </w:tcPr>
          <w:p w14:paraId="4A041944" w14:textId="77777777" w:rsidR="00C858E3" w:rsidRPr="00862E98" w:rsidRDefault="00C858E3" w:rsidP="009170CB">
            <w:pPr>
              <w:pStyle w:val="BodyTextIndent"/>
              <w:tabs>
                <w:tab w:val="left" w:pos="-2880"/>
              </w:tabs>
              <w:ind w:left="0" w:right="-126"/>
              <w:jc w:val="center"/>
              <w:rPr>
                <w:rFonts w:ascii="Arial" w:hAnsi="Arial" w:cs="Arial"/>
                <w:sz w:val="20"/>
                <w:lang w:val="en-US" w:eastAsia="en-US"/>
              </w:rPr>
            </w:pPr>
          </w:p>
        </w:tc>
      </w:tr>
      <w:tr w:rsidR="00C858E3" w:rsidRPr="00862E98" w14:paraId="145CBE47" w14:textId="77777777" w:rsidTr="00B37609">
        <w:trPr>
          <w:trHeight w:val="288"/>
        </w:trPr>
        <w:tc>
          <w:tcPr>
            <w:tcW w:w="2880" w:type="dxa"/>
            <w:shd w:val="clear" w:color="auto" w:fill="BDD6EE" w:themeFill="accent1" w:themeFillTint="66"/>
            <w:vAlign w:val="center"/>
            <w:hideMark/>
          </w:tcPr>
          <w:p w14:paraId="287DCB1C" w14:textId="77777777" w:rsidR="00C858E3" w:rsidRPr="00862E98" w:rsidRDefault="00C858E3" w:rsidP="009170CB">
            <w:pPr>
              <w:pStyle w:val="BodyTextIndent"/>
              <w:tabs>
                <w:tab w:val="left" w:pos="-7848"/>
                <w:tab w:val="left" w:pos="-2880"/>
              </w:tabs>
              <w:ind w:left="0"/>
              <w:jc w:val="right"/>
              <w:rPr>
                <w:rFonts w:ascii="Arial" w:hAnsi="Arial" w:cs="Arial"/>
                <w:sz w:val="20"/>
                <w:lang w:val="en-US" w:eastAsia="en-US"/>
              </w:rPr>
            </w:pPr>
            <w:r w:rsidRPr="00862E98">
              <w:rPr>
                <w:rFonts w:ascii="Arial" w:hAnsi="Arial" w:cs="Arial"/>
                <w:sz w:val="20"/>
                <w:lang w:val="en-US" w:eastAsia="en-US"/>
              </w:rPr>
              <w:t>Password/security question:</w:t>
            </w:r>
          </w:p>
        </w:tc>
        <w:tc>
          <w:tcPr>
            <w:tcW w:w="4860" w:type="dxa"/>
            <w:shd w:val="clear" w:color="auto" w:fill="BDD6EE" w:themeFill="accent1" w:themeFillTint="66"/>
            <w:vAlign w:val="center"/>
          </w:tcPr>
          <w:p w14:paraId="7CE5BBA6" w14:textId="77777777" w:rsidR="00C858E3" w:rsidRPr="00862E98" w:rsidRDefault="00C858E3" w:rsidP="009170CB">
            <w:pPr>
              <w:pStyle w:val="BodyTextIndent"/>
              <w:tabs>
                <w:tab w:val="left" w:pos="-2880"/>
              </w:tabs>
              <w:ind w:left="0" w:right="-126"/>
              <w:jc w:val="center"/>
              <w:rPr>
                <w:rFonts w:ascii="Arial" w:hAnsi="Arial" w:cs="Arial"/>
                <w:sz w:val="20"/>
                <w:lang w:val="en-US" w:eastAsia="en-US"/>
              </w:rPr>
            </w:pPr>
          </w:p>
        </w:tc>
      </w:tr>
      <w:tr w:rsidR="00C858E3" w:rsidRPr="00862E98" w14:paraId="55F73464" w14:textId="77777777" w:rsidTr="009170CB">
        <w:trPr>
          <w:trHeight w:val="288"/>
        </w:trPr>
        <w:tc>
          <w:tcPr>
            <w:tcW w:w="2880" w:type="dxa"/>
            <w:shd w:val="clear" w:color="auto" w:fill="FFFFFF"/>
            <w:vAlign w:val="center"/>
          </w:tcPr>
          <w:p w14:paraId="44FC5DB8" w14:textId="77777777" w:rsidR="00C858E3" w:rsidRPr="00862E98" w:rsidRDefault="00C858E3" w:rsidP="009170CB">
            <w:pPr>
              <w:pStyle w:val="BodyTextIndent"/>
              <w:tabs>
                <w:tab w:val="left" w:pos="-7848"/>
                <w:tab w:val="left" w:pos="-2880"/>
              </w:tabs>
              <w:ind w:left="0"/>
              <w:jc w:val="right"/>
              <w:rPr>
                <w:rFonts w:ascii="Arial" w:hAnsi="Arial" w:cs="Arial"/>
                <w:sz w:val="20"/>
                <w:lang w:val="en-US" w:eastAsia="en-US"/>
              </w:rPr>
            </w:pPr>
            <w:r w:rsidRPr="00862E98">
              <w:rPr>
                <w:rFonts w:ascii="Arial" w:hAnsi="Arial" w:cs="Arial"/>
                <w:sz w:val="20"/>
                <w:lang w:val="en-US" w:eastAsia="en-US"/>
              </w:rPr>
              <w:t>Expiration date (if applicable):</w:t>
            </w:r>
          </w:p>
        </w:tc>
        <w:tc>
          <w:tcPr>
            <w:tcW w:w="4860" w:type="dxa"/>
            <w:shd w:val="clear" w:color="auto" w:fill="FFFFFF"/>
            <w:vAlign w:val="center"/>
          </w:tcPr>
          <w:p w14:paraId="20A430F7" w14:textId="77777777" w:rsidR="00C858E3" w:rsidRPr="00862E98" w:rsidRDefault="00C858E3" w:rsidP="009170CB">
            <w:pPr>
              <w:pStyle w:val="BodyTextIndent"/>
              <w:tabs>
                <w:tab w:val="left" w:pos="-2880"/>
              </w:tabs>
              <w:ind w:left="0" w:right="-126"/>
              <w:jc w:val="center"/>
              <w:rPr>
                <w:rFonts w:ascii="Arial" w:hAnsi="Arial" w:cs="Arial"/>
                <w:sz w:val="20"/>
                <w:lang w:val="en-US" w:eastAsia="en-US"/>
              </w:rPr>
            </w:pPr>
          </w:p>
        </w:tc>
      </w:tr>
    </w:tbl>
    <w:p w14:paraId="07A1D72B" w14:textId="77777777" w:rsidR="00C858E3" w:rsidRPr="00862E98" w:rsidRDefault="00C858E3" w:rsidP="00C858E3">
      <w:pPr>
        <w:pStyle w:val="BodyTextIndent"/>
        <w:tabs>
          <w:tab w:val="left" w:pos="-2880"/>
        </w:tabs>
        <w:ind w:left="504"/>
        <w:rPr>
          <w:rFonts w:ascii="Arial" w:hAnsi="Arial" w:cs="Arial"/>
          <w:b/>
          <w:sz w:val="20"/>
        </w:rPr>
      </w:pPr>
    </w:p>
    <w:p w14:paraId="66C8433E" w14:textId="77777777" w:rsidR="00C858E3" w:rsidRPr="00862E98" w:rsidRDefault="00C858E3" w:rsidP="009170CB">
      <w:pPr>
        <w:pStyle w:val="BodyTextIndent"/>
        <w:numPr>
          <w:ilvl w:val="0"/>
          <w:numId w:val="18"/>
        </w:numPr>
        <w:tabs>
          <w:tab w:val="clear" w:pos="720"/>
          <w:tab w:val="left" w:pos="-2880"/>
          <w:tab w:val="num" w:pos="540"/>
        </w:tabs>
        <w:jc w:val="both"/>
        <w:rPr>
          <w:rFonts w:ascii="Arial" w:hAnsi="Arial" w:cs="Arial"/>
          <w:sz w:val="20"/>
        </w:rPr>
      </w:pPr>
      <w:r w:rsidRPr="00862E98">
        <w:rPr>
          <w:rFonts w:ascii="Arial" w:hAnsi="Arial" w:cs="Arial"/>
          <w:sz w:val="20"/>
        </w:rPr>
        <w:t xml:space="preserve">Indicate which administrative functions the </w:t>
      </w:r>
      <w:r w:rsidRPr="00862E98">
        <w:rPr>
          <w:rFonts w:ascii="Arial" w:hAnsi="Arial" w:cs="Arial"/>
          <w:sz w:val="20"/>
          <w:lang w:val="en-US"/>
        </w:rPr>
        <w:t xml:space="preserve">Plan Sponsor </w:t>
      </w:r>
      <w:r w:rsidRPr="00862E98">
        <w:rPr>
          <w:rFonts w:ascii="Arial" w:hAnsi="Arial" w:cs="Arial"/>
          <w:sz w:val="20"/>
        </w:rPr>
        <w:t>may outsource, assuming they make use of all your administrative services and authorize your Firm to make approvals</w:t>
      </w:r>
      <w:r w:rsidRPr="00862E98">
        <w:rPr>
          <w:rFonts w:ascii="Arial" w:hAnsi="Arial" w:cs="Arial"/>
          <w:sz w:val="20"/>
          <w:lang w:val="en-US"/>
        </w:rPr>
        <w:t xml:space="preserve"> or otherwise perform</w:t>
      </w:r>
      <w:r w:rsidRPr="00862E98">
        <w:rPr>
          <w:rFonts w:ascii="Arial" w:hAnsi="Arial" w:cs="Arial"/>
          <w:sz w:val="20"/>
        </w:rPr>
        <w:t>.</w:t>
      </w:r>
    </w:p>
    <w:p w14:paraId="2BC88B53" w14:textId="77777777" w:rsidR="00C858E3" w:rsidRPr="00862E98" w:rsidRDefault="00C858E3" w:rsidP="00C858E3">
      <w:pPr>
        <w:pStyle w:val="BodyTextIndent"/>
        <w:tabs>
          <w:tab w:val="clear" w:pos="540"/>
          <w:tab w:val="left" w:pos="-2880"/>
        </w:tabs>
        <w:ind w:firstLine="0"/>
        <w:rPr>
          <w:rFonts w:ascii="Arial" w:hAnsi="Arial" w:cs="Arial"/>
          <w:sz w:val="20"/>
          <w:lang w:val="en-US"/>
        </w:rPr>
      </w:pPr>
    </w:p>
    <w:tbl>
      <w:tblPr>
        <w:tblW w:w="9090" w:type="dxa"/>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839"/>
        <w:gridCol w:w="1440"/>
        <w:gridCol w:w="2811"/>
      </w:tblGrid>
      <w:tr w:rsidR="00C858E3" w:rsidRPr="00862E98" w14:paraId="72378539" w14:textId="77777777" w:rsidTr="00CF21D4">
        <w:trPr>
          <w:tblHeader/>
        </w:trPr>
        <w:tc>
          <w:tcPr>
            <w:tcW w:w="4839" w:type="dxa"/>
            <w:shd w:val="clear" w:color="auto" w:fill="0070C0"/>
            <w:hideMark/>
          </w:tcPr>
          <w:p w14:paraId="4795B4E9" w14:textId="77777777" w:rsidR="00C858E3" w:rsidRPr="00862E98" w:rsidRDefault="00C858E3" w:rsidP="009170CB">
            <w:pPr>
              <w:tabs>
                <w:tab w:val="left" w:pos="-2790"/>
              </w:tabs>
              <w:jc w:val="center"/>
              <w:rPr>
                <w:rFonts w:ascii="Arial" w:hAnsi="Arial" w:cs="Arial"/>
                <w:b/>
                <w:color w:val="FFFFFF"/>
                <w:sz w:val="20"/>
              </w:rPr>
            </w:pPr>
          </w:p>
        </w:tc>
        <w:tc>
          <w:tcPr>
            <w:tcW w:w="1440" w:type="dxa"/>
            <w:shd w:val="clear" w:color="auto" w:fill="0070C0"/>
            <w:vAlign w:val="bottom"/>
            <w:hideMark/>
          </w:tcPr>
          <w:p w14:paraId="554A2C9B" w14:textId="77777777" w:rsidR="00C858E3" w:rsidRPr="00862E98" w:rsidRDefault="00C858E3" w:rsidP="009170CB">
            <w:pPr>
              <w:tabs>
                <w:tab w:val="left" w:pos="-2790"/>
              </w:tabs>
              <w:jc w:val="center"/>
              <w:rPr>
                <w:rFonts w:ascii="Arial" w:hAnsi="Arial" w:cs="Arial"/>
                <w:b/>
                <w:color w:val="FFFFFF"/>
                <w:sz w:val="20"/>
              </w:rPr>
            </w:pPr>
            <w:r w:rsidRPr="00862E98">
              <w:rPr>
                <w:rFonts w:ascii="Arial" w:hAnsi="Arial" w:cs="Arial"/>
                <w:b/>
                <w:color w:val="FFFFFF"/>
                <w:sz w:val="20"/>
              </w:rPr>
              <w:t>Will Proposing Firm perform this function?</w:t>
            </w:r>
          </w:p>
          <w:p w14:paraId="199E079C" w14:textId="77777777" w:rsidR="00C858E3" w:rsidRPr="00862E98" w:rsidRDefault="00C858E3" w:rsidP="009170CB">
            <w:pPr>
              <w:tabs>
                <w:tab w:val="left" w:pos="-2790"/>
              </w:tabs>
              <w:jc w:val="center"/>
              <w:rPr>
                <w:rFonts w:ascii="Arial" w:hAnsi="Arial" w:cs="Arial"/>
                <w:b/>
                <w:color w:val="FFFFFF"/>
                <w:sz w:val="20"/>
              </w:rPr>
            </w:pPr>
            <w:r w:rsidRPr="00862E98">
              <w:rPr>
                <w:rFonts w:ascii="Arial" w:hAnsi="Arial" w:cs="Arial"/>
                <w:b/>
                <w:color w:val="FFFFFF"/>
                <w:sz w:val="20"/>
              </w:rPr>
              <w:t>(Yes/No)</w:t>
            </w:r>
          </w:p>
        </w:tc>
        <w:tc>
          <w:tcPr>
            <w:tcW w:w="2811" w:type="dxa"/>
            <w:shd w:val="clear" w:color="auto" w:fill="0070C0"/>
            <w:hideMark/>
          </w:tcPr>
          <w:p w14:paraId="5E96A238" w14:textId="77777777" w:rsidR="00C858E3" w:rsidRPr="00862E98" w:rsidRDefault="00C858E3" w:rsidP="009170CB">
            <w:pPr>
              <w:tabs>
                <w:tab w:val="left" w:pos="-2790"/>
              </w:tabs>
              <w:jc w:val="center"/>
              <w:rPr>
                <w:rFonts w:ascii="Arial" w:hAnsi="Arial" w:cs="Arial"/>
                <w:b/>
                <w:color w:val="FFFFFF"/>
                <w:sz w:val="20"/>
              </w:rPr>
            </w:pPr>
            <w:r w:rsidRPr="00862E98">
              <w:rPr>
                <w:rFonts w:ascii="Arial" w:hAnsi="Arial" w:cs="Arial"/>
                <w:b/>
                <w:color w:val="FFFFFF"/>
                <w:sz w:val="20"/>
              </w:rPr>
              <w:t>Once authorized, will the Proposing Firm carry out this function entirely without further Plan Sponsor staff involvement?</w:t>
            </w:r>
          </w:p>
          <w:p w14:paraId="53DA212C" w14:textId="77777777" w:rsidR="00C858E3" w:rsidRPr="00862E98" w:rsidRDefault="00C858E3" w:rsidP="009170CB">
            <w:pPr>
              <w:tabs>
                <w:tab w:val="left" w:pos="-2790"/>
              </w:tabs>
              <w:jc w:val="center"/>
              <w:rPr>
                <w:rFonts w:ascii="Arial" w:hAnsi="Arial" w:cs="Arial"/>
                <w:b/>
                <w:color w:val="FFFFFF"/>
                <w:sz w:val="20"/>
              </w:rPr>
            </w:pPr>
            <w:r w:rsidRPr="00862E98">
              <w:rPr>
                <w:rFonts w:ascii="Arial" w:hAnsi="Arial" w:cs="Arial"/>
                <w:b/>
                <w:color w:val="FFFFFF"/>
                <w:sz w:val="20"/>
              </w:rPr>
              <w:t>(Yes/No)</w:t>
            </w:r>
          </w:p>
        </w:tc>
      </w:tr>
      <w:tr w:rsidR="00C858E3" w:rsidRPr="00862E98" w14:paraId="652EA32E" w14:textId="77777777" w:rsidTr="00CF21D4">
        <w:trPr>
          <w:trHeight w:hRule="exact" w:val="581"/>
        </w:trPr>
        <w:tc>
          <w:tcPr>
            <w:tcW w:w="4839" w:type="dxa"/>
            <w:shd w:val="clear" w:color="auto" w:fill="BDD6EE" w:themeFill="accent1" w:themeFillTint="66"/>
            <w:vAlign w:val="center"/>
            <w:hideMark/>
          </w:tcPr>
          <w:p w14:paraId="56FEDFA8"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 xml:space="preserve">Qualified Domestic Relations Order (QDRO) review: </w:t>
            </w:r>
          </w:p>
        </w:tc>
        <w:tc>
          <w:tcPr>
            <w:tcW w:w="1440" w:type="dxa"/>
            <w:shd w:val="clear" w:color="auto" w:fill="BDD6EE" w:themeFill="accent1" w:themeFillTint="66"/>
            <w:vAlign w:val="center"/>
          </w:tcPr>
          <w:p w14:paraId="0AD704EE" w14:textId="77777777" w:rsidR="00C858E3" w:rsidRPr="00862E98" w:rsidRDefault="00C858E3" w:rsidP="009170CB">
            <w:pPr>
              <w:tabs>
                <w:tab w:val="left" w:pos="-2790"/>
              </w:tabs>
              <w:jc w:val="center"/>
              <w:rPr>
                <w:rFonts w:ascii="Arial" w:hAnsi="Arial" w:cs="Arial"/>
                <w:color w:val="000000"/>
                <w:sz w:val="20"/>
              </w:rPr>
            </w:pPr>
          </w:p>
        </w:tc>
        <w:tc>
          <w:tcPr>
            <w:tcW w:w="2811" w:type="dxa"/>
            <w:shd w:val="clear" w:color="auto" w:fill="BDD6EE" w:themeFill="accent1" w:themeFillTint="66"/>
            <w:vAlign w:val="center"/>
          </w:tcPr>
          <w:p w14:paraId="75E4CA37" w14:textId="77777777" w:rsidR="00C858E3" w:rsidRPr="00862E98" w:rsidRDefault="00C858E3" w:rsidP="009170CB">
            <w:pPr>
              <w:tabs>
                <w:tab w:val="left" w:pos="-2790"/>
              </w:tabs>
              <w:jc w:val="center"/>
              <w:rPr>
                <w:rFonts w:ascii="Arial" w:hAnsi="Arial" w:cs="Arial"/>
                <w:color w:val="000000"/>
                <w:sz w:val="20"/>
              </w:rPr>
            </w:pPr>
          </w:p>
        </w:tc>
      </w:tr>
      <w:tr w:rsidR="00C858E3" w:rsidRPr="00862E98" w14:paraId="0FA5F509" w14:textId="77777777" w:rsidTr="00CF21D4">
        <w:trPr>
          <w:trHeight w:hRule="exact" w:val="290"/>
        </w:trPr>
        <w:tc>
          <w:tcPr>
            <w:tcW w:w="4839" w:type="dxa"/>
            <w:vAlign w:val="center"/>
            <w:hideMark/>
          </w:tcPr>
          <w:p w14:paraId="4936F7A6"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QDRO approval:</w:t>
            </w:r>
          </w:p>
        </w:tc>
        <w:tc>
          <w:tcPr>
            <w:tcW w:w="1440" w:type="dxa"/>
            <w:vAlign w:val="center"/>
          </w:tcPr>
          <w:p w14:paraId="5CC77046" w14:textId="77777777" w:rsidR="00C858E3" w:rsidRPr="00862E98" w:rsidRDefault="00C858E3" w:rsidP="009170CB">
            <w:pPr>
              <w:tabs>
                <w:tab w:val="left" w:pos="-2790"/>
              </w:tabs>
              <w:jc w:val="center"/>
              <w:rPr>
                <w:rFonts w:ascii="Arial" w:hAnsi="Arial" w:cs="Arial"/>
                <w:color w:val="000000"/>
                <w:sz w:val="20"/>
              </w:rPr>
            </w:pPr>
          </w:p>
        </w:tc>
        <w:tc>
          <w:tcPr>
            <w:tcW w:w="2811" w:type="dxa"/>
            <w:vAlign w:val="center"/>
          </w:tcPr>
          <w:p w14:paraId="6A2B0684" w14:textId="77777777" w:rsidR="00C858E3" w:rsidRPr="00862E98" w:rsidRDefault="00C858E3" w:rsidP="009170CB">
            <w:pPr>
              <w:tabs>
                <w:tab w:val="left" w:pos="-2790"/>
              </w:tabs>
              <w:jc w:val="center"/>
              <w:rPr>
                <w:rFonts w:ascii="Arial" w:hAnsi="Arial" w:cs="Arial"/>
                <w:color w:val="000000"/>
                <w:sz w:val="20"/>
              </w:rPr>
            </w:pPr>
          </w:p>
        </w:tc>
      </w:tr>
      <w:tr w:rsidR="00C858E3" w:rsidRPr="00862E98" w14:paraId="62757E8F" w14:textId="77777777" w:rsidTr="00CF21D4">
        <w:trPr>
          <w:trHeight w:hRule="exact" w:val="288"/>
        </w:trPr>
        <w:tc>
          <w:tcPr>
            <w:tcW w:w="4839" w:type="dxa"/>
            <w:shd w:val="clear" w:color="auto" w:fill="BDD6EE" w:themeFill="accent1" w:themeFillTint="66"/>
            <w:vAlign w:val="center"/>
            <w:hideMark/>
          </w:tcPr>
          <w:p w14:paraId="6CB61024"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Emergency distribution review:</w:t>
            </w:r>
          </w:p>
        </w:tc>
        <w:tc>
          <w:tcPr>
            <w:tcW w:w="1440" w:type="dxa"/>
            <w:shd w:val="clear" w:color="auto" w:fill="BDD6EE" w:themeFill="accent1" w:themeFillTint="66"/>
            <w:vAlign w:val="center"/>
          </w:tcPr>
          <w:p w14:paraId="1F9625EC" w14:textId="77777777" w:rsidR="00C858E3" w:rsidRPr="00862E98" w:rsidRDefault="00C858E3" w:rsidP="009170CB">
            <w:pPr>
              <w:tabs>
                <w:tab w:val="left" w:pos="-2790"/>
              </w:tabs>
              <w:jc w:val="center"/>
              <w:rPr>
                <w:rFonts w:ascii="Arial" w:hAnsi="Arial" w:cs="Arial"/>
                <w:color w:val="000000"/>
                <w:sz w:val="20"/>
              </w:rPr>
            </w:pPr>
          </w:p>
        </w:tc>
        <w:tc>
          <w:tcPr>
            <w:tcW w:w="2811" w:type="dxa"/>
            <w:shd w:val="clear" w:color="auto" w:fill="BDD6EE" w:themeFill="accent1" w:themeFillTint="66"/>
            <w:vAlign w:val="center"/>
          </w:tcPr>
          <w:p w14:paraId="5E39977D" w14:textId="77777777" w:rsidR="00C858E3" w:rsidRPr="00862E98" w:rsidRDefault="00C858E3" w:rsidP="009170CB">
            <w:pPr>
              <w:tabs>
                <w:tab w:val="left" w:pos="-2790"/>
              </w:tabs>
              <w:jc w:val="center"/>
              <w:rPr>
                <w:rFonts w:ascii="Arial" w:hAnsi="Arial" w:cs="Arial"/>
                <w:color w:val="000000"/>
                <w:sz w:val="20"/>
              </w:rPr>
            </w:pPr>
          </w:p>
        </w:tc>
      </w:tr>
      <w:tr w:rsidR="00C858E3" w:rsidRPr="00862E98" w14:paraId="5C5F626D" w14:textId="77777777" w:rsidTr="00CF21D4">
        <w:trPr>
          <w:trHeight w:hRule="exact" w:val="288"/>
        </w:trPr>
        <w:tc>
          <w:tcPr>
            <w:tcW w:w="4839" w:type="dxa"/>
            <w:vAlign w:val="center"/>
            <w:hideMark/>
          </w:tcPr>
          <w:p w14:paraId="50852038"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Emergency distribution approval:</w:t>
            </w:r>
          </w:p>
        </w:tc>
        <w:tc>
          <w:tcPr>
            <w:tcW w:w="1440" w:type="dxa"/>
            <w:vAlign w:val="center"/>
          </w:tcPr>
          <w:p w14:paraId="1E31F03E" w14:textId="77777777" w:rsidR="00C858E3" w:rsidRPr="00862E98" w:rsidRDefault="00C858E3" w:rsidP="009170CB">
            <w:pPr>
              <w:tabs>
                <w:tab w:val="left" w:pos="-2790"/>
              </w:tabs>
              <w:jc w:val="center"/>
              <w:rPr>
                <w:rFonts w:ascii="Arial" w:hAnsi="Arial" w:cs="Arial"/>
                <w:color w:val="000000"/>
                <w:sz w:val="20"/>
              </w:rPr>
            </w:pPr>
          </w:p>
        </w:tc>
        <w:tc>
          <w:tcPr>
            <w:tcW w:w="2811" w:type="dxa"/>
            <w:vAlign w:val="center"/>
          </w:tcPr>
          <w:p w14:paraId="7CDA4393" w14:textId="77777777" w:rsidR="00C858E3" w:rsidRPr="00862E98" w:rsidRDefault="00C858E3" w:rsidP="009170CB">
            <w:pPr>
              <w:tabs>
                <w:tab w:val="left" w:pos="-2790"/>
              </w:tabs>
              <w:jc w:val="center"/>
              <w:rPr>
                <w:rFonts w:ascii="Arial" w:hAnsi="Arial" w:cs="Arial"/>
                <w:color w:val="000000"/>
                <w:sz w:val="20"/>
              </w:rPr>
            </w:pPr>
          </w:p>
        </w:tc>
      </w:tr>
      <w:tr w:rsidR="00C858E3" w:rsidRPr="00862E98" w14:paraId="6AC47076" w14:textId="77777777" w:rsidTr="00CF21D4">
        <w:trPr>
          <w:trHeight w:hRule="exact" w:val="288"/>
        </w:trPr>
        <w:tc>
          <w:tcPr>
            <w:tcW w:w="4839" w:type="dxa"/>
            <w:shd w:val="clear" w:color="auto" w:fill="BDD6EE" w:themeFill="accent1" w:themeFillTint="66"/>
            <w:vAlign w:val="center"/>
            <w:hideMark/>
          </w:tcPr>
          <w:p w14:paraId="524FCB89"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lastRenderedPageBreak/>
              <w:t>Beneficiary change processing:</w:t>
            </w:r>
          </w:p>
        </w:tc>
        <w:tc>
          <w:tcPr>
            <w:tcW w:w="1440" w:type="dxa"/>
            <w:shd w:val="clear" w:color="auto" w:fill="BDD6EE" w:themeFill="accent1" w:themeFillTint="66"/>
            <w:vAlign w:val="center"/>
          </w:tcPr>
          <w:p w14:paraId="5A401BBD" w14:textId="77777777" w:rsidR="00C858E3" w:rsidRPr="00862E98" w:rsidRDefault="00C858E3" w:rsidP="009170CB">
            <w:pPr>
              <w:tabs>
                <w:tab w:val="left" w:pos="-2790"/>
              </w:tabs>
              <w:jc w:val="center"/>
              <w:rPr>
                <w:rFonts w:ascii="Arial" w:hAnsi="Arial" w:cs="Arial"/>
                <w:color w:val="000000"/>
                <w:sz w:val="20"/>
              </w:rPr>
            </w:pPr>
          </w:p>
        </w:tc>
        <w:tc>
          <w:tcPr>
            <w:tcW w:w="2811" w:type="dxa"/>
            <w:shd w:val="clear" w:color="auto" w:fill="BDD6EE" w:themeFill="accent1" w:themeFillTint="66"/>
            <w:vAlign w:val="center"/>
          </w:tcPr>
          <w:p w14:paraId="6874FABF" w14:textId="77777777" w:rsidR="00C858E3" w:rsidRPr="00862E98" w:rsidRDefault="00C858E3" w:rsidP="009170CB">
            <w:pPr>
              <w:tabs>
                <w:tab w:val="left" w:pos="-2790"/>
              </w:tabs>
              <w:jc w:val="center"/>
              <w:rPr>
                <w:rFonts w:ascii="Arial" w:hAnsi="Arial" w:cs="Arial"/>
                <w:color w:val="000000"/>
                <w:sz w:val="20"/>
              </w:rPr>
            </w:pPr>
          </w:p>
        </w:tc>
      </w:tr>
      <w:tr w:rsidR="00C858E3" w:rsidRPr="00862E98" w14:paraId="05A2977C" w14:textId="77777777" w:rsidTr="00CF21D4">
        <w:trPr>
          <w:trHeight w:hRule="exact" w:val="288"/>
        </w:trPr>
        <w:tc>
          <w:tcPr>
            <w:tcW w:w="4839" w:type="dxa"/>
            <w:vAlign w:val="center"/>
            <w:hideMark/>
          </w:tcPr>
          <w:p w14:paraId="0D1B6178"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Term distribution processing:</w:t>
            </w:r>
          </w:p>
        </w:tc>
        <w:tc>
          <w:tcPr>
            <w:tcW w:w="1440" w:type="dxa"/>
            <w:vAlign w:val="center"/>
          </w:tcPr>
          <w:p w14:paraId="6E770325" w14:textId="77777777" w:rsidR="00C858E3" w:rsidRPr="00862E98" w:rsidRDefault="00C858E3" w:rsidP="009170CB">
            <w:pPr>
              <w:tabs>
                <w:tab w:val="left" w:pos="-2790"/>
              </w:tabs>
              <w:jc w:val="center"/>
              <w:rPr>
                <w:rFonts w:ascii="Arial" w:hAnsi="Arial" w:cs="Arial"/>
                <w:color w:val="000000"/>
                <w:sz w:val="20"/>
              </w:rPr>
            </w:pPr>
          </w:p>
        </w:tc>
        <w:tc>
          <w:tcPr>
            <w:tcW w:w="2811" w:type="dxa"/>
            <w:vAlign w:val="center"/>
          </w:tcPr>
          <w:p w14:paraId="66C09860" w14:textId="77777777" w:rsidR="00C858E3" w:rsidRPr="00862E98" w:rsidRDefault="00C858E3" w:rsidP="009170CB">
            <w:pPr>
              <w:tabs>
                <w:tab w:val="left" w:pos="-2790"/>
              </w:tabs>
              <w:jc w:val="center"/>
              <w:rPr>
                <w:rFonts w:ascii="Arial" w:hAnsi="Arial" w:cs="Arial"/>
                <w:color w:val="000000"/>
                <w:sz w:val="20"/>
              </w:rPr>
            </w:pPr>
          </w:p>
        </w:tc>
      </w:tr>
      <w:tr w:rsidR="00C858E3" w:rsidRPr="00862E98" w14:paraId="34D19451" w14:textId="77777777" w:rsidTr="00CF21D4">
        <w:trPr>
          <w:trHeight w:hRule="exact" w:val="288"/>
        </w:trPr>
        <w:tc>
          <w:tcPr>
            <w:tcW w:w="4839" w:type="dxa"/>
            <w:shd w:val="clear" w:color="auto" w:fill="BDD6EE" w:themeFill="accent1" w:themeFillTint="66"/>
            <w:vAlign w:val="center"/>
            <w:hideMark/>
          </w:tcPr>
          <w:p w14:paraId="499A2625"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Minimum required distribution processing:</w:t>
            </w:r>
          </w:p>
        </w:tc>
        <w:tc>
          <w:tcPr>
            <w:tcW w:w="1440" w:type="dxa"/>
            <w:shd w:val="clear" w:color="auto" w:fill="BDD6EE" w:themeFill="accent1" w:themeFillTint="66"/>
            <w:vAlign w:val="center"/>
          </w:tcPr>
          <w:p w14:paraId="39B638D3" w14:textId="77777777" w:rsidR="00C858E3" w:rsidRPr="00862E98" w:rsidRDefault="00C858E3" w:rsidP="009170CB">
            <w:pPr>
              <w:tabs>
                <w:tab w:val="left" w:pos="-2790"/>
              </w:tabs>
              <w:jc w:val="center"/>
              <w:rPr>
                <w:rFonts w:ascii="Arial" w:hAnsi="Arial" w:cs="Arial"/>
                <w:color w:val="000000"/>
                <w:sz w:val="20"/>
              </w:rPr>
            </w:pPr>
          </w:p>
        </w:tc>
        <w:tc>
          <w:tcPr>
            <w:tcW w:w="2811" w:type="dxa"/>
            <w:shd w:val="clear" w:color="auto" w:fill="BDD6EE" w:themeFill="accent1" w:themeFillTint="66"/>
            <w:vAlign w:val="center"/>
          </w:tcPr>
          <w:p w14:paraId="1EAED943" w14:textId="77777777" w:rsidR="00C858E3" w:rsidRPr="00862E98" w:rsidRDefault="00C858E3" w:rsidP="009170CB">
            <w:pPr>
              <w:tabs>
                <w:tab w:val="left" w:pos="-2790"/>
              </w:tabs>
              <w:jc w:val="center"/>
              <w:rPr>
                <w:rFonts w:ascii="Arial" w:hAnsi="Arial" w:cs="Arial"/>
                <w:color w:val="000000"/>
                <w:sz w:val="20"/>
              </w:rPr>
            </w:pPr>
          </w:p>
        </w:tc>
      </w:tr>
      <w:tr w:rsidR="00C858E3" w:rsidRPr="00862E98" w14:paraId="70B015B4" w14:textId="77777777" w:rsidTr="00CF21D4">
        <w:trPr>
          <w:trHeight w:hRule="exact" w:val="288"/>
        </w:trPr>
        <w:tc>
          <w:tcPr>
            <w:tcW w:w="4839" w:type="dxa"/>
            <w:shd w:val="clear" w:color="auto" w:fill="auto"/>
            <w:vAlign w:val="center"/>
            <w:hideMark/>
          </w:tcPr>
          <w:p w14:paraId="6733AB02"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De</w:t>
            </w:r>
            <w:r w:rsidR="003C6B7E" w:rsidRPr="00862E98">
              <w:rPr>
                <w:rFonts w:ascii="Arial" w:hAnsi="Arial" w:cs="Arial"/>
                <w:color w:val="000000"/>
                <w:sz w:val="20"/>
              </w:rPr>
              <w:t xml:space="preserve"> </w:t>
            </w:r>
            <w:proofErr w:type="spellStart"/>
            <w:r w:rsidR="003C6B7E" w:rsidRPr="00862E98">
              <w:rPr>
                <w:rFonts w:ascii="Arial" w:hAnsi="Arial" w:cs="Arial"/>
                <w:color w:val="000000"/>
                <w:sz w:val="20"/>
              </w:rPr>
              <w:t>minimi</w:t>
            </w:r>
            <w:r w:rsidRPr="00862E98">
              <w:rPr>
                <w:rFonts w:ascii="Arial" w:hAnsi="Arial" w:cs="Arial"/>
                <w:color w:val="000000"/>
                <w:sz w:val="20"/>
              </w:rPr>
              <w:t>s</w:t>
            </w:r>
            <w:proofErr w:type="spellEnd"/>
            <w:r w:rsidRPr="00862E98">
              <w:rPr>
                <w:rFonts w:ascii="Arial" w:hAnsi="Arial" w:cs="Arial"/>
                <w:color w:val="000000"/>
                <w:sz w:val="20"/>
              </w:rPr>
              <w:t xml:space="preserve"> distribution processing:</w:t>
            </w:r>
          </w:p>
        </w:tc>
        <w:tc>
          <w:tcPr>
            <w:tcW w:w="1440" w:type="dxa"/>
            <w:shd w:val="clear" w:color="auto" w:fill="auto"/>
            <w:vAlign w:val="center"/>
          </w:tcPr>
          <w:p w14:paraId="443465C9" w14:textId="77777777" w:rsidR="00C858E3" w:rsidRPr="00862E98" w:rsidRDefault="00C858E3" w:rsidP="009170CB">
            <w:pPr>
              <w:tabs>
                <w:tab w:val="left" w:pos="-2790"/>
              </w:tabs>
              <w:jc w:val="center"/>
              <w:rPr>
                <w:rFonts w:ascii="Arial" w:hAnsi="Arial" w:cs="Arial"/>
                <w:color w:val="000000"/>
                <w:sz w:val="20"/>
              </w:rPr>
            </w:pPr>
          </w:p>
        </w:tc>
        <w:tc>
          <w:tcPr>
            <w:tcW w:w="2811" w:type="dxa"/>
            <w:shd w:val="clear" w:color="auto" w:fill="auto"/>
            <w:vAlign w:val="center"/>
          </w:tcPr>
          <w:p w14:paraId="2931A5BD" w14:textId="77777777" w:rsidR="00C858E3" w:rsidRPr="00862E98" w:rsidRDefault="00C858E3" w:rsidP="009170CB">
            <w:pPr>
              <w:tabs>
                <w:tab w:val="left" w:pos="-2790"/>
              </w:tabs>
              <w:jc w:val="center"/>
              <w:rPr>
                <w:rFonts w:ascii="Arial" w:hAnsi="Arial" w:cs="Arial"/>
                <w:color w:val="000000"/>
                <w:sz w:val="20"/>
              </w:rPr>
            </w:pPr>
          </w:p>
        </w:tc>
      </w:tr>
      <w:tr w:rsidR="00C858E3" w:rsidRPr="00862E98" w14:paraId="1730399B" w14:textId="77777777" w:rsidTr="00CF21D4">
        <w:trPr>
          <w:trHeight w:hRule="exact" w:val="288"/>
        </w:trPr>
        <w:tc>
          <w:tcPr>
            <w:tcW w:w="4839" w:type="dxa"/>
            <w:shd w:val="clear" w:color="auto" w:fill="BDD6EE" w:themeFill="accent1" w:themeFillTint="66"/>
            <w:vAlign w:val="center"/>
            <w:hideMark/>
          </w:tcPr>
          <w:p w14:paraId="2E3D96A0"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Plan document review/update:</w:t>
            </w:r>
          </w:p>
        </w:tc>
        <w:tc>
          <w:tcPr>
            <w:tcW w:w="1440" w:type="dxa"/>
            <w:shd w:val="clear" w:color="auto" w:fill="BDD6EE" w:themeFill="accent1" w:themeFillTint="66"/>
            <w:vAlign w:val="center"/>
          </w:tcPr>
          <w:p w14:paraId="0BC831E6" w14:textId="77777777" w:rsidR="00C858E3" w:rsidRPr="00862E98" w:rsidRDefault="00C858E3" w:rsidP="009170CB">
            <w:pPr>
              <w:tabs>
                <w:tab w:val="left" w:pos="-2790"/>
              </w:tabs>
              <w:jc w:val="center"/>
              <w:rPr>
                <w:rFonts w:ascii="Arial" w:hAnsi="Arial" w:cs="Arial"/>
                <w:color w:val="000000"/>
                <w:sz w:val="20"/>
              </w:rPr>
            </w:pPr>
          </w:p>
        </w:tc>
        <w:tc>
          <w:tcPr>
            <w:tcW w:w="2811" w:type="dxa"/>
            <w:shd w:val="clear" w:color="auto" w:fill="BDD6EE" w:themeFill="accent1" w:themeFillTint="66"/>
            <w:vAlign w:val="center"/>
          </w:tcPr>
          <w:p w14:paraId="1A2EF9C2" w14:textId="77777777" w:rsidR="00C858E3" w:rsidRPr="00862E98" w:rsidRDefault="00C858E3" w:rsidP="009170CB">
            <w:pPr>
              <w:tabs>
                <w:tab w:val="left" w:pos="-2790"/>
              </w:tabs>
              <w:jc w:val="center"/>
              <w:rPr>
                <w:rFonts w:ascii="Arial" w:hAnsi="Arial" w:cs="Arial"/>
                <w:color w:val="000000"/>
                <w:sz w:val="20"/>
              </w:rPr>
            </w:pPr>
          </w:p>
        </w:tc>
      </w:tr>
      <w:tr w:rsidR="00C858E3" w:rsidRPr="00862E98" w14:paraId="379D7743" w14:textId="77777777" w:rsidTr="00CF21D4">
        <w:trPr>
          <w:trHeight w:hRule="exact" w:val="288"/>
        </w:trPr>
        <w:tc>
          <w:tcPr>
            <w:tcW w:w="4839" w:type="dxa"/>
            <w:shd w:val="clear" w:color="auto" w:fill="FFFFFF"/>
            <w:vAlign w:val="center"/>
          </w:tcPr>
          <w:p w14:paraId="301EB6A4"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New participant loan applications and approval:</w:t>
            </w:r>
          </w:p>
        </w:tc>
        <w:tc>
          <w:tcPr>
            <w:tcW w:w="1440" w:type="dxa"/>
            <w:shd w:val="clear" w:color="auto" w:fill="FFFFFF"/>
            <w:vAlign w:val="center"/>
          </w:tcPr>
          <w:p w14:paraId="2551886C" w14:textId="77777777" w:rsidR="00C858E3" w:rsidRPr="00862E98" w:rsidRDefault="00C858E3" w:rsidP="009170CB">
            <w:pPr>
              <w:tabs>
                <w:tab w:val="left" w:pos="-2790"/>
              </w:tabs>
              <w:jc w:val="center"/>
              <w:rPr>
                <w:rFonts w:ascii="Arial" w:hAnsi="Arial" w:cs="Arial"/>
                <w:color w:val="000000"/>
                <w:sz w:val="20"/>
              </w:rPr>
            </w:pPr>
          </w:p>
        </w:tc>
        <w:tc>
          <w:tcPr>
            <w:tcW w:w="2811" w:type="dxa"/>
            <w:shd w:val="clear" w:color="auto" w:fill="FFFFFF"/>
            <w:vAlign w:val="center"/>
          </w:tcPr>
          <w:p w14:paraId="43EB5EB7" w14:textId="77777777" w:rsidR="00C858E3" w:rsidRPr="00862E98" w:rsidRDefault="00C858E3" w:rsidP="009170CB">
            <w:pPr>
              <w:tabs>
                <w:tab w:val="left" w:pos="-2790"/>
              </w:tabs>
              <w:jc w:val="center"/>
              <w:rPr>
                <w:rFonts w:ascii="Arial" w:hAnsi="Arial" w:cs="Arial"/>
                <w:color w:val="000000"/>
                <w:sz w:val="20"/>
              </w:rPr>
            </w:pPr>
          </w:p>
        </w:tc>
      </w:tr>
    </w:tbl>
    <w:p w14:paraId="2EF50495" w14:textId="1330282C" w:rsidR="006A2921" w:rsidRDefault="006A2921" w:rsidP="00C858E3">
      <w:pPr>
        <w:pStyle w:val="BodyTextIndent"/>
        <w:tabs>
          <w:tab w:val="clear" w:pos="540"/>
          <w:tab w:val="left" w:pos="-2880"/>
        </w:tabs>
        <w:ind w:left="0" w:firstLine="0"/>
        <w:rPr>
          <w:rFonts w:ascii="Arial" w:hAnsi="Arial" w:cs="Arial"/>
          <w:b/>
          <w:sz w:val="20"/>
        </w:rPr>
      </w:pPr>
    </w:p>
    <w:p w14:paraId="3981EDD6" w14:textId="77777777" w:rsidR="006A2921" w:rsidRDefault="006A2921">
      <w:pPr>
        <w:rPr>
          <w:rFonts w:ascii="Arial" w:hAnsi="Arial" w:cs="Arial"/>
          <w:b/>
          <w:sz w:val="20"/>
          <w:lang w:val="x-none" w:eastAsia="x-none"/>
        </w:rPr>
      </w:pPr>
      <w:r>
        <w:rPr>
          <w:rFonts w:ascii="Arial" w:hAnsi="Arial" w:cs="Arial"/>
          <w:b/>
          <w:sz w:val="20"/>
        </w:rPr>
        <w:br w:type="page"/>
      </w:r>
    </w:p>
    <w:p w14:paraId="08BD874C" w14:textId="77777777" w:rsidR="00C858E3" w:rsidRPr="00862E98" w:rsidRDefault="00C858E3" w:rsidP="009170CB">
      <w:pPr>
        <w:pStyle w:val="BodyTextIndent"/>
        <w:numPr>
          <w:ilvl w:val="0"/>
          <w:numId w:val="18"/>
        </w:numPr>
        <w:tabs>
          <w:tab w:val="clear" w:pos="720"/>
          <w:tab w:val="left" w:pos="-2880"/>
          <w:tab w:val="num" w:pos="540"/>
        </w:tabs>
        <w:ind w:left="540" w:hanging="540"/>
        <w:jc w:val="both"/>
        <w:rPr>
          <w:rFonts w:ascii="Arial" w:hAnsi="Arial" w:cs="Arial"/>
          <w:b/>
          <w:sz w:val="20"/>
        </w:rPr>
      </w:pPr>
      <w:r w:rsidRPr="00862E98">
        <w:rPr>
          <w:rFonts w:ascii="Arial" w:hAnsi="Arial" w:cs="Arial"/>
          <w:sz w:val="20"/>
          <w:lang w:val="en-US"/>
        </w:rPr>
        <w:lastRenderedPageBreak/>
        <w:t>Complete the table below indicating the</w:t>
      </w:r>
      <w:r w:rsidRPr="00862E98">
        <w:rPr>
          <w:rFonts w:ascii="Arial" w:hAnsi="Arial" w:cs="Arial"/>
          <w:sz w:val="20"/>
        </w:rPr>
        <w:t xml:space="preserve"> information and services you provide specifically to </w:t>
      </w:r>
      <w:r w:rsidRPr="00862E98">
        <w:rPr>
          <w:rFonts w:ascii="Arial" w:hAnsi="Arial" w:cs="Arial"/>
          <w:sz w:val="20"/>
          <w:lang w:val="en-US"/>
        </w:rPr>
        <w:t>P</w:t>
      </w:r>
      <w:proofErr w:type="spellStart"/>
      <w:r w:rsidRPr="00862E98">
        <w:rPr>
          <w:rFonts w:ascii="Arial" w:hAnsi="Arial" w:cs="Arial"/>
          <w:sz w:val="20"/>
        </w:rPr>
        <w:t>lan</w:t>
      </w:r>
      <w:proofErr w:type="spellEnd"/>
      <w:r w:rsidRPr="00862E98">
        <w:rPr>
          <w:rFonts w:ascii="Arial" w:hAnsi="Arial" w:cs="Arial"/>
          <w:sz w:val="20"/>
        </w:rPr>
        <w:t xml:space="preserve"> </w:t>
      </w:r>
      <w:r w:rsidRPr="00862E98">
        <w:rPr>
          <w:rFonts w:ascii="Arial" w:hAnsi="Arial" w:cs="Arial"/>
          <w:sz w:val="20"/>
          <w:lang w:val="en-US"/>
        </w:rPr>
        <w:t>S</w:t>
      </w:r>
      <w:proofErr w:type="spellStart"/>
      <w:r w:rsidRPr="00862E98">
        <w:rPr>
          <w:rFonts w:ascii="Arial" w:hAnsi="Arial" w:cs="Arial"/>
          <w:sz w:val="20"/>
        </w:rPr>
        <w:t>ponsor</w:t>
      </w:r>
      <w:r w:rsidRPr="00862E98">
        <w:rPr>
          <w:rFonts w:ascii="Arial" w:hAnsi="Arial" w:cs="Arial"/>
          <w:sz w:val="20"/>
          <w:lang w:val="en-US"/>
        </w:rPr>
        <w:t>s</w:t>
      </w:r>
      <w:proofErr w:type="spellEnd"/>
      <w:r w:rsidRPr="00862E98">
        <w:rPr>
          <w:rFonts w:ascii="Arial" w:hAnsi="Arial" w:cs="Arial"/>
          <w:sz w:val="20"/>
        </w:rPr>
        <w:t xml:space="preserve"> over the Internet</w:t>
      </w:r>
      <w:r w:rsidRPr="00862E98">
        <w:rPr>
          <w:rFonts w:ascii="Arial" w:hAnsi="Arial" w:cs="Arial"/>
          <w:sz w:val="20"/>
          <w:lang w:val="en-US"/>
        </w:rPr>
        <w:t>.</w:t>
      </w:r>
    </w:p>
    <w:p w14:paraId="69FC26CE" w14:textId="77777777" w:rsidR="00C858E3" w:rsidRPr="00862E98" w:rsidRDefault="00C858E3" w:rsidP="00C858E3">
      <w:pPr>
        <w:pStyle w:val="BodyTextIndent"/>
        <w:tabs>
          <w:tab w:val="clear" w:pos="540"/>
          <w:tab w:val="left" w:pos="-2880"/>
        </w:tabs>
        <w:ind w:left="0" w:firstLine="0"/>
        <w:rPr>
          <w:rFonts w:ascii="Arial" w:hAnsi="Arial" w:cs="Arial"/>
          <w:b/>
          <w:sz w:val="20"/>
        </w:rPr>
      </w:pPr>
    </w:p>
    <w:tbl>
      <w:tblPr>
        <w:tblW w:w="8640" w:type="dxa"/>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88"/>
        <w:gridCol w:w="4752"/>
      </w:tblGrid>
      <w:tr w:rsidR="00C858E3" w:rsidRPr="00862E98" w14:paraId="1837FCE9" w14:textId="77777777" w:rsidTr="009170CB">
        <w:trPr>
          <w:trHeight w:val="530"/>
          <w:tblHeader/>
        </w:trPr>
        <w:tc>
          <w:tcPr>
            <w:tcW w:w="3888" w:type="dxa"/>
            <w:shd w:val="clear" w:color="auto" w:fill="0070C0"/>
            <w:vAlign w:val="bottom"/>
          </w:tcPr>
          <w:p w14:paraId="09698F85" w14:textId="77777777" w:rsidR="00C858E3" w:rsidRPr="00862E98" w:rsidRDefault="00C858E3" w:rsidP="009170CB">
            <w:pPr>
              <w:pStyle w:val="Heading3"/>
              <w:tabs>
                <w:tab w:val="left" w:pos="-2790"/>
              </w:tabs>
              <w:jc w:val="center"/>
              <w:rPr>
                <w:rFonts w:cs="Arial"/>
                <w:color w:val="FFFFFF"/>
                <w:sz w:val="20"/>
                <w:lang w:val="en-US" w:eastAsia="en-US"/>
              </w:rPr>
            </w:pPr>
            <w:bookmarkStart w:id="13" w:name="_Toc445198882"/>
            <w:r w:rsidRPr="00862E98">
              <w:rPr>
                <w:rFonts w:cs="Arial"/>
                <w:bCs w:val="0"/>
                <w:color w:val="FFFFFF"/>
                <w:sz w:val="20"/>
                <w:lang w:val="en-US" w:eastAsia="en-US"/>
              </w:rPr>
              <w:t>Function</w:t>
            </w:r>
            <w:bookmarkEnd w:id="13"/>
          </w:p>
        </w:tc>
        <w:tc>
          <w:tcPr>
            <w:tcW w:w="4752" w:type="dxa"/>
            <w:shd w:val="clear" w:color="auto" w:fill="0070C0"/>
            <w:vAlign w:val="center"/>
            <w:hideMark/>
          </w:tcPr>
          <w:p w14:paraId="31B39D43" w14:textId="77777777" w:rsidR="00C858E3" w:rsidRPr="00862E98" w:rsidRDefault="00C858E3" w:rsidP="009170CB">
            <w:pPr>
              <w:tabs>
                <w:tab w:val="left" w:pos="-2790"/>
              </w:tabs>
              <w:jc w:val="center"/>
              <w:rPr>
                <w:rFonts w:ascii="Arial" w:hAnsi="Arial" w:cs="Arial"/>
                <w:b/>
                <w:color w:val="FFFFFF"/>
                <w:sz w:val="20"/>
              </w:rPr>
            </w:pPr>
            <w:r w:rsidRPr="00862E98">
              <w:rPr>
                <w:rFonts w:ascii="Arial" w:hAnsi="Arial" w:cs="Arial"/>
                <w:b/>
                <w:color w:val="FFFFFF"/>
                <w:sz w:val="20"/>
              </w:rPr>
              <w:t>Proposing Firm will offer this function?</w:t>
            </w:r>
          </w:p>
          <w:p w14:paraId="52A4D2CE" w14:textId="77777777" w:rsidR="00C858E3" w:rsidRPr="00862E98" w:rsidRDefault="00C858E3" w:rsidP="009170CB">
            <w:pPr>
              <w:tabs>
                <w:tab w:val="left" w:pos="-2790"/>
              </w:tabs>
              <w:jc w:val="center"/>
              <w:rPr>
                <w:rFonts w:ascii="Arial" w:hAnsi="Arial" w:cs="Arial"/>
                <w:b/>
                <w:bCs/>
                <w:color w:val="FFFFFF"/>
                <w:sz w:val="20"/>
              </w:rPr>
            </w:pPr>
            <w:r w:rsidRPr="00862E98">
              <w:rPr>
                <w:rFonts w:ascii="Arial" w:hAnsi="Arial" w:cs="Arial"/>
                <w:b/>
                <w:color w:val="FFFFFF"/>
                <w:sz w:val="20"/>
              </w:rPr>
              <w:t>(Yes/No)</w:t>
            </w:r>
          </w:p>
        </w:tc>
      </w:tr>
      <w:tr w:rsidR="00C858E3" w:rsidRPr="00862E98" w14:paraId="63FF515D" w14:textId="77777777" w:rsidTr="00B37609">
        <w:trPr>
          <w:trHeight w:hRule="exact" w:val="288"/>
        </w:trPr>
        <w:tc>
          <w:tcPr>
            <w:tcW w:w="3888" w:type="dxa"/>
            <w:shd w:val="clear" w:color="auto" w:fill="BDD6EE" w:themeFill="accent1" w:themeFillTint="66"/>
            <w:vAlign w:val="center"/>
            <w:hideMark/>
          </w:tcPr>
          <w:p w14:paraId="36EE227A"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Report writing capabilities:</w:t>
            </w:r>
          </w:p>
        </w:tc>
        <w:tc>
          <w:tcPr>
            <w:tcW w:w="4752" w:type="dxa"/>
            <w:shd w:val="clear" w:color="auto" w:fill="BDD6EE" w:themeFill="accent1" w:themeFillTint="66"/>
            <w:vAlign w:val="center"/>
          </w:tcPr>
          <w:p w14:paraId="68AD861F" w14:textId="77777777" w:rsidR="00C858E3" w:rsidRPr="00862E98" w:rsidRDefault="00C858E3" w:rsidP="009170CB">
            <w:pPr>
              <w:tabs>
                <w:tab w:val="left" w:pos="-2790"/>
              </w:tabs>
              <w:jc w:val="center"/>
              <w:rPr>
                <w:rFonts w:ascii="Arial" w:hAnsi="Arial" w:cs="Arial"/>
                <w:bCs/>
                <w:color w:val="000000"/>
                <w:sz w:val="20"/>
              </w:rPr>
            </w:pPr>
          </w:p>
        </w:tc>
      </w:tr>
      <w:tr w:rsidR="00C858E3" w:rsidRPr="00862E98" w14:paraId="461B0F3F" w14:textId="77777777" w:rsidTr="009170CB">
        <w:trPr>
          <w:trHeight w:hRule="exact" w:val="288"/>
        </w:trPr>
        <w:tc>
          <w:tcPr>
            <w:tcW w:w="3888" w:type="dxa"/>
            <w:vAlign w:val="center"/>
            <w:hideMark/>
          </w:tcPr>
          <w:p w14:paraId="54E15186"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Payroll Deferral Posting Data:</w:t>
            </w:r>
          </w:p>
        </w:tc>
        <w:tc>
          <w:tcPr>
            <w:tcW w:w="4752" w:type="dxa"/>
            <w:vAlign w:val="center"/>
          </w:tcPr>
          <w:p w14:paraId="63015B5E" w14:textId="77777777" w:rsidR="00C858E3" w:rsidRPr="00862E98" w:rsidRDefault="00C858E3" w:rsidP="009170CB">
            <w:pPr>
              <w:tabs>
                <w:tab w:val="left" w:pos="-2790"/>
              </w:tabs>
              <w:jc w:val="center"/>
              <w:rPr>
                <w:rFonts w:ascii="Arial" w:hAnsi="Arial" w:cs="Arial"/>
                <w:bCs/>
                <w:color w:val="000000"/>
                <w:sz w:val="20"/>
              </w:rPr>
            </w:pPr>
          </w:p>
        </w:tc>
      </w:tr>
      <w:tr w:rsidR="00C858E3" w:rsidRPr="00862E98" w14:paraId="1E20DA8B" w14:textId="77777777" w:rsidTr="00B37609">
        <w:trPr>
          <w:trHeight w:hRule="exact" w:val="288"/>
        </w:trPr>
        <w:tc>
          <w:tcPr>
            <w:tcW w:w="3888" w:type="dxa"/>
            <w:shd w:val="clear" w:color="auto" w:fill="BDD6EE" w:themeFill="accent1" w:themeFillTint="66"/>
            <w:vAlign w:val="center"/>
            <w:hideMark/>
          </w:tcPr>
          <w:p w14:paraId="1724C585"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Participant Account Balance Information:</w:t>
            </w:r>
          </w:p>
        </w:tc>
        <w:tc>
          <w:tcPr>
            <w:tcW w:w="4752" w:type="dxa"/>
            <w:shd w:val="clear" w:color="auto" w:fill="BDD6EE" w:themeFill="accent1" w:themeFillTint="66"/>
            <w:vAlign w:val="center"/>
          </w:tcPr>
          <w:p w14:paraId="78BA4CCA" w14:textId="77777777" w:rsidR="00C858E3" w:rsidRPr="00862E98" w:rsidRDefault="00C858E3" w:rsidP="009170CB">
            <w:pPr>
              <w:tabs>
                <w:tab w:val="left" w:pos="-2790"/>
              </w:tabs>
              <w:jc w:val="center"/>
              <w:rPr>
                <w:rFonts w:ascii="Arial" w:hAnsi="Arial" w:cs="Arial"/>
                <w:bCs/>
                <w:color w:val="000000"/>
                <w:sz w:val="20"/>
              </w:rPr>
            </w:pPr>
          </w:p>
        </w:tc>
      </w:tr>
      <w:tr w:rsidR="00C858E3" w:rsidRPr="00862E98" w14:paraId="4BF1CA5C" w14:textId="77777777" w:rsidTr="009170CB">
        <w:trPr>
          <w:trHeight w:hRule="exact" w:val="288"/>
        </w:trPr>
        <w:tc>
          <w:tcPr>
            <w:tcW w:w="3888" w:type="dxa"/>
            <w:vAlign w:val="center"/>
            <w:hideMark/>
          </w:tcPr>
          <w:p w14:paraId="6D6CD565"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Plan Account Balances by Fund:</w:t>
            </w:r>
          </w:p>
        </w:tc>
        <w:tc>
          <w:tcPr>
            <w:tcW w:w="4752" w:type="dxa"/>
            <w:vAlign w:val="center"/>
          </w:tcPr>
          <w:p w14:paraId="034367CD" w14:textId="77777777" w:rsidR="00C858E3" w:rsidRPr="00862E98" w:rsidRDefault="00C858E3" w:rsidP="009170CB">
            <w:pPr>
              <w:tabs>
                <w:tab w:val="left" w:pos="-2790"/>
              </w:tabs>
              <w:jc w:val="center"/>
              <w:rPr>
                <w:rFonts w:ascii="Arial" w:hAnsi="Arial" w:cs="Arial"/>
                <w:bCs/>
                <w:color w:val="000000"/>
                <w:sz w:val="20"/>
              </w:rPr>
            </w:pPr>
          </w:p>
        </w:tc>
      </w:tr>
      <w:tr w:rsidR="00C858E3" w:rsidRPr="00862E98" w14:paraId="297B1C95" w14:textId="77777777" w:rsidTr="00B37609">
        <w:trPr>
          <w:trHeight w:hRule="exact" w:val="288"/>
        </w:trPr>
        <w:tc>
          <w:tcPr>
            <w:tcW w:w="3888" w:type="dxa"/>
            <w:shd w:val="clear" w:color="auto" w:fill="BDD6EE" w:themeFill="accent1" w:themeFillTint="66"/>
            <w:vAlign w:val="center"/>
            <w:hideMark/>
          </w:tcPr>
          <w:p w14:paraId="15ED0FAE"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Indicative Data Changes:</w:t>
            </w:r>
          </w:p>
        </w:tc>
        <w:tc>
          <w:tcPr>
            <w:tcW w:w="4752" w:type="dxa"/>
            <w:shd w:val="clear" w:color="auto" w:fill="BDD6EE" w:themeFill="accent1" w:themeFillTint="66"/>
            <w:vAlign w:val="center"/>
          </w:tcPr>
          <w:p w14:paraId="427F520A" w14:textId="77777777" w:rsidR="00C858E3" w:rsidRPr="00862E98" w:rsidRDefault="00C858E3" w:rsidP="009170CB">
            <w:pPr>
              <w:tabs>
                <w:tab w:val="left" w:pos="-2790"/>
              </w:tabs>
              <w:jc w:val="center"/>
              <w:rPr>
                <w:rFonts w:ascii="Arial" w:hAnsi="Arial" w:cs="Arial"/>
                <w:bCs/>
                <w:color w:val="000000"/>
                <w:sz w:val="20"/>
              </w:rPr>
            </w:pPr>
          </w:p>
        </w:tc>
      </w:tr>
      <w:tr w:rsidR="00C858E3" w:rsidRPr="00862E98" w14:paraId="1299A263" w14:textId="77777777" w:rsidTr="009170CB">
        <w:trPr>
          <w:trHeight w:hRule="exact" w:val="288"/>
        </w:trPr>
        <w:tc>
          <w:tcPr>
            <w:tcW w:w="3888" w:type="dxa"/>
            <w:vAlign w:val="center"/>
            <w:hideMark/>
          </w:tcPr>
          <w:p w14:paraId="73043686"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Withdrawal Request/Status Tracking:</w:t>
            </w:r>
          </w:p>
        </w:tc>
        <w:tc>
          <w:tcPr>
            <w:tcW w:w="4752" w:type="dxa"/>
            <w:vAlign w:val="center"/>
          </w:tcPr>
          <w:p w14:paraId="03ACADF1" w14:textId="77777777" w:rsidR="00C858E3" w:rsidRPr="00862E98" w:rsidRDefault="00C858E3" w:rsidP="009170CB">
            <w:pPr>
              <w:tabs>
                <w:tab w:val="left" w:pos="-2790"/>
              </w:tabs>
              <w:jc w:val="center"/>
              <w:rPr>
                <w:rFonts w:ascii="Arial" w:hAnsi="Arial" w:cs="Arial"/>
                <w:bCs/>
                <w:color w:val="000000"/>
                <w:sz w:val="20"/>
              </w:rPr>
            </w:pPr>
          </w:p>
        </w:tc>
      </w:tr>
      <w:tr w:rsidR="00C858E3" w:rsidRPr="00862E98" w14:paraId="6760110D" w14:textId="77777777" w:rsidTr="00B37609">
        <w:trPr>
          <w:trHeight w:hRule="exact" w:val="288"/>
        </w:trPr>
        <w:tc>
          <w:tcPr>
            <w:tcW w:w="3888" w:type="dxa"/>
            <w:shd w:val="clear" w:color="auto" w:fill="BDD6EE" w:themeFill="accent1" w:themeFillTint="66"/>
            <w:vAlign w:val="center"/>
            <w:hideMark/>
          </w:tcPr>
          <w:p w14:paraId="2AF76D68"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Total Outstanding Loan Balances:</w:t>
            </w:r>
          </w:p>
        </w:tc>
        <w:tc>
          <w:tcPr>
            <w:tcW w:w="4752" w:type="dxa"/>
            <w:shd w:val="clear" w:color="auto" w:fill="BDD6EE" w:themeFill="accent1" w:themeFillTint="66"/>
            <w:vAlign w:val="center"/>
          </w:tcPr>
          <w:p w14:paraId="712D0685" w14:textId="77777777" w:rsidR="00C858E3" w:rsidRPr="00862E98" w:rsidRDefault="00C858E3" w:rsidP="009170CB">
            <w:pPr>
              <w:tabs>
                <w:tab w:val="left" w:pos="-2790"/>
              </w:tabs>
              <w:jc w:val="center"/>
              <w:rPr>
                <w:rFonts w:ascii="Arial" w:hAnsi="Arial" w:cs="Arial"/>
                <w:bCs/>
                <w:color w:val="000000"/>
                <w:sz w:val="20"/>
              </w:rPr>
            </w:pPr>
          </w:p>
        </w:tc>
      </w:tr>
      <w:tr w:rsidR="00C858E3" w:rsidRPr="00862E98" w14:paraId="12E5971C" w14:textId="77777777" w:rsidTr="009170CB">
        <w:trPr>
          <w:trHeight w:hRule="exact" w:val="288"/>
        </w:trPr>
        <w:tc>
          <w:tcPr>
            <w:tcW w:w="3888" w:type="dxa"/>
            <w:vAlign w:val="center"/>
            <w:hideMark/>
          </w:tcPr>
          <w:p w14:paraId="6B7B1FEC" w14:textId="77777777" w:rsidR="00C858E3" w:rsidRPr="00862E98" w:rsidRDefault="00C858E3" w:rsidP="009170CB">
            <w:pPr>
              <w:tabs>
                <w:tab w:val="left" w:pos="-2790"/>
              </w:tabs>
              <w:jc w:val="right"/>
              <w:rPr>
                <w:rFonts w:ascii="Arial" w:hAnsi="Arial" w:cs="Arial"/>
                <w:color w:val="000000"/>
                <w:sz w:val="20"/>
              </w:rPr>
            </w:pPr>
            <w:r w:rsidRPr="00862E98">
              <w:rPr>
                <w:rFonts w:ascii="Arial" w:hAnsi="Arial" w:cs="Arial"/>
                <w:color w:val="000000"/>
                <w:sz w:val="20"/>
              </w:rPr>
              <w:t>Total Number of Loans in Default:</w:t>
            </w:r>
          </w:p>
        </w:tc>
        <w:tc>
          <w:tcPr>
            <w:tcW w:w="4752" w:type="dxa"/>
            <w:vAlign w:val="center"/>
          </w:tcPr>
          <w:p w14:paraId="6D8498C4" w14:textId="77777777" w:rsidR="00C858E3" w:rsidRPr="00862E98" w:rsidRDefault="00C858E3" w:rsidP="009170CB">
            <w:pPr>
              <w:tabs>
                <w:tab w:val="left" w:pos="-2790"/>
              </w:tabs>
              <w:jc w:val="center"/>
              <w:rPr>
                <w:rFonts w:ascii="Arial" w:hAnsi="Arial" w:cs="Arial"/>
                <w:bCs/>
                <w:color w:val="000000"/>
                <w:sz w:val="20"/>
              </w:rPr>
            </w:pPr>
          </w:p>
        </w:tc>
      </w:tr>
    </w:tbl>
    <w:p w14:paraId="0CE2C30C" w14:textId="77777777" w:rsidR="00C858E3" w:rsidRPr="00862E98" w:rsidRDefault="00C858E3" w:rsidP="00C858E3">
      <w:pPr>
        <w:pStyle w:val="ListParagraph"/>
        <w:tabs>
          <w:tab w:val="left" w:pos="-5850"/>
          <w:tab w:val="left" w:pos="-2880"/>
        </w:tabs>
        <w:spacing w:line="240" w:lineRule="auto"/>
        <w:ind w:left="504"/>
        <w:rPr>
          <w:rFonts w:ascii="Arial" w:hAnsi="Arial" w:cs="Arial"/>
          <w:sz w:val="20"/>
          <w:szCs w:val="20"/>
          <w:lang w:val="en-US"/>
        </w:rPr>
      </w:pPr>
    </w:p>
    <w:p w14:paraId="72616DD6" w14:textId="77777777" w:rsidR="00C858E3" w:rsidRPr="00862E98" w:rsidRDefault="00C858E3" w:rsidP="009170CB">
      <w:pPr>
        <w:pStyle w:val="ListParagraph"/>
        <w:numPr>
          <w:ilvl w:val="0"/>
          <w:numId w:val="18"/>
        </w:numPr>
        <w:tabs>
          <w:tab w:val="clear" w:pos="720"/>
          <w:tab w:val="left" w:pos="-2880"/>
          <w:tab w:val="num" w:pos="540"/>
        </w:tabs>
        <w:spacing w:after="0" w:line="240" w:lineRule="auto"/>
        <w:jc w:val="both"/>
        <w:rPr>
          <w:rFonts w:ascii="Arial" w:hAnsi="Arial" w:cs="Arial"/>
          <w:sz w:val="20"/>
          <w:szCs w:val="20"/>
        </w:rPr>
      </w:pPr>
      <w:r w:rsidRPr="00862E98">
        <w:rPr>
          <w:rFonts w:ascii="Arial" w:hAnsi="Arial" w:cs="Arial"/>
          <w:sz w:val="20"/>
          <w:szCs w:val="20"/>
          <w:u w:val="single"/>
          <w:lang w:val="en-US"/>
        </w:rPr>
        <w:t>Briefly</w:t>
      </w:r>
      <w:r w:rsidRPr="00862E98">
        <w:rPr>
          <w:rFonts w:ascii="Arial" w:hAnsi="Arial" w:cs="Arial"/>
          <w:sz w:val="20"/>
          <w:szCs w:val="20"/>
          <w:lang w:val="en-US"/>
        </w:rPr>
        <w:t xml:space="preserve"> d</w:t>
      </w:r>
      <w:r w:rsidRPr="00862E98">
        <w:rPr>
          <w:rFonts w:ascii="Arial" w:hAnsi="Arial" w:cs="Arial"/>
          <w:sz w:val="20"/>
          <w:szCs w:val="20"/>
        </w:rPr>
        <w:t>escribe when and how the</w:t>
      </w:r>
      <w:r w:rsidRPr="00862E98">
        <w:rPr>
          <w:rFonts w:ascii="Arial" w:hAnsi="Arial" w:cs="Arial"/>
          <w:sz w:val="20"/>
          <w:szCs w:val="20"/>
          <w:lang w:val="en-US"/>
        </w:rPr>
        <w:t xml:space="preserve"> Plan Sponsor </w:t>
      </w:r>
      <w:r w:rsidRPr="00862E98">
        <w:rPr>
          <w:rFonts w:ascii="Arial" w:hAnsi="Arial" w:cs="Arial"/>
          <w:sz w:val="20"/>
          <w:szCs w:val="20"/>
        </w:rPr>
        <w:t xml:space="preserve">and participants </w:t>
      </w:r>
      <w:r w:rsidRPr="00862E98">
        <w:rPr>
          <w:rFonts w:ascii="Arial" w:hAnsi="Arial" w:cs="Arial"/>
          <w:sz w:val="20"/>
          <w:szCs w:val="20"/>
          <w:lang w:val="en-US"/>
        </w:rPr>
        <w:t>would be</w:t>
      </w:r>
      <w:r w:rsidRPr="00862E98">
        <w:rPr>
          <w:rFonts w:ascii="Arial" w:hAnsi="Arial" w:cs="Arial"/>
          <w:sz w:val="20"/>
          <w:szCs w:val="20"/>
        </w:rPr>
        <w:t xml:space="preserve"> notified of loan default status, either while in service or post-separation. Be sure to include an explanation of what assistance you require </w:t>
      </w:r>
      <w:proofErr w:type="spellStart"/>
      <w:r w:rsidRPr="00862E98">
        <w:rPr>
          <w:rFonts w:ascii="Arial" w:hAnsi="Arial" w:cs="Arial"/>
          <w:sz w:val="20"/>
          <w:szCs w:val="20"/>
        </w:rPr>
        <w:t>fr</w:t>
      </w:r>
      <w:r w:rsidRPr="00862E98">
        <w:rPr>
          <w:rFonts w:ascii="Arial" w:hAnsi="Arial" w:cs="Arial"/>
          <w:sz w:val="20"/>
          <w:szCs w:val="20"/>
          <w:lang w:val="en-US"/>
        </w:rPr>
        <w:t>o</w:t>
      </w:r>
      <w:r w:rsidRPr="00862E98">
        <w:rPr>
          <w:rFonts w:ascii="Arial" w:hAnsi="Arial" w:cs="Arial"/>
          <w:sz w:val="20"/>
          <w:szCs w:val="20"/>
        </w:rPr>
        <w:t>m</w:t>
      </w:r>
      <w:proofErr w:type="spellEnd"/>
      <w:r w:rsidRPr="00862E98">
        <w:rPr>
          <w:rFonts w:ascii="Arial" w:hAnsi="Arial" w:cs="Arial"/>
          <w:sz w:val="20"/>
          <w:szCs w:val="20"/>
        </w:rPr>
        <w:t xml:space="preserve"> the </w:t>
      </w:r>
      <w:r w:rsidRPr="00862E98">
        <w:rPr>
          <w:rFonts w:ascii="Arial" w:hAnsi="Arial" w:cs="Arial"/>
          <w:sz w:val="20"/>
          <w:szCs w:val="20"/>
          <w:lang w:val="en-US"/>
        </w:rPr>
        <w:t>Plan Sponsor</w:t>
      </w:r>
      <w:r w:rsidRPr="00862E98">
        <w:rPr>
          <w:rFonts w:ascii="Arial" w:hAnsi="Arial" w:cs="Arial"/>
          <w:sz w:val="20"/>
          <w:szCs w:val="20"/>
        </w:rPr>
        <w:t xml:space="preserve"> in this regard</w:t>
      </w:r>
      <w:r w:rsidRPr="00862E98">
        <w:rPr>
          <w:rFonts w:ascii="Arial" w:hAnsi="Arial" w:cs="Arial"/>
          <w:sz w:val="20"/>
          <w:szCs w:val="20"/>
          <w:lang w:val="en-US"/>
        </w:rPr>
        <w:t>.</w:t>
      </w:r>
    </w:p>
    <w:p w14:paraId="1EBF99B7" w14:textId="77777777" w:rsidR="00C858E3" w:rsidRPr="00862E98" w:rsidRDefault="00C858E3" w:rsidP="00C858E3">
      <w:pPr>
        <w:pStyle w:val="ListParagraph"/>
        <w:rPr>
          <w:rFonts w:ascii="Arial" w:hAnsi="Arial" w:cs="Arial"/>
          <w:sz w:val="20"/>
          <w:szCs w:val="20"/>
        </w:rPr>
      </w:pPr>
    </w:p>
    <w:p w14:paraId="3778B568" w14:textId="77777777" w:rsidR="00C858E3" w:rsidRPr="00862E98" w:rsidRDefault="00C858E3" w:rsidP="009170CB">
      <w:pPr>
        <w:pStyle w:val="ListParagraph"/>
        <w:numPr>
          <w:ilvl w:val="0"/>
          <w:numId w:val="18"/>
        </w:numPr>
        <w:tabs>
          <w:tab w:val="clear" w:pos="720"/>
          <w:tab w:val="left" w:pos="-2880"/>
        </w:tabs>
        <w:spacing w:after="0" w:line="240" w:lineRule="auto"/>
        <w:jc w:val="both"/>
        <w:rPr>
          <w:rFonts w:ascii="Arial" w:hAnsi="Arial" w:cs="Arial"/>
          <w:sz w:val="20"/>
          <w:szCs w:val="20"/>
        </w:rPr>
      </w:pPr>
      <w:r w:rsidRPr="00862E98">
        <w:rPr>
          <w:rFonts w:ascii="Arial" w:hAnsi="Arial" w:cs="Arial"/>
          <w:sz w:val="20"/>
          <w:szCs w:val="20"/>
          <w:lang w:val="en-US"/>
        </w:rPr>
        <w:t>Does an individual participant have the ability to make loan repayments after separating from service?  (Yes/No) If yes, indicate what sources other than payroll deduction are available.</w:t>
      </w:r>
    </w:p>
    <w:p w14:paraId="2CD42BE7" w14:textId="77777777" w:rsidR="00C858E3" w:rsidRPr="00862E98" w:rsidRDefault="00C858E3" w:rsidP="00C858E3">
      <w:pPr>
        <w:pStyle w:val="ListParagraph"/>
        <w:spacing w:line="240" w:lineRule="auto"/>
        <w:ind w:left="540" w:hanging="540"/>
        <w:jc w:val="both"/>
        <w:rPr>
          <w:rFonts w:ascii="Arial" w:hAnsi="Arial" w:cs="Arial"/>
          <w:sz w:val="20"/>
          <w:szCs w:val="20"/>
        </w:rPr>
      </w:pPr>
    </w:p>
    <w:p w14:paraId="62A4FD94" w14:textId="77777777" w:rsidR="00C858E3" w:rsidRPr="00862E98" w:rsidRDefault="00C858E3" w:rsidP="009170CB">
      <w:pPr>
        <w:pStyle w:val="ListParagraph"/>
        <w:numPr>
          <w:ilvl w:val="0"/>
          <w:numId w:val="18"/>
        </w:numPr>
        <w:tabs>
          <w:tab w:val="clear" w:pos="720"/>
          <w:tab w:val="left" w:pos="-2880"/>
        </w:tabs>
        <w:spacing w:after="0" w:line="240" w:lineRule="auto"/>
        <w:jc w:val="both"/>
        <w:rPr>
          <w:rFonts w:ascii="Arial" w:hAnsi="Arial" w:cs="Arial"/>
          <w:sz w:val="20"/>
          <w:szCs w:val="20"/>
        </w:rPr>
      </w:pPr>
      <w:r w:rsidRPr="00862E98">
        <w:rPr>
          <w:rFonts w:ascii="Arial" w:hAnsi="Arial" w:cs="Arial"/>
          <w:sz w:val="20"/>
          <w:szCs w:val="20"/>
          <w:u w:val="single"/>
          <w:lang w:val="en-US"/>
        </w:rPr>
        <w:t>Briefly</w:t>
      </w:r>
      <w:r w:rsidRPr="00862E98">
        <w:rPr>
          <w:rFonts w:ascii="Arial" w:hAnsi="Arial" w:cs="Arial"/>
          <w:sz w:val="20"/>
          <w:szCs w:val="20"/>
          <w:lang w:val="en-US"/>
        </w:rPr>
        <w:t xml:space="preserve"> d</w:t>
      </w:r>
      <w:r w:rsidRPr="00862E98">
        <w:rPr>
          <w:rFonts w:ascii="Arial" w:hAnsi="Arial" w:cs="Arial"/>
          <w:sz w:val="20"/>
          <w:szCs w:val="20"/>
        </w:rPr>
        <w:t xml:space="preserve">escribe your Firm’s participant loan administration processes and capabilities, including how a participant </w:t>
      </w:r>
      <w:r w:rsidRPr="00862E98">
        <w:rPr>
          <w:rFonts w:ascii="Arial" w:hAnsi="Arial" w:cs="Arial"/>
          <w:sz w:val="20"/>
          <w:szCs w:val="20"/>
          <w:lang w:val="en-US"/>
        </w:rPr>
        <w:t xml:space="preserve">would </w:t>
      </w:r>
      <w:r w:rsidRPr="00862E98">
        <w:rPr>
          <w:rFonts w:ascii="Arial" w:hAnsi="Arial" w:cs="Arial"/>
          <w:sz w:val="20"/>
          <w:szCs w:val="20"/>
        </w:rPr>
        <w:t>appl</w:t>
      </w:r>
      <w:r w:rsidRPr="00862E98">
        <w:rPr>
          <w:rFonts w:ascii="Arial" w:hAnsi="Arial" w:cs="Arial"/>
          <w:sz w:val="20"/>
          <w:szCs w:val="20"/>
          <w:lang w:val="en-US"/>
        </w:rPr>
        <w:t>y</w:t>
      </w:r>
      <w:r w:rsidRPr="00862E98">
        <w:rPr>
          <w:rFonts w:ascii="Arial" w:hAnsi="Arial" w:cs="Arial"/>
          <w:sz w:val="20"/>
          <w:szCs w:val="20"/>
        </w:rPr>
        <w:t xml:space="preserve"> for a loan and how the deduction information </w:t>
      </w:r>
      <w:r w:rsidRPr="00862E98">
        <w:rPr>
          <w:rFonts w:ascii="Arial" w:hAnsi="Arial" w:cs="Arial"/>
          <w:sz w:val="20"/>
          <w:szCs w:val="20"/>
          <w:lang w:val="en-US"/>
        </w:rPr>
        <w:t>would be</w:t>
      </w:r>
      <w:r w:rsidRPr="00862E98">
        <w:rPr>
          <w:rFonts w:ascii="Arial" w:hAnsi="Arial" w:cs="Arial"/>
          <w:sz w:val="20"/>
          <w:szCs w:val="20"/>
        </w:rPr>
        <w:t xml:space="preserve"> transmitted to the </w:t>
      </w:r>
      <w:r w:rsidRPr="00862E98">
        <w:rPr>
          <w:rFonts w:ascii="Arial" w:hAnsi="Arial" w:cs="Arial"/>
          <w:sz w:val="20"/>
          <w:szCs w:val="20"/>
          <w:lang w:val="en-US"/>
        </w:rPr>
        <w:t>Plan Sponsor.</w:t>
      </w:r>
    </w:p>
    <w:p w14:paraId="6EA10D99" w14:textId="77777777" w:rsidR="00827614" w:rsidRPr="00862E98" w:rsidRDefault="00827614" w:rsidP="00827614">
      <w:pPr>
        <w:pStyle w:val="ListParagraph"/>
        <w:rPr>
          <w:rFonts w:ascii="Arial" w:hAnsi="Arial" w:cs="Arial"/>
          <w:sz w:val="20"/>
          <w:szCs w:val="20"/>
        </w:rPr>
      </w:pPr>
    </w:p>
    <w:p w14:paraId="3393A9EF" w14:textId="77777777" w:rsidR="00827614" w:rsidRPr="00862E98" w:rsidRDefault="00827614" w:rsidP="00827614">
      <w:pPr>
        <w:pStyle w:val="ListParagraph"/>
        <w:numPr>
          <w:ilvl w:val="0"/>
          <w:numId w:val="18"/>
        </w:numPr>
        <w:tabs>
          <w:tab w:val="clear" w:pos="720"/>
          <w:tab w:val="left" w:pos="-2880"/>
        </w:tabs>
        <w:spacing w:after="0" w:line="240" w:lineRule="auto"/>
        <w:jc w:val="both"/>
        <w:rPr>
          <w:rFonts w:ascii="Arial" w:hAnsi="Arial" w:cs="Arial"/>
          <w:sz w:val="20"/>
          <w:szCs w:val="20"/>
          <w:lang w:val="en-US"/>
        </w:rPr>
      </w:pPr>
      <w:bookmarkStart w:id="14" w:name="_Hlk3452373"/>
      <w:r w:rsidRPr="00862E98">
        <w:rPr>
          <w:rFonts w:ascii="Arial" w:hAnsi="Arial" w:cs="Arial"/>
          <w:sz w:val="20"/>
          <w:szCs w:val="20"/>
          <w:lang w:val="en-US"/>
        </w:rPr>
        <w:t xml:space="preserve">Will your firm administer new plan loans taken out by a former employee (retired or separated) that will make loan repayments via ACH? (Yes/No) If </w:t>
      </w:r>
      <w:proofErr w:type="gramStart"/>
      <w:r w:rsidRPr="00862E98">
        <w:rPr>
          <w:rFonts w:ascii="Arial" w:hAnsi="Arial" w:cs="Arial"/>
          <w:sz w:val="20"/>
          <w:szCs w:val="20"/>
          <w:lang w:val="en-US"/>
        </w:rPr>
        <w:t>Yes</w:t>
      </w:r>
      <w:proofErr w:type="gramEnd"/>
      <w:r w:rsidRPr="00862E98">
        <w:rPr>
          <w:rFonts w:ascii="Arial" w:hAnsi="Arial" w:cs="Arial"/>
          <w:sz w:val="20"/>
          <w:szCs w:val="20"/>
          <w:lang w:val="en-US"/>
        </w:rPr>
        <w:t>, please provide any relevant details.</w:t>
      </w:r>
      <w:bookmarkEnd w:id="14"/>
    </w:p>
    <w:p w14:paraId="42EAF956" w14:textId="77777777" w:rsidR="00C858E3" w:rsidRPr="00862E98" w:rsidRDefault="00C858E3" w:rsidP="00C858E3">
      <w:pPr>
        <w:pStyle w:val="ListParagraph"/>
        <w:spacing w:line="240" w:lineRule="auto"/>
        <w:ind w:left="540" w:hanging="540"/>
        <w:jc w:val="both"/>
        <w:rPr>
          <w:rFonts w:ascii="Arial" w:hAnsi="Arial" w:cs="Arial"/>
          <w:sz w:val="20"/>
          <w:szCs w:val="20"/>
        </w:rPr>
      </w:pPr>
    </w:p>
    <w:p w14:paraId="4B6C24F8" w14:textId="77777777" w:rsidR="00C858E3" w:rsidRPr="00862E98" w:rsidRDefault="00C858E3" w:rsidP="009170CB">
      <w:pPr>
        <w:pStyle w:val="ListParagraph"/>
        <w:numPr>
          <w:ilvl w:val="0"/>
          <w:numId w:val="18"/>
        </w:numPr>
        <w:tabs>
          <w:tab w:val="clear" w:pos="720"/>
        </w:tabs>
        <w:spacing w:after="0" w:line="240" w:lineRule="auto"/>
        <w:jc w:val="both"/>
        <w:rPr>
          <w:rFonts w:ascii="Arial" w:hAnsi="Arial" w:cs="Arial"/>
          <w:sz w:val="20"/>
          <w:szCs w:val="20"/>
        </w:rPr>
      </w:pPr>
      <w:r w:rsidRPr="00862E98">
        <w:rPr>
          <w:rFonts w:ascii="Arial" w:hAnsi="Arial" w:cs="Arial"/>
          <w:sz w:val="20"/>
          <w:szCs w:val="20"/>
        </w:rPr>
        <w:t>In the past five</w:t>
      </w:r>
      <w:r w:rsidR="003C6B7E" w:rsidRPr="00862E98">
        <w:rPr>
          <w:rFonts w:ascii="Arial" w:hAnsi="Arial" w:cs="Arial"/>
          <w:sz w:val="20"/>
          <w:szCs w:val="20"/>
          <w:lang w:val="en-US"/>
        </w:rPr>
        <w:t xml:space="preserve"> (5)</w:t>
      </w:r>
      <w:r w:rsidRPr="00862E98">
        <w:rPr>
          <w:rFonts w:ascii="Arial" w:hAnsi="Arial" w:cs="Arial"/>
          <w:sz w:val="20"/>
          <w:szCs w:val="20"/>
        </w:rPr>
        <w:t xml:space="preserve"> years, have any of your </w:t>
      </w:r>
      <w:r w:rsidRPr="00557903">
        <w:rPr>
          <w:rFonts w:ascii="Arial" w:hAnsi="Arial" w:cs="Arial"/>
          <w:sz w:val="20"/>
          <w:szCs w:val="20"/>
        </w:rPr>
        <w:t>Firm’s public sector clients experienced</w:t>
      </w:r>
      <w:r w:rsidRPr="00862E98">
        <w:rPr>
          <w:rFonts w:ascii="Arial" w:hAnsi="Arial" w:cs="Arial"/>
          <w:sz w:val="20"/>
          <w:szCs w:val="20"/>
        </w:rPr>
        <w:t xml:space="preserve"> participant loan defaults that were not reported to the </w:t>
      </w:r>
      <w:r w:rsidRPr="00862E98">
        <w:rPr>
          <w:rFonts w:ascii="Arial" w:hAnsi="Arial" w:cs="Arial"/>
          <w:sz w:val="20"/>
          <w:szCs w:val="20"/>
          <w:lang w:val="en-US"/>
        </w:rPr>
        <w:t>P</w:t>
      </w:r>
      <w:proofErr w:type="spellStart"/>
      <w:r w:rsidRPr="00862E98">
        <w:rPr>
          <w:rFonts w:ascii="Arial" w:hAnsi="Arial" w:cs="Arial"/>
          <w:sz w:val="20"/>
          <w:szCs w:val="20"/>
        </w:rPr>
        <w:t>lan</w:t>
      </w:r>
      <w:proofErr w:type="spellEnd"/>
      <w:r w:rsidRPr="00862E98">
        <w:rPr>
          <w:rFonts w:ascii="Arial" w:hAnsi="Arial" w:cs="Arial"/>
          <w:sz w:val="20"/>
          <w:szCs w:val="20"/>
        </w:rPr>
        <w:t xml:space="preserve"> </w:t>
      </w:r>
      <w:r w:rsidRPr="00862E98">
        <w:rPr>
          <w:rFonts w:ascii="Arial" w:hAnsi="Arial" w:cs="Arial"/>
          <w:sz w:val="20"/>
          <w:szCs w:val="20"/>
          <w:lang w:val="en-US"/>
        </w:rPr>
        <w:t>S</w:t>
      </w:r>
      <w:proofErr w:type="spellStart"/>
      <w:r w:rsidRPr="00862E98">
        <w:rPr>
          <w:rFonts w:ascii="Arial" w:hAnsi="Arial" w:cs="Arial"/>
          <w:sz w:val="20"/>
          <w:szCs w:val="20"/>
        </w:rPr>
        <w:t>ponsor</w:t>
      </w:r>
      <w:proofErr w:type="spellEnd"/>
      <w:r w:rsidRPr="00862E98">
        <w:rPr>
          <w:rFonts w:ascii="Arial" w:hAnsi="Arial" w:cs="Arial"/>
          <w:sz w:val="20"/>
          <w:szCs w:val="20"/>
        </w:rPr>
        <w:t xml:space="preserve"> and/or participant in a timely fashion, resulting in taxes not being paid in the correct year? (Yes/No) If yes, how many plans </w:t>
      </w:r>
      <w:r w:rsidRPr="00862E98">
        <w:rPr>
          <w:rFonts w:ascii="Arial" w:hAnsi="Arial" w:cs="Arial"/>
          <w:sz w:val="20"/>
          <w:szCs w:val="20"/>
          <w:lang w:val="en-US"/>
        </w:rPr>
        <w:t>managed by your Firm</w:t>
      </w:r>
      <w:r w:rsidRPr="00862E98">
        <w:rPr>
          <w:rFonts w:ascii="Arial" w:hAnsi="Arial" w:cs="Arial"/>
          <w:sz w:val="20"/>
          <w:szCs w:val="20"/>
        </w:rPr>
        <w:t xml:space="preserve"> experienced such an event?</w:t>
      </w:r>
    </w:p>
    <w:p w14:paraId="0ED317F0" w14:textId="77777777" w:rsidR="00C858E3" w:rsidRPr="00862E98" w:rsidRDefault="00C858E3" w:rsidP="00C858E3">
      <w:pPr>
        <w:jc w:val="both"/>
        <w:rPr>
          <w:rFonts w:ascii="Arial" w:hAnsi="Arial" w:cs="Arial"/>
          <w:sz w:val="20"/>
        </w:rPr>
      </w:pPr>
    </w:p>
    <w:p w14:paraId="5349FD7F" w14:textId="77777777" w:rsidR="00C858E3" w:rsidRPr="00557903" w:rsidRDefault="00C858E3" w:rsidP="009170CB">
      <w:pPr>
        <w:numPr>
          <w:ilvl w:val="0"/>
          <w:numId w:val="18"/>
        </w:numPr>
        <w:tabs>
          <w:tab w:val="clear" w:pos="720"/>
        </w:tabs>
        <w:jc w:val="both"/>
        <w:rPr>
          <w:rFonts w:ascii="Arial" w:hAnsi="Arial" w:cs="Arial"/>
          <w:b/>
          <w:sz w:val="20"/>
        </w:rPr>
      </w:pPr>
      <w:r w:rsidRPr="00862E98">
        <w:rPr>
          <w:rFonts w:ascii="Arial" w:hAnsi="Arial" w:cs="Arial"/>
          <w:sz w:val="20"/>
        </w:rPr>
        <w:t xml:space="preserve">Complete the table below regarding the </w:t>
      </w:r>
      <w:r w:rsidRPr="00557903">
        <w:rPr>
          <w:rFonts w:ascii="Arial" w:hAnsi="Arial" w:cs="Arial"/>
          <w:sz w:val="20"/>
        </w:rPr>
        <w:t>percentage of defined contribution (DC) plans that offer automatic enrollment and/or a Roth deferral feature. For the governmental plans, these statistics should compare governmental plans with other governmental plans only.</w:t>
      </w:r>
    </w:p>
    <w:p w14:paraId="588ECA86" w14:textId="77777777" w:rsidR="00C858E3" w:rsidRPr="00862E98" w:rsidRDefault="00C858E3" w:rsidP="00C858E3">
      <w:pPr>
        <w:ind w:left="540"/>
        <w:jc w:val="both"/>
        <w:rPr>
          <w:rFonts w:ascii="Arial" w:hAnsi="Arial" w:cs="Arial"/>
          <w:b/>
          <w:sz w:val="20"/>
        </w:rPr>
      </w:pPr>
    </w:p>
    <w:tbl>
      <w:tblPr>
        <w:tblW w:w="9032" w:type="dxa"/>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0"/>
        <w:gridCol w:w="1728"/>
        <w:gridCol w:w="1728"/>
        <w:gridCol w:w="2016"/>
        <w:gridCol w:w="2160"/>
      </w:tblGrid>
      <w:tr w:rsidR="00C858E3" w:rsidRPr="00557903" w14:paraId="2361C9F0" w14:textId="77777777" w:rsidTr="009170CB">
        <w:trPr>
          <w:trHeight w:val="494"/>
          <w:tblHeader/>
        </w:trPr>
        <w:tc>
          <w:tcPr>
            <w:tcW w:w="1400" w:type="dxa"/>
            <w:tcBorders>
              <w:top w:val="single" w:sz="2" w:space="0" w:color="auto"/>
              <w:left w:val="single" w:sz="2" w:space="0" w:color="auto"/>
              <w:bottom w:val="single" w:sz="2" w:space="0" w:color="auto"/>
              <w:right w:val="single" w:sz="2" w:space="0" w:color="auto"/>
            </w:tcBorders>
            <w:shd w:val="clear" w:color="auto" w:fill="0070C0"/>
            <w:vAlign w:val="bottom"/>
            <w:hideMark/>
          </w:tcPr>
          <w:p w14:paraId="78FC6B44" w14:textId="77777777" w:rsidR="00C858E3" w:rsidRPr="00557903" w:rsidRDefault="00C858E3" w:rsidP="009170CB">
            <w:pPr>
              <w:tabs>
                <w:tab w:val="left" w:pos="-2880"/>
                <w:tab w:val="left" w:pos="-2790"/>
              </w:tabs>
              <w:jc w:val="center"/>
              <w:rPr>
                <w:rFonts w:ascii="Arial" w:hAnsi="Arial" w:cs="Arial"/>
                <w:b/>
                <w:color w:val="FFFFFF"/>
                <w:sz w:val="20"/>
              </w:rPr>
            </w:pPr>
            <w:r w:rsidRPr="00557903">
              <w:rPr>
                <w:rFonts w:ascii="Arial" w:hAnsi="Arial" w:cs="Arial"/>
                <w:b/>
                <w:color w:val="FFFFFF"/>
                <w:sz w:val="20"/>
              </w:rPr>
              <w:lastRenderedPageBreak/>
              <w:t>Year</w:t>
            </w:r>
          </w:p>
        </w:tc>
        <w:tc>
          <w:tcPr>
            <w:tcW w:w="1728" w:type="dxa"/>
            <w:tcBorders>
              <w:top w:val="single" w:sz="2" w:space="0" w:color="auto"/>
              <w:left w:val="single" w:sz="2" w:space="0" w:color="auto"/>
              <w:bottom w:val="single" w:sz="2" w:space="0" w:color="auto"/>
              <w:right w:val="single" w:sz="2" w:space="0" w:color="auto"/>
            </w:tcBorders>
            <w:shd w:val="clear" w:color="auto" w:fill="0070C0"/>
            <w:vAlign w:val="bottom"/>
            <w:hideMark/>
          </w:tcPr>
          <w:p w14:paraId="06AC01D3" w14:textId="77777777" w:rsidR="00C858E3" w:rsidRPr="00557903" w:rsidRDefault="00C858E3" w:rsidP="009170CB">
            <w:pPr>
              <w:tabs>
                <w:tab w:val="left" w:pos="-2880"/>
                <w:tab w:val="left" w:pos="-2790"/>
              </w:tabs>
              <w:jc w:val="center"/>
              <w:rPr>
                <w:rFonts w:ascii="Arial" w:hAnsi="Arial" w:cs="Arial"/>
                <w:b/>
                <w:bCs/>
                <w:color w:val="FFFFFF"/>
                <w:sz w:val="20"/>
              </w:rPr>
            </w:pPr>
            <w:r w:rsidRPr="00557903">
              <w:rPr>
                <w:rFonts w:ascii="Arial" w:hAnsi="Arial" w:cs="Arial"/>
                <w:b/>
                <w:color w:val="FFFFFF"/>
                <w:sz w:val="20"/>
              </w:rPr>
              <w:t>% of Total DC Plans with Auto Enroll</w:t>
            </w:r>
          </w:p>
        </w:tc>
        <w:tc>
          <w:tcPr>
            <w:tcW w:w="1728" w:type="dxa"/>
            <w:tcBorders>
              <w:top w:val="single" w:sz="2" w:space="0" w:color="auto"/>
              <w:left w:val="single" w:sz="2" w:space="0" w:color="auto"/>
              <w:bottom w:val="single" w:sz="2" w:space="0" w:color="auto"/>
              <w:right w:val="single" w:sz="2" w:space="0" w:color="auto"/>
            </w:tcBorders>
            <w:shd w:val="clear" w:color="auto" w:fill="0070C0"/>
            <w:vAlign w:val="bottom"/>
            <w:hideMark/>
          </w:tcPr>
          <w:p w14:paraId="0FCEA158" w14:textId="77777777" w:rsidR="00C858E3" w:rsidRPr="00CF21D4" w:rsidRDefault="00C858E3" w:rsidP="009170CB">
            <w:pPr>
              <w:tabs>
                <w:tab w:val="left" w:pos="-2880"/>
                <w:tab w:val="left" w:pos="-2790"/>
              </w:tabs>
              <w:jc w:val="center"/>
              <w:rPr>
                <w:rFonts w:ascii="Arial" w:hAnsi="Arial" w:cs="Arial"/>
                <w:b/>
                <w:bCs/>
                <w:color w:val="FFFFFF" w:themeColor="background1"/>
                <w:sz w:val="20"/>
              </w:rPr>
            </w:pPr>
            <w:r w:rsidRPr="00CF21D4">
              <w:rPr>
                <w:rFonts w:ascii="Arial" w:hAnsi="Arial" w:cs="Arial"/>
                <w:b/>
                <w:color w:val="FFFFFF" w:themeColor="background1"/>
                <w:sz w:val="20"/>
              </w:rPr>
              <w:t>% of Total DC Plans with Roth Deferral</w:t>
            </w:r>
          </w:p>
        </w:tc>
        <w:tc>
          <w:tcPr>
            <w:tcW w:w="2016" w:type="dxa"/>
            <w:tcBorders>
              <w:top w:val="single" w:sz="2" w:space="0" w:color="auto"/>
              <w:left w:val="single" w:sz="2" w:space="0" w:color="auto"/>
              <w:bottom w:val="single" w:sz="2" w:space="0" w:color="auto"/>
              <w:right w:val="single" w:sz="2" w:space="0" w:color="auto"/>
            </w:tcBorders>
            <w:shd w:val="clear" w:color="auto" w:fill="0070C0"/>
            <w:vAlign w:val="bottom"/>
            <w:hideMark/>
          </w:tcPr>
          <w:p w14:paraId="05106E76" w14:textId="77777777" w:rsidR="00C858E3" w:rsidRPr="00CF21D4" w:rsidRDefault="00C858E3" w:rsidP="009170CB">
            <w:pPr>
              <w:tabs>
                <w:tab w:val="left" w:pos="-2880"/>
                <w:tab w:val="left" w:pos="-2790"/>
              </w:tabs>
              <w:jc w:val="center"/>
              <w:rPr>
                <w:rFonts w:ascii="Arial" w:hAnsi="Arial" w:cs="Arial"/>
                <w:b/>
                <w:color w:val="FFFFFF" w:themeColor="background1"/>
                <w:sz w:val="20"/>
              </w:rPr>
            </w:pPr>
            <w:r w:rsidRPr="00CF21D4">
              <w:rPr>
                <w:rFonts w:ascii="Arial" w:hAnsi="Arial" w:cs="Arial"/>
                <w:b/>
                <w:color w:val="FFFFFF" w:themeColor="background1"/>
                <w:sz w:val="20"/>
              </w:rPr>
              <w:t>% of Governmental DC Plans with Auto Enroll</w:t>
            </w:r>
          </w:p>
        </w:tc>
        <w:tc>
          <w:tcPr>
            <w:tcW w:w="2160" w:type="dxa"/>
            <w:tcBorders>
              <w:top w:val="single" w:sz="2" w:space="0" w:color="auto"/>
              <w:left w:val="single" w:sz="2" w:space="0" w:color="auto"/>
              <w:bottom w:val="single" w:sz="2" w:space="0" w:color="auto"/>
              <w:right w:val="single" w:sz="2" w:space="0" w:color="auto"/>
            </w:tcBorders>
            <w:shd w:val="clear" w:color="auto" w:fill="0070C0"/>
            <w:vAlign w:val="bottom"/>
            <w:hideMark/>
          </w:tcPr>
          <w:p w14:paraId="626A4EE6" w14:textId="77777777" w:rsidR="00C858E3" w:rsidRPr="00CF21D4" w:rsidRDefault="00C858E3" w:rsidP="009170CB">
            <w:pPr>
              <w:tabs>
                <w:tab w:val="left" w:pos="-2880"/>
                <w:tab w:val="left" w:pos="-2790"/>
              </w:tabs>
              <w:jc w:val="center"/>
              <w:rPr>
                <w:rFonts w:ascii="Arial" w:hAnsi="Arial" w:cs="Arial"/>
                <w:b/>
                <w:color w:val="FFFFFF" w:themeColor="background1"/>
                <w:sz w:val="20"/>
              </w:rPr>
            </w:pPr>
            <w:r w:rsidRPr="00CF21D4">
              <w:rPr>
                <w:rFonts w:ascii="Arial" w:hAnsi="Arial" w:cs="Arial"/>
                <w:b/>
                <w:color w:val="FFFFFF" w:themeColor="background1"/>
                <w:sz w:val="20"/>
              </w:rPr>
              <w:t>% of Governmental DC Plans with Roth Deferral</w:t>
            </w:r>
          </w:p>
        </w:tc>
      </w:tr>
      <w:tr w:rsidR="00C858E3" w:rsidRPr="00557903" w14:paraId="16D3D877" w14:textId="77777777" w:rsidTr="00470F73">
        <w:trPr>
          <w:trHeight w:val="288"/>
        </w:trPr>
        <w:tc>
          <w:tcPr>
            <w:tcW w:w="1400"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798CC3BE" w14:textId="069A2521" w:rsidR="00C858E3" w:rsidRPr="00557903" w:rsidRDefault="00557903" w:rsidP="009170CB">
            <w:pPr>
              <w:tabs>
                <w:tab w:val="left" w:pos="-2880"/>
                <w:tab w:val="left" w:pos="-2790"/>
              </w:tabs>
              <w:jc w:val="center"/>
              <w:rPr>
                <w:rFonts w:ascii="Arial" w:hAnsi="Arial" w:cs="Arial"/>
                <w:sz w:val="20"/>
              </w:rPr>
            </w:pPr>
            <w:r>
              <w:rPr>
                <w:rFonts w:ascii="Arial" w:hAnsi="Arial" w:cs="Arial"/>
                <w:sz w:val="20"/>
              </w:rPr>
              <w:t>6/30/2020</w:t>
            </w:r>
          </w:p>
        </w:tc>
        <w:tc>
          <w:tcPr>
            <w:tcW w:w="1728"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283E3BC6" w14:textId="77777777" w:rsidR="00C858E3" w:rsidRPr="00557903" w:rsidRDefault="00C858E3" w:rsidP="009170CB">
            <w:pPr>
              <w:tabs>
                <w:tab w:val="left" w:pos="-2880"/>
                <w:tab w:val="left" w:pos="-2790"/>
              </w:tabs>
              <w:ind w:right="-108"/>
              <w:jc w:val="center"/>
              <w:rPr>
                <w:rFonts w:ascii="Arial" w:hAnsi="Arial" w:cs="Arial"/>
                <w:b/>
                <w:sz w:val="20"/>
              </w:rPr>
            </w:pPr>
          </w:p>
        </w:tc>
        <w:tc>
          <w:tcPr>
            <w:tcW w:w="1728"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687D632" w14:textId="77777777" w:rsidR="00C858E3" w:rsidRPr="00557903" w:rsidRDefault="00C858E3" w:rsidP="009170CB">
            <w:pPr>
              <w:tabs>
                <w:tab w:val="left" w:pos="-2880"/>
                <w:tab w:val="left" w:pos="-2790"/>
              </w:tabs>
              <w:ind w:right="-108"/>
              <w:jc w:val="center"/>
              <w:rPr>
                <w:rFonts w:ascii="Arial" w:hAnsi="Arial" w:cs="Arial"/>
                <w:b/>
                <w:sz w:val="20"/>
              </w:rPr>
            </w:pPr>
          </w:p>
        </w:tc>
        <w:tc>
          <w:tcPr>
            <w:tcW w:w="2016"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54313001" w14:textId="77777777" w:rsidR="00C858E3" w:rsidRPr="00557903" w:rsidRDefault="00C858E3" w:rsidP="009170CB">
            <w:pPr>
              <w:tabs>
                <w:tab w:val="left" w:pos="-2880"/>
                <w:tab w:val="left" w:pos="-2790"/>
              </w:tabs>
              <w:ind w:right="-108"/>
              <w:jc w:val="center"/>
              <w:rPr>
                <w:rFonts w:ascii="Arial" w:hAnsi="Arial" w:cs="Arial"/>
                <w:b/>
                <w:sz w:val="20"/>
              </w:rPr>
            </w:pPr>
          </w:p>
        </w:tc>
        <w:tc>
          <w:tcPr>
            <w:tcW w:w="2160"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E0B694E" w14:textId="77777777" w:rsidR="00C858E3" w:rsidRPr="00557903" w:rsidRDefault="00C858E3" w:rsidP="009170CB">
            <w:pPr>
              <w:tabs>
                <w:tab w:val="left" w:pos="-2880"/>
                <w:tab w:val="left" w:pos="-2790"/>
              </w:tabs>
              <w:ind w:right="-108"/>
              <w:jc w:val="center"/>
              <w:rPr>
                <w:rFonts w:ascii="Arial" w:hAnsi="Arial" w:cs="Arial"/>
                <w:b/>
                <w:sz w:val="20"/>
              </w:rPr>
            </w:pPr>
          </w:p>
        </w:tc>
      </w:tr>
      <w:tr w:rsidR="00C858E3" w:rsidRPr="00557903" w14:paraId="2BF13873" w14:textId="77777777" w:rsidTr="00470F73">
        <w:trPr>
          <w:trHeight w:val="306"/>
        </w:trPr>
        <w:tc>
          <w:tcPr>
            <w:tcW w:w="140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23FBE9" w14:textId="2723FBFB" w:rsidR="00C858E3" w:rsidRPr="00557903" w:rsidRDefault="003C6B7E" w:rsidP="009170CB">
            <w:pPr>
              <w:tabs>
                <w:tab w:val="left" w:pos="-2880"/>
                <w:tab w:val="left" w:pos="-2790"/>
              </w:tabs>
              <w:jc w:val="center"/>
              <w:rPr>
                <w:rFonts w:ascii="Arial" w:hAnsi="Arial" w:cs="Arial"/>
                <w:sz w:val="20"/>
              </w:rPr>
            </w:pPr>
            <w:r w:rsidRPr="00557903">
              <w:rPr>
                <w:rFonts w:ascii="Arial" w:hAnsi="Arial" w:cs="Arial"/>
                <w:sz w:val="20"/>
              </w:rPr>
              <w:t>201</w:t>
            </w:r>
            <w:r w:rsidR="00557903">
              <w:rPr>
                <w:rFonts w:ascii="Arial" w:hAnsi="Arial" w:cs="Arial"/>
                <w:sz w:val="20"/>
              </w:rPr>
              <w:t>9</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center"/>
          </w:tcPr>
          <w:p w14:paraId="7783F9B3" w14:textId="77777777" w:rsidR="00C858E3" w:rsidRPr="00557903" w:rsidRDefault="00C858E3" w:rsidP="009170CB">
            <w:pPr>
              <w:tabs>
                <w:tab w:val="left" w:pos="-2880"/>
                <w:tab w:val="left" w:pos="-2790"/>
              </w:tabs>
              <w:ind w:right="-108"/>
              <w:jc w:val="center"/>
              <w:rPr>
                <w:rFonts w:ascii="Arial" w:hAnsi="Arial" w:cs="Arial"/>
                <w:b/>
                <w:sz w:val="20"/>
              </w:rPr>
            </w:pPr>
          </w:p>
        </w:tc>
        <w:tc>
          <w:tcPr>
            <w:tcW w:w="1728" w:type="dxa"/>
            <w:tcBorders>
              <w:top w:val="single" w:sz="2" w:space="0" w:color="auto"/>
              <w:left w:val="single" w:sz="2" w:space="0" w:color="auto"/>
              <w:bottom w:val="single" w:sz="2" w:space="0" w:color="auto"/>
              <w:right w:val="single" w:sz="2" w:space="0" w:color="auto"/>
            </w:tcBorders>
            <w:shd w:val="clear" w:color="auto" w:fill="auto"/>
            <w:vAlign w:val="center"/>
          </w:tcPr>
          <w:p w14:paraId="1D0F42FD" w14:textId="77777777" w:rsidR="00C858E3" w:rsidRPr="00557903" w:rsidRDefault="00C858E3" w:rsidP="009170CB">
            <w:pPr>
              <w:tabs>
                <w:tab w:val="left" w:pos="-2880"/>
                <w:tab w:val="left" w:pos="-2790"/>
              </w:tabs>
              <w:ind w:right="-108"/>
              <w:jc w:val="center"/>
              <w:rPr>
                <w:rFonts w:ascii="Arial" w:hAnsi="Arial" w:cs="Arial"/>
                <w:b/>
                <w:sz w:val="20"/>
              </w:rPr>
            </w:pPr>
          </w:p>
        </w:tc>
        <w:tc>
          <w:tcPr>
            <w:tcW w:w="2016" w:type="dxa"/>
            <w:tcBorders>
              <w:top w:val="single" w:sz="2" w:space="0" w:color="auto"/>
              <w:left w:val="single" w:sz="2" w:space="0" w:color="auto"/>
              <w:bottom w:val="single" w:sz="2" w:space="0" w:color="auto"/>
              <w:right w:val="single" w:sz="2" w:space="0" w:color="auto"/>
            </w:tcBorders>
            <w:shd w:val="clear" w:color="auto" w:fill="auto"/>
            <w:vAlign w:val="center"/>
          </w:tcPr>
          <w:p w14:paraId="6D899A3B" w14:textId="77777777" w:rsidR="00C858E3" w:rsidRPr="00557903" w:rsidRDefault="00C858E3" w:rsidP="009170CB">
            <w:pPr>
              <w:tabs>
                <w:tab w:val="left" w:pos="-2880"/>
                <w:tab w:val="left" w:pos="-2790"/>
              </w:tabs>
              <w:ind w:right="-108"/>
              <w:jc w:val="center"/>
              <w:rPr>
                <w:rFonts w:ascii="Arial" w:hAnsi="Arial" w:cs="Arial"/>
                <w:b/>
                <w:sz w:val="20"/>
              </w:rPr>
            </w:pPr>
          </w:p>
        </w:tc>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14:paraId="52EEBDB9" w14:textId="77777777" w:rsidR="00C858E3" w:rsidRPr="00557903" w:rsidRDefault="00C858E3" w:rsidP="009170CB">
            <w:pPr>
              <w:tabs>
                <w:tab w:val="left" w:pos="-2880"/>
                <w:tab w:val="left" w:pos="-2790"/>
              </w:tabs>
              <w:ind w:right="-108"/>
              <w:jc w:val="center"/>
              <w:rPr>
                <w:rFonts w:ascii="Arial" w:hAnsi="Arial" w:cs="Arial"/>
                <w:b/>
                <w:sz w:val="20"/>
              </w:rPr>
            </w:pPr>
          </w:p>
        </w:tc>
      </w:tr>
      <w:tr w:rsidR="00C858E3" w:rsidRPr="00557903" w14:paraId="25839E28" w14:textId="77777777" w:rsidTr="00470F73">
        <w:trPr>
          <w:trHeight w:val="288"/>
        </w:trPr>
        <w:tc>
          <w:tcPr>
            <w:tcW w:w="1400"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hideMark/>
          </w:tcPr>
          <w:p w14:paraId="600F703D" w14:textId="082C41EB" w:rsidR="00C858E3" w:rsidRPr="00557903" w:rsidRDefault="003C6B7E" w:rsidP="009170CB">
            <w:pPr>
              <w:tabs>
                <w:tab w:val="left" w:pos="-2880"/>
                <w:tab w:val="left" w:pos="-2790"/>
              </w:tabs>
              <w:jc w:val="center"/>
              <w:rPr>
                <w:rFonts w:ascii="Arial" w:hAnsi="Arial" w:cs="Arial"/>
                <w:sz w:val="20"/>
              </w:rPr>
            </w:pPr>
            <w:r w:rsidRPr="00557903">
              <w:rPr>
                <w:rFonts w:ascii="Arial" w:hAnsi="Arial" w:cs="Arial"/>
                <w:sz w:val="20"/>
              </w:rPr>
              <w:t>201</w:t>
            </w:r>
            <w:r w:rsidR="00557903">
              <w:rPr>
                <w:rFonts w:ascii="Arial" w:hAnsi="Arial" w:cs="Arial"/>
                <w:sz w:val="20"/>
              </w:rPr>
              <w:t>8</w:t>
            </w:r>
          </w:p>
        </w:tc>
        <w:tc>
          <w:tcPr>
            <w:tcW w:w="1728"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B51B38B" w14:textId="77777777" w:rsidR="00C858E3" w:rsidRPr="00557903" w:rsidRDefault="00C858E3" w:rsidP="009170CB">
            <w:pPr>
              <w:tabs>
                <w:tab w:val="left" w:pos="-2880"/>
                <w:tab w:val="left" w:pos="-2790"/>
              </w:tabs>
              <w:ind w:right="-108"/>
              <w:jc w:val="center"/>
              <w:rPr>
                <w:rFonts w:ascii="Arial" w:hAnsi="Arial" w:cs="Arial"/>
                <w:b/>
                <w:sz w:val="20"/>
              </w:rPr>
            </w:pPr>
          </w:p>
        </w:tc>
        <w:tc>
          <w:tcPr>
            <w:tcW w:w="1728"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861BE1B" w14:textId="77777777" w:rsidR="00C858E3" w:rsidRPr="00557903" w:rsidRDefault="00C858E3" w:rsidP="009170CB">
            <w:pPr>
              <w:tabs>
                <w:tab w:val="left" w:pos="-2880"/>
                <w:tab w:val="left" w:pos="-2790"/>
              </w:tabs>
              <w:ind w:right="-108"/>
              <w:jc w:val="center"/>
              <w:rPr>
                <w:rFonts w:ascii="Arial" w:hAnsi="Arial" w:cs="Arial"/>
                <w:b/>
                <w:sz w:val="20"/>
              </w:rPr>
            </w:pPr>
          </w:p>
        </w:tc>
        <w:tc>
          <w:tcPr>
            <w:tcW w:w="2016"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8C6C6C8" w14:textId="77777777" w:rsidR="00C858E3" w:rsidRPr="00557903" w:rsidRDefault="00C858E3" w:rsidP="009170CB">
            <w:pPr>
              <w:tabs>
                <w:tab w:val="left" w:pos="-2880"/>
                <w:tab w:val="left" w:pos="-2790"/>
              </w:tabs>
              <w:ind w:right="-108"/>
              <w:jc w:val="center"/>
              <w:rPr>
                <w:rFonts w:ascii="Arial" w:hAnsi="Arial" w:cs="Arial"/>
                <w:b/>
                <w:sz w:val="20"/>
              </w:rPr>
            </w:pPr>
          </w:p>
        </w:tc>
        <w:tc>
          <w:tcPr>
            <w:tcW w:w="2160" w:type="dxa"/>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7CC4D09A" w14:textId="77777777" w:rsidR="00C858E3" w:rsidRPr="00557903" w:rsidRDefault="00C858E3" w:rsidP="009170CB">
            <w:pPr>
              <w:tabs>
                <w:tab w:val="left" w:pos="-2880"/>
                <w:tab w:val="left" w:pos="-2790"/>
              </w:tabs>
              <w:ind w:right="-108"/>
              <w:jc w:val="center"/>
              <w:rPr>
                <w:rFonts w:ascii="Arial" w:hAnsi="Arial" w:cs="Arial"/>
                <w:b/>
                <w:sz w:val="20"/>
              </w:rPr>
            </w:pPr>
          </w:p>
        </w:tc>
      </w:tr>
      <w:tr w:rsidR="00C858E3" w:rsidRPr="00862E98" w14:paraId="2CB52682" w14:textId="77777777" w:rsidTr="00470F73">
        <w:trPr>
          <w:trHeight w:val="288"/>
        </w:trPr>
        <w:tc>
          <w:tcPr>
            <w:tcW w:w="1400" w:type="dxa"/>
            <w:tcBorders>
              <w:top w:val="single" w:sz="2" w:space="0" w:color="auto"/>
              <w:left w:val="single" w:sz="2" w:space="0" w:color="auto"/>
              <w:bottom w:val="single" w:sz="2" w:space="0" w:color="auto"/>
              <w:right w:val="single" w:sz="2" w:space="0" w:color="auto"/>
            </w:tcBorders>
            <w:shd w:val="clear" w:color="auto" w:fill="auto"/>
            <w:vAlign w:val="center"/>
          </w:tcPr>
          <w:p w14:paraId="455721E6" w14:textId="2FC52DB8" w:rsidR="00C858E3" w:rsidRPr="00557903" w:rsidRDefault="003C6B7E" w:rsidP="009170CB">
            <w:pPr>
              <w:tabs>
                <w:tab w:val="left" w:pos="-2880"/>
                <w:tab w:val="left" w:pos="-2790"/>
              </w:tabs>
              <w:jc w:val="center"/>
              <w:rPr>
                <w:rFonts w:ascii="Arial" w:hAnsi="Arial" w:cs="Arial"/>
                <w:sz w:val="20"/>
              </w:rPr>
            </w:pPr>
            <w:r w:rsidRPr="00557903">
              <w:rPr>
                <w:rFonts w:ascii="Arial" w:hAnsi="Arial" w:cs="Arial"/>
                <w:sz w:val="20"/>
              </w:rPr>
              <w:t>201</w:t>
            </w:r>
            <w:r w:rsidR="00557903">
              <w:rPr>
                <w:rFonts w:ascii="Arial" w:hAnsi="Arial" w:cs="Arial"/>
                <w:sz w:val="20"/>
              </w:rPr>
              <w:t>7</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center"/>
          </w:tcPr>
          <w:p w14:paraId="3ABC4554" w14:textId="77777777" w:rsidR="00C858E3" w:rsidRPr="00862E98" w:rsidRDefault="00C858E3" w:rsidP="009170CB">
            <w:pPr>
              <w:tabs>
                <w:tab w:val="left" w:pos="-2880"/>
                <w:tab w:val="left" w:pos="-2790"/>
              </w:tabs>
              <w:ind w:right="-108"/>
              <w:jc w:val="center"/>
              <w:rPr>
                <w:rFonts w:ascii="Arial" w:hAnsi="Arial" w:cs="Arial"/>
                <w:b/>
                <w:sz w:val="20"/>
              </w:rPr>
            </w:pPr>
          </w:p>
        </w:tc>
        <w:tc>
          <w:tcPr>
            <w:tcW w:w="1728" w:type="dxa"/>
            <w:tcBorders>
              <w:top w:val="single" w:sz="2" w:space="0" w:color="auto"/>
              <w:left w:val="single" w:sz="2" w:space="0" w:color="auto"/>
              <w:bottom w:val="single" w:sz="2" w:space="0" w:color="auto"/>
              <w:right w:val="single" w:sz="2" w:space="0" w:color="auto"/>
            </w:tcBorders>
            <w:shd w:val="clear" w:color="auto" w:fill="auto"/>
            <w:vAlign w:val="center"/>
          </w:tcPr>
          <w:p w14:paraId="63BC7A03" w14:textId="77777777" w:rsidR="00C858E3" w:rsidRPr="00862E98" w:rsidRDefault="00C858E3" w:rsidP="009170CB">
            <w:pPr>
              <w:tabs>
                <w:tab w:val="left" w:pos="-2880"/>
                <w:tab w:val="left" w:pos="-2790"/>
              </w:tabs>
              <w:ind w:right="-108"/>
              <w:jc w:val="center"/>
              <w:rPr>
                <w:rFonts w:ascii="Arial" w:hAnsi="Arial" w:cs="Arial"/>
                <w:b/>
                <w:sz w:val="20"/>
              </w:rPr>
            </w:pPr>
          </w:p>
        </w:tc>
        <w:tc>
          <w:tcPr>
            <w:tcW w:w="2016" w:type="dxa"/>
            <w:tcBorders>
              <w:top w:val="single" w:sz="2" w:space="0" w:color="auto"/>
              <w:left w:val="single" w:sz="2" w:space="0" w:color="auto"/>
              <w:bottom w:val="single" w:sz="2" w:space="0" w:color="auto"/>
              <w:right w:val="single" w:sz="2" w:space="0" w:color="auto"/>
            </w:tcBorders>
            <w:shd w:val="clear" w:color="auto" w:fill="auto"/>
            <w:vAlign w:val="center"/>
          </w:tcPr>
          <w:p w14:paraId="50A19E67" w14:textId="77777777" w:rsidR="00C858E3" w:rsidRPr="00862E98" w:rsidRDefault="00C858E3" w:rsidP="009170CB">
            <w:pPr>
              <w:tabs>
                <w:tab w:val="left" w:pos="-2880"/>
                <w:tab w:val="left" w:pos="-2790"/>
              </w:tabs>
              <w:ind w:right="-108"/>
              <w:jc w:val="center"/>
              <w:rPr>
                <w:rFonts w:ascii="Arial" w:hAnsi="Arial" w:cs="Arial"/>
                <w:b/>
                <w:sz w:val="20"/>
              </w:rPr>
            </w:pPr>
          </w:p>
        </w:tc>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14:paraId="6346C309" w14:textId="77777777" w:rsidR="00C858E3" w:rsidRPr="00862E98" w:rsidRDefault="00C858E3" w:rsidP="009170CB">
            <w:pPr>
              <w:tabs>
                <w:tab w:val="left" w:pos="-2880"/>
                <w:tab w:val="left" w:pos="-2790"/>
              </w:tabs>
              <w:ind w:right="-108"/>
              <w:jc w:val="center"/>
              <w:rPr>
                <w:rFonts w:ascii="Arial" w:hAnsi="Arial" w:cs="Arial"/>
                <w:b/>
                <w:sz w:val="20"/>
              </w:rPr>
            </w:pPr>
          </w:p>
        </w:tc>
      </w:tr>
    </w:tbl>
    <w:p w14:paraId="3C9314D4" w14:textId="77777777" w:rsidR="00C858E3" w:rsidRPr="00862E98" w:rsidRDefault="00C858E3" w:rsidP="00C858E3">
      <w:pPr>
        <w:pStyle w:val="ListParagraph"/>
        <w:spacing w:line="240" w:lineRule="auto"/>
        <w:ind w:left="360"/>
        <w:rPr>
          <w:rFonts w:ascii="Arial" w:hAnsi="Arial" w:cs="Arial"/>
          <w:sz w:val="20"/>
          <w:szCs w:val="20"/>
        </w:rPr>
      </w:pPr>
    </w:p>
    <w:p w14:paraId="7192ED6B" w14:textId="77777777" w:rsidR="00C858E3" w:rsidRPr="00862E98" w:rsidRDefault="00C858E3" w:rsidP="009170CB">
      <w:pPr>
        <w:pStyle w:val="ListParagraph"/>
        <w:numPr>
          <w:ilvl w:val="0"/>
          <w:numId w:val="18"/>
        </w:numPr>
        <w:tabs>
          <w:tab w:val="clear" w:pos="720"/>
          <w:tab w:val="left" w:pos="-5850"/>
          <w:tab w:val="left" w:pos="-2880"/>
        </w:tabs>
        <w:spacing w:after="0" w:line="240" w:lineRule="auto"/>
        <w:jc w:val="both"/>
        <w:rPr>
          <w:rFonts w:ascii="Arial" w:hAnsi="Arial" w:cs="Arial"/>
          <w:sz w:val="20"/>
          <w:szCs w:val="20"/>
        </w:rPr>
      </w:pPr>
      <w:r w:rsidRPr="00862E98">
        <w:rPr>
          <w:rFonts w:ascii="Arial" w:hAnsi="Arial" w:cs="Arial"/>
          <w:sz w:val="20"/>
          <w:szCs w:val="20"/>
        </w:rPr>
        <w:t xml:space="preserve">Do you need the </w:t>
      </w:r>
      <w:r w:rsidRPr="00862E98">
        <w:rPr>
          <w:rFonts w:ascii="Arial" w:hAnsi="Arial" w:cs="Arial"/>
          <w:sz w:val="20"/>
          <w:szCs w:val="20"/>
          <w:lang w:val="en-US"/>
        </w:rPr>
        <w:t>Plan Sponsor</w:t>
      </w:r>
      <w:r w:rsidRPr="00862E98">
        <w:rPr>
          <w:rFonts w:ascii="Arial" w:hAnsi="Arial" w:cs="Arial"/>
          <w:sz w:val="20"/>
          <w:szCs w:val="20"/>
        </w:rPr>
        <w:t xml:space="preserve"> to specifically identify whether a </w:t>
      </w:r>
      <w:r w:rsidRPr="00862E98">
        <w:rPr>
          <w:rFonts w:ascii="Arial" w:hAnsi="Arial" w:cs="Arial"/>
          <w:sz w:val="20"/>
          <w:szCs w:val="20"/>
          <w:lang w:val="en-US"/>
        </w:rPr>
        <w:t>P</w:t>
      </w:r>
      <w:proofErr w:type="spellStart"/>
      <w:r w:rsidRPr="00862E98">
        <w:rPr>
          <w:rFonts w:ascii="Arial" w:hAnsi="Arial" w:cs="Arial"/>
          <w:sz w:val="20"/>
          <w:szCs w:val="20"/>
        </w:rPr>
        <w:t>lan</w:t>
      </w:r>
      <w:proofErr w:type="spellEnd"/>
      <w:r w:rsidRPr="00862E98">
        <w:rPr>
          <w:rFonts w:ascii="Arial" w:hAnsi="Arial" w:cs="Arial"/>
          <w:sz w:val="20"/>
          <w:szCs w:val="20"/>
        </w:rPr>
        <w:t xml:space="preserve"> participant is making regular contributions, </w:t>
      </w:r>
      <w:r w:rsidRPr="00862E98">
        <w:rPr>
          <w:rFonts w:ascii="Arial" w:hAnsi="Arial" w:cs="Arial"/>
          <w:sz w:val="20"/>
          <w:szCs w:val="20"/>
          <w:lang w:val="en-US"/>
        </w:rPr>
        <w:t>pre-</w:t>
      </w:r>
      <w:r w:rsidRPr="00862E98">
        <w:rPr>
          <w:rFonts w:ascii="Arial" w:hAnsi="Arial" w:cs="Arial"/>
          <w:sz w:val="20"/>
          <w:szCs w:val="20"/>
        </w:rPr>
        <w:t>retirement catch-up contributions, and/or age 50+ catch-up contributions? (Yes/No for each contribution type)</w:t>
      </w:r>
    </w:p>
    <w:p w14:paraId="2CAB0AFF" w14:textId="77777777" w:rsidR="00C858E3" w:rsidRPr="00862E98" w:rsidRDefault="00C858E3" w:rsidP="00C858E3">
      <w:pPr>
        <w:tabs>
          <w:tab w:val="left" w:pos="-2880"/>
          <w:tab w:val="left" w:pos="-2790"/>
        </w:tabs>
        <w:ind w:left="540" w:hanging="540"/>
        <w:jc w:val="both"/>
        <w:rPr>
          <w:rFonts w:ascii="Arial" w:hAnsi="Arial" w:cs="Arial"/>
          <w:sz w:val="20"/>
        </w:rPr>
      </w:pPr>
    </w:p>
    <w:p w14:paraId="38D1AC7B" w14:textId="77777777" w:rsidR="00C858E3" w:rsidRPr="00862E98" w:rsidRDefault="00C858E3" w:rsidP="009170CB">
      <w:pPr>
        <w:pStyle w:val="ListParagraph"/>
        <w:numPr>
          <w:ilvl w:val="0"/>
          <w:numId w:val="18"/>
        </w:numPr>
        <w:tabs>
          <w:tab w:val="clear" w:pos="720"/>
          <w:tab w:val="left" w:pos="-2880"/>
          <w:tab w:val="left" w:pos="-2790"/>
        </w:tabs>
        <w:spacing w:after="0" w:line="240" w:lineRule="auto"/>
        <w:jc w:val="both"/>
        <w:rPr>
          <w:rFonts w:ascii="Arial" w:hAnsi="Arial" w:cs="Arial"/>
          <w:sz w:val="20"/>
          <w:szCs w:val="20"/>
        </w:rPr>
      </w:pPr>
      <w:r w:rsidRPr="00862E98">
        <w:rPr>
          <w:rFonts w:ascii="Arial" w:hAnsi="Arial" w:cs="Arial"/>
          <w:sz w:val="20"/>
          <w:szCs w:val="20"/>
          <w:u w:val="single"/>
          <w:lang w:val="en-US"/>
        </w:rPr>
        <w:t xml:space="preserve">List </w:t>
      </w:r>
      <w:r w:rsidRPr="00862E98">
        <w:rPr>
          <w:rFonts w:ascii="Arial" w:hAnsi="Arial" w:cs="Arial"/>
          <w:sz w:val="20"/>
          <w:szCs w:val="20"/>
        </w:rPr>
        <w:t xml:space="preserve">any other administrative outsourcing services, not </w:t>
      </w:r>
      <w:r w:rsidRPr="00862E98">
        <w:rPr>
          <w:rFonts w:ascii="Arial" w:hAnsi="Arial" w:cs="Arial"/>
          <w:sz w:val="20"/>
          <w:szCs w:val="20"/>
          <w:lang w:val="en-US"/>
        </w:rPr>
        <w:t xml:space="preserve">yet </w:t>
      </w:r>
      <w:r w:rsidRPr="00862E98">
        <w:rPr>
          <w:rFonts w:ascii="Arial" w:hAnsi="Arial" w:cs="Arial"/>
          <w:sz w:val="20"/>
          <w:szCs w:val="20"/>
        </w:rPr>
        <w:t>noted, that you</w:t>
      </w:r>
      <w:r w:rsidRPr="00862E98">
        <w:rPr>
          <w:rFonts w:ascii="Arial" w:hAnsi="Arial" w:cs="Arial"/>
          <w:sz w:val="20"/>
          <w:szCs w:val="20"/>
          <w:lang w:val="en-US"/>
        </w:rPr>
        <w:t>r Firm</w:t>
      </w:r>
      <w:r w:rsidRPr="00862E98">
        <w:rPr>
          <w:rFonts w:ascii="Arial" w:hAnsi="Arial" w:cs="Arial"/>
          <w:sz w:val="20"/>
          <w:szCs w:val="20"/>
        </w:rPr>
        <w:t xml:space="preserve"> would make available to the </w:t>
      </w:r>
      <w:r w:rsidRPr="00862E98">
        <w:rPr>
          <w:rFonts w:ascii="Arial" w:hAnsi="Arial" w:cs="Arial"/>
          <w:sz w:val="20"/>
          <w:szCs w:val="20"/>
          <w:lang w:val="en-US"/>
        </w:rPr>
        <w:t>Plan Sponsor</w:t>
      </w:r>
      <w:r w:rsidRPr="00862E98">
        <w:rPr>
          <w:rFonts w:ascii="Arial" w:hAnsi="Arial" w:cs="Arial"/>
          <w:sz w:val="20"/>
          <w:szCs w:val="20"/>
        </w:rPr>
        <w:t>.</w:t>
      </w:r>
      <w:r w:rsidRPr="00862E98">
        <w:rPr>
          <w:rFonts w:ascii="Arial" w:hAnsi="Arial" w:cs="Arial"/>
          <w:sz w:val="20"/>
          <w:szCs w:val="20"/>
          <w:lang w:val="en-US"/>
        </w:rPr>
        <w:t xml:space="preserve">  </w:t>
      </w:r>
    </w:p>
    <w:p w14:paraId="5ED2CE56" w14:textId="77777777" w:rsidR="00C858E3" w:rsidRPr="00862E98" w:rsidRDefault="00C858E3" w:rsidP="00C858E3">
      <w:pPr>
        <w:tabs>
          <w:tab w:val="left" w:pos="-2880"/>
          <w:tab w:val="left" w:pos="-2790"/>
        </w:tabs>
        <w:ind w:left="540" w:hanging="540"/>
        <w:jc w:val="both"/>
        <w:rPr>
          <w:rFonts w:ascii="Arial" w:hAnsi="Arial" w:cs="Arial"/>
          <w:sz w:val="20"/>
        </w:rPr>
      </w:pPr>
    </w:p>
    <w:p w14:paraId="5842A969" w14:textId="77777777" w:rsidR="00C858E3" w:rsidRPr="00862E98" w:rsidRDefault="00C858E3" w:rsidP="009170CB">
      <w:pPr>
        <w:pStyle w:val="ListParagraph"/>
        <w:numPr>
          <w:ilvl w:val="0"/>
          <w:numId w:val="18"/>
        </w:numPr>
        <w:tabs>
          <w:tab w:val="clear" w:pos="720"/>
          <w:tab w:val="left" w:pos="-2880"/>
          <w:tab w:val="left" w:pos="-2790"/>
        </w:tabs>
        <w:spacing w:after="0" w:line="240" w:lineRule="auto"/>
        <w:jc w:val="both"/>
        <w:rPr>
          <w:rStyle w:val="Strong"/>
          <w:rFonts w:ascii="Arial" w:hAnsi="Arial" w:cs="Arial"/>
          <w:b w:val="0"/>
          <w:sz w:val="20"/>
          <w:szCs w:val="20"/>
        </w:rPr>
      </w:pPr>
      <w:r w:rsidRPr="00862E98">
        <w:rPr>
          <w:rFonts w:ascii="Arial" w:hAnsi="Arial" w:cs="Arial"/>
          <w:sz w:val="20"/>
          <w:szCs w:val="20"/>
          <w:lang w:val="en-US"/>
        </w:rPr>
        <w:t xml:space="preserve">Are </w:t>
      </w:r>
      <w:r w:rsidRPr="00862E98">
        <w:rPr>
          <w:rFonts w:ascii="Arial" w:hAnsi="Arial" w:cs="Arial"/>
          <w:sz w:val="20"/>
          <w:szCs w:val="20"/>
        </w:rPr>
        <w:t xml:space="preserve">all communication and education </w:t>
      </w:r>
      <w:r w:rsidRPr="00862E98">
        <w:rPr>
          <w:rFonts w:ascii="Arial" w:hAnsi="Arial" w:cs="Arial"/>
          <w:sz w:val="20"/>
          <w:szCs w:val="20"/>
          <w:lang w:val="en-US"/>
        </w:rPr>
        <w:t xml:space="preserve">services </w:t>
      </w:r>
      <w:r w:rsidRPr="00862E98">
        <w:rPr>
          <w:rFonts w:ascii="Arial" w:hAnsi="Arial" w:cs="Arial"/>
          <w:sz w:val="20"/>
          <w:szCs w:val="20"/>
        </w:rPr>
        <w:t>configured to comply (at a minimum) with the</w:t>
      </w:r>
      <w:r w:rsidRPr="00862E98">
        <w:rPr>
          <w:rStyle w:val="Strong"/>
          <w:rFonts w:ascii="Arial" w:hAnsi="Arial" w:cs="Arial"/>
          <w:sz w:val="20"/>
          <w:szCs w:val="20"/>
        </w:rPr>
        <w:t xml:space="preserve"> </w:t>
      </w:r>
      <w:r w:rsidRPr="00862E98">
        <w:rPr>
          <w:rStyle w:val="Strong"/>
          <w:rFonts w:ascii="Arial" w:hAnsi="Arial" w:cs="Arial"/>
          <w:b w:val="0"/>
          <w:sz w:val="20"/>
          <w:szCs w:val="20"/>
        </w:rPr>
        <w:t>provisions of applicable</w:t>
      </w:r>
      <w:r w:rsidRPr="00862E98">
        <w:rPr>
          <w:rStyle w:val="Strong"/>
          <w:rFonts w:ascii="Arial" w:hAnsi="Arial" w:cs="Arial"/>
          <w:b w:val="0"/>
          <w:sz w:val="20"/>
          <w:szCs w:val="20"/>
          <w:lang w:val="en-US"/>
        </w:rPr>
        <w:t xml:space="preserve"> federal</w:t>
      </w:r>
      <w:r w:rsidRPr="00862E98">
        <w:rPr>
          <w:rStyle w:val="Strong"/>
          <w:rFonts w:ascii="Arial" w:hAnsi="Arial" w:cs="Arial"/>
          <w:b w:val="0"/>
          <w:sz w:val="20"/>
          <w:szCs w:val="20"/>
        </w:rPr>
        <w:t xml:space="preserve"> law? (Yes/No)</w:t>
      </w:r>
    </w:p>
    <w:p w14:paraId="1069F7C4" w14:textId="77777777" w:rsidR="00C858E3" w:rsidRPr="00862E98" w:rsidRDefault="00C858E3" w:rsidP="00C858E3">
      <w:pPr>
        <w:pStyle w:val="ListParagraph"/>
        <w:spacing w:line="240" w:lineRule="auto"/>
        <w:ind w:left="540" w:hanging="540"/>
        <w:jc w:val="both"/>
        <w:rPr>
          <w:rStyle w:val="Strong"/>
          <w:rFonts w:ascii="Arial" w:hAnsi="Arial" w:cs="Arial"/>
          <w:b w:val="0"/>
          <w:sz w:val="20"/>
          <w:szCs w:val="20"/>
        </w:rPr>
      </w:pPr>
    </w:p>
    <w:p w14:paraId="4C52CCC8" w14:textId="77777777" w:rsidR="00C858E3" w:rsidRPr="00557903" w:rsidRDefault="00C858E3" w:rsidP="009170CB">
      <w:pPr>
        <w:pStyle w:val="ListParagraph"/>
        <w:numPr>
          <w:ilvl w:val="0"/>
          <w:numId w:val="18"/>
        </w:numPr>
        <w:tabs>
          <w:tab w:val="clear" w:pos="720"/>
        </w:tabs>
        <w:jc w:val="both"/>
        <w:rPr>
          <w:rFonts w:ascii="Arial" w:hAnsi="Arial" w:cs="Arial"/>
          <w:sz w:val="20"/>
          <w:szCs w:val="20"/>
        </w:rPr>
      </w:pPr>
      <w:r w:rsidRPr="00557903">
        <w:rPr>
          <w:rFonts w:ascii="Arial" w:hAnsi="Arial" w:cs="Arial"/>
          <w:sz w:val="20"/>
          <w:szCs w:val="20"/>
        </w:rPr>
        <w:t xml:space="preserve">Although ERISA is not applicable to public sector plans, will you comply with the communication and education requirements of subdivision (c) of Section 1104 of Title 29 of the US </w:t>
      </w:r>
      <w:r w:rsidRPr="00557903">
        <w:rPr>
          <w:rFonts w:ascii="Arial" w:hAnsi="Arial" w:cs="Arial"/>
          <w:sz w:val="20"/>
          <w:szCs w:val="20"/>
          <w:lang w:val="en-US"/>
        </w:rPr>
        <w:t>C</w:t>
      </w:r>
      <w:r w:rsidRPr="00557903">
        <w:rPr>
          <w:rFonts w:ascii="Arial" w:hAnsi="Arial" w:cs="Arial"/>
          <w:sz w:val="20"/>
          <w:szCs w:val="20"/>
        </w:rPr>
        <w:t>ode, commonly referred to as Section 404(c)</w:t>
      </w:r>
      <w:r w:rsidRPr="00557903">
        <w:rPr>
          <w:rFonts w:ascii="Arial" w:hAnsi="Arial" w:cs="Arial"/>
          <w:sz w:val="20"/>
          <w:szCs w:val="20"/>
          <w:lang w:val="en-US"/>
        </w:rPr>
        <w:t>,</w:t>
      </w:r>
      <w:r w:rsidRPr="00557903">
        <w:rPr>
          <w:rFonts w:ascii="Arial" w:hAnsi="Arial" w:cs="Arial"/>
          <w:sz w:val="20"/>
          <w:szCs w:val="20"/>
        </w:rPr>
        <w:t xml:space="preserve"> as a means of assuring that the </w:t>
      </w:r>
      <w:r w:rsidR="00471A2C" w:rsidRPr="00557903">
        <w:rPr>
          <w:rFonts w:ascii="Arial" w:hAnsi="Arial" w:cs="Arial"/>
          <w:sz w:val="20"/>
          <w:szCs w:val="20"/>
          <w:lang w:val="en-US"/>
        </w:rPr>
        <w:t>Plan Sponsor</w:t>
      </w:r>
      <w:r w:rsidRPr="00557903">
        <w:rPr>
          <w:rFonts w:ascii="Arial" w:hAnsi="Arial" w:cs="Arial"/>
          <w:sz w:val="20"/>
          <w:szCs w:val="20"/>
        </w:rPr>
        <w:t xml:space="preserve"> meets its fiduciary responsibilities</w:t>
      </w:r>
      <w:r w:rsidRPr="00557903">
        <w:rPr>
          <w:rFonts w:ascii="Arial" w:hAnsi="Arial" w:cs="Arial"/>
          <w:sz w:val="20"/>
          <w:szCs w:val="20"/>
          <w:lang w:val="en-US"/>
        </w:rPr>
        <w:t>? (Yes/No)</w:t>
      </w:r>
    </w:p>
    <w:p w14:paraId="1F86DF70" w14:textId="77777777" w:rsidR="00C858E3" w:rsidRPr="00862E98" w:rsidRDefault="00C858E3" w:rsidP="00C858E3">
      <w:pPr>
        <w:pStyle w:val="ListParagraph"/>
        <w:tabs>
          <w:tab w:val="left" w:pos="-2880"/>
          <w:tab w:val="left" w:pos="-2790"/>
        </w:tabs>
        <w:spacing w:after="0" w:line="240" w:lineRule="auto"/>
        <w:ind w:left="0"/>
        <w:jc w:val="both"/>
        <w:rPr>
          <w:rStyle w:val="Strong"/>
          <w:rFonts w:ascii="Arial" w:hAnsi="Arial" w:cs="Arial"/>
          <w:b w:val="0"/>
          <w:bCs w:val="0"/>
          <w:sz w:val="20"/>
          <w:szCs w:val="20"/>
        </w:rPr>
      </w:pPr>
    </w:p>
    <w:p w14:paraId="143689CE" w14:textId="5DBC92F2" w:rsidR="00C858E3" w:rsidRPr="00932D08" w:rsidRDefault="00C858E3" w:rsidP="009170CB">
      <w:pPr>
        <w:pStyle w:val="ListParagraph"/>
        <w:numPr>
          <w:ilvl w:val="0"/>
          <w:numId w:val="18"/>
        </w:numPr>
        <w:tabs>
          <w:tab w:val="clear" w:pos="720"/>
          <w:tab w:val="left" w:pos="-2880"/>
          <w:tab w:val="left" w:pos="-2790"/>
        </w:tabs>
        <w:spacing w:after="0" w:line="240" w:lineRule="auto"/>
        <w:jc w:val="both"/>
        <w:rPr>
          <w:rFonts w:ascii="Arial" w:hAnsi="Arial" w:cs="Arial"/>
          <w:sz w:val="20"/>
          <w:szCs w:val="20"/>
        </w:rPr>
      </w:pPr>
      <w:r w:rsidRPr="00557903">
        <w:rPr>
          <w:rStyle w:val="Strong"/>
          <w:rFonts w:ascii="Arial" w:hAnsi="Arial" w:cs="Arial"/>
          <w:b w:val="0"/>
          <w:sz w:val="20"/>
          <w:szCs w:val="20"/>
        </w:rPr>
        <w:t xml:space="preserve">Does your Firm apply the </w:t>
      </w:r>
      <w:r w:rsidRPr="00557903">
        <w:rPr>
          <w:rStyle w:val="Strong"/>
          <w:rFonts w:ascii="Arial" w:hAnsi="Arial" w:cs="Arial"/>
          <w:b w:val="0"/>
          <w:sz w:val="20"/>
          <w:szCs w:val="20"/>
          <w:lang w:val="en-US"/>
        </w:rPr>
        <w:t>US Department of Labor (</w:t>
      </w:r>
      <w:r w:rsidRPr="00557903">
        <w:rPr>
          <w:rStyle w:val="Strong"/>
          <w:rFonts w:ascii="Arial" w:hAnsi="Arial" w:cs="Arial"/>
          <w:b w:val="0"/>
          <w:sz w:val="20"/>
          <w:szCs w:val="20"/>
        </w:rPr>
        <w:t>DOL</w:t>
      </w:r>
      <w:r w:rsidRPr="00557903">
        <w:rPr>
          <w:rStyle w:val="Strong"/>
          <w:rFonts w:ascii="Arial" w:hAnsi="Arial" w:cs="Arial"/>
          <w:b w:val="0"/>
          <w:sz w:val="20"/>
          <w:szCs w:val="20"/>
          <w:lang w:val="en-US"/>
        </w:rPr>
        <w:t>)</w:t>
      </w:r>
      <w:r w:rsidRPr="00557903">
        <w:rPr>
          <w:rStyle w:val="Strong"/>
          <w:rFonts w:ascii="Arial" w:hAnsi="Arial" w:cs="Arial"/>
          <w:b w:val="0"/>
          <w:sz w:val="20"/>
          <w:szCs w:val="20"/>
        </w:rPr>
        <w:t xml:space="preserve"> plan sponsor and participant regulations requiring fee disclosure to plan sponsors </w:t>
      </w:r>
      <w:r w:rsidRPr="00557903">
        <w:rPr>
          <w:rStyle w:val="Strong"/>
          <w:rFonts w:ascii="Arial" w:hAnsi="Arial" w:cs="Arial"/>
          <w:b w:val="0"/>
          <w:sz w:val="20"/>
          <w:szCs w:val="20"/>
          <w:lang w:val="en-US"/>
        </w:rPr>
        <w:t xml:space="preserve">and </w:t>
      </w:r>
      <w:r w:rsidRPr="00557903">
        <w:rPr>
          <w:rStyle w:val="Strong"/>
          <w:rFonts w:ascii="Arial" w:hAnsi="Arial" w:cs="Arial"/>
          <w:b w:val="0"/>
          <w:sz w:val="20"/>
          <w:szCs w:val="20"/>
        </w:rPr>
        <w:t>participants in non-ERISA</w:t>
      </w:r>
      <w:r w:rsidRPr="00557903">
        <w:rPr>
          <w:rStyle w:val="Strong"/>
          <w:rFonts w:ascii="Arial" w:hAnsi="Arial" w:cs="Arial"/>
          <w:b w:val="0"/>
          <w:sz w:val="20"/>
          <w:szCs w:val="20"/>
          <w:lang w:val="en-US"/>
        </w:rPr>
        <w:t>-</w:t>
      </w:r>
      <w:r w:rsidRPr="00557903">
        <w:rPr>
          <w:rStyle w:val="Strong"/>
          <w:rFonts w:ascii="Arial" w:hAnsi="Arial" w:cs="Arial"/>
          <w:b w:val="0"/>
          <w:sz w:val="20"/>
          <w:szCs w:val="20"/>
        </w:rPr>
        <w:t>governed plan</w:t>
      </w:r>
      <w:r w:rsidRPr="00932D08">
        <w:rPr>
          <w:rStyle w:val="Strong"/>
          <w:rFonts w:ascii="Arial" w:hAnsi="Arial" w:cs="Arial"/>
          <w:b w:val="0"/>
          <w:sz w:val="20"/>
          <w:szCs w:val="20"/>
        </w:rPr>
        <w:t>s? (Yes/No)</w:t>
      </w:r>
      <w:r w:rsidRPr="00932D08">
        <w:rPr>
          <w:rFonts w:ascii="Arial" w:hAnsi="Arial" w:cs="Arial"/>
          <w:bCs/>
          <w:sz w:val="20"/>
          <w:szCs w:val="20"/>
        </w:rPr>
        <w:t xml:space="preserve"> If no, </w:t>
      </w:r>
      <w:r w:rsidRPr="00932D08">
        <w:rPr>
          <w:rFonts w:ascii="Arial" w:hAnsi="Arial" w:cs="Arial"/>
          <w:bCs/>
          <w:sz w:val="20"/>
          <w:szCs w:val="20"/>
          <w:u w:val="single"/>
        </w:rPr>
        <w:t>briefly</w:t>
      </w:r>
      <w:r w:rsidRPr="00932D08">
        <w:rPr>
          <w:rFonts w:ascii="Arial" w:hAnsi="Arial" w:cs="Arial"/>
          <w:bCs/>
          <w:sz w:val="20"/>
          <w:szCs w:val="20"/>
        </w:rPr>
        <w:t xml:space="preserve"> explain why and </w:t>
      </w:r>
      <w:r w:rsidRPr="00932D08">
        <w:rPr>
          <w:rFonts w:ascii="Arial" w:hAnsi="Arial" w:cs="Arial"/>
          <w:bCs/>
          <w:sz w:val="20"/>
          <w:szCs w:val="20"/>
          <w:lang w:val="en-US"/>
        </w:rPr>
        <w:t xml:space="preserve">offer a </w:t>
      </w:r>
      <w:r w:rsidRPr="00932D08">
        <w:rPr>
          <w:rFonts w:ascii="Arial" w:hAnsi="Arial" w:cs="Arial"/>
          <w:bCs/>
          <w:sz w:val="20"/>
          <w:szCs w:val="20"/>
        </w:rPr>
        <w:t xml:space="preserve">timeframe in which you could comply with those regulations in relation to </w:t>
      </w:r>
      <w:r w:rsidRPr="00932D08">
        <w:rPr>
          <w:rFonts w:ascii="Arial" w:hAnsi="Arial" w:cs="Arial"/>
          <w:sz w:val="20"/>
          <w:szCs w:val="20"/>
        </w:rPr>
        <w:t xml:space="preserve">the </w:t>
      </w:r>
      <w:r w:rsidRPr="00932D08">
        <w:rPr>
          <w:rFonts w:ascii="Arial" w:hAnsi="Arial" w:cs="Arial"/>
          <w:sz w:val="20"/>
          <w:szCs w:val="20"/>
          <w:lang w:val="en-US"/>
        </w:rPr>
        <w:t>Plan Sponsor</w:t>
      </w:r>
      <w:r w:rsidRPr="00932D08">
        <w:rPr>
          <w:rFonts w:ascii="Arial" w:hAnsi="Arial" w:cs="Arial"/>
          <w:bCs/>
          <w:sz w:val="20"/>
          <w:szCs w:val="20"/>
        </w:rPr>
        <w:t>’s Plan</w:t>
      </w:r>
      <w:r w:rsidR="003C6B7E" w:rsidRPr="00932D08">
        <w:rPr>
          <w:rFonts w:ascii="Arial" w:hAnsi="Arial" w:cs="Arial"/>
          <w:bCs/>
          <w:sz w:val="20"/>
          <w:szCs w:val="20"/>
          <w:lang w:val="en-US"/>
        </w:rPr>
        <w:t>(</w:t>
      </w:r>
      <w:r w:rsidRPr="00932D08">
        <w:rPr>
          <w:rFonts w:ascii="Arial" w:hAnsi="Arial" w:cs="Arial"/>
          <w:bCs/>
          <w:sz w:val="20"/>
          <w:szCs w:val="20"/>
          <w:lang w:val="en-US"/>
        </w:rPr>
        <w:t>s</w:t>
      </w:r>
      <w:r w:rsidR="003C6B7E" w:rsidRPr="00932D08">
        <w:rPr>
          <w:rFonts w:ascii="Arial" w:hAnsi="Arial" w:cs="Arial"/>
          <w:bCs/>
          <w:sz w:val="20"/>
          <w:szCs w:val="20"/>
          <w:lang w:val="en-US"/>
        </w:rPr>
        <w:t>)</w:t>
      </w:r>
      <w:r w:rsidRPr="00932D08">
        <w:rPr>
          <w:rFonts w:ascii="Arial" w:hAnsi="Arial" w:cs="Arial"/>
          <w:bCs/>
          <w:sz w:val="20"/>
          <w:szCs w:val="20"/>
        </w:rPr>
        <w:t>.</w:t>
      </w:r>
      <w:r w:rsidRPr="00932D08">
        <w:rPr>
          <w:rFonts w:ascii="Arial" w:hAnsi="Arial" w:cs="Arial"/>
          <w:bCs/>
          <w:sz w:val="20"/>
          <w:szCs w:val="20"/>
          <w:lang w:val="en-US"/>
        </w:rPr>
        <w:t xml:space="preserve"> If yes, please </w:t>
      </w:r>
      <w:proofErr w:type="spellStart"/>
      <w:r w:rsidRPr="00932D08">
        <w:rPr>
          <w:rFonts w:ascii="Arial" w:hAnsi="Arial" w:cs="Arial"/>
          <w:sz w:val="20"/>
          <w:szCs w:val="20"/>
          <w:lang w:val="en-US"/>
        </w:rPr>
        <w:t>i</w:t>
      </w:r>
      <w:r w:rsidRPr="00932D08">
        <w:rPr>
          <w:rFonts w:ascii="Arial" w:hAnsi="Arial" w:cs="Arial"/>
          <w:sz w:val="20"/>
          <w:szCs w:val="20"/>
        </w:rPr>
        <w:t>nclude</w:t>
      </w:r>
      <w:proofErr w:type="spellEnd"/>
      <w:r w:rsidRPr="00932D08">
        <w:rPr>
          <w:rFonts w:ascii="Arial" w:hAnsi="Arial" w:cs="Arial"/>
          <w:sz w:val="20"/>
          <w:szCs w:val="20"/>
        </w:rPr>
        <w:t xml:space="preserve"> </w:t>
      </w:r>
      <w:r w:rsidRPr="00932D08">
        <w:rPr>
          <w:rFonts w:ascii="Arial" w:hAnsi="Arial" w:cs="Arial"/>
          <w:sz w:val="20"/>
          <w:szCs w:val="20"/>
          <w:lang w:val="en-US"/>
        </w:rPr>
        <w:t xml:space="preserve">a sample </w:t>
      </w:r>
      <w:r w:rsidRPr="00932D08">
        <w:rPr>
          <w:rFonts w:ascii="Arial" w:hAnsi="Arial" w:cs="Arial"/>
          <w:sz w:val="20"/>
          <w:szCs w:val="20"/>
        </w:rPr>
        <w:t xml:space="preserve">in the </w:t>
      </w:r>
      <w:r w:rsidRPr="00932D08">
        <w:rPr>
          <w:rFonts w:ascii="Arial" w:hAnsi="Arial" w:cs="Arial"/>
          <w:sz w:val="20"/>
          <w:szCs w:val="20"/>
          <w:lang w:val="en-US"/>
        </w:rPr>
        <w:t>E</w:t>
      </w:r>
      <w:proofErr w:type="spellStart"/>
      <w:r w:rsidRPr="00932D08">
        <w:rPr>
          <w:rFonts w:ascii="Arial" w:hAnsi="Arial" w:cs="Arial"/>
          <w:sz w:val="20"/>
          <w:szCs w:val="20"/>
        </w:rPr>
        <w:t>xhibit</w:t>
      </w:r>
      <w:proofErr w:type="spellEnd"/>
      <w:r w:rsidRPr="00932D08">
        <w:rPr>
          <w:rFonts w:ascii="Arial" w:hAnsi="Arial" w:cs="Arial"/>
          <w:sz w:val="20"/>
          <w:szCs w:val="20"/>
        </w:rPr>
        <w:t xml:space="preserve"> </w:t>
      </w:r>
      <w:r w:rsidRPr="00932D08">
        <w:rPr>
          <w:rFonts w:ascii="Arial" w:hAnsi="Arial" w:cs="Arial"/>
          <w:sz w:val="20"/>
          <w:szCs w:val="20"/>
          <w:lang w:val="en-US"/>
        </w:rPr>
        <w:t>Folder</w:t>
      </w:r>
      <w:r w:rsidRPr="00932D08">
        <w:rPr>
          <w:rFonts w:ascii="Arial" w:hAnsi="Arial" w:cs="Arial"/>
          <w:sz w:val="20"/>
          <w:szCs w:val="20"/>
        </w:rPr>
        <w:t xml:space="preserve"> and label it </w:t>
      </w:r>
      <w:r w:rsidRPr="00932D08">
        <w:rPr>
          <w:rFonts w:ascii="Arial" w:hAnsi="Arial" w:cs="Arial"/>
          <w:sz w:val="20"/>
          <w:szCs w:val="20"/>
          <w:u w:val="single"/>
        </w:rPr>
        <w:t xml:space="preserve">Exhibit </w:t>
      </w:r>
      <w:r w:rsidRPr="00932D08">
        <w:rPr>
          <w:rFonts w:ascii="Arial" w:hAnsi="Arial" w:cs="Arial"/>
          <w:sz w:val="20"/>
          <w:szCs w:val="20"/>
          <w:u w:val="single"/>
          <w:lang w:val="en-US"/>
        </w:rPr>
        <w:t>1</w:t>
      </w:r>
      <w:r w:rsidR="008A299A" w:rsidRPr="00932D08">
        <w:rPr>
          <w:rFonts w:ascii="Arial" w:hAnsi="Arial" w:cs="Arial"/>
          <w:sz w:val="20"/>
          <w:szCs w:val="20"/>
          <w:u w:val="single"/>
          <w:lang w:val="en-US"/>
        </w:rPr>
        <w:t>3</w:t>
      </w:r>
      <w:r w:rsidRPr="00932D08">
        <w:rPr>
          <w:rFonts w:ascii="Arial" w:hAnsi="Arial" w:cs="Arial"/>
          <w:sz w:val="20"/>
          <w:szCs w:val="20"/>
          <w:lang w:val="en-US"/>
        </w:rPr>
        <w:t>.</w:t>
      </w:r>
    </w:p>
    <w:p w14:paraId="0B516D92" w14:textId="77777777" w:rsidR="00C858E3" w:rsidRPr="00932D08" w:rsidRDefault="00C858E3" w:rsidP="00C858E3">
      <w:pPr>
        <w:pStyle w:val="ListParagraph"/>
        <w:tabs>
          <w:tab w:val="left" w:pos="-2880"/>
          <w:tab w:val="left" w:pos="-2790"/>
        </w:tabs>
        <w:spacing w:after="0" w:line="240" w:lineRule="auto"/>
        <w:ind w:left="540"/>
        <w:jc w:val="both"/>
        <w:rPr>
          <w:rFonts w:ascii="Arial" w:hAnsi="Arial" w:cs="Arial"/>
          <w:sz w:val="20"/>
          <w:szCs w:val="20"/>
        </w:rPr>
      </w:pPr>
    </w:p>
    <w:p w14:paraId="4DE52353" w14:textId="77777777" w:rsidR="00C858E3" w:rsidRPr="00932D08" w:rsidRDefault="00C858E3" w:rsidP="009170CB">
      <w:pPr>
        <w:pStyle w:val="ListParagraph"/>
        <w:numPr>
          <w:ilvl w:val="0"/>
          <w:numId w:val="18"/>
        </w:numPr>
        <w:tabs>
          <w:tab w:val="clear" w:pos="720"/>
          <w:tab w:val="left" w:pos="-2880"/>
          <w:tab w:val="left" w:pos="-2790"/>
        </w:tabs>
        <w:spacing w:after="0" w:line="240" w:lineRule="auto"/>
        <w:jc w:val="both"/>
        <w:rPr>
          <w:rFonts w:ascii="Arial" w:hAnsi="Arial" w:cs="Arial"/>
          <w:sz w:val="20"/>
          <w:szCs w:val="20"/>
        </w:rPr>
      </w:pPr>
      <w:r w:rsidRPr="00932D08">
        <w:rPr>
          <w:rFonts w:ascii="Arial" w:hAnsi="Arial" w:cs="Arial"/>
          <w:sz w:val="20"/>
          <w:szCs w:val="20"/>
        </w:rPr>
        <w:t xml:space="preserve">Are you willing to indemnify and hold the </w:t>
      </w:r>
      <w:r w:rsidRPr="00932D08">
        <w:rPr>
          <w:rFonts w:ascii="Arial" w:hAnsi="Arial" w:cs="Arial"/>
          <w:sz w:val="20"/>
          <w:szCs w:val="20"/>
          <w:lang w:val="en-US"/>
        </w:rPr>
        <w:t xml:space="preserve">Plan Sponsor </w:t>
      </w:r>
      <w:r w:rsidRPr="00932D08">
        <w:rPr>
          <w:rFonts w:ascii="Arial" w:hAnsi="Arial" w:cs="Arial"/>
          <w:sz w:val="20"/>
          <w:szCs w:val="20"/>
        </w:rPr>
        <w:t>harmless from any legal claims and actions arising out of the education</w:t>
      </w:r>
      <w:r w:rsidRPr="00932D08">
        <w:rPr>
          <w:rFonts w:ascii="Arial" w:hAnsi="Arial" w:cs="Arial"/>
          <w:sz w:val="20"/>
          <w:szCs w:val="20"/>
          <w:lang w:val="en-US"/>
        </w:rPr>
        <w:t>al</w:t>
      </w:r>
      <w:r w:rsidRPr="00932D08">
        <w:rPr>
          <w:rFonts w:ascii="Arial" w:hAnsi="Arial" w:cs="Arial"/>
          <w:sz w:val="20"/>
          <w:szCs w:val="20"/>
        </w:rPr>
        <w:t xml:space="preserve"> activities you provide to </w:t>
      </w:r>
      <w:r w:rsidRPr="00932D08">
        <w:rPr>
          <w:rFonts w:ascii="Arial" w:hAnsi="Arial" w:cs="Arial"/>
          <w:sz w:val="20"/>
          <w:szCs w:val="20"/>
          <w:lang w:val="en-US"/>
        </w:rPr>
        <w:t xml:space="preserve">Plan participants </w:t>
      </w:r>
      <w:r w:rsidRPr="00932D08">
        <w:rPr>
          <w:rFonts w:ascii="Arial" w:hAnsi="Arial" w:cs="Arial"/>
          <w:sz w:val="20"/>
          <w:szCs w:val="20"/>
        </w:rPr>
        <w:t xml:space="preserve">(Yes/No) If no, </w:t>
      </w:r>
      <w:r w:rsidRPr="00932D08">
        <w:rPr>
          <w:rFonts w:ascii="Arial" w:hAnsi="Arial" w:cs="Arial"/>
          <w:sz w:val="20"/>
          <w:szCs w:val="20"/>
          <w:u w:val="single"/>
          <w:lang w:val="en-US"/>
        </w:rPr>
        <w:t>briefly</w:t>
      </w:r>
      <w:r w:rsidRPr="00932D08">
        <w:rPr>
          <w:rFonts w:ascii="Arial" w:hAnsi="Arial" w:cs="Arial"/>
          <w:sz w:val="20"/>
          <w:szCs w:val="20"/>
          <w:lang w:val="en-US"/>
        </w:rPr>
        <w:t xml:space="preserve"> </w:t>
      </w:r>
      <w:r w:rsidRPr="00932D08">
        <w:rPr>
          <w:rFonts w:ascii="Arial" w:hAnsi="Arial" w:cs="Arial"/>
          <w:sz w:val="20"/>
          <w:szCs w:val="20"/>
        </w:rPr>
        <w:t>explain.</w:t>
      </w:r>
    </w:p>
    <w:p w14:paraId="6A890436" w14:textId="77777777" w:rsidR="00C858E3" w:rsidRPr="00932D08" w:rsidRDefault="00C858E3" w:rsidP="00C858E3">
      <w:pPr>
        <w:ind w:left="540" w:hanging="540"/>
        <w:jc w:val="both"/>
        <w:rPr>
          <w:rFonts w:ascii="Arial" w:hAnsi="Arial" w:cs="Arial"/>
          <w:sz w:val="20"/>
        </w:rPr>
      </w:pPr>
    </w:p>
    <w:p w14:paraId="25737C63" w14:textId="77777777" w:rsidR="00C858E3" w:rsidRPr="00932D08" w:rsidRDefault="00C858E3" w:rsidP="009170CB">
      <w:pPr>
        <w:pStyle w:val="ListParagraph"/>
        <w:numPr>
          <w:ilvl w:val="0"/>
          <w:numId w:val="18"/>
        </w:numPr>
        <w:tabs>
          <w:tab w:val="clear" w:pos="720"/>
        </w:tabs>
        <w:spacing w:after="0" w:line="240" w:lineRule="auto"/>
        <w:jc w:val="both"/>
        <w:rPr>
          <w:rFonts w:ascii="Arial" w:hAnsi="Arial" w:cs="Arial"/>
          <w:sz w:val="20"/>
          <w:szCs w:val="20"/>
        </w:rPr>
      </w:pPr>
      <w:r w:rsidRPr="00932D08">
        <w:rPr>
          <w:rFonts w:ascii="Arial" w:hAnsi="Arial" w:cs="Arial"/>
          <w:sz w:val="20"/>
          <w:szCs w:val="20"/>
        </w:rPr>
        <w:t xml:space="preserve">Will you provide legal assistance </w:t>
      </w:r>
      <w:r w:rsidRPr="00932D08">
        <w:rPr>
          <w:rFonts w:ascii="Arial" w:hAnsi="Arial" w:cs="Arial"/>
          <w:sz w:val="20"/>
          <w:szCs w:val="20"/>
          <w:lang w:val="en-US"/>
        </w:rPr>
        <w:t xml:space="preserve">and compliance </w:t>
      </w:r>
      <w:r w:rsidRPr="00932D08">
        <w:rPr>
          <w:rFonts w:ascii="Arial" w:hAnsi="Arial" w:cs="Arial"/>
          <w:sz w:val="20"/>
          <w:szCs w:val="20"/>
        </w:rPr>
        <w:t>to assure the Plan</w:t>
      </w:r>
      <w:r w:rsidR="0012742D" w:rsidRPr="00932D08">
        <w:rPr>
          <w:rFonts w:ascii="Arial" w:hAnsi="Arial" w:cs="Arial"/>
          <w:sz w:val="20"/>
          <w:szCs w:val="20"/>
          <w:lang w:val="en-US"/>
        </w:rPr>
        <w:t>(</w:t>
      </w:r>
      <w:r w:rsidRPr="00932D08">
        <w:rPr>
          <w:rFonts w:ascii="Arial" w:hAnsi="Arial" w:cs="Arial"/>
          <w:sz w:val="20"/>
          <w:szCs w:val="20"/>
          <w:lang w:val="en-US"/>
        </w:rPr>
        <w:t>s</w:t>
      </w:r>
      <w:r w:rsidR="0012742D" w:rsidRPr="00932D08">
        <w:rPr>
          <w:rFonts w:ascii="Arial" w:hAnsi="Arial" w:cs="Arial"/>
          <w:sz w:val="20"/>
          <w:szCs w:val="20"/>
          <w:lang w:val="en-US"/>
        </w:rPr>
        <w:t>)</w:t>
      </w:r>
      <w:r w:rsidRPr="00932D08">
        <w:rPr>
          <w:rFonts w:ascii="Arial" w:hAnsi="Arial" w:cs="Arial"/>
          <w:sz w:val="20"/>
          <w:szCs w:val="20"/>
        </w:rPr>
        <w:t xml:space="preserve"> operate in compliance with current and future I</w:t>
      </w:r>
      <w:r w:rsidRPr="00932D08">
        <w:rPr>
          <w:rFonts w:ascii="Arial" w:hAnsi="Arial" w:cs="Arial"/>
          <w:sz w:val="20"/>
          <w:szCs w:val="20"/>
          <w:lang w:val="en-US"/>
        </w:rPr>
        <w:t xml:space="preserve">nternal </w:t>
      </w:r>
      <w:r w:rsidRPr="00932D08">
        <w:rPr>
          <w:rFonts w:ascii="Arial" w:hAnsi="Arial" w:cs="Arial"/>
          <w:sz w:val="20"/>
          <w:szCs w:val="20"/>
        </w:rPr>
        <w:t>R</w:t>
      </w:r>
      <w:r w:rsidRPr="00932D08">
        <w:rPr>
          <w:rFonts w:ascii="Arial" w:hAnsi="Arial" w:cs="Arial"/>
          <w:sz w:val="20"/>
          <w:szCs w:val="20"/>
          <w:lang w:val="en-US"/>
        </w:rPr>
        <w:t>evenue Code</w:t>
      </w:r>
      <w:r w:rsidRPr="00932D08">
        <w:rPr>
          <w:rFonts w:ascii="Arial" w:hAnsi="Arial" w:cs="Arial"/>
          <w:sz w:val="20"/>
          <w:szCs w:val="20"/>
        </w:rPr>
        <w:t xml:space="preserve"> provisions? (Yes/No)</w:t>
      </w:r>
      <w:r w:rsidR="00827614" w:rsidRPr="00932D08">
        <w:rPr>
          <w:rFonts w:ascii="Arial" w:hAnsi="Arial" w:cs="Arial"/>
          <w:sz w:val="20"/>
          <w:szCs w:val="20"/>
          <w:lang w:val="en-US"/>
        </w:rPr>
        <w:t xml:space="preserve">  </w:t>
      </w:r>
    </w:p>
    <w:p w14:paraId="5A77A39A" w14:textId="77777777" w:rsidR="00C858E3" w:rsidRPr="00932D08" w:rsidRDefault="00C858E3" w:rsidP="00C858E3">
      <w:pPr>
        <w:pStyle w:val="ListParagraph"/>
        <w:jc w:val="both"/>
        <w:rPr>
          <w:rFonts w:ascii="Arial" w:hAnsi="Arial" w:cs="Arial"/>
          <w:sz w:val="20"/>
          <w:szCs w:val="20"/>
        </w:rPr>
      </w:pPr>
    </w:p>
    <w:p w14:paraId="3ACC2948" w14:textId="77777777" w:rsidR="00C858E3" w:rsidRPr="00932D08" w:rsidRDefault="00C858E3" w:rsidP="009170CB">
      <w:pPr>
        <w:pStyle w:val="ListParagraph"/>
        <w:numPr>
          <w:ilvl w:val="0"/>
          <w:numId w:val="18"/>
        </w:numPr>
        <w:tabs>
          <w:tab w:val="clear" w:pos="720"/>
          <w:tab w:val="left" w:pos="-2880"/>
          <w:tab w:val="left" w:pos="-2790"/>
        </w:tabs>
        <w:spacing w:after="0" w:line="240" w:lineRule="auto"/>
        <w:jc w:val="both"/>
        <w:rPr>
          <w:rFonts w:ascii="Arial" w:hAnsi="Arial" w:cs="Arial"/>
          <w:sz w:val="20"/>
          <w:szCs w:val="20"/>
        </w:rPr>
      </w:pPr>
      <w:r w:rsidRPr="00932D08">
        <w:rPr>
          <w:rFonts w:ascii="Arial" w:hAnsi="Arial" w:cs="Arial"/>
          <w:sz w:val="20"/>
          <w:szCs w:val="20"/>
        </w:rPr>
        <w:t xml:space="preserve">How will you inform the Plan Sponsor of actual or contemplated changes in laws or regulations that would impact </w:t>
      </w:r>
      <w:r w:rsidRPr="00932D08">
        <w:rPr>
          <w:rFonts w:ascii="Arial" w:hAnsi="Arial" w:cs="Arial"/>
          <w:sz w:val="20"/>
          <w:szCs w:val="20"/>
          <w:lang w:val="en-US"/>
        </w:rPr>
        <w:t>the</w:t>
      </w:r>
      <w:r w:rsidRPr="00932D08">
        <w:rPr>
          <w:rFonts w:ascii="Arial" w:hAnsi="Arial" w:cs="Arial"/>
          <w:sz w:val="20"/>
          <w:szCs w:val="20"/>
        </w:rPr>
        <w:t xml:space="preserve"> </w:t>
      </w:r>
      <w:r w:rsidRPr="00932D08">
        <w:rPr>
          <w:rFonts w:ascii="Arial" w:hAnsi="Arial" w:cs="Arial"/>
          <w:sz w:val="20"/>
          <w:szCs w:val="20"/>
          <w:lang w:val="en-US"/>
        </w:rPr>
        <w:t>P</w:t>
      </w:r>
      <w:proofErr w:type="spellStart"/>
      <w:r w:rsidRPr="00932D08">
        <w:rPr>
          <w:rFonts w:ascii="Arial" w:hAnsi="Arial" w:cs="Arial"/>
          <w:sz w:val="20"/>
          <w:szCs w:val="20"/>
        </w:rPr>
        <w:t>lan</w:t>
      </w:r>
      <w:proofErr w:type="spellEnd"/>
      <w:r w:rsidRPr="00932D08">
        <w:rPr>
          <w:rFonts w:ascii="Arial" w:hAnsi="Arial" w:cs="Arial"/>
          <w:sz w:val="20"/>
          <w:szCs w:val="20"/>
          <w:lang w:val="en-US"/>
        </w:rPr>
        <w:t>(s)</w:t>
      </w:r>
      <w:r w:rsidRPr="00932D08">
        <w:rPr>
          <w:rFonts w:ascii="Arial" w:hAnsi="Arial" w:cs="Arial"/>
          <w:sz w:val="20"/>
          <w:szCs w:val="20"/>
        </w:rPr>
        <w:t>?</w:t>
      </w:r>
    </w:p>
    <w:p w14:paraId="45587CEF" w14:textId="77777777" w:rsidR="00C858E3" w:rsidRPr="00932D08" w:rsidRDefault="00C858E3" w:rsidP="00C858E3">
      <w:pPr>
        <w:ind w:left="540" w:hanging="540"/>
        <w:contextualSpacing/>
        <w:jc w:val="both"/>
        <w:rPr>
          <w:rFonts w:ascii="Arial" w:eastAsia="Calibri" w:hAnsi="Arial" w:cs="Arial"/>
          <w:sz w:val="20"/>
          <w:lang w:val="x-none" w:eastAsia="x-none"/>
        </w:rPr>
      </w:pPr>
    </w:p>
    <w:p w14:paraId="7C74C7B0" w14:textId="77777777" w:rsidR="00C858E3" w:rsidRPr="00932D08" w:rsidRDefault="00C858E3" w:rsidP="00C858E3">
      <w:pPr>
        <w:pStyle w:val="ListParagraph"/>
        <w:shd w:val="clear" w:color="auto" w:fill="FFFFFF"/>
        <w:spacing w:after="0" w:line="240" w:lineRule="auto"/>
        <w:ind w:left="540" w:hanging="540"/>
        <w:jc w:val="both"/>
        <w:rPr>
          <w:rFonts w:ascii="Arial" w:hAnsi="Arial" w:cs="Arial"/>
          <w:sz w:val="20"/>
          <w:szCs w:val="20"/>
        </w:rPr>
      </w:pPr>
    </w:p>
    <w:p w14:paraId="70CEDC58" w14:textId="09F9114F" w:rsidR="00862E98" w:rsidRPr="00932D08" w:rsidRDefault="00C858E3" w:rsidP="00862E98">
      <w:pPr>
        <w:pStyle w:val="ListParagraph"/>
        <w:numPr>
          <w:ilvl w:val="0"/>
          <w:numId w:val="18"/>
        </w:numPr>
        <w:tabs>
          <w:tab w:val="clear" w:pos="720"/>
        </w:tabs>
        <w:spacing w:after="0" w:line="240" w:lineRule="auto"/>
        <w:jc w:val="both"/>
        <w:rPr>
          <w:rFonts w:ascii="Garamond" w:hAnsi="Garamond"/>
          <w:b/>
          <w:color w:val="0070C0"/>
          <w:sz w:val="28"/>
        </w:rPr>
      </w:pPr>
      <w:r w:rsidRPr="00932D08">
        <w:rPr>
          <w:rFonts w:ascii="Arial" w:hAnsi="Arial" w:cs="Arial"/>
          <w:sz w:val="20"/>
          <w:szCs w:val="20"/>
        </w:rPr>
        <w:lastRenderedPageBreak/>
        <w:t xml:space="preserve">Does your Firm provide a plan sponsor newsletter? (Yes/No) If yes, provide a copy of the </w:t>
      </w:r>
      <w:r w:rsidRPr="00932D08">
        <w:rPr>
          <w:rFonts w:ascii="Arial" w:hAnsi="Arial" w:cs="Arial"/>
          <w:sz w:val="20"/>
          <w:szCs w:val="20"/>
          <w:lang w:val="en-US"/>
        </w:rPr>
        <w:t xml:space="preserve">two </w:t>
      </w:r>
      <w:r w:rsidRPr="00932D08">
        <w:rPr>
          <w:rFonts w:ascii="Arial" w:hAnsi="Arial" w:cs="Arial"/>
          <w:sz w:val="20"/>
          <w:szCs w:val="20"/>
        </w:rPr>
        <w:t>most recent edition</w:t>
      </w:r>
      <w:r w:rsidRPr="00932D08">
        <w:rPr>
          <w:rFonts w:ascii="Arial" w:hAnsi="Arial" w:cs="Arial"/>
          <w:sz w:val="20"/>
          <w:szCs w:val="20"/>
          <w:lang w:val="en-US"/>
        </w:rPr>
        <w:t>s</w:t>
      </w:r>
      <w:r w:rsidRPr="00932D08">
        <w:rPr>
          <w:rFonts w:ascii="Arial" w:hAnsi="Arial" w:cs="Arial"/>
          <w:sz w:val="20"/>
          <w:szCs w:val="20"/>
        </w:rPr>
        <w:t xml:space="preserve"> of this newsletter. Include th</w:t>
      </w:r>
      <w:r w:rsidRPr="00932D08">
        <w:rPr>
          <w:rFonts w:ascii="Arial" w:hAnsi="Arial" w:cs="Arial"/>
          <w:sz w:val="20"/>
          <w:szCs w:val="20"/>
          <w:lang w:val="en-US"/>
        </w:rPr>
        <w:t>ese</w:t>
      </w:r>
      <w:r w:rsidRPr="00932D08">
        <w:rPr>
          <w:rFonts w:ascii="Arial" w:hAnsi="Arial" w:cs="Arial"/>
          <w:sz w:val="20"/>
          <w:szCs w:val="20"/>
        </w:rPr>
        <w:t xml:space="preserve"> in the </w:t>
      </w:r>
      <w:r w:rsidRPr="00932D08">
        <w:rPr>
          <w:rFonts w:ascii="Arial" w:hAnsi="Arial" w:cs="Arial"/>
          <w:sz w:val="20"/>
          <w:szCs w:val="20"/>
          <w:lang w:val="en-US"/>
        </w:rPr>
        <w:t>E</w:t>
      </w:r>
      <w:proofErr w:type="spellStart"/>
      <w:r w:rsidRPr="00932D08">
        <w:rPr>
          <w:rFonts w:ascii="Arial" w:hAnsi="Arial" w:cs="Arial"/>
          <w:sz w:val="20"/>
          <w:szCs w:val="20"/>
        </w:rPr>
        <w:t>xhibit</w:t>
      </w:r>
      <w:proofErr w:type="spellEnd"/>
      <w:r w:rsidRPr="00932D08">
        <w:rPr>
          <w:rFonts w:ascii="Arial" w:hAnsi="Arial" w:cs="Arial"/>
          <w:sz w:val="20"/>
          <w:szCs w:val="20"/>
        </w:rPr>
        <w:t xml:space="preserve"> </w:t>
      </w:r>
      <w:r w:rsidRPr="00932D08">
        <w:rPr>
          <w:rFonts w:ascii="Arial" w:hAnsi="Arial" w:cs="Arial"/>
          <w:sz w:val="20"/>
          <w:szCs w:val="20"/>
          <w:lang w:val="en-US"/>
        </w:rPr>
        <w:t>Folder</w:t>
      </w:r>
      <w:r w:rsidRPr="00932D08">
        <w:rPr>
          <w:rFonts w:ascii="Arial" w:hAnsi="Arial" w:cs="Arial"/>
          <w:sz w:val="20"/>
          <w:szCs w:val="20"/>
        </w:rPr>
        <w:t xml:space="preserve"> and label it </w:t>
      </w:r>
      <w:r w:rsidRPr="00932D08">
        <w:rPr>
          <w:rFonts w:ascii="Arial" w:hAnsi="Arial" w:cs="Arial"/>
          <w:sz w:val="20"/>
          <w:szCs w:val="20"/>
          <w:u w:val="single"/>
        </w:rPr>
        <w:t xml:space="preserve">Exhibit </w:t>
      </w:r>
      <w:r w:rsidRPr="00932D08">
        <w:rPr>
          <w:rFonts w:ascii="Arial" w:hAnsi="Arial" w:cs="Arial"/>
          <w:sz w:val="20"/>
          <w:szCs w:val="20"/>
          <w:u w:val="single"/>
          <w:lang w:val="en-US"/>
        </w:rPr>
        <w:t>1</w:t>
      </w:r>
      <w:r w:rsidR="008A299A" w:rsidRPr="00932D08">
        <w:rPr>
          <w:rFonts w:ascii="Arial" w:hAnsi="Arial" w:cs="Arial"/>
          <w:sz w:val="20"/>
          <w:szCs w:val="20"/>
          <w:u w:val="single"/>
          <w:lang w:val="en-US"/>
        </w:rPr>
        <w:t>4</w:t>
      </w:r>
      <w:r w:rsidRPr="00932D08">
        <w:rPr>
          <w:rFonts w:ascii="Arial" w:hAnsi="Arial" w:cs="Arial"/>
          <w:sz w:val="20"/>
          <w:szCs w:val="20"/>
        </w:rPr>
        <w:t>.</w:t>
      </w:r>
    </w:p>
    <w:p w14:paraId="4AE7FEE0" w14:textId="77777777" w:rsidR="00862E98" w:rsidRPr="00862E98" w:rsidRDefault="00862E98" w:rsidP="00862E98">
      <w:pPr>
        <w:pStyle w:val="ListParagraph"/>
        <w:rPr>
          <w:rFonts w:ascii="Garamond" w:hAnsi="Garamond"/>
          <w:b/>
          <w:color w:val="0070C0"/>
          <w:sz w:val="28"/>
          <w:szCs w:val="28"/>
        </w:rPr>
      </w:pPr>
    </w:p>
    <w:p w14:paraId="4FA19222" w14:textId="3EE18D5E" w:rsidR="00C858E3" w:rsidRPr="00557903" w:rsidRDefault="00C858E3" w:rsidP="00557903">
      <w:pPr>
        <w:pStyle w:val="ListParagraph"/>
        <w:numPr>
          <w:ilvl w:val="0"/>
          <w:numId w:val="8"/>
        </w:numPr>
        <w:spacing w:after="0" w:line="240" w:lineRule="auto"/>
        <w:jc w:val="both"/>
        <w:rPr>
          <w:rFonts w:ascii="Arial" w:hAnsi="Arial" w:cs="Arial"/>
          <w:b/>
          <w:color w:val="0070C0"/>
          <w:sz w:val="24"/>
          <w:szCs w:val="24"/>
        </w:rPr>
      </w:pPr>
      <w:r w:rsidRPr="00557903">
        <w:rPr>
          <w:rFonts w:ascii="Arial" w:hAnsi="Arial" w:cs="Arial"/>
          <w:b/>
          <w:color w:val="0070C0"/>
          <w:sz w:val="24"/>
          <w:szCs w:val="24"/>
        </w:rPr>
        <w:t>Investment</w:t>
      </w:r>
      <w:r w:rsidR="00557903">
        <w:rPr>
          <w:rFonts w:ascii="Arial" w:hAnsi="Arial" w:cs="Arial"/>
          <w:b/>
          <w:color w:val="0070C0"/>
          <w:sz w:val="24"/>
          <w:szCs w:val="24"/>
          <w:lang w:val="en-US"/>
        </w:rPr>
        <w:t>s and Investment</w:t>
      </w:r>
      <w:r w:rsidRPr="00557903">
        <w:rPr>
          <w:rFonts w:ascii="Arial" w:hAnsi="Arial" w:cs="Arial"/>
          <w:b/>
          <w:color w:val="0070C0"/>
          <w:sz w:val="24"/>
          <w:szCs w:val="24"/>
        </w:rPr>
        <w:t xml:space="preserve"> Flexibility</w:t>
      </w:r>
    </w:p>
    <w:p w14:paraId="046FFCA5" w14:textId="77777777" w:rsidR="00C858E3" w:rsidRPr="00557903" w:rsidRDefault="00C858E3" w:rsidP="00C858E3">
      <w:pPr>
        <w:pStyle w:val="BodyText"/>
        <w:rPr>
          <w:rFonts w:ascii="Arial" w:hAnsi="Arial" w:cs="Arial"/>
          <w:sz w:val="20"/>
        </w:rPr>
      </w:pPr>
    </w:p>
    <w:p w14:paraId="573BF4B2" w14:textId="1570809F" w:rsidR="00C858E3" w:rsidRPr="00557903" w:rsidRDefault="00C858E3" w:rsidP="00694605">
      <w:pPr>
        <w:numPr>
          <w:ilvl w:val="0"/>
          <w:numId w:val="11"/>
        </w:numPr>
        <w:jc w:val="both"/>
        <w:rPr>
          <w:rFonts w:ascii="Arial" w:hAnsi="Arial" w:cs="Arial"/>
          <w:sz w:val="20"/>
        </w:rPr>
      </w:pPr>
      <w:r w:rsidRPr="00557903">
        <w:rPr>
          <w:rFonts w:ascii="Arial" w:hAnsi="Arial" w:cs="Arial"/>
          <w:sz w:val="20"/>
        </w:rPr>
        <w:t>Will you require the use of a p</w:t>
      </w:r>
      <w:r w:rsidR="00100D60" w:rsidRPr="00557903">
        <w:rPr>
          <w:rFonts w:ascii="Arial" w:hAnsi="Arial" w:cs="Arial"/>
          <w:sz w:val="20"/>
        </w:rPr>
        <w:t xml:space="preserve">roprietary </w:t>
      </w:r>
      <w:r w:rsidR="00557903">
        <w:rPr>
          <w:rFonts w:ascii="Arial" w:hAnsi="Arial" w:cs="Arial"/>
          <w:sz w:val="20"/>
        </w:rPr>
        <w:t xml:space="preserve">investment </w:t>
      </w:r>
      <w:r w:rsidRPr="00557903">
        <w:rPr>
          <w:rFonts w:ascii="Arial" w:hAnsi="Arial" w:cs="Arial"/>
          <w:sz w:val="20"/>
        </w:rPr>
        <w:t xml:space="preserve">option to secure </w:t>
      </w:r>
      <w:r w:rsidR="005A6E25" w:rsidRPr="00557903">
        <w:rPr>
          <w:rFonts w:ascii="Arial" w:hAnsi="Arial" w:cs="Arial"/>
          <w:sz w:val="20"/>
        </w:rPr>
        <w:t>any</w:t>
      </w:r>
      <w:r w:rsidRPr="00557903">
        <w:rPr>
          <w:rFonts w:ascii="Arial" w:hAnsi="Arial" w:cs="Arial"/>
          <w:sz w:val="20"/>
        </w:rPr>
        <w:t xml:space="preserve"> </w:t>
      </w:r>
      <w:r w:rsidR="0012742D" w:rsidRPr="00557903">
        <w:rPr>
          <w:rFonts w:ascii="Arial" w:hAnsi="Arial" w:cs="Arial"/>
          <w:sz w:val="20"/>
        </w:rPr>
        <w:t xml:space="preserve">enhanced </w:t>
      </w:r>
      <w:r w:rsidRPr="00557903">
        <w:rPr>
          <w:rFonts w:ascii="Arial" w:hAnsi="Arial" w:cs="Arial"/>
          <w:sz w:val="20"/>
        </w:rPr>
        <w:t xml:space="preserve">pricing offered under this bid?  </w:t>
      </w:r>
      <w:r w:rsidR="00923CED" w:rsidRPr="00557903">
        <w:rPr>
          <w:rFonts w:ascii="Arial" w:hAnsi="Arial" w:cs="Arial"/>
          <w:sz w:val="20"/>
        </w:rPr>
        <w:t>(</w:t>
      </w:r>
      <w:r w:rsidRPr="00557903">
        <w:rPr>
          <w:rFonts w:ascii="Arial" w:hAnsi="Arial" w:cs="Arial"/>
          <w:sz w:val="20"/>
        </w:rPr>
        <w:t>Yes/No</w:t>
      </w:r>
      <w:r w:rsidR="00923CED" w:rsidRPr="00557903">
        <w:rPr>
          <w:rFonts w:ascii="Arial" w:hAnsi="Arial" w:cs="Arial"/>
          <w:sz w:val="20"/>
        </w:rPr>
        <w:t>)</w:t>
      </w:r>
      <w:r w:rsidRPr="00557903">
        <w:rPr>
          <w:rFonts w:ascii="Arial" w:hAnsi="Arial" w:cs="Arial"/>
          <w:sz w:val="20"/>
        </w:rPr>
        <w:t>.  If yes, please name the product(s).</w:t>
      </w:r>
    </w:p>
    <w:p w14:paraId="322737B1" w14:textId="77777777" w:rsidR="00C858E3" w:rsidRPr="00557903" w:rsidRDefault="00C858E3" w:rsidP="00C858E3">
      <w:pPr>
        <w:jc w:val="both"/>
        <w:rPr>
          <w:rFonts w:ascii="Arial" w:hAnsi="Arial" w:cs="Arial"/>
          <w:sz w:val="20"/>
        </w:rPr>
      </w:pPr>
    </w:p>
    <w:tbl>
      <w:tblPr>
        <w:tblW w:w="4785" w:type="dxa"/>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785"/>
      </w:tblGrid>
      <w:tr w:rsidR="00C858E3" w:rsidRPr="00557903" w14:paraId="2C9DF5EB" w14:textId="77777777" w:rsidTr="009170CB">
        <w:trPr>
          <w:trHeight w:val="288"/>
          <w:tblHeader/>
        </w:trPr>
        <w:tc>
          <w:tcPr>
            <w:tcW w:w="4785" w:type="dxa"/>
            <w:shd w:val="clear" w:color="auto" w:fill="0070C0"/>
            <w:vAlign w:val="bottom"/>
          </w:tcPr>
          <w:p w14:paraId="259051C7" w14:textId="77777777" w:rsidR="00C858E3" w:rsidRPr="00557903" w:rsidRDefault="00C858E3" w:rsidP="009170CB">
            <w:pPr>
              <w:jc w:val="center"/>
              <w:rPr>
                <w:rFonts w:ascii="Arial" w:hAnsi="Arial" w:cs="Arial"/>
                <w:b/>
                <w:bCs/>
                <w:color w:val="FFFFFF"/>
                <w:sz w:val="20"/>
              </w:rPr>
            </w:pPr>
            <w:r w:rsidRPr="00557903">
              <w:rPr>
                <w:rFonts w:ascii="Arial" w:hAnsi="Arial" w:cs="Arial"/>
                <w:b/>
                <w:bCs/>
                <w:color w:val="FFFFFF"/>
                <w:sz w:val="20"/>
              </w:rPr>
              <w:t>Required Proprietary Product Name</w:t>
            </w:r>
          </w:p>
        </w:tc>
      </w:tr>
      <w:tr w:rsidR="00C858E3" w:rsidRPr="00557903" w14:paraId="0B9BF9F6" w14:textId="77777777" w:rsidTr="00B37609">
        <w:trPr>
          <w:trHeight w:hRule="exact" w:val="288"/>
        </w:trPr>
        <w:tc>
          <w:tcPr>
            <w:tcW w:w="4785" w:type="dxa"/>
            <w:shd w:val="clear" w:color="auto" w:fill="BDD6EE" w:themeFill="accent1" w:themeFillTint="66"/>
            <w:vAlign w:val="center"/>
          </w:tcPr>
          <w:p w14:paraId="42EFFBCF" w14:textId="77777777" w:rsidR="00C858E3" w:rsidRPr="00557903" w:rsidRDefault="00C858E3" w:rsidP="009170CB">
            <w:pPr>
              <w:spacing w:after="200"/>
              <w:rPr>
                <w:rFonts w:ascii="Arial" w:hAnsi="Arial" w:cs="Arial"/>
                <w:bCs/>
                <w:color w:val="000000"/>
                <w:sz w:val="20"/>
              </w:rPr>
            </w:pPr>
          </w:p>
        </w:tc>
      </w:tr>
      <w:tr w:rsidR="00C858E3" w:rsidRPr="00557903" w14:paraId="63781A07" w14:textId="77777777" w:rsidTr="009170CB">
        <w:trPr>
          <w:trHeight w:hRule="exact" w:val="288"/>
        </w:trPr>
        <w:tc>
          <w:tcPr>
            <w:tcW w:w="4785" w:type="dxa"/>
            <w:shd w:val="clear" w:color="auto" w:fill="FFFFFF"/>
            <w:vAlign w:val="center"/>
          </w:tcPr>
          <w:p w14:paraId="79D109F6" w14:textId="77777777" w:rsidR="00C858E3" w:rsidRPr="00557903" w:rsidRDefault="00C858E3" w:rsidP="009170CB">
            <w:pPr>
              <w:spacing w:after="200"/>
              <w:rPr>
                <w:rFonts w:ascii="Arial" w:hAnsi="Arial" w:cs="Arial"/>
                <w:bCs/>
                <w:color w:val="000000"/>
                <w:sz w:val="20"/>
              </w:rPr>
            </w:pPr>
          </w:p>
        </w:tc>
      </w:tr>
      <w:tr w:rsidR="00C858E3" w:rsidRPr="00557903" w14:paraId="2A4333D8" w14:textId="77777777" w:rsidTr="00B37609">
        <w:trPr>
          <w:trHeight w:hRule="exact" w:val="288"/>
        </w:trPr>
        <w:tc>
          <w:tcPr>
            <w:tcW w:w="4785" w:type="dxa"/>
            <w:shd w:val="clear" w:color="auto" w:fill="BDD6EE" w:themeFill="accent1" w:themeFillTint="66"/>
            <w:vAlign w:val="center"/>
            <w:hideMark/>
          </w:tcPr>
          <w:p w14:paraId="118B5B88" w14:textId="77777777" w:rsidR="00C858E3" w:rsidRPr="00557903" w:rsidRDefault="00C858E3" w:rsidP="009170CB">
            <w:pPr>
              <w:spacing w:after="200"/>
              <w:rPr>
                <w:rFonts w:ascii="Arial" w:hAnsi="Arial" w:cs="Arial"/>
                <w:bCs/>
                <w:color w:val="000000"/>
                <w:sz w:val="20"/>
              </w:rPr>
            </w:pPr>
          </w:p>
        </w:tc>
      </w:tr>
    </w:tbl>
    <w:p w14:paraId="6F28AB39" w14:textId="77777777" w:rsidR="00C858E3" w:rsidRPr="00557903" w:rsidRDefault="00C858E3" w:rsidP="00C858E3">
      <w:pPr>
        <w:jc w:val="both"/>
        <w:rPr>
          <w:rFonts w:ascii="Arial" w:hAnsi="Arial" w:cs="Arial"/>
          <w:sz w:val="20"/>
        </w:rPr>
      </w:pPr>
    </w:p>
    <w:p w14:paraId="063DAE09" w14:textId="77777777" w:rsidR="00C858E3" w:rsidRPr="00557903" w:rsidRDefault="00C858E3" w:rsidP="00C858E3">
      <w:pPr>
        <w:numPr>
          <w:ilvl w:val="0"/>
          <w:numId w:val="11"/>
        </w:numPr>
        <w:tabs>
          <w:tab w:val="clear" w:pos="720"/>
        </w:tabs>
        <w:ind w:left="540" w:hanging="540"/>
        <w:jc w:val="both"/>
        <w:rPr>
          <w:rFonts w:ascii="Arial" w:hAnsi="Arial" w:cs="Arial"/>
          <w:sz w:val="20"/>
        </w:rPr>
      </w:pPr>
      <w:r w:rsidRPr="00557903">
        <w:rPr>
          <w:rFonts w:ascii="Arial" w:hAnsi="Arial" w:cs="Arial"/>
          <w:sz w:val="20"/>
        </w:rPr>
        <w:t>Provide th</w:t>
      </w:r>
      <w:r w:rsidR="0012742D" w:rsidRPr="00557903">
        <w:rPr>
          <w:rFonts w:ascii="Arial" w:hAnsi="Arial" w:cs="Arial"/>
          <w:sz w:val="20"/>
        </w:rPr>
        <w:t>e crediting rate formula for the</w:t>
      </w:r>
      <w:r w:rsidRPr="00557903">
        <w:rPr>
          <w:rFonts w:ascii="Arial" w:hAnsi="Arial" w:cs="Arial"/>
          <w:sz w:val="20"/>
        </w:rPr>
        <w:t xml:space="preserve"> </w:t>
      </w:r>
      <w:r w:rsidR="00100D60" w:rsidRPr="00557903">
        <w:rPr>
          <w:rFonts w:ascii="Arial" w:hAnsi="Arial" w:cs="Arial"/>
          <w:sz w:val="20"/>
        </w:rPr>
        <w:t>proposed</w:t>
      </w:r>
      <w:r w:rsidRPr="00557903">
        <w:rPr>
          <w:rFonts w:ascii="Arial" w:hAnsi="Arial" w:cs="Arial"/>
          <w:sz w:val="20"/>
        </w:rPr>
        <w:t xml:space="preserve"> capital preservation investment option</w:t>
      </w:r>
      <w:r w:rsidR="000763CC" w:rsidRPr="00557903">
        <w:rPr>
          <w:rFonts w:ascii="Arial" w:hAnsi="Arial" w:cs="Arial"/>
          <w:sz w:val="20"/>
        </w:rPr>
        <w:t>(s)</w:t>
      </w:r>
      <w:r w:rsidRPr="00557903">
        <w:rPr>
          <w:rFonts w:ascii="Arial" w:hAnsi="Arial" w:cs="Arial"/>
          <w:sz w:val="20"/>
        </w:rPr>
        <w:t xml:space="preserve"> (stable value, General or Fixed Account, etc.). Illustrate the current rate using this formula.</w:t>
      </w:r>
    </w:p>
    <w:p w14:paraId="074A3A5B" w14:textId="77777777" w:rsidR="00C858E3" w:rsidRPr="00557903" w:rsidRDefault="00C858E3" w:rsidP="00C858E3">
      <w:pPr>
        <w:ind w:left="540" w:hanging="540"/>
        <w:jc w:val="both"/>
        <w:rPr>
          <w:rFonts w:ascii="Arial" w:hAnsi="Arial" w:cs="Arial"/>
          <w:b/>
          <w:sz w:val="20"/>
        </w:rPr>
      </w:pPr>
    </w:p>
    <w:p w14:paraId="2B1CA416" w14:textId="77777777" w:rsidR="00C858E3" w:rsidRPr="00557903" w:rsidRDefault="00C858E3" w:rsidP="00C858E3">
      <w:pPr>
        <w:ind w:left="540" w:hanging="540"/>
        <w:jc w:val="both"/>
        <w:rPr>
          <w:rFonts w:ascii="Arial" w:hAnsi="Arial" w:cs="Arial"/>
          <w:sz w:val="20"/>
        </w:rPr>
      </w:pPr>
    </w:p>
    <w:p w14:paraId="04CFAAA0" w14:textId="77777777" w:rsidR="00812859" w:rsidRPr="00557903" w:rsidRDefault="00812859" w:rsidP="00812859">
      <w:pPr>
        <w:numPr>
          <w:ilvl w:val="0"/>
          <w:numId w:val="11"/>
        </w:numPr>
        <w:tabs>
          <w:tab w:val="clear" w:pos="720"/>
        </w:tabs>
        <w:ind w:left="540" w:hanging="540"/>
        <w:jc w:val="both"/>
        <w:rPr>
          <w:rFonts w:ascii="Arial" w:hAnsi="Arial" w:cs="Arial"/>
          <w:sz w:val="20"/>
        </w:rPr>
      </w:pPr>
      <w:r w:rsidRPr="00557903">
        <w:rPr>
          <w:rFonts w:ascii="Arial" w:hAnsi="Arial" w:cs="Arial"/>
          <w:sz w:val="20"/>
        </w:rPr>
        <w:t>Provide the market-to-book value ratio (or formulaic equivalent adjustment factor) for the proposed capital preservation investment option(s) and the crediting rate (net of fees) for each of the following years:</w:t>
      </w:r>
    </w:p>
    <w:p w14:paraId="2DD16C4E" w14:textId="77777777" w:rsidR="00812859" w:rsidRPr="00557903" w:rsidRDefault="00812859" w:rsidP="00812859">
      <w:pPr>
        <w:rPr>
          <w:rFonts w:ascii="Arial" w:hAnsi="Arial" w:cs="Arial"/>
          <w:sz w:val="20"/>
        </w:rPr>
      </w:pPr>
    </w:p>
    <w:tbl>
      <w:tblPr>
        <w:tblW w:w="8979" w:type="dxa"/>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69"/>
        <w:gridCol w:w="3510"/>
        <w:gridCol w:w="3600"/>
      </w:tblGrid>
      <w:tr w:rsidR="00812859" w:rsidRPr="00557903" w14:paraId="194DDEC5" w14:textId="77777777" w:rsidTr="00C92338">
        <w:trPr>
          <w:trHeight w:val="391"/>
          <w:tblHeader/>
        </w:trPr>
        <w:tc>
          <w:tcPr>
            <w:tcW w:w="1869" w:type="dxa"/>
            <w:shd w:val="clear" w:color="auto" w:fill="0070C0"/>
            <w:vAlign w:val="bottom"/>
          </w:tcPr>
          <w:p w14:paraId="5634BE4E" w14:textId="77777777" w:rsidR="00812859" w:rsidRPr="00557903" w:rsidRDefault="00812859" w:rsidP="00231AC1">
            <w:pPr>
              <w:jc w:val="center"/>
              <w:rPr>
                <w:rFonts w:ascii="Arial" w:hAnsi="Arial" w:cs="Arial"/>
                <w:b/>
                <w:bCs/>
                <w:color w:val="FFFFFF"/>
                <w:sz w:val="20"/>
              </w:rPr>
            </w:pPr>
          </w:p>
          <w:p w14:paraId="4075AB99" w14:textId="77777777" w:rsidR="00812859" w:rsidRPr="00557903" w:rsidRDefault="00812859" w:rsidP="00231AC1">
            <w:pPr>
              <w:pStyle w:val="Heading3"/>
              <w:tabs>
                <w:tab w:val="left" w:pos="720"/>
              </w:tabs>
              <w:jc w:val="center"/>
              <w:rPr>
                <w:rFonts w:cs="Arial"/>
                <w:color w:val="FFFFFF"/>
                <w:sz w:val="20"/>
                <w:lang w:val="en-US" w:eastAsia="en-US"/>
              </w:rPr>
            </w:pPr>
          </w:p>
        </w:tc>
        <w:tc>
          <w:tcPr>
            <w:tcW w:w="3510" w:type="dxa"/>
            <w:shd w:val="clear" w:color="auto" w:fill="0070C0"/>
            <w:vAlign w:val="bottom"/>
            <w:hideMark/>
          </w:tcPr>
          <w:p w14:paraId="7D44F0AF" w14:textId="77777777" w:rsidR="00812859" w:rsidRPr="00557903" w:rsidRDefault="00812859" w:rsidP="00231AC1">
            <w:pPr>
              <w:jc w:val="center"/>
              <w:rPr>
                <w:rFonts w:ascii="Arial" w:hAnsi="Arial" w:cs="Arial"/>
                <w:b/>
                <w:bCs/>
                <w:color w:val="FFFFFF"/>
                <w:sz w:val="20"/>
              </w:rPr>
            </w:pPr>
            <w:r w:rsidRPr="00557903">
              <w:rPr>
                <w:rFonts w:ascii="Arial" w:hAnsi="Arial" w:cs="Arial"/>
                <w:b/>
                <w:bCs/>
                <w:color w:val="FFFFFF"/>
                <w:sz w:val="20"/>
              </w:rPr>
              <w:t>Market Value to Book Value Ratio</w:t>
            </w:r>
          </w:p>
        </w:tc>
        <w:tc>
          <w:tcPr>
            <w:tcW w:w="3600" w:type="dxa"/>
            <w:shd w:val="clear" w:color="auto" w:fill="0070C0"/>
            <w:vAlign w:val="bottom"/>
            <w:hideMark/>
          </w:tcPr>
          <w:p w14:paraId="58D25D30" w14:textId="77777777" w:rsidR="00812859" w:rsidRPr="00557903" w:rsidRDefault="00812859" w:rsidP="00231AC1">
            <w:pPr>
              <w:jc w:val="center"/>
              <w:rPr>
                <w:rFonts w:ascii="Arial" w:hAnsi="Arial" w:cs="Arial"/>
                <w:b/>
                <w:bCs/>
                <w:color w:val="FFFFFF"/>
                <w:sz w:val="20"/>
              </w:rPr>
            </w:pPr>
            <w:r w:rsidRPr="00557903">
              <w:rPr>
                <w:rFonts w:ascii="Arial" w:hAnsi="Arial" w:cs="Arial"/>
                <w:b/>
                <w:color w:val="FFFFFF"/>
                <w:sz w:val="20"/>
              </w:rPr>
              <w:t>Net Annualized Credit Rate</w:t>
            </w:r>
          </w:p>
        </w:tc>
      </w:tr>
      <w:tr w:rsidR="00812859" w:rsidRPr="00557903" w14:paraId="0D9CF553" w14:textId="77777777" w:rsidTr="00C92338">
        <w:trPr>
          <w:trHeight w:hRule="exact" w:val="288"/>
        </w:trPr>
        <w:tc>
          <w:tcPr>
            <w:tcW w:w="1869" w:type="dxa"/>
            <w:shd w:val="clear" w:color="auto" w:fill="BDD6EE" w:themeFill="accent1" w:themeFillTint="66"/>
            <w:vAlign w:val="center"/>
            <w:hideMark/>
          </w:tcPr>
          <w:p w14:paraId="5B67E75C" w14:textId="3C3FD95D" w:rsidR="00812859" w:rsidRPr="00557903" w:rsidRDefault="00557903" w:rsidP="00231AC1">
            <w:pPr>
              <w:spacing w:after="200"/>
              <w:jc w:val="center"/>
              <w:rPr>
                <w:rFonts w:ascii="Arial" w:hAnsi="Arial" w:cs="Arial"/>
                <w:color w:val="000000"/>
                <w:sz w:val="20"/>
              </w:rPr>
            </w:pPr>
            <w:r w:rsidRPr="00C92338">
              <w:rPr>
                <w:rFonts w:ascii="Arial" w:hAnsi="Arial" w:cs="Arial"/>
                <w:color w:val="000000" w:themeColor="text1"/>
                <w:sz w:val="20"/>
              </w:rPr>
              <w:t>3</w:t>
            </w:r>
            <w:r w:rsidRPr="00C92338">
              <w:rPr>
                <w:rFonts w:ascii="Arial" w:hAnsi="Arial" w:cs="Arial"/>
                <w:color w:val="000000" w:themeColor="text1"/>
                <w:sz w:val="20"/>
                <w:vertAlign w:val="superscript"/>
              </w:rPr>
              <w:t>rd</w:t>
            </w:r>
            <w:r w:rsidRPr="00C92338">
              <w:rPr>
                <w:rFonts w:ascii="Arial" w:hAnsi="Arial" w:cs="Arial"/>
                <w:color w:val="000000" w:themeColor="text1"/>
                <w:sz w:val="20"/>
              </w:rPr>
              <w:t xml:space="preserve"> Quarter 2020</w:t>
            </w:r>
          </w:p>
        </w:tc>
        <w:tc>
          <w:tcPr>
            <w:tcW w:w="3510" w:type="dxa"/>
            <w:shd w:val="clear" w:color="auto" w:fill="BDD6EE" w:themeFill="accent1" w:themeFillTint="66"/>
            <w:vAlign w:val="center"/>
          </w:tcPr>
          <w:p w14:paraId="3C238C50" w14:textId="77777777" w:rsidR="00812859" w:rsidRPr="00557903" w:rsidRDefault="00812859" w:rsidP="00231AC1">
            <w:pPr>
              <w:spacing w:after="200"/>
              <w:jc w:val="center"/>
              <w:rPr>
                <w:rFonts w:ascii="Arial" w:hAnsi="Arial" w:cs="Arial"/>
                <w:bCs/>
                <w:color w:val="000000"/>
                <w:sz w:val="20"/>
              </w:rPr>
            </w:pPr>
          </w:p>
        </w:tc>
        <w:tc>
          <w:tcPr>
            <w:tcW w:w="3600" w:type="dxa"/>
            <w:shd w:val="clear" w:color="auto" w:fill="BDD6EE" w:themeFill="accent1" w:themeFillTint="66"/>
            <w:vAlign w:val="center"/>
          </w:tcPr>
          <w:p w14:paraId="3ACAB560" w14:textId="77777777" w:rsidR="00812859" w:rsidRPr="00557903" w:rsidRDefault="00812859" w:rsidP="00231AC1">
            <w:pPr>
              <w:spacing w:after="200"/>
              <w:jc w:val="center"/>
              <w:rPr>
                <w:rFonts w:ascii="Arial" w:hAnsi="Arial" w:cs="Arial"/>
                <w:bCs/>
                <w:color w:val="000000"/>
                <w:sz w:val="20"/>
              </w:rPr>
            </w:pPr>
          </w:p>
        </w:tc>
      </w:tr>
      <w:tr w:rsidR="00812859" w:rsidRPr="00557903" w14:paraId="3B95D8C6" w14:textId="77777777" w:rsidTr="00C92338">
        <w:trPr>
          <w:trHeight w:hRule="exact" w:val="288"/>
        </w:trPr>
        <w:tc>
          <w:tcPr>
            <w:tcW w:w="1869" w:type="dxa"/>
            <w:shd w:val="clear" w:color="auto" w:fill="auto"/>
            <w:vAlign w:val="center"/>
            <w:hideMark/>
          </w:tcPr>
          <w:p w14:paraId="597C35A3" w14:textId="77777777" w:rsidR="00812859" w:rsidRPr="00557903" w:rsidRDefault="00812859" w:rsidP="00231AC1">
            <w:pPr>
              <w:spacing w:after="200"/>
              <w:jc w:val="center"/>
              <w:rPr>
                <w:rFonts w:ascii="Arial" w:hAnsi="Arial" w:cs="Arial"/>
                <w:color w:val="000000"/>
                <w:sz w:val="20"/>
              </w:rPr>
            </w:pPr>
            <w:r w:rsidRPr="00557903">
              <w:rPr>
                <w:rFonts w:ascii="Arial" w:hAnsi="Arial" w:cs="Arial"/>
                <w:color w:val="000000"/>
                <w:sz w:val="20"/>
              </w:rPr>
              <w:t>201</w:t>
            </w:r>
            <w:r w:rsidR="007451C5" w:rsidRPr="00557903">
              <w:rPr>
                <w:rFonts w:ascii="Arial" w:hAnsi="Arial" w:cs="Arial"/>
                <w:color w:val="000000"/>
                <w:sz w:val="20"/>
              </w:rPr>
              <w:t>9</w:t>
            </w:r>
          </w:p>
        </w:tc>
        <w:tc>
          <w:tcPr>
            <w:tcW w:w="3510" w:type="dxa"/>
            <w:shd w:val="clear" w:color="auto" w:fill="auto"/>
            <w:vAlign w:val="center"/>
          </w:tcPr>
          <w:p w14:paraId="0D2288CE" w14:textId="77777777" w:rsidR="00812859" w:rsidRPr="00557903" w:rsidRDefault="00812859" w:rsidP="00231AC1">
            <w:pPr>
              <w:spacing w:after="200"/>
              <w:jc w:val="center"/>
              <w:rPr>
                <w:rFonts w:ascii="Arial" w:hAnsi="Arial" w:cs="Arial"/>
                <w:bCs/>
                <w:color w:val="000000"/>
                <w:sz w:val="20"/>
              </w:rPr>
            </w:pPr>
          </w:p>
        </w:tc>
        <w:tc>
          <w:tcPr>
            <w:tcW w:w="3600" w:type="dxa"/>
            <w:shd w:val="clear" w:color="auto" w:fill="auto"/>
            <w:vAlign w:val="center"/>
          </w:tcPr>
          <w:p w14:paraId="00E71178" w14:textId="77777777" w:rsidR="00812859" w:rsidRPr="00557903" w:rsidRDefault="00812859" w:rsidP="00231AC1">
            <w:pPr>
              <w:spacing w:after="200"/>
              <w:jc w:val="center"/>
              <w:rPr>
                <w:rFonts w:ascii="Arial" w:hAnsi="Arial" w:cs="Arial"/>
                <w:bCs/>
                <w:color w:val="000000"/>
                <w:sz w:val="20"/>
              </w:rPr>
            </w:pPr>
          </w:p>
        </w:tc>
      </w:tr>
      <w:tr w:rsidR="00812859" w:rsidRPr="00557903" w14:paraId="10EE3C2C" w14:textId="77777777" w:rsidTr="00C92338">
        <w:trPr>
          <w:trHeight w:hRule="exact" w:val="288"/>
        </w:trPr>
        <w:tc>
          <w:tcPr>
            <w:tcW w:w="1869" w:type="dxa"/>
            <w:shd w:val="clear" w:color="auto" w:fill="BDD6EE" w:themeFill="accent1" w:themeFillTint="66"/>
            <w:vAlign w:val="center"/>
            <w:hideMark/>
          </w:tcPr>
          <w:p w14:paraId="7EA9F5E6" w14:textId="77777777" w:rsidR="00812859" w:rsidRPr="00557903" w:rsidRDefault="00812859" w:rsidP="00231AC1">
            <w:pPr>
              <w:spacing w:after="200"/>
              <w:jc w:val="center"/>
              <w:rPr>
                <w:rFonts w:ascii="Arial" w:hAnsi="Arial" w:cs="Arial"/>
                <w:color w:val="000000"/>
                <w:sz w:val="20"/>
              </w:rPr>
            </w:pPr>
            <w:r w:rsidRPr="00557903">
              <w:rPr>
                <w:rFonts w:ascii="Arial" w:hAnsi="Arial" w:cs="Arial"/>
                <w:color w:val="000000"/>
                <w:sz w:val="20"/>
              </w:rPr>
              <w:t>201</w:t>
            </w:r>
            <w:r w:rsidR="007451C5" w:rsidRPr="00557903">
              <w:rPr>
                <w:rFonts w:ascii="Arial" w:hAnsi="Arial" w:cs="Arial"/>
                <w:color w:val="000000"/>
                <w:sz w:val="20"/>
              </w:rPr>
              <w:t>8</w:t>
            </w:r>
          </w:p>
        </w:tc>
        <w:tc>
          <w:tcPr>
            <w:tcW w:w="3510" w:type="dxa"/>
            <w:shd w:val="clear" w:color="auto" w:fill="BDD6EE" w:themeFill="accent1" w:themeFillTint="66"/>
            <w:vAlign w:val="center"/>
          </w:tcPr>
          <w:p w14:paraId="594B7948" w14:textId="77777777" w:rsidR="00812859" w:rsidRPr="00557903" w:rsidRDefault="00812859" w:rsidP="00231AC1">
            <w:pPr>
              <w:spacing w:after="200"/>
              <w:jc w:val="center"/>
              <w:rPr>
                <w:rFonts w:ascii="Arial" w:hAnsi="Arial" w:cs="Arial"/>
                <w:bCs/>
                <w:color w:val="000000"/>
                <w:sz w:val="20"/>
              </w:rPr>
            </w:pPr>
          </w:p>
        </w:tc>
        <w:tc>
          <w:tcPr>
            <w:tcW w:w="3600" w:type="dxa"/>
            <w:shd w:val="clear" w:color="auto" w:fill="BDD6EE" w:themeFill="accent1" w:themeFillTint="66"/>
            <w:vAlign w:val="center"/>
          </w:tcPr>
          <w:p w14:paraId="3F789B65" w14:textId="77777777" w:rsidR="00812859" w:rsidRPr="00557903" w:rsidRDefault="00812859" w:rsidP="00231AC1">
            <w:pPr>
              <w:spacing w:after="200"/>
              <w:jc w:val="center"/>
              <w:rPr>
                <w:rFonts w:ascii="Arial" w:hAnsi="Arial" w:cs="Arial"/>
                <w:bCs/>
                <w:color w:val="000000"/>
                <w:sz w:val="20"/>
              </w:rPr>
            </w:pPr>
          </w:p>
        </w:tc>
      </w:tr>
      <w:tr w:rsidR="00812859" w:rsidRPr="00557903" w14:paraId="79773A15" w14:textId="77777777" w:rsidTr="00C92338">
        <w:trPr>
          <w:trHeight w:hRule="exact" w:val="288"/>
        </w:trPr>
        <w:tc>
          <w:tcPr>
            <w:tcW w:w="1869" w:type="dxa"/>
            <w:shd w:val="clear" w:color="auto" w:fill="auto"/>
            <w:vAlign w:val="center"/>
            <w:hideMark/>
          </w:tcPr>
          <w:p w14:paraId="1E872C98" w14:textId="77777777" w:rsidR="00812859" w:rsidRPr="00557903" w:rsidRDefault="00812859" w:rsidP="00231AC1">
            <w:pPr>
              <w:spacing w:after="200"/>
              <w:jc w:val="center"/>
              <w:rPr>
                <w:rFonts w:ascii="Arial" w:hAnsi="Arial" w:cs="Arial"/>
                <w:color w:val="000000"/>
                <w:sz w:val="20"/>
              </w:rPr>
            </w:pPr>
            <w:r w:rsidRPr="00557903">
              <w:rPr>
                <w:rFonts w:ascii="Arial" w:hAnsi="Arial" w:cs="Arial"/>
                <w:color w:val="000000"/>
                <w:sz w:val="20"/>
              </w:rPr>
              <w:t>201</w:t>
            </w:r>
            <w:r w:rsidR="007451C5" w:rsidRPr="00557903">
              <w:rPr>
                <w:rFonts w:ascii="Arial" w:hAnsi="Arial" w:cs="Arial"/>
                <w:color w:val="000000"/>
                <w:sz w:val="20"/>
              </w:rPr>
              <w:t>7</w:t>
            </w:r>
          </w:p>
        </w:tc>
        <w:tc>
          <w:tcPr>
            <w:tcW w:w="3510" w:type="dxa"/>
            <w:shd w:val="clear" w:color="auto" w:fill="auto"/>
            <w:vAlign w:val="center"/>
          </w:tcPr>
          <w:p w14:paraId="42C67712" w14:textId="77777777" w:rsidR="00812859" w:rsidRPr="00557903" w:rsidRDefault="00812859" w:rsidP="00231AC1">
            <w:pPr>
              <w:spacing w:after="200"/>
              <w:jc w:val="center"/>
              <w:rPr>
                <w:rFonts w:ascii="Arial" w:hAnsi="Arial" w:cs="Arial"/>
                <w:bCs/>
                <w:color w:val="000000"/>
                <w:sz w:val="20"/>
              </w:rPr>
            </w:pPr>
          </w:p>
        </w:tc>
        <w:tc>
          <w:tcPr>
            <w:tcW w:w="3600" w:type="dxa"/>
            <w:shd w:val="clear" w:color="auto" w:fill="auto"/>
            <w:vAlign w:val="center"/>
          </w:tcPr>
          <w:p w14:paraId="52D2BBB0" w14:textId="77777777" w:rsidR="00812859" w:rsidRPr="00557903" w:rsidRDefault="00812859" w:rsidP="00231AC1">
            <w:pPr>
              <w:spacing w:after="200"/>
              <w:jc w:val="center"/>
              <w:rPr>
                <w:rFonts w:ascii="Arial" w:hAnsi="Arial" w:cs="Arial"/>
                <w:bCs/>
                <w:color w:val="000000"/>
                <w:sz w:val="20"/>
              </w:rPr>
            </w:pPr>
          </w:p>
        </w:tc>
      </w:tr>
      <w:tr w:rsidR="00812859" w:rsidRPr="00557903" w14:paraId="49D04A3D" w14:textId="77777777" w:rsidTr="00C92338">
        <w:trPr>
          <w:trHeight w:hRule="exact" w:val="288"/>
        </w:trPr>
        <w:tc>
          <w:tcPr>
            <w:tcW w:w="1869" w:type="dxa"/>
            <w:tcBorders>
              <w:bottom w:val="single" w:sz="2" w:space="0" w:color="auto"/>
            </w:tcBorders>
            <w:shd w:val="clear" w:color="auto" w:fill="BDD6EE" w:themeFill="accent1" w:themeFillTint="66"/>
            <w:vAlign w:val="center"/>
            <w:hideMark/>
          </w:tcPr>
          <w:p w14:paraId="6DFC2E17" w14:textId="77777777" w:rsidR="00812859" w:rsidRPr="00557903" w:rsidRDefault="00812859" w:rsidP="00231AC1">
            <w:pPr>
              <w:spacing w:after="200"/>
              <w:jc w:val="center"/>
              <w:rPr>
                <w:rFonts w:ascii="Arial" w:hAnsi="Arial" w:cs="Arial"/>
                <w:color w:val="000000"/>
                <w:sz w:val="20"/>
              </w:rPr>
            </w:pPr>
            <w:r w:rsidRPr="00557903">
              <w:rPr>
                <w:rFonts w:ascii="Arial" w:hAnsi="Arial" w:cs="Arial"/>
                <w:color w:val="000000"/>
                <w:sz w:val="20"/>
              </w:rPr>
              <w:t>201</w:t>
            </w:r>
            <w:r w:rsidR="007451C5" w:rsidRPr="00557903">
              <w:rPr>
                <w:rFonts w:ascii="Arial" w:hAnsi="Arial" w:cs="Arial"/>
                <w:color w:val="000000"/>
                <w:sz w:val="20"/>
              </w:rPr>
              <w:t>6</w:t>
            </w:r>
          </w:p>
        </w:tc>
        <w:tc>
          <w:tcPr>
            <w:tcW w:w="3510" w:type="dxa"/>
            <w:tcBorders>
              <w:bottom w:val="single" w:sz="2" w:space="0" w:color="auto"/>
            </w:tcBorders>
            <w:shd w:val="clear" w:color="auto" w:fill="BDD6EE" w:themeFill="accent1" w:themeFillTint="66"/>
            <w:vAlign w:val="center"/>
          </w:tcPr>
          <w:p w14:paraId="7E8108EF" w14:textId="77777777" w:rsidR="00812859" w:rsidRPr="00557903" w:rsidRDefault="00812859" w:rsidP="00231AC1">
            <w:pPr>
              <w:spacing w:after="200"/>
              <w:jc w:val="center"/>
              <w:rPr>
                <w:rFonts w:ascii="Arial" w:hAnsi="Arial" w:cs="Arial"/>
                <w:bCs/>
                <w:color w:val="000000"/>
                <w:sz w:val="20"/>
              </w:rPr>
            </w:pPr>
          </w:p>
        </w:tc>
        <w:tc>
          <w:tcPr>
            <w:tcW w:w="3600" w:type="dxa"/>
            <w:tcBorders>
              <w:bottom w:val="single" w:sz="2" w:space="0" w:color="auto"/>
            </w:tcBorders>
            <w:shd w:val="clear" w:color="auto" w:fill="BDD6EE" w:themeFill="accent1" w:themeFillTint="66"/>
            <w:vAlign w:val="center"/>
          </w:tcPr>
          <w:p w14:paraId="3740BE46" w14:textId="77777777" w:rsidR="00812859" w:rsidRPr="00557903" w:rsidRDefault="00812859" w:rsidP="00231AC1">
            <w:pPr>
              <w:spacing w:after="200"/>
              <w:jc w:val="center"/>
              <w:rPr>
                <w:rFonts w:ascii="Arial" w:hAnsi="Arial" w:cs="Arial"/>
                <w:bCs/>
                <w:color w:val="000000"/>
                <w:sz w:val="20"/>
              </w:rPr>
            </w:pPr>
          </w:p>
        </w:tc>
      </w:tr>
      <w:tr w:rsidR="00812859" w:rsidRPr="00557903" w14:paraId="6881874E" w14:textId="77777777" w:rsidTr="00C92338">
        <w:trPr>
          <w:trHeight w:hRule="exact" w:val="288"/>
        </w:trPr>
        <w:tc>
          <w:tcPr>
            <w:tcW w:w="1869" w:type="dxa"/>
            <w:shd w:val="clear" w:color="auto" w:fill="auto"/>
            <w:vAlign w:val="center"/>
            <w:hideMark/>
          </w:tcPr>
          <w:p w14:paraId="56BCD296" w14:textId="77777777" w:rsidR="00812859" w:rsidRPr="00557903" w:rsidRDefault="00812859" w:rsidP="00231AC1">
            <w:pPr>
              <w:spacing w:after="200"/>
              <w:jc w:val="center"/>
              <w:rPr>
                <w:rFonts w:ascii="Arial" w:hAnsi="Arial" w:cs="Arial"/>
                <w:color w:val="000000"/>
                <w:sz w:val="20"/>
                <w:highlight w:val="yellow"/>
              </w:rPr>
            </w:pPr>
            <w:r w:rsidRPr="00CF21D4">
              <w:rPr>
                <w:rFonts w:ascii="Arial" w:hAnsi="Arial" w:cs="Arial"/>
                <w:sz w:val="20"/>
              </w:rPr>
              <w:t>201</w:t>
            </w:r>
            <w:r w:rsidR="007451C5" w:rsidRPr="00CF21D4">
              <w:rPr>
                <w:rFonts w:ascii="Arial" w:hAnsi="Arial" w:cs="Arial"/>
                <w:sz w:val="20"/>
              </w:rPr>
              <w:t>5</w:t>
            </w:r>
          </w:p>
        </w:tc>
        <w:tc>
          <w:tcPr>
            <w:tcW w:w="3510" w:type="dxa"/>
            <w:shd w:val="clear" w:color="auto" w:fill="auto"/>
            <w:vAlign w:val="center"/>
          </w:tcPr>
          <w:p w14:paraId="24E7A8D3" w14:textId="77777777" w:rsidR="00812859" w:rsidRPr="00557903" w:rsidRDefault="00812859" w:rsidP="00231AC1">
            <w:pPr>
              <w:spacing w:after="200"/>
              <w:jc w:val="center"/>
              <w:rPr>
                <w:rFonts w:ascii="Arial" w:hAnsi="Arial" w:cs="Arial"/>
                <w:bCs/>
                <w:color w:val="000000"/>
                <w:sz w:val="20"/>
              </w:rPr>
            </w:pPr>
          </w:p>
        </w:tc>
        <w:tc>
          <w:tcPr>
            <w:tcW w:w="3600" w:type="dxa"/>
            <w:shd w:val="clear" w:color="auto" w:fill="auto"/>
            <w:vAlign w:val="center"/>
          </w:tcPr>
          <w:p w14:paraId="66446271" w14:textId="77777777" w:rsidR="00812859" w:rsidRPr="00557903" w:rsidRDefault="00812859" w:rsidP="00231AC1">
            <w:pPr>
              <w:spacing w:after="200"/>
              <w:jc w:val="center"/>
              <w:rPr>
                <w:rFonts w:ascii="Arial" w:hAnsi="Arial" w:cs="Arial"/>
                <w:bCs/>
                <w:color w:val="000000"/>
                <w:sz w:val="20"/>
              </w:rPr>
            </w:pPr>
          </w:p>
        </w:tc>
      </w:tr>
      <w:tr w:rsidR="00812859" w:rsidRPr="00557903" w14:paraId="2CD692BF" w14:textId="77777777" w:rsidTr="00C92338">
        <w:trPr>
          <w:trHeight w:hRule="exact" w:val="230"/>
        </w:trPr>
        <w:tc>
          <w:tcPr>
            <w:tcW w:w="1869" w:type="dxa"/>
            <w:shd w:val="clear" w:color="auto" w:fill="D9D9D9"/>
            <w:vAlign w:val="center"/>
            <w:hideMark/>
          </w:tcPr>
          <w:p w14:paraId="794C66E4" w14:textId="77777777" w:rsidR="00812859" w:rsidRPr="00557903" w:rsidRDefault="00812859" w:rsidP="00231AC1">
            <w:pPr>
              <w:spacing w:after="200"/>
              <w:jc w:val="center"/>
              <w:rPr>
                <w:rFonts w:ascii="Arial" w:hAnsi="Arial" w:cs="Arial"/>
                <w:i/>
                <w:color w:val="000000"/>
                <w:sz w:val="20"/>
              </w:rPr>
            </w:pPr>
            <w:r w:rsidRPr="00557903">
              <w:rPr>
                <w:rFonts w:ascii="Arial" w:hAnsi="Arial" w:cs="Arial"/>
                <w:i/>
                <w:color w:val="000000"/>
                <w:sz w:val="20"/>
              </w:rPr>
              <w:lastRenderedPageBreak/>
              <w:t>Example</w:t>
            </w:r>
          </w:p>
        </w:tc>
        <w:tc>
          <w:tcPr>
            <w:tcW w:w="3510" w:type="dxa"/>
            <w:shd w:val="clear" w:color="auto" w:fill="D9D9D9"/>
            <w:vAlign w:val="center"/>
            <w:hideMark/>
          </w:tcPr>
          <w:p w14:paraId="031431B1" w14:textId="77777777" w:rsidR="00812859" w:rsidRPr="00557903" w:rsidRDefault="00812859" w:rsidP="00231AC1">
            <w:pPr>
              <w:spacing w:after="200"/>
              <w:jc w:val="center"/>
              <w:rPr>
                <w:rFonts w:ascii="Arial" w:hAnsi="Arial" w:cs="Arial"/>
                <w:bCs/>
                <w:i/>
                <w:color w:val="000000"/>
                <w:sz w:val="20"/>
              </w:rPr>
            </w:pPr>
            <w:r w:rsidRPr="00557903">
              <w:rPr>
                <w:rFonts w:ascii="Arial" w:hAnsi="Arial" w:cs="Arial"/>
                <w:bCs/>
                <w:i/>
                <w:color w:val="000000"/>
                <w:sz w:val="20"/>
              </w:rPr>
              <w:t>102.75%</w:t>
            </w:r>
          </w:p>
        </w:tc>
        <w:tc>
          <w:tcPr>
            <w:tcW w:w="3600" w:type="dxa"/>
            <w:shd w:val="clear" w:color="auto" w:fill="D9D9D9"/>
            <w:vAlign w:val="center"/>
            <w:hideMark/>
          </w:tcPr>
          <w:p w14:paraId="38C30654" w14:textId="77777777" w:rsidR="00812859" w:rsidRPr="00557903" w:rsidRDefault="00812859" w:rsidP="00231AC1">
            <w:pPr>
              <w:spacing w:after="200"/>
              <w:jc w:val="center"/>
              <w:rPr>
                <w:rFonts w:ascii="Arial" w:hAnsi="Arial" w:cs="Arial"/>
                <w:bCs/>
                <w:i/>
                <w:color w:val="000000"/>
                <w:sz w:val="20"/>
              </w:rPr>
            </w:pPr>
            <w:r w:rsidRPr="00557903">
              <w:rPr>
                <w:rFonts w:ascii="Arial" w:hAnsi="Arial" w:cs="Arial"/>
                <w:bCs/>
                <w:i/>
                <w:color w:val="000000"/>
                <w:sz w:val="20"/>
              </w:rPr>
              <w:t>2.75%</w:t>
            </w:r>
          </w:p>
        </w:tc>
      </w:tr>
    </w:tbl>
    <w:p w14:paraId="3EC865C8" w14:textId="77777777" w:rsidR="00812859" w:rsidRPr="00557903" w:rsidRDefault="00812859" w:rsidP="00C858E3">
      <w:pPr>
        <w:ind w:left="540" w:hanging="540"/>
        <w:jc w:val="both"/>
        <w:rPr>
          <w:rFonts w:ascii="Arial" w:hAnsi="Arial" w:cs="Arial"/>
          <w:sz w:val="20"/>
        </w:rPr>
      </w:pPr>
    </w:p>
    <w:p w14:paraId="5C223E43" w14:textId="7C08315A" w:rsidR="00C12A89" w:rsidRPr="00932D08" w:rsidRDefault="00C12A89" w:rsidP="00C12A89">
      <w:pPr>
        <w:numPr>
          <w:ilvl w:val="0"/>
          <w:numId w:val="11"/>
        </w:numPr>
        <w:tabs>
          <w:tab w:val="clear" w:pos="720"/>
        </w:tabs>
        <w:ind w:left="540" w:hanging="540"/>
        <w:jc w:val="both"/>
        <w:rPr>
          <w:rFonts w:ascii="Arial" w:hAnsi="Arial" w:cs="Arial"/>
          <w:sz w:val="20"/>
        </w:rPr>
      </w:pPr>
      <w:r w:rsidRPr="00557903">
        <w:rPr>
          <w:rFonts w:ascii="Arial" w:hAnsi="Arial" w:cs="Arial"/>
          <w:sz w:val="20"/>
        </w:rPr>
        <w:t>For the proposed capital preservation investment option(s), provide monthly or quarterly investment returns, net of managemen</w:t>
      </w:r>
      <w:r w:rsidRPr="00932D08">
        <w:rPr>
          <w:rFonts w:ascii="Arial" w:hAnsi="Arial" w:cs="Arial"/>
          <w:sz w:val="20"/>
        </w:rPr>
        <w:t>t and wrap fee, for the last 10 years in an Excel spreadsheet.</w:t>
      </w:r>
      <w:r w:rsidRPr="00932D08">
        <w:rPr>
          <w:rFonts w:ascii="Arial" w:hAnsi="Arial" w:cs="Arial"/>
          <w:b/>
          <w:sz w:val="20"/>
        </w:rPr>
        <w:t xml:space="preserve"> </w:t>
      </w:r>
      <w:r w:rsidRPr="00932D08">
        <w:rPr>
          <w:rFonts w:ascii="Arial" w:hAnsi="Arial" w:cs="Arial"/>
          <w:sz w:val="20"/>
        </w:rPr>
        <w:t xml:space="preserve">Include this in the Exhibit Folder and label it </w:t>
      </w:r>
      <w:r w:rsidRPr="00932D08">
        <w:rPr>
          <w:rFonts w:ascii="Arial" w:hAnsi="Arial" w:cs="Arial"/>
          <w:sz w:val="20"/>
          <w:u w:val="single"/>
        </w:rPr>
        <w:t>Exhibit 1</w:t>
      </w:r>
      <w:r w:rsidR="008A299A" w:rsidRPr="00932D08">
        <w:rPr>
          <w:rFonts w:ascii="Arial" w:hAnsi="Arial" w:cs="Arial"/>
          <w:sz w:val="20"/>
          <w:u w:val="single"/>
        </w:rPr>
        <w:t>5</w:t>
      </w:r>
      <w:r w:rsidRPr="00932D08">
        <w:rPr>
          <w:rFonts w:ascii="Arial" w:hAnsi="Arial" w:cs="Arial"/>
          <w:sz w:val="20"/>
        </w:rPr>
        <w:t>.</w:t>
      </w:r>
    </w:p>
    <w:p w14:paraId="26D1DD44" w14:textId="77777777" w:rsidR="00C12A89" w:rsidRPr="00932D08" w:rsidRDefault="00C12A89" w:rsidP="00C12A89">
      <w:pPr>
        <w:ind w:left="540"/>
        <w:jc w:val="both"/>
        <w:rPr>
          <w:rFonts w:ascii="Arial" w:hAnsi="Arial" w:cs="Arial"/>
          <w:sz w:val="20"/>
        </w:rPr>
      </w:pPr>
    </w:p>
    <w:p w14:paraId="28F56C92" w14:textId="61449D8B" w:rsidR="00C858E3" w:rsidRPr="00932D08" w:rsidRDefault="00C858E3" w:rsidP="00C858E3">
      <w:pPr>
        <w:numPr>
          <w:ilvl w:val="0"/>
          <w:numId w:val="11"/>
        </w:numPr>
        <w:tabs>
          <w:tab w:val="clear" w:pos="720"/>
        </w:tabs>
        <w:ind w:left="540" w:hanging="540"/>
        <w:jc w:val="both"/>
        <w:rPr>
          <w:rFonts w:ascii="Arial" w:hAnsi="Arial" w:cs="Arial"/>
          <w:sz w:val="20"/>
        </w:rPr>
      </w:pPr>
      <w:r w:rsidRPr="00932D08">
        <w:rPr>
          <w:rFonts w:ascii="Arial" w:hAnsi="Arial" w:cs="Arial"/>
          <w:sz w:val="20"/>
        </w:rPr>
        <w:t>For t</w:t>
      </w:r>
      <w:r w:rsidR="0012742D" w:rsidRPr="00932D08">
        <w:rPr>
          <w:rFonts w:ascii="Arial" w:hAnsi="Arial" w:cs="Arial"/>
          <w:sz w:val="20"/>
        </w:rPr>
        <w:t xml:space="preserve">he </w:t>
      </w:r>
      <w:r w:rsidR="00100D60" w:rsidRPr="00932D08">
        <w:rPr>
          <w:rFonts w:ascii="Arial" w:hAnsi="Arial" w:cs="Arial"/>
          <w:sz w:val="20"/>
        </w:rPr>
        <w:t>proposed</w:t>
      </w:r>
      <w:r w:rsidRPr="00932D08">
        <w:rPr>
          <w:rFonts w:ascii="Arial" w:hAnsi="Arial" w:cs="Arial"/>
          <w:sz w:val="20"/>
        </w:rPr>
        <w:t xml:space="preserve"> capital preservation investment option</w:t>
      </w:r>
      <w:r w:rsidR="000763CC" w:rsidRPr="00932D08">
        <w:rPr>
          <w:rFonts w:ascii="Arial" w:hAnsi="Arial" w:cs="Arial"/>
          <w:sz w:val="20"/>
        </w:rPr>
        <w:t>(s)</w:t>
      </w:r>
      <w:r w:rsidRPr="00932D08">
        <w:rPr>
          <w:rFonts w:ascii="Arial" w:hAnsi="Arial" w:cs="Arial"/>
          <w:sz w:val="20"/>
        </w:rPr>
        <w:t xml:space="preserve">, provide the most recent attribution sheet that shows the current portfolio breakdown by sector along with any and all wrap providers. Include this in the Exhibit Folder and label it </w:t>
      </w:r>
      <w:r w:rsidRPr="00932D08">
        <w:rPr>
          <w:rFonts w:ascii="Arial" w:hAnsi="Arial" w:cs="Arial"/>
          <w:sz w:val="20"/>
          <w:u w:val="single"/>
        </w:rPr>
        <w:t>Exhibit 1</w:t>
      </w:r>
      <w:r w:rsidR="008A299A" w:rsidRPr="00932D08">
        <w:rPr>
          <w:rFonts w:ascii="Arial" w:hAnsi="Arial" w:cs="Arial"/>
          <w:sz w:val="20"/>
          <w:u w:val="single"/>
        </w:rPr>
        <w:t>6</w:t>
      </w:r>
      <w:r w:rsidRPr="00932D08">
        <w:rPr>
          <w:rFonts w:ascii="Arial" w:hAnsi="Arial" w:cs="Arial"/>
          <w:sz w:val="20"/>
        </w:rPr>
        <w:t>.</w:t>
      </w:r>
    </w:p>
    <w:p w14:paraId="6A52D861" w14:textId="77777777" w:rsidR="00C858E3" w:rsidRPr="00557903" w:rsidRDefault="00C858E3" w:rsidP="00C858E3">
      <w:pPr>
        <w:ind w:left="540" w:hanging="540"/>
        <w:jc w:val="both"/>
        <w:rPr>
          <w:rFonts w:ascii="Arial" w:hAnsi="Arial" w:cs="Arial"/>
          <w:sz w:val="20"/>
        </w:rPr>
      </w:pPr>
    </w:p>
    <w:p w14:paraId="0743FC0D" w14:textId="77777777" w:rsidR="00C858E3" w:rsidRPr="00557903" w:rsidRDefault="00C858E3" w:rsidP="00C858E3">
      <w:pPr>
        <w:numPr>
          <w:ilvl w:val="0"/>
          <w:numId w:val="11"/>
        </w:numPr>
        <w:tabs>
          <w:tab w:val="clear" w:pos="720"/>
        </w:tabs>
        <w:ind w:left="540" w:hanging="540"/>
        <w:jc w:val="both"/>
        <w:rPr>
          <w:rFonts w:ascii="Arial" w:hAnsi="Arial" w:cs="Arial"/>
          <w:sz w:val="20"/>
        </w:rPr>
      </w:pPr>
      <w:r w:rsidRPr="00557903">
        <w:rPr>
          <w:rFonts w:ascii="Arial" w:hAnsi="Arial" w:cs="Arial"/>
          <w:sz w:val="20"/>
        </w:rPr>
        <w:t>As applicable, provide a list of the fixed/stable value option wrap providers for any proprietary products and indicate whether or not they are currently providing additional wrap capacity.</w:t>
      </w:r>
    </w:p>
    <w:p w14:paraId="56292708" w14:textId="77777777" w:rsidR="00C858E3" w:rsidRPr="00557903" w:rsidRDefault="00C858E3" w:rsidP="00C858E3">
      <w:pPr>
        <w:ind w:left="540" w:hanging="540"/>
        <w:jc w:val="both"/>
        <w:rPr>
          <w:rFonts w:ascii="Arial" w:hAnsi="Arial" w:cs="Arial"/>
          <w:sz w:val="20"/>
        </w:rPr>
      </w:pPr>
    </w:p>
    <w:p w14:paraId="03CB5379" w14:textId="77777777" w:rsidR="00C858E3" w:rsidRPr="00557903" w:rsidRDefault="00C858E3" w:rsidP="00C858E3">
      <w:pPr>
        <w:numPr>
          <w:ilvl w:val="0"/>
          <w:numId w:val="11"/>
        </w:numPr>
        <w:tabs>
          <w:tab w:val="clear" w:pos="720"/>
        </w:tabs>
        <w:ind w:left="540" w:hanging="540"/>
        <w:jc w:val="both"/>
        <w:rPr>
          <w:rFonts w:ascii="Arial" w:hAnsi="Arial" w:cs="Arial"/>
          <w:sz w:val="20"/>
        </w:rPr>
      </w:pPr>
      <w:r w:rsidRPr="00557903">
        <w:rPr>
          <w:rFonts w:ascii="Arial" w:hAnsi="Arial" w:cs="Arial"/>
          <w:sz w:val="20"/>
        </w:rPr>
        <w:t>Describe the liquidity provisions for</w:t>
      </w:r>
      <w:r w:rsidR="000763CC" w:rsidRPr="00557903">
        <w:rPr>
          <w:rFonts w:ascii="Arial" w:hAnsi="Arial" w:cs="Arial"/>
          <w:sz w:val="20"/>
        </w:rPr>
        <w:t xml:space="preserve"> the proposed</w:t>
      </w:r>
      <w:r w:rsidR="0012742D" w:rsidRPr="00557903">
        <w:rPr>
          <w:rFonts w:ascii="Arial" w:hAnsi="Arial" w:cs="Arial"/>
          <w:sz w:val="20"/>
        </w:rPr>
        <w:t xml:space="preserve"> </w:t>
      </w:r>
      <w:r w:rsidRPr="00557903">
        <w:rPr>
          <w:rFonts w:ascii="Arial" w:hAnsi="Arial" w:cs="Arial"/>
          <w:sz w:val="20"/>
        </w:rPr>
        <w:t>capital preservation investment option</w:t>
      </w:r>
      <w:r w:rsidR="000763CC" w:rsidRPr="00557903">
        <w:rPr>
          <w:rFonts w:ascii="Arial" w:hAnsi="Arial" w:cs="Arial"/>
          <w:sz w:val="20"/>
        </w:rPr>
        <w:t>(s)</w:t>
      </w:r>
      <w:r w:rsidRPr="00557903">
        <w:rPr>
          <w:rFonts w:ascii="Arial" w:hAnsi="Arial" w:cs="Arial"/>
          <w:sz w:val="20"/>
        </w:rPr>
        <w:t>.</w:t>
      </w:r>
    </w:p>
    <w:p w14:paraId="2A4DFC36" w14:textId="77777777" w:rsidR="00C858E3" w:rsidRPr="00557903" w:rsidRDefault="00C858E3" w:rsidP="00C858E3">
      <w:pPr>
        <w:ind w:left="540"/>
        <w:jc w:val="both"/>
        <w:rPr>
          <w:rFonts w:ascii="Arial" w:hAnsi="Arial" w:cs="Arial"/>
          <w:sz w:val="20"/>
        </w:rPr>
      </w:pPr>
    </w:p>
    <w:p w14:paraId="0CD16063" w14:textId="77777777" w:rsidR="00C858E3" w:rsidRPr="00557903" w:rsidRDefault="00C858E3" w:rsidP="00C858E3">
      <w:pPr>
        <w:numPr>
          <w:ilvl w:val="0"/>
          <w:numId w:val="11"/>
        </w:numPr>
        <w:tabs>
          <w:tab w:val="clear" w:pos="720"/>
        </w:tabs>
        <w:ind w:left="540" w:hanging="540"/>
        <w:jc w:val="both"/>
        <w:rPr>
          <w:rFonts w:ascii="Arial" w:hAnsi="Arial" w:cs="Arial"/>
          <w:sz w:val="20"/>
        </w:rPr>
      </w:pPr>
      <w:r w:rsidRPr="00557903">
        <w:rPr>
          <w:rFonts w:ascii="Arial" w:hAnsi="Arial" w:cs="Arial"/>
          <w:sz w:val="20"/>
        </w:rPr>
        <w:t xml:space="preserve">If applicable, state the market value adjustment formula that will apply to the capital preservation product(s) that your firm has </w:t>
      </w:r>
      <w:r w:rsidR="00337009" w:rsidRPr="00557903">
        <w:rPr>
          <w:rFonts w:ascii="Arial" w:hAnsi="Arial" w:cs="Arial"/>
          <w:sz w:val="20"/>
        </w:rPr>
        <w:t>proposed</w:t>
      </w:r>
      <w:r w:rsidR="000763CC" w:rsidRPr="00557903">
        <w:rPr>
          <w:rFonts w:ascii="Arial" w:hAnsi="Arial" w:cs="Arial"/>
          <w:sz w:val="20"/>
        </w:rPr>
        <w:t xml:space="preserve"> under enhanced pricing</w:t>
      </w:r>
      <w:r w:rsidRPr="00557903">
        <w:rPr>
          <w:rFonts w:ascii="Arial" w:hAnsi="Arial" w:cs="Arial"/>
          <w:sz w:val="20"/>
        </w:rPr>
        <w:t>.  Briefly describe as needed.</w:t>
      </w:r>
    </w:p>
    <w:p w14:paraId="576B755A" w14:textId="77777777" w:rsidR="00C858E3" w:rsidRPr="00557903" w:rsidRDefault="00C858E3" w:rsidP="00C858E3">
      <w:pPr>
        <w:ind w:left="540"/>
        <w:jc w:val="both"/>
        <w:rPr>
          <w:rFonts w:ascii="Arial" w:hAnsi="Arial" w:cs="Arial"/>
          <w:sz w:val="20"/>
        </w:rPr>
      </w:pPr>
    </w:p>
    <w:p w14:paraId="5081F129" w14:textId="77777777" w:rsidR="00C858E3" w:rsidRPr="00557903" w:rsidRDefault="00C858E3" w:rsidP="00C858E3">
      <w:pPr>
        <w:numPr>
          <w:ilvl w:val="0"/>
          <w:numId w:val="11"/>
        </w:numPr>
        <w:tabs>
          <w:tab w:val="clear" w:pos="720"/>
        </w:tabs>
        <w:ind w:left="540" w:hanging="540"/>
        <w:jc w:val="both"/>
        <w:rPr>
          <w:rFonts w:ascii="Arial" w:hAnsi="Arial" w:cs="Arial"/>
          <w:sz w:val="20"/>
        </w:rPr>
      </w:pPr>
      <w:r w:rsidRPr="00557903">
        <w:rPr>
          <w:rFonts w:ascii="Arial" w:hAnsi="Arial" w:cs="Arial"/>
          <w:sz w:val="20"/>
        </w:rPr>
        <w:t xml:space="preserve">What benchmark is used to evaluate the performance of the </w:t>
      </w:r>
      <w:r w:rsidR="00337009" w:rsidRPr="00557903">
        <w:rPr>
          <w:rFonts w:ascii="Arial" w:hAnsi="Arial" w:cs="Arial"/>
          <w:sz w:val="20"/>
        </w:rPr>
        <w:t>proposed</w:t>
      </w:r>
      <w:r w:rsidRPr="00557903">
        <w:rPr>
          <w:rFonts w:ascii="Arial" w:hAnsi="Arial" w:cs="Arial"/>
          <w:sz w:val="20"/>
        </w:rPr>
        <w:t xml:space="preserve"> capital preservation investment option</w:t>
      </w:r>
      <w:r w:rsidR="0012742D" w:rsidRPr="00557903">
        <w:rPr>
          <w:rFonts w:ascii="Arial" w:hAnsi="Arial" w:cs="Arial"/>
          <w:sz w:val="20"/>
        </w:rPr>
        <w:t>(s)</w:t>
      </w:r>
      <w:r w:rsidRPr="00557903">
        <w:rPr>
          <w:rFonts w:ascii="Arial" w:hAnsi="Arial" w:cs="Arial"/>
          <w:sz w:val="20"/>
        </w:rPr>
        <w:t>?</w:t>
      </w:r>
    </w:p>
    <w:p w14:paraId="240D8837" w14:textId="77777777" w:rsidR="00C858E3" w:rsidRPr="00557903" w:rsidRDefault="00C858E3" w:rsidP="00C858E3">
      <w:pPr>
        <w:ind w:left="540" w:hanging="540"/>
        <w:jc w:val="both"/>
        <w:rPr>
          <w:rFonts w:ascii="Arial" w:hAnsi="Arial" w:cs="Arial"/>
          <w:sz w:val="20"/>
        </w:rPr>
      </w:pPr>
    </w:p>
    <w:p w14:paraId="362F630C" w14:textId="77777777" w:rsidR="00C858E3" w:rsidRPr="00557903" w:rsidRDefault="00C858E3" w:rsidP="00C858E3">
      <w:pPr>
        <w:numPr>
          <w:ilvl w:val="0"/>
          <w:numId w:val="11"/>
        </w:numPr>
        <w:tabs>
          <w:tab w:val="clear" w:pos="720"/>
        </w:tabs>
        <w:ind w:left="540" w:hanging="540"/>
        <w:jc w:val="both"/>
        <w:rPr>
          <w:rFonts w:ascii="Arial" w:hAnsi="Arial" w:cs="Arial"/>
          <w:sz w:val="20"/>
        </w:rPr>
      </w:pPr>
      <w:r w:rsidRPr="00557903">
        <w:rPr>
          <w:rFonts w:ascii="Arial" w:hAnsi="Arial" w:cs="Arial"/>
          <w:sz w:val="20"/>
        </w:rPr>
        <w:t xml:space="preserve">For the </w:t>
      </w:r>
      <w:r w:rsidR="00337009" w:rsidRPr="00557903">
        <w:rPr>
          <w:rFonts w:ascii="Arial" w:hAnsi="Arial" w:cs="Arial"/>
          <w:sz w:val="20"/>
        </w:rPr>
        <w:t>proposed</w:t>
      </w:r>
      <w:r w:rsidRPr="00557903">
        <w:rPr>
          <w:rFonts w:ascii="Arial" w:hAnsi="Arial" w:cs="Arial"/>
          <w:sz w:val="20"/>
        </w:rPr>
        <w:t xml:space="preserve"> capital preservation investment option, </w:t>
      </w:r>
      <w:r w:rsidR="00337009" w:rsidRPr="00557903">
        <w:rPr>
          <w:rFonts w:ascii="Arial" w:hAnsi="Arial" w:cs="Arial"/>
          <w:sz w:val="20"/>
        </w:rPr>
        <w:t>please confirm whether it is a general account, commingled pool, or separate account.</w:t>
      </w:r>
    </w:p>
    <w:p w14:paraId="52F79E9F" w14:textId="77777777" w:rsidR="00C858E3" w:rsidRPr="00557903" w:rsidRDefault="00C858E3" w:rsidP="00C858E3">
      <w:pPr>
        <w:ind w:left="540" w:hanging="540"/>
        <w:jc w:val="both"/>
        <w:rPr>
          <w:rFonts w:ascii="Arial" w:hAnsi="Arial" w:cs="Arial"/>
          <w:sz w:val="20"/>
        </w:rPr>
      </w:pPr>
    </w:p>
    <w:p w14:paraId="008D1CBF" w14:textId="77777777" w:rsidR="00C858E3" w:rsidRPr="00557903" w:rsidRDefault="00C858E3" w:rsidP="00C858E3">
      <w:pPr>
        <w:numPr>
          <w:ilvl w:val="0"/>
          <w:numId w:val="11"/>
        </w:numPr>
        <w:tabs>
          <w:tab w:val="clear" w:pos="720"/>
        </w:tabs>
        <w:ind w:left="540" w:hanging="540"/>
        <w:jc w:val="both"/>
        <w:rPr>
          <w:rFonts w:ascii="Arial" w:hAnsi="Arial" w:cs="Arial"/>
          <w:sz w:val="20"/>
        </w:rPr>
      </w:pPr>
      <w:r w:rsidRPr="00557903">
        <w:rPr>
          <w:rFonts w:ascii="Arial" w:hAnsi="Arial" w:cs="Arial"/>
          <w:sz w:val="20"/>
        </w:rPr>
        <w:t>Provide a list of all stable value/capital preservation products that are available through your investment platform.</w:t>
      </w:r>
    </w:p>
    <w:p w14:paraId="40947CD7" w14:textId="77777777" w:rsidR="00C858E3" w:rsidRPr="00557903" w:rsidRDefault="00C858E3" w:rsidP="00C858E3">
      <w:pPr>
        <w:ind w:left="540" w:hanging="540"/>
        <w:rPr>
          <w:rFonts w:ascii="Arial" w:hAnsi="Arial" w:cs="Arial"/>
          <w:sz w:val="20"/>
        </w:rPr>
      </w:pPr>
    </w:p>
    <w:tbl>
      <w:tblPr>
        <w:tblW w:w="8257" w:type="dxa"/>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208"/>
        <w:gridCol w:w="1295"/>
        <w:gridCol w:w="1295"/>
        <w:gridCol w:w="1749"/>
        <w:gridCol w:w="1710"/>
      </w:tblGrid>
      <w:tr w:rsidR="00C858E3" w:rsidRPr="00557903" w14:paraId="37448D44" w14:textId="77777777" w:rsidTr="00C92338">
        <w:trPr>
          <w:trHeight w:val="530"/>
        </w:trPr>
        <w:tc>
          <w:tcPr>
            <w:tcW w:w="2208"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1B861974" w14:textId="77777777" w:rsidR="00C858E3" w:rsidRPr="00557903" w:rsidRDefault="00C858E3" w:rsidP="009170CB">
            <w:pPr>
              <w:pStyle w:val="Heading3"/>
              <w:tabs>
                <w:tab w:val="left" w:pos="720"/>
              </w:tabs>
              <w:jc w:val="center"/>
              <w:rPr>
                <w:rFonts w:cs="Arial"/>
                <w:color w:val="FFFFFF"/>
                <w:sz w:val="20"/>
                <w:lang w:val="en-US" w:eastAsia="en-US"/>
              </w:rPr>
            </w:pPr>
            <w:r w:rsidRPr="00557903">
              <w:rPr>
                <w:rFonts w:cs="Arial"/>
                <w:bCs w:val="0"/>
                <w:color w:val="FFFFFF"/>
                <w:sz w:val="20"/>
                <w:lang w:val="en-US" w:eastAsia="en-US"/>
              </w:rPr>
              <w:t>Product Name</w:t>
            </w:r>
          </w:p>
        </w:tc>
        <w:tc>
          <w:tcPr>
            <w:tcW w:w="1295"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028B31D0" w14:textId="77777777" w:rsidR="00C858E3" w:rsidRPr="00557903" w:rsidRDefault="00C858E3" w:rsidP="009170CB">
            <w:pPr>
              <w:jc w:val="center"/>
              <w:rPr>
                <w:rFonts w:ascii="Arial" w:hAnsi="Arial" w:cs="Arial"/>
                <w:b/>
                <w:bCs/>
                <w:color w:val="FFFFFF"/>
                <w:sz w:val="20"/>
              </w:rPr>
            </w:pPr>
            <w:r w:rsidRPr="00557903">
              <w:rPr>
                <w:rFonts w:ascii="Arial" w:hAnsi="Arial" w:cs="Arial"/>
                <w:b/>
                <w:bCs/>
                <w:color w:val="FFFFFF"/>
                <w:sz w:val="20"/>
              </w:rPr>
              <w:t>Expense</w:t>
            </w:r>
          </w:p>
          <w:p w14:paraId="3102B4A8" w14:textId="77777777" w:rsidR="00C858E3" w:rsidRPr="00557903" w:rsidRDefault="00C858E3" w:rsidP="009170CB">
            <w:pPr>
              <w:jc w:val="center"/>
              <w:rPr>
                <w:rFonts w:ascii="Arial" w:hAnsi="Arial" w:cs="Arial"/>
                <w:b/>
                <w:bCs/>
                <w:color w:val="FFFFFF"/>
                <w:sz w:val="20"/>
              </w:rPr>
            </w:pPr>
            <w:r w:rsidRPr="00557903">
              <w:rPr>
                <w:rFonts w:ascii="Arial" w:hAnsi="Arial" w:cs="Arial"/>
                <w:b/>
                <w:bCs/>
                <w:color w:val="FFFFFF"/>
                <w:sz w:val="20"/>
              </w:rPr>
              <w:t>Ratio</w:t>
            </w:r>
          </w:p>
        </w:tc>
        <w:tc>
          <w:tcPr>
            <w:tcW w:w="1295"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4FD95E6F" w14:textId="77777777" w:rsidR="00C858E3" w:rsidRPr="00557903" w:rsidRDefault="00C858E3" w:rsidP="009170CB">
            <w:pPr>
              <w:jc w:val="center"/>
              <w:rPr>
                <w:rFonts w:ascii="Arial" w:hAnsi="Arial" w:cs="Arial"/>
                <w:b/>
                <w:color w:val="FFFFFF"/>
                <w:sz w:val="20"/>
              </w:rPr>
            </w:pPr>
            <w:r w:rsidRPr="00557903">
              <w:rPr>
                <w:rFonts w:ascii="Arial" w:hAnsi="Arial" w:cs="Arial"/>
                <w:b/>
                <w:color w:val="FFFFFF"/>
                <w:sz w:val="20"/>
              </w:rPr>
              <w:t>Revenue</w:t>
            </w:r>
          </w:p>
          <w:p w14:paraId="6108AB27" w14:textId="77777777" w:rsidR="00C858E3" w:rsidRPr="00557903" w:rsidRDefault="00C858E3" w:rsidP="009170CB">
            <w:pPr>
              <w:jc w:val="center"/>
              <w:rPr>
                <w:rFonts w:ascii="Arial" w:hAnsi="Arial" w:cs="Arial"/>
                <w:b/>
                <w:color w:val="FFFFFF"/>
                <w:sz w:val="20"/>
              </w:rPr>
            </w:pPr>
            <w:r w:rsidRPr="00557903">
              <w:rPr>
                <w:rFonts w:ascii="Arial" w:hAnsi="Arial" w:cs="Arial"/>
                <w:b/>
                <w:color w:val="FFFFFF"/>
                <w:sz w:val="20"/>
              </w:rPr>
              <w:t>Share</w:t>
            </w:r>
          </w:p>
        </w:tc>
        <w:tc>
          <w:tcPr>
            <w:tcW w:w="1749"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249AE76A" w14:textId="77777777" w:rsidR="00C858E3" w:rsidRPr="00557903" w:rsidRDefault="00C858E3" w:rsidP="009170CB">
            <w:pPr>
              <w:jc w:val="center"/>
              <w:rPr>
                <w:rFonts w:ascii="Arial" w:hAnsi="Arial" w:cs="Arial"/>
                <w:b/>
                <w:color w:val="FFFFFF"/>
                <w:sz w:val="20"/>
              </w:rPr>
            </w:pPr>
            <w:r w:rsidRPr="00557903">
              <w:rPr>
                <w:rFonts w:ascii="Arial" w:hAnsi="Arial" w:cs="Arial"/>
                <w:b/>
                <w:color w:val="FFFFFF"/>
                <w:sz w:val="20"/>
              </w:rPr>
              <w:t>Current Net Crediting Rate</w:t>
            </w:r>
          </w:p>
        </w:tc>
        <w:tc>
          <w:tcPr>
            <w:tcW w:w="1710" w:type="dxa"/>
            <w:tcBorders>
              <w:top w:val="single" w:sz="4" w:space="0" w:color="1F497D"/>
              <w:left w:val="single" w:sz="4" w:space="0" w:color="1F497D"/>
              <w:bottom w:val="single" w:sz="4" w:space="0" w:color="1F497D"/>
              <w:right w:val="single" w:sz="4" w:space="0" w:color="1F497D"/>
            </w:tcBorders>
            <w:shd w:val="clear" w:color="auto" w:fill="0070C0"/>
          </w:tcPr>
          <w:p w14:paraId="65AC84BA" w14:textId="77777777" w:rsidR="00C858E3" w:rsidRPr="00557903" w:rsidRDefault="00C858E3" w:rsidP="009170CB">
            <w:pPr>
              <w:jc w:val="center"/>
              <w:rPr>
                <w:rFonts w:ascii="Arial" w:hAnsi="Arial" w:cs="Arial"/>
                <w:b/>
                <w:color w:val="FFFFFF"/>
                <w:sz w:val="20"/>
              </w:rPr>
            </w:pPr>
          </w:p>
          <w:p w14:paraId="266CCEC1" w14:textId="77777777" w:rsidR="00C858E3" w:rsidRPr="00557903" w:rsidRDefault="00C858E3" w:rsidP="009170CB">
            <w:pPr>
              <w:jc w:val="center"/>
              <w:rPr>
                <w:rFonts w:ascii="Arial" w:hAnsi="Arial" w:cs="Arial"/>
                <w:b/>
                <w:color w:val="FFFFFF"/>
                <w:sz w:val="20"/>
              </w:rPr>
            </w:pPr>
            <w:r w:rsidRPr="00557903">
              <w:rPr>
                <w:rFonts w:ascii="Arial" w:hAnsi="Arial" w:cs="Arial"/>
                <w:b/>
                <w:color w:val="FFFFFF"/>
                <w:sz w:val="20"/>
              </w:rPr>
              <w:t>Proprietary?  (Yes/No)</w:t>
            </w:r>
          </w:p>
        </w:tc>
      </w:tr>
      <w:tr w:rsidR="00C858E3" w:rsidRPr="00557903" w14:paraId="0A2044AD" w14:textId="77777777" w:rsidTr="00C92338">
        <w:trPr>
          <w:trHeight w:hRule="exact" w:val="288"/>
        </w:trPr>
        <w:tc>
          <w:tcPr>
            <w:tcW w:w="220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BEC4AA9" w14:textId="77777777" w:rsidR="00C858E3" w:rsidRPr="00557903" w:rsidRDefault="00C858E3" w:rsidP="009170CB">
            <w:pPr>
              <w:spacing w:after="200"/>
              <w:jc w:val="right"/>
              <w:rPr>
                <w:rFonts w:ascii="Arial" w:hAnsi="Arial" w:cs="Arial"/>
                <w:color w:val="1F497D"/>
                <w:sz w:val="20"/>
              </w:rPr>
            </w:pPr>
          </w:p>
        </w:tc>
        <w:tc>
          <w:tcPr>
            <w:tcW w:w="12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12F910E3" w14:textId="77777777" w:rsidR="00C858E3" w:rsidRPr="00557903" w:rsidRDefault="00C858E3" w:rsidP="009170CB">
            <w:pPr>
              <w:spacing w:after="200"/>
              <w:jc w:val="center"/>
              <w:rPr>
                <w:rFonts w:ascii="Arial" w:hAnsi="Arial" w:cs="Arial"/>
                <w:bCs/>
                <w:color w:val="1F497D"/>
                <w:sz w:val="20"/>
              </w:rPr>
            </w:pPr>
          </w:p>
        </w:tc>
        <w:tc>
          <w:tcPr>
            <w:tcW w:w="12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8097F9F" w14:textId="77777777" w:rsidR="00C858E3" w:rsidRPr="00557903" w:rsidRDefault="00C858E3" w:rsidP="009170CB">
            <w:pPr>
              <w:spacing w:after="200"/>
              <w:jc w:val="center"/>
              <w:rPr>
                <w:rFonts w:ascii="Arial" w:hAnsi="Arial" w:cs="Arial"/>
                <w:bCs/>
                <w:color w:val="1F497D"/>
                <w:sz w:val="20"/>
              </w:rPr>
            </w:pPr>
          </w:p>
        </w:tc>
        <w:tc>
          <w:tcPr>
            <w:tcW w:w="1749"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1F71E895" w14:textId="77777777" w:rsidR="00C858E3" w:rsidRPr="00557903" w:rsidRDefault="00C858E3" w:rsidP="009170CB">
            <w:pPr>
              <w:spacing w:after="200"/>
              <w:jc w:val="center"/>
              <w:rPr>
                <w:rFonts w:ascii="Arial" w:hAnsi="Arial" w:cs="Arial"/>
                <w:bCs/>
                <w:color w:val="1F497D"/>
                <w:sz w:val="20"/>
              </w:rPr>
            </w:pPr>
          </w:p>
        </w:tc>
        <w:tc>
          <w:tcPr>
            <w:tcW w:w="171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6FF44C4E" w14:textId="77777777" w:rsidR="00C858E3" w:rsidRPr="00557903" w:rsidRDefault="00C858E3" w:rsidP="009170CB">
            <w:pPr>
              <w:spacing w:after="200"/>
              <w:jc w:val="center"/>
              <w:rPr>
                <w:rFonts w:ascii="Arial" w:hAnsi="Arial" w:cs="Arial"/>
                <w:bCs/>
                <w:color w:val="1F497D"/>
                <w:sz w:val="20"/>
              </w:rPr>
            </w:pPr>
          </w:p>
        </w:tc>
      </w:tr>
      <w:tr w:rsidR="00C858E3" w:rsidRPr="00557903" w14:paraId="38265765" w14:textId="77777777" w:rsidTr="00C92338">
        <w:trPr>
          <w:trHeight w:hRule="exact" w:val="288"/>
        </w:trPr>
        <w:tc>
          <w:tcPr>
            <w:tcW w:w="2208" w:type="dxa"/>
            <w:tcBorders>
              <w:top w:val="single" w:sz="4" w:space="0" w:color="1F497D"/>
              <w:left w:val="single" w:sz="4" w:space="0" w:color="1F497D"/>
              <w:bottom w:val="single" w:sz="4" w:space="0" w:color="1F497D"/>
              <w:right w:val="single" w:sz="4" w:space="0" w:color="1F497D"/>
            </w:tcBorders>
            <w:vAlign w:val="center"/>
          </w:tcPr>
          <w:p w14:paraId="12F74989" w14:textId="77777777" w:rsidR="00C858E3" w:rsidRPr="00557903" w:rsidRDefault="00C858E3" w:rsidP="009170CB">
            <w:pPr>
              <w:spacing w:after="200"/>
              <w:jc w:val="right"/>
              <w:rPr>
                <w:rFonts w:ascii="Arial" w:hAnsi="Arial" w:cs="Arial"/>
                <w:color w:val="1F497D"/>
                <w:sz w:val="20"/>
              </w:rPr>
            </w:pPr>
          </w:p>
        </w:tc>
        <w:tc>
          <w:tcPr>
            <w:tcW w:w="1295" w:type="dxa"/>
            <w:tcBorders>
              <w:top w:val="single" w:sz="4" w:space="0" w:color="1F497D"/>
              <w:left w:val="single" w:sz="4" w:space="0" w:color="1F497D"/>
              <w:bottom w:val="single" w:sz="4" w:space="0" w:color="1F497D"/>
              <w:right w:val="single" w:sz="4" w:space="0" w:color="1F497D"/>
            </w:tcBorders>
            <w:vAlign w:val="center"/>
          </w:tcPr>
          <w:p w14:paraId="33CCD873" w14:textId="77777777" w:rsidR="00C858E3" w:rsidRPr="00557903" w:rsidRDefault="00C858E3" w:rsidP="009170CB">
            <w:pPr>
              <w:spacing w:after="200"/>
              <w:jc w:val="center"/>
              <w:rPr>
                <w:rFonts w:ascii="Arial" w:hAnsi="Arial" w:cs="Arial"/>
                <w:bCs/>
                <w:color w:val="1F497D"/>
                <w:sz w:val="20"/>
              </w:rPr>
            </w:pPr>
          </w:p>
        </w:tc>
        <w:tc>
          <w:tcPr>
            <w:tcW w:w="1295" w:type="dxa"/>
            <w:tcBorders>
              <w:top w:val="single" w:sz="4" w:space="0" w:color="1F497D"/>
              <w:left w:val="single" w:sz="4" w:space="0" w:color="1F497D"/>
              <w:bottom w:val="single" w:sz="4" w:space="0" w:color="1F497D"/>
              <w:right w:val="single" w:sz="4" w:space="0" w:color="1F497D"/>
            </w:tcBorders>
            <w:vAlign w:val="center"/>
          </w:tcPr>
          <w:p w14:paraId="549878C9" w14:textId="77777777" w:rsidR="00C858E3" w:rsidRPr="00557903" w:rsidRDefault="00C858E3" w:rsidP="009170CB">
            <w:pPr>
              <w:spacing w:after="200"/>
              <w:jc w:val="center"/>
              <w:rPr>
                <w:rFonts w:ascii="Arial" w:hAnsi="Arial" w:cs="Arial"/>
                <w:bCs/>
                <w:color w:val="1F497D"/>
                <w:sz w:val="20"/>
              </w:rPr>
            </w:pPr>
          </w:p>
        </w:tc>
        <w:tc>
          <w:tcPr>
            <w:tcW w:w="1749" w:type="dxa"/>
            <w:tcBorders>
              <w:top w:val="single" w:sz="4" w:space="0" w:color="1F497D"/>
              <w:left w:val="single" w:sz="4" w:space="0" w:color="1F497D"/>
              <w:bottom w:val="single" w:sz="4" w:space="0" w:color="1F497D"/>
              <w:right w:val="single" w:sz="4" w:space="0" w:color="1F497D"/>
            </w:tcBorders>
            <w:vAlign w:val="center"/>
          </w:tcPr>
          <w:p w14:paraId="785E9C05" w14:textId="77777777" w:rsidR="00C858E3" w:rsidRPr="00557903" w:rsidRDefault="00C858E3" w:rsidP="009170CB">
            <w:pPr>
              <w:spacing w:after="200"/>
              <w:jc w:val="center"/>
              <w:rPr>
                <w:rFonts w:ascii="Arial" w:hAnsi="Arial" w:cs="Arial"/>
                <w:bCs/>
                <w:color w:val="1F497D"/>
                <w:sz w:val="20"/>
              </w:rPr>
            </w:pPr>
          </w:p>
        </w:tc>
        <w:tc>
          <w:tcPr>
            <w:tcW w:w="1710" w:type="dxa"/>
            <w:tcBorders>
              <w:top w:val="single" w:sz="4" w:space="0" w:color="1F497D"/>
              <w:left w:val="single" w:sz="4" w:space="0" w:color="1F497D"/>
              <w:bottom w:val="single" w:sz="4" w:space="0" w:color="1F497D"/>
              <w:right w:val="single" w:sz="4" w:space="0" w:color="1F497D"/>
            </w:tcBorders>
          </w:tcPr>
          <w:p w14:paraId="60946653" w14:textId="77777777" w:rsidR="00C858E3" w:rsidRPr="00557903" w:rsidRDefault="00C858E3" w:rsidP="009170CB">
            <w:pPr>
              <w:spacing w:after="200"/>
              <w:jc w:val="center"/>
              <w:rPr>
                <w:rFonts w:ascii="Arial" w:hAnsi="Arial" w:cs="Arial"/>
                <w:bCs/>
                <w:color w:val="1F497D"/>
                <w:sz w:val="20"/>
              </w:rPr>
            </w:pPr>
          </w:p>
        </w:tc>
      </w:tr>
      <w:tr w:rsidR="00C858E3" w:rsidRPr="00557903" w14:paraId="155FFEF8" w14:textId="77777777" w:rsidTr="00C92338">
        <w:trPr>
          <w:trHeight w:hRule="exact" w:val="288"/>
        </w:trPr>
        <w:tc>
          <w:tcPr>
            <w:tcW w:w="2208"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31F37DFB" w14:textId="77777777" w:rsidR="00C858E3" w:rsidRPr="00557903" w:rsidRDefault="00C858E3" w:rsidP="009170CB">
            <w:pPr>
              <w:spacing w:after="200"/>
              <w:jc w:val="right"/>
              <w:rPr>
                <w:rFonts w:ascii="Arial" w:hAnsi="Arial" w:cs="Arial"/>
                <w:color w:val="1F497D"/>
                <w:sz w:val="20"/>
              </w:rPr>
            </w:pPr>
          </w:p>
        </w:tc>
        <w:tc>
          <w:tcPr>
            <w:tcW w:w="12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534DA2D" w14:textId="77777777" w:rsidR="00C858E3" w:rsidRPr="00557903" w:rsidRDefault="00C858E3" w:rsidP="009170CB">
            <w:pPr>
              <w:spacing w:after="200"/>
              <w:jc w:val="center"/>
              <w:rPr>
                <w:rFonts w:ascii="Arial" w:hAnsi="Arial" w:cs="Arial"/>
                <w:bCs/>
                <w:color w:val="1F497D"/>
                <w:sz w:val="20"/>
              </w:rPr>
            </w:pPr>
          </w:p>
        </w:tc>
        <w:tc>
          <w:tcPr>
            <w:tcW w:w="129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37A2E1F1" w14:textId="77777777" w:rsidR="00C858E3" w:rsidRPr="00557903" w:rsidRDefault="00C858E3" w:rsidP="009170CB">
            <w:pPr>
              <w:spacing w:after="200"/>
              <w:jc w:val="center"/>
              <w:rPr>
                <w:rFonts w:ascii="Arial" w:hAnsi="Arial" w:cs="Arial"/>
                <w:bCs/>
                <w:color w:val="1F497D"/>
                <w:sz w:val="20"/>
              </w:rPr>
            </w:pPr>
          </w:p>
        </w:tc>
        <w:tc>
          <w:tcPr>
            <w:tcW w:w="1749"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EC29C1C" w14:textId="77777777" w:rsidR="00C858E3" w:rsidRPr="00557903" w:rsidRDefault="00C858E3" w:rsidP="009170CB">
            <w:pPr>
              <w:spacing w:after="200"/>
              <w:jc w:val="center"/>
              <w:rPr>
                <w:rFonts w:ascii="Arial" w:hAnsi="Arial" w:cs="Arial"/>
                <w:bCs/>
                <w:color w:val="1F497D"/>
                <w:sz w:val="20"/>
              </w:rPr>
            </w:pPr>
          </w:p>
        </w:tc>
        <w:tc>
          <w:tcPr>
            <w:tcW w:w="171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0AEBDBE8" w14:textId="77777777" w:rsidR="00C858E3" w:rsidRPr="00557903" w:rsidRDefault="00C858E3" w:rsidP="009170CB">
            <w:pPr>
              <w:spacing w:after="200"/>
              <w:jc w:val="center"/>
              <w:rPr>
                <w:rFonts w:ascii="Arial" w:hAnsi="Arial" w:cs="Arial"/>
                <w:bCs/>
                <w:color w:val="1F497D"/>
                <w:sz w:val="20"/>
              </w:rPr>
            </w:pPr>
          </w:p>
        </w:tc>
      </w:tr>
      <w:tr w:rsidR="00C858E3" w:rsidRPr="00557903" w14:paraId="620D4147" w14:textId="77777777" w:rsidTr="00C92338">
        <w:trPr>
          <w:trHeight w:hRule="exact" w:val="288"/>
        </w:trPr>
        <w:tc>
          <w:tcPr>
            <w:tcW w:w="2208" w:type="dxa"/>
            <w:tcBorders>
              <w:top w:val="single" w:sz="4" w:space="0" w:color="1F497D"/>
              <w:left w:val="single" w:sz="4" w:space="0" w:color="1F497D"/>
              <w:bottom w:val="single" w:sz="4" w:space="0" w:color="1F497D"/>
              <w:right w:val="single" w:sz="4" w:space="0" w:color="1F497D"/>
            </w:tcBorders>
            <w:vAlign w:val="center"/>
          </w:tcPr>
          <w:p w14:paraId="1EC51F9A" w14:textId="77777777" w:rsidR="00C858E3" w:rsidRPr="00557903" w:rsidRDefault="00C858E3" w:rsidP="009170CB">
            <w:pPr>
              <w:spacing w:after="200"/>
              <w:jc w:val="right"/>
              <w:rPr>
                <w:rFonts w:ascii="Arial" w:hAnsi="Arial" w:cs="Arial"/>
                <w:color w:val="1F497D"/>
                <w:sz w:val="20"/>
              </w:rPr>
            </w:pPr>
          </w:p>
        </w:tc>
        <w:tc>
          <w:tcPr>
            <w:tcW w:w="1295" w:type="dxa"/>
            <w:tcBorders>
              <w:top w:val="single" w:sz="4" w:space="0" w:color="1F497D"/>
              <w:left w:val="single" w:sz="4" w:space="0" w:color="1F497D"/>
              <w:bottom w:val="single" w:sz="4" w:space="0" w:color="1F497D"/>
              <w:right w:val="single" w:sz="4" w:space="0" w:color="1F497D"/>
            </w:tcBorders>
            <w:vAlign w:val="center"/>
          </w:tcPr>
          <w:p w14:paraId="0B5A1092" w14:textId="77777777" w:rsidR="00C858E3" w:rsidRPr="00557903" w:rsidRDefault="00C858E3" w:rsidP="009170CB">
            <w:pPr>
              <w:spacing w:after="200"/>
              <w:jc w:val="center"/>
              <w:rPr>
                <w:rFonts w:ascii="Arial" w:hAnsi="Arial" w:cs="Arial"/>
                <w:bCs/>
                <w:color w:val="1F497D"/>
                <w:sz w:val="20"/>
              </w:rPr>
            </w:pPr>
          </w:p>
        </w:tc>
        <w:tc>
          <w:tcPr>
            <w:tcW w:w="1295" w:type="dxa"/>
            <w:tcBorders>
              <w:top w:val="single" w:sz="4" w:space="0" w:color="1F497D"/>
              <w:left w:val="single" w:sz="4" w:space="0" w:color="1F497D"/>
              <w:bottom w:val="single" w:sz="4" w:space="0" w:color="1F497D"/>
              <w:right w:val="single" w:sz="4" w:space="0" w:color="1F497D"/>
            </w:tcBorders>
            <w:vAlign w:val="center"/>
          </w:tcPr>
          <w:p w14:paraId="193A584E" w14:textId="77777777" w:rsidR="00C858E3" w:rsidRPr="00557903" w:rsidRDefault="00C858E3" w:rsidP="009170CB">
            <w:pPr>
              <w:spacing w:after="200"/>
              <w:jc w:val="center"/>
              <w:rPr>
                <w:rFonts w:ascii="Arial" w:hAnsi="Arial" w:cs="Arial"/>
                <w:bCs/>
                <w:color w:val="1F497D"/>
                <w:sz w:val="20"/>
              </w:rPr>
            </w:pPr>
          </w:p>
        </w:tc>
        <w:tc>
          <w:tcPr>
            <w:tcW w:w="1749" w:type="dxa"/>
            <w:tcBorders>
              <w:top w:val="single" w:sz="4" w:space="0" w:color="1F497D"/>
              <w:left w:val="single" w:sz="4" w:space="0" w:color="1F497D"/>
              <w:bottom w:val="single" w:sz="4" w:space="0" w:color="1F497D"/>
              <w:right w:val="single" w:sz="4" w:space="0" w:color="1F497D"/>
            </w:tcBorders>
            <w:vAlign w:val="center"/>
          </w:tcPr>
          <w:p w14:paraId="6E5A62B4" w14:textId="77777777" w:rsidR="00C858E3" w:rsidRPr="00557903" w:rsidRDefault="00C858E3" w:rsidP="009170CB">
            <w:pPr>
              <w:spacing w:after="200"/>
              <w:jc w:val="center"/>
              <w:rPr>
                <w:rFonts w:ascii="Arial" w:hAnsi="Arial" w:cs="Arial"/>
                <w:bCs/>
                <w:color w:val="1F497D"/>
                <w:sz w:val="20"/>
              </w:rPr>
            </w:pPr>
          </w:p>
        </w:tc>
        <w:tc>
          <w:tcPr>
            <w:tcW w:w="1710" w:type="dxa"/>
            <w:tcBorders>
              <w:top w:val="single" w:sz="4" w:space="0" w:color="1F497D"/>
              <w:left w:val="single" w:sz="4" w:space="0" w:color="1F497D"/>
              <w:bottom w:val="single" w:sz="4" w:space="0" w:color="1F497D"/>
              <w:right w:val="single" w:sz="4" w:space="0" w:color="1F497D"/>
            </w:tcBorders>
          </w:tcPr>
          <w:p w14:paraId="1C898057" w14:textId="77777777" w:rsidR="00C858E3" w:rsidRPr="00557903" w:rsidRDefault="00C858E3" w:rsidP="009170CB">
            <w:pPr>
              <w:spacing w:after="200"/>
              <w:jc w:val="center"/>
              <w:rPr>
                <w:rFonts w:ascii="Arial" w:hAnsi="Arial" w:cs="Arial"/>
                <w:bCs/>
                <w:color w:val="1F497D"/>
                <w:sz w:val="20"/>
              </w:rPr>
            </w:pPr>
          </w:p>
        </w:tc>
      </w:tr>
    </w:tbl>
    <w:p w14:paraId="318E190F" w14:textId="77777777" w:rsidR="00C858E3" w:rsidRPr="00557903" w:rsidRDefault="00C858E3" w:rsidP="00C858E3">
      <w:pPr>
        <w:ind w:left="504"/>
        <w:rPr>
          <w:rFonts w:ascii="Arial" w:hAnsi="Arial" w:cs="Arial"/>
          <w:sz w:val="20"/>
        </w:rPr>
      </w:pPr>
    </w:p>
    <w:p w14:paraId="33642D3E" w14:textId="77777777" w:rsidR="00C858E3" w:rsidRPr="00557903" w:rsidRDefault="00C858E3" w:rsidP="00C858E3">
      <w:pPr>
        <w:numPr>
          <w:ilvl w:val="0"/>
          <w:numId w:val="11"/>
        </w:numPr>
        <w:tabs>
          <w:tab w:val="clear" w:pos="720"/>
        </w:tabs>
        <w:ind w:left="540" w:hanging="540"/>
        <w:jc w:val="both"/>
        <w:rPr>
          <w:rFonts w:ascii="Arial" w:hAnsi="Arial" w:cs="Arial"/>
          <w:sz w:val="20"/>
        </w:rPr>
      </w:pPr>
      <w:r w:rsidRPr="00557903">
        <w:rPr>
          <w:rFonts w:ascii="Arial" w:hAnsi="Arial" w:cs="Arial"/>
          <w:sz w:val="20"/>
        </w:rPr>
        <w:t xml:space="preserve">For any proposed stable value fund or fixed option, are you able to offer a guaranteed minimum floor above 0.00%? (Yes/No) If yes, please explain and specify for how long the rates are guaranteed?  </w:t>
      </w:r>
    </w:p>
    <w:p w14:paraId="2528605E" w14:textId="77777777" w:rsidR="00C858E3" w:rsidRPr="00557903" w:rsidRDefault="00C858E3" w:rsidP="00C858E3">
      <w:pPr>
        <w:ind w:left="540" w:hanging="540"/>
        <w:jc w:val="both"/>
        <w:rPr>
          <w:rFonts w:ascii="Arial" w:hAnsi="Arial" w:cs="Arial"/>
          <w:sz w:val="20"/>
        </w:rPr>
      </w:pPr>
    </w:p>
    <w:p w14:paraId="1905BC82" w14:textId="77777777" w:rsidR="00C858E3" w:rsidRPr="00557903" w:rsidRDefault="00C858E3" w:rsidP="00C858E3">
      <w:pPr>
        <w:numPr>
          <w:ilvl w:val="0"/>
          <w:numId w:val="11"/>
        </w:numPr>
        <w:tabs>
          <w:tab w:val="clear" w:pos="720"/>
        </w:tabs>
        <w:ind w:left="540" w:hanging="540"/>
        <w:jc w:val="both"/>
        <w:rPr>
          <w:rFonts w:ascii="Arial" w:hAnsi="Arial" w:cs="Arial"/>
          <w:sz w:val="20"/>
        </w:rPr>
      </w:pPr>
      <w:r w:rsidRPr="00557903">
        <w:rPr>
          <w:rFonts w:ascii="Arial" w:hAnsi="Arial" w:cs="Arial"/>
          <w:sz w:val="20"/>
        </w:rPr>
        <w:t>For any product that has a put provision, will you allow the Plan Sponsor to provide notice of possible liquidation in advance of any formal decision? For example, could the Plan Sponsor ask you to begin the put notification period and then elect at a later time to keep the fund prior to any actual liquidation and without any charge to the Plan and participants? (Yes/No)</w:t>
      </w:r>
    </w:p>
    <w:p w14:paraId="0C1D9036" w14:textId="77777777" w:rsidR="00C858E3" w:rsidRPr="00557903" w:rsidRDefault="00C858E3" w:rsidP="00C858E3">
      <w:pPr>
        <w:ind w:left="540" w:hanging="540"/>
        <w:jc w:val="both"/>
        <w:rPr>
          <w:rFonts w:ascii="Arial" w:hAnsi="Arial" w:cs="Arial"/>
          <w:sz w:val="20"/>
        </w:rPr>
      </w:pPr>
    </w:p>
    <w:p w14:paraId="653217F2" w14:textId="77777777" w:rsidR="00C858E3" w:rsidRPr="00557903" w:rsidRDefault="00C858E3" w:rsidP="00C858E3">
      <w:pPr>
        <w:numPr>
          <w:ilvl w:val="0"/>
          <w:numId w:val="11"/>
        </w:numPr>
        <w:tabs>
          <w:tab w:val="clear" w:pos="720"/>
        </w:tabs>
        <w:ind w:left="540" w:hanging="540"/>
        <w:jc w:val="both"/>
        <w:rPr>
          <w:rFonts w:ascii="Arial" w:hAnsi="Arial" w:cs="Arial"/>
          <w:sz w:val="20"/>
        </w:rPr>
      </w:pPr>
      <w:r w:rsidRPr="00557903">
        <w:rPr>
          <w:rFonts w:ascii="Arial" w:hAnsi="Arial" w:cs="Arial"/>
          <w:sz w:val="20"/>
        </w:rPr>
        <w:t xml:space="preserve">For all investment options on your platform, do you have restrictions on the number of trades a participant may make in a month, quarter, and year? (Yes/No) If yes, </w:t>
      </w:r>
      <w:r w:rsidRPr="00557903">
        <w:rPr>
          <w:rFonts w:ascii="Arial" w:hAnsi="Arial" w:cs="Arial"/>
          <w:sz w:val="20"/>
          <w:u w:val="single"/>
        </w:rPr>
        <w:t>briefly</w:t>
      </w:r>
      <w:r w:rsidRPr="00557903">
        <w:rPr>
          <w:rFonts w:ascii="Arial" w:hAnsi="Arial" w:cs="Arial"/>
          <w:sz w:val="20"/>
        </w:rPr>
        <w:t xml:space="preserve"> describe.</w:t>
      </w:r>
    </w:p>
    <w:p w14:paraId="4DCD7ED2" w14:textId="77777777" w:rsidR="00C858E3" w:rsidRPr="00557903" w:rsidRDefault="00C858E3" w:rsidP="00C858E3">
      <w:pPr>
        <w:jc w:val="both"/>
        <w:rPr>
          <w:rFonts w:ascii="Arial" w:hAnsi="Arial" w:cs="Arial"/>
          <w:sz w:val="20"/>
        </w:rPr>
      </w:pPr>
    </w:p>
    <w:p w14:paraId="5F872B4F" w14:textId="77777777" w:rsidR="00C858E3" w:rsidRPr="00557903" w:rsidRDefault="00C858E3" w:rsidP="00C858E3">
      <w:pPr>
        <w:numPr>
          <w:ilvl w:val="0"/>
          <w:numId w:val="11"/>
        </w:numPr>
        <w:tabs>
          <w:tab w:val="clear" w:pos="720"/>
        </w:tabs>
        <w:ind w:left="540" w:hanging="540"/>
        <w:jc w:val="both"/>
        <w:rPr>
          <w:rFonts w:ascii="Arial" w:hAnsi="Arial" w:cs="Arial"/>
          <w:sz w:val="20"/>
        </w:rPr>
      </w:pPr>
      <w:r w:rsidRPr="00557903">
        <w:rPr>
          <w:rFonts w:ascii="Arial" w:hAnsi="Arial" w:cs="Arial"/>
          <w:sz w:val="20"/>
        </w:rPr>
        <w:t>Can your organization apply short-term trading restrictions and redemption fees? (Yes/No)</w:t>
      </w:r>
      <w:r w:rsidR="00E4260B" w:rsidRPr="00557903">
        <w:rPr>
          <w:rFonts w:ascii="Arial" w:hAnsi="Arial" w:cs="Arial"/>
          <w:sz w:val="20"/>
        </w:rPr>
        <w:t xml:space="preserve"> </w:t>
      </w:r>
      <w:r w:rsidRPr="00557903">
        <w:rPr>
          <w:rFonts w:ascii="Arial" w:hAnsi="Arial" w:cs="Arial"/>
          <w:sz w:val="20"/>
        </w:rPr>
        <w:t>Is it your practice to apply these restrictions and fees in accordance with the fund company’s policies? (Yes/No)</w:t>
      </w:r>
    </w:p>
    <w:p w14:paraId="5F955A8D" w14:textId="77777777" w:rsidR="00C858E3" w:rsidRPr="00557903" w:rsidRDefault="00C858E3" w:rsidP="00C858E3">
      <w:pPr>
        <w:jc w:val="both"/>
        <w:rPr>
          <w:rFonts w:ascii="Arial" w:hAnsi="Arial" w:cs="Arial"/>
          <w:sz w:val="20"/>
        </w:rPr>
      </w:pPr>
    </w:p>
    <w:p w14:paraId="7FBFBFCA" w14:textId="77777777" w:rsidR="00C858E3" w:rsidRPr="00557903" w:rsidRDefault="00C858E3" w:rsidP="00C858E3">
      <w:pPr>
        <w:numPr>
          <w:ilvl w:val="0"/>
          <w:numId w:val="11"/>
        </w:numPr>
        <w:tabs>
          <w:tab w:val="clear" w:pos="720"/>
        </w:tabs>
        <w:ind w:left="540" w:hanging="540"/>
        <w:jc w:val="both"/>
        <w:rPr>
          <w:rFonts w:ascii="Arial" w:hAnsi="Arial" w:cs="Arial"/>
          <w:sz w:val="20"/>
        </w:rPr>
      </w:pPr>
      <w:r w:rsidRPr="00557903">
        <w:rPr>
          <w:rFonts w:ascii="Arial" w:hAnsi="Arial" w:cs="Arial"/>
          <w:sz w:val="20"/>
        </w:rPr>
        <w:t xml:space="preserve">How are participants notified if a trade or transfer they are making will have a redemption fee assessed? Does your system provide them guidance on how to avoid this charge? (Yes/No) If yes, </w:t>
      </w:r>
      <w:r w:rsidRPr="00557903">
        <w:rPr>
          <w:rFonts w:ascii="Arial" w:hAnsi="Arial" w:cs="Arial"/>
          <w:sz w:val="20"/>
          <w:u w:val="single"/>
        </w:rPr>
        <w:t>briefly</w:t>
      </w:r>
      <w:r w:rsidRPr="00557903">
        <w:rPr>
          <w:rFonts w:ascii="Arial" w:hAnsi="Arial" w:cs="Arial"/>
          <w:sz w:val="20"/>
        </w:rPr>
        <w:t xml:space="preserve"> describe.</w:t>
      </w:r>
    </w:p>
    <w:p w14:paraId="7A2DB026" w14:textId="77777777" w:rsidR="00C858E3" w:rsidRPr="00557903" w:rsidRDefault="00C858E3" w:rsidP="00C858E3">
      <w:pPr>
        <w:pStyle w:val="ListParagraph"/>
        <w:spacing w:after="0" w:line="240" w:lineRule="auto"/>
        <w:ind w:left="0"/>
        <w:jc w:val="both"/>
        <w:rPr>
          <w:rFonts w:ascii="Arial" w:hAnsi="Arial" w:cs="Arial"/>
          <w:sz w:val="20"/>
          <w:szCs w:val="20"/>
        </w:rPr>
      </w:pPr>
    </w:p>
    <w:p w14:paraId="45CBA71A" w14:textId="77777777" w:rsidR="00C858E3" w:rsidRPr="00557903" w:rsidRDefault="00C858E3" w:rsidP="00C858E3">
      <w:pPr>
        <w:pStyle w:val="ListParagraph"/>
        <w:numPr>
          <w:ilvl w:val="0"/>
          <w:numId w:val="11"/>
        </w:numPr>
        <w:tabs>
          <w:tab w:val="clear" w:pos="720"/>
        </w:tabs>
        <w:spacing w:after="0" w:line="240" w:lineRule="auto"/>
        <w:ind w:left="540" w:hanging="540"/>
        <w:jc w:val="both"/>
        <w:rPr>
          <w:rFonts w:ascii="Arial" w:hAnsi="Arial" w:cs="Arial"/>
          <w:sz w:val="20"/>
          <w:szCs w:val="20"/>
        </w:rPr>
      </w:pPr>
      <w:r w:rsidRPr="00557903">
        <w:rPr>
          <w:rFonts w:ascii="Arial" w:hAnsi="Arial" w:cs="Arial"/>
          <w:sz w:val="20"/>
          <w:szCs w:val="20"/>
        </w:rPr>
        <w:t xml:space="preserve">How </w:t>
      </w:r>
      <w:r w:rsidRPr="00557903">
        <w:rPr>
          <w:rFonts w:ascii="Arial" w:hAnsi="Arial" w:cs="Arial"/>
          <w:sz w:val="20"/>
          <w:szCs w:val="20"/>
          <w:lang w:val="en-US"/>
        </w:rPr>
        <w:t>many days</w:t>
      </w:r>
      <w:r w:rsidRPr="00557903">
        <w:rPr>
          <w:rFonts w:ascii="Arial" w:hAnsi="Arial" w:cs="Arial"/>
          <w:sz w:val="20"/>
          <w:szCs w:val="20"/>
        </w:rPr>
        <w:t xml:space="preserve"> will it take </w:t>
      </w:r>
      <w:r w:rsidRPr="00557903">
        <w:rPr>
          <w:rFonts w:ascii="Arial" w:hAnsi="Arial" w:cs="Arial"/>
          <w:sz w:val="20"/>
          <w:szCs w:val="20"/>
          <w:lang w:val="en-US"/>
        </w:rPr>
        <w:t xml:space="preserve">for </w:t>
      </w:r>
      <w:r w:rsidRPr="00557903">
        <w:rPr>
          <w:rFonts w:ascii="Arial" w:hAnsi="Arial" w:cs="Arial"/>
          <w:sz w:val="20"/>
          <w:szCs w:val="20"/>
        </w:rPr>
        <w:t>you to add</w:t>
      </w:r>
      <w:r w:rsidRPr="00557903">
        <w:rPr>
          <w:rFonts w:ascii="Arial" w:hAnsi="Arial" w:cs="Arial"/>
          <w:sz w:val="20"/>
          <w:szCs w:val="20"/>
          <w:lang w:val="en-US"/>
        </w:rPr>
        <w:t xml:space="preserve"> or </w:t>
      </w:r>
      <w:r w:rsidRPr="00557903">
        <w:rPr>
          <w:rFonts w:ascii="Arial" w:hAnsi="Arial" w:cs="Arial"/>
          <w:sz w:val="20"/>
          <w:szCs w:val="20"/>
        </w:rPr>
        <w:t>remove a fund from the Plan Sponsor’s Plan</w:t>
      </w:r>
      <w:r w:rsidRPr="00557903">
        <w:rPr>
          <w:rFonts w:ascii="Arial" w:hAnsi="Arial" w:cs="Arial"/>
          <w:sz w:val="20"/>
          <w:szCs w:val="20"/>
          <w:lang w:val="en-US"/>
        </w:rPr>
        <w:t>(s)</w:t>
      </w:r>
      <w:r w:rsidRPr="00557903">
        <w:rPr>
          <w:rFonts w:ascii="Arial" w:hAnsi="Arial" w:cs="Arial"/>
          <w:sz w:val="20"/>
          <w:szCs w:val="20"/>
        </w:rPr>
        <w:t xml:space="preserve"> once you have been given instructions?</w:t>
      </w:r>
    </w:p>
    <w:p w14:paraId="30D66FAE" w14:textId="77777777" w:rsidR="00C858E3" w:rsidRPr="00557903" w:rsidRDefault="00C858E3" w:rsidP="00C858E3">
      <w:pPr>
        <w:pStyle w:val="ListParagraph"/>
        <w:spacing w:line="240" w:lineRule="auto"/>
        <w:ind w:left="540" w:hanging="540"/>
        <w:jc w:val="both"/>
        <w:rPr>
          <w:rFonts w:ascii="Arial" w:hAnsi="Arial" w:cs="Arial"/>
          <w:sz w:val="20"/>
          <w:szCs w:val="20"/>
        </w:rPr>
      </w:pPr>
    </w:p>
    <w:p w14:paraId="2D873AE2" w14:textId="77777777" w:rsidR="00C858E3" w:rsidRPr="00557903" w:rsidRDefault="00C858E3" w:rsidP="00C858E3">
      <w:pPr>
        <w:pStyle w:val="ListParagraph"/>
        <w:numPr>
          <w:ilvl w:val="0"/>
          <w:numId w:val="11"/>
        </w:numPr>
        <w:tabs>
          <w:tab w:val="clear" w:pos="720"/>
        </w:tabs>
        <w:spacing w:after="0" w:line="240" w:lineRule="auto"/>
        <w:ind w:left="540" w:hanging="540"/>
        <w:jc w:val="both"/>
        <w:rPr>
          <w:rFonts w:ascii="Arial" w:hAnsi="Arial" w:cs="Arial"/>
          <w:sz w:val="20"/>
          <w:szCs w:val="20"/>
        </w:rPr>
      </w:pPr>
      <w:r w:rsidRPr="00557903">
        <w:rPr>
          <w:rFonts w:ascii="Arial" w:hAnsi="Arial" w:cs="Arial"/>
          <w:sz w:val="20"/>
          <w:szCs w:val="20"/>
        </w:rPr>
        <w:t>Are fund additions and deletions subject to any monthly, quarterly or annual schedule? (Yes/No) If yes, define the schedule.</w:t>
      </w:r>
    </w:p>
    <w:p w14:paraId="37EAAD52" w14:textId="77777777" w:rsidR="00C858E3" w:rsidRPr="00557903" w:rsidRDefault="00C858E3" w:rsidP="00C858E3">
      <w:pPr>
        <w:pStyle w:val="ListParagraph"/>
        <w:spacing w:line="240" w:lineRule="auto"/>
        <w:ind w:left="540" w:hanging="540"/>
        <w:jc w:val="both"/>
        <w:rPr>
          <w:rFonts w:ascii="Arial" w:hAnsi="Arial" w:cs="Arial"/>
          <w:sz w:val="20"/>
          <w:szCs w:val="20"/>
        </w:rPr>
      </w:pPr>
    </w:p>
    <w:p w14:paraId="4107E5A0" w14:textId="77777777" w:rsidR="00C858E3" w:rsidRPr="00557903" w:rsidRDefault="00C858E3" w:rsidP="00C858E3">
      <w:pPr>
        <w:pStyle w:val="ListParagraph"/>
        <w:numPr>
          <w:ilvl w:val="0"/>
          <w:numId w:val="11"/>
        </w:numPr>
        <w:tabs>
          <w:tab w:val="clear" w:pos="720"/>
        </w:tabs>
        <w:spacing w:after="0" w:line="240" w:lineRule="auto"/>
        <w:ind w:left="540" w:hanging="540"/>
        <w:jc w:val="both"/>
        <w:rPr>
          <w:rFonts w:ascii="Arial" w:hAnsi="Arial" w:cs="Arial"/>
          <w:sz w:val="20"/>
          <w:szCs w:val="20"/>
        </w:rPr>
      </w:pPr>
      <w:r w:rsidRPr="00557903">
        <w:rPr>
          <w:rFonts w:ascii="Arial" w:hAnsi="Arial" w:cs="Arial"/>
          <w:sz w:val="20"/>
          <w:szCs w:val="20"/>
          <w:u w:val="single"/>
          <w:lang w:val="en-US"/>
        </w:rPr>
        <w:t>Briefly</w:t>
      </w:r>
      <w:r w:rsidRPr="00557903">
        <w:rPr>
          <w:rFonts w:ascii="Arial" w:hAnsi="Arial" w:cs="Arial"/>
          <w:sz w:val="20"/>
          <w:szCs w:val="20"/>
          <w:lang w:val="en-US"/>
        </w:rPr>
        <w:t xml:space="preserve"> d</w:t>
      </w:r>
      <w:r w:rsidRPr="00557903">
        <w:rPr>
          <w:rFonts w:ascii="Arial" w:hAnsi="Arial" w:cs="Arial"/>
          <w:sz w:val="20"/>
          <w:szCs w:val="20"/>
        </w:rPr>
        <w:t>escribe any restrictions to adding new funds to your platform.</w:t>
      </w:r>
      <w:r w:rsidRPr="00557903">
        <w:rPr>
          <w:rFonts w:ascii="Arial" w:hAnsi="Arial" w:cs="Arial"/>
          <w:sz w:val="20"/>
          <w:szCs w:val="20"/>
          <w:lang w:val="en-US"/>
        </w:rPr>
        <w:t xml:space="preserve">  Limit your response to 250 words or less.</w:t>
      </w:r>
    </w:p>
    <w:p w14:paraId="670105DC" w14:textId="77777777" w:rsidR="00C858E3" w:rsidRPr="00557903" w:rsidRDefault="00C858E3" w:rsidP="00C858E3">
      <w:pPr>
        <w:pStyle w:val="ListParagraph"/>
        <w:spacing w:line="240" w:lineRule="auto"/>
        <w:ind w:left="540" w:hanging="540"/>
        <w:jc w:val="both"/>
        <w:rPr>
          <w:rFonts w:ascii="Arial" w:hAnsi="Arial" w:cs="Arial"/>
          <w:sz w:val="20"/>
          <w:szCs w:val="20"/>
        </w:rPr>
      </w:pPr>
    </w:p>
    <w:p w14:paraId="2D4AC7DA" w14:textId="77777777" w:rsidR="00C858E3" w:rsidRPr="00557903" w:rsidRDefault="00C858E3" w:rsidP="00C858E3">
      <w:pPr>
        <w:pStyle w:val="ListParagraph"/>
        <w:numPr>
          <w:ilvl w:val="0"/>
          <w:numId w:val="11"/>
        </w:numPr>
        <w:tabs>
          <w:tab w:val="clear" w:pos="720"/>
        </w:tabs>
        <w:spacing w:after="0" w:line="240" w:lineRule="auto"/>
        <w:ind w:left="540" w:hanging="540"/>
        <w:jc w:val="both"/>
        <w:rPr>
          <w:rFonts w:ascii="Arial" w:hAnsi="Arial" w:cs="Arial"/>
          <w:sz w:val="20"/>
          <w:szCs w:val="20"/>
        </w:rPr>
      </w:pPr>
      <w:r w:rsidRPr="00557903">
        <w:rPr>
          <w:rFonts w:ascii="Arial" w:hAnsi="Arial" w:cs="Arial"/>
          <w:sz w:val="20"/>
          <w:szCs w:val="20"/>
          <w:lang w:val="en-US"/>
        </w:rPr>
        <w:t>Will you</w:t>
      </w:r>
      <w:r w:rsidRPr="00557903">
        <w:rPr>
          <w:rFonts w:ascii="Arial" w:hAnsi="Arial" w:cs="Arial"/>
          <w:sz w:val="20"/>
          <w:szCs w:val="20"/>
        </w:rPr>
        <w:t xml:space="preserve"> process non-NSCC eligible investment options? (Yes/No) If yes, please describe any costs associated with the trades?</w:t>
      </w:r>
    </w:p>
    <w:p w14:paraId="28E1C47F" w14:textId="77777777" w:rsidR="00C858E3" w:rsidRPr="00557903" w:rsidRDefault="00C858E3" w:rsidP="00C858E3">
      <w:pPr>
        <w:ind w:left="540" w:hanging="540"/>
        <w:jc w:val="both"/>
        <w:rPr>
          <w:rFonts w:ascii="Arial" w:hAnsi="Arial" w:cs="Arial"/>
          <w:sz w:val="20"/>
        </w:rPr>
      </w:pPr>
    </w:p>
    <w:p w14:paraId="4A6766A5" w14:textId="77777777" w:rsidR="00694605" w:rsidRPr="00694605" w:rsidRDefault="00C858E3" w:rsidP="00C92338">
      <w:pPr>
        <w:pStyle w:val="ListParagraph"/>
        <w:numPr>
          <w:ilvl w:val="0"/>
          <w:numId w:val="11"/>
        </w:numPr>
        <w:tabs>
          <w:tab w:val="clear" w:pos="720"/>
        </w:tabs>
        <w:spacing w:after="0" w:line="240" w:lineRule="auto"/>
        <w:ind w:left="540" w:hanging="540"/>
        <w:jc w:val="both"/>
        <w:rPr>
          <w:rFonts w:ascii="Arial" w:hAnsi="Arial" w:cs="Arial"/>
          <w:sz w:val="20"/>
          <w:szCs w:val="20"/>
        </w:rPr>
      </w:pPr>
      <w:r w:rsidRPr="00557903">
        <w:rPr>
          <w:rFonts w:ascii="Arial" w:hAnsi="Arial" w:cs="Arial"/>
          <w:sz w:val="20"/>
          <w:szCs w:val="20"/>
          <w:lang w:val="en-US"/>
        </w:rPr>
        <w:t>Is your Firm able to aggregate assets in certain funds across your other clients to achieve enhanced pricing through prescribed breakpoints</w:t>
      </w:r>
      <w:r w:rsidRPr="00557903">
        <w:rPr>
          <w:rFonts w:ascii="Arial" w:hAnsi="Arial" w:cs="Arial"/>
          <w:sz w:val="20"/>
          <w:szCs w:val="20"/>
        </w:rPr>
        <w:t>?</w:t>
      </w:r>
      <w:r w:rsidRPr="00557903">
        <w:rPr>
          <w:rFonts w:ascii="Arial" w:hAnsi="Arial" w:cs="Arial"/>
          <w:sz w:val="20"/>
          <w:szCs w:val="20"/>
          <w:lang w:val="en-US"/>
        </w:rPr>
        <w:t xml:space="preserve">  (Yes/No)</w:t>
      </w:r>
    </w:p>
    <w:p w14:paraId="7BD99617" w14:textId="77777777" w:rsidR="00694605" w:rsidRPr="00694605" w:rsidRDefault="00694605" w:rsidP="00694605">
      <w:pPr>
        <w:pStyle w:val="ListParagraph"/>
        <w:rPr>
          <w:rFonts w:ascii="Arial" w:hAnsi="Arial" w:cs="Arial"/>
          <w:sz w:val="20"/>
        </w:rPr>
      </w:pPr>
    </w:p>
    <w:p w14:paraId="74A0149F" w14:textId="20B2C740" w:rsidR="00C858E3" w:rsidRPr="00932D08" w:rsidRDefault="00C858E3" w:rsidP="00694605">
      <w:pPr>
        <w:pStyle w:val="ListParagraph"/>
        <w:numPr>
          <w:ilvl w:val="0"/>
          <w:numId w:val="11"/>
        </w:numPr>
        <w:tabs>
          <w:tab w:val="clear" w:pos="720"/>
        </w:tabs>
        <w:spacing w:after="0" w:line="240" w:lineRule="auto"/>
        <w:ind w:left="540" w:hanging="540"/>
        <w:jc w:val="both"/>
        <w:rPr>
          <w:rFonts w:ascii="Arial" w:hAnsi="Arial" w:cs="Arial"/>
          <w:sz w:val="20"/>
          <w:szCs w:val="20"/>
        </w:rPr>
      </w:pPr>
      <w:r w:rsidRPr="00694605">
        <w:rPr>
          <w:rFonts w:ascii="Arial" w:hAnsi="Arial" w:cs="Arial"/>
          <w:sz w:val="20"/>
        </w:rPr>
        <w:t>Provide a</w:t>
      </w:r>
      <w:r w:rsidRPr="00694605">
        <w:rPr>
          <w:rFonts w:ascii="Arial" w:hAnsi="Arial" w:cs="Arial"/>
          <w:sz w:val="20"/>
          <w:lang w:val="en-US"/>
        </w:rPr>
        <w:t xml:space="preserve"> </w:t>
      </w:r>
      <w:r w:rsidRPr="00694605">
        <w:rPr>
          <w:rFonts w:ascii="Arial" w:hAnsi="Arial" w:cs="Arial"/>
          <w:sz w:val="20"/>
        </w:rPr>
        <w:t xml:space="preserve">list of the </w:t>
      </w:r>
      <w:r w:rsidRPr="00694605">
        <w:rPr>
          <w:rFonts w:ascii="Arial" w:hAnsi="Arial" w:cs="Arial"/>
          <w:sz w:val="20"/>
          <w:lang w:val="en-US"/>
        </w:rPr>
        <w:t xml:space="preserve">investment options </w:t>
      </w:r>
      <w:r w:rsidRPr="00694605">
        <w:rPr>
          <w:rFonts w:ascii="Arial" w:hAnsi="Arial" w:cs="Arial"/>
          <w:sz w:val="20"/>
        </w:rPr>
        <w:t>available through your proprietary and alliance networks. This list should include ticker symbols, expense ratios and revenue share</w:t>
      </w:r>
      <w:r w:rsidRPr="00694605">
        <w:rPr>
          <w:rFonts w:ascii="Arial" w:hAnsi="Arial" w:cs="Arial"/>
          <w:b/>
          <w:sz w:val="20"/>
        </w:rPr>
        <w:t xml:space="preserve"> </w:t>
      </w:r>
      <w:r w:rsidRPr="00694605">
        <w:rPr>
          <w:rFonts w:ascii="Arial" w:hAnsi="Arial" w:cs="Arial"/>
          <w:sz w:val="20"/>
        </w:rPr>
        <w:t xml:space="preserve">information available for every fund. Segment the list </w:t>
      </w:r>
      <w:r w:rsidRPr="00932D08">
        <w:rPr>
          <w:rFonts w:ascii="Arial" w:hAnsi="Arial" w:cs="Arial"/>
          <w:sz w:val="20"/>
        </w:rPr>
        <w:t xml:space="preserve">by asset class. Provide this report in an Excel spreadsheet and include this in </w:t>
      </w:r>
      <w:r w:rsidRPr="00932D08">
        <w:rPr>
          <w:rFonts w:ascii="Arial" w:hAnsi="Arial" w:cs="Arial"/>
          <w:sz w:val="20"/>
          <w:lang w:val="en-US"/>
        </w:rPr>
        <w:t>the</w:t>
      </w:r>
      <w:r w:rsidRPr="00932D08">
        <w:rPr>
          <w:rFonts w:ascii="Arial" w:hAnsi="Arial" w:cs="Arial"/>
          <w:sz w:val="20"/>
        </w:rPr>
        <w:t xml:space="preserve"> </w:t>
      </w:r>
      <w:r w:rsidRPr="00932D08">
        <w:rPr>
          <w:rFonts w:ascii="Arial" w:hAnsi="Arial" w:cs="Arial"/>
          <w:sz w:val="20"/>
          <w:lang w:val="en-US"/>
        </w:rPr>
        <w:t>E</w:t>
      </w:r>
      <w:proofErr w:type="spellStart"/>
      <w:r w:rsidRPr="00932D08">
        <w:rPr>
          <w:rFonts w:ascii="Arial" w:hAnsi="Arial" w:cs="Arial"/>
          <w:sz w:val="20"/>
        </w:rPr>
        <w:t>xhibit</w:t>
      </w:r>
      <w:proofErr w:type="spellEnd"/>
      <w:r w:rsidRPr="00932D08">
        <w:rPr>
          <w:rFonts w:ascii="Arial" w:hAnsi="Arial" w:cs="Arial"/>
          <w:sz w:val="20"/>
        </w:rPr>
        <w:t xml:space="preserve"> </w:t>
      </w:r>
      <w:r w:rsidRPr="00932D08">
        <w:rPr>
          <w:rFonts w:ascii="Arial" w:hAnsi="Arial" w:cs="Arial"/>
          <w:sz w:val="20"/>
          <w:lang w:val="en-US"/>
        </w:rPr>
        <w:t>Folder</w:t>
      </w:r>
      <w:r w:rsidRPr="00932D08">
        <w:rPr>
          <w:rFonts w:ascii="Arial" w:hAnsi="Arial" w:cs="Arial"/>
          <w:sz w:val="20"/>
        </w:rPr>
        <w:t xml:space="preserve"> and label it </w:t>
      </w:r>
      <w:r w:rsidRPr="00932D08">
        <w:rPr>
          <w:rFonts w:ascii="Arial" w:hAnsi="Arial" w:cs="Arial"/>
          <w:sz w:val="20"/>
          <w:u w:val="single"/>
        </w:rPr>
        <w:t>Exhibit 1</w:t>
      </w:r>
      <w:r w:rsidR="008A299A" w:rsidRPr="00932D08">
        <w:rPr>
          <w:rFonts w:ascii="Arial" w:hAnsi="Arial" w:cs="Arial"/>
          <w:sz w:val="20"/>
          <w:u w:val="single"/>
          <w:lang w:val="en-US"/>
        </w:rPr>
        <w:t>7</w:t>
      </w:r>
      <w:r w:rsidRPr="00932D08">
        <w:rPr>
          <w:rFonts w:ascii="Arial" w:hAnsi="Arial" w:cs="Arial"/>
          <w:sz w:val="20"/>
        </w:rPr>
        <w:t>.</w:t>
      </w:r>
    </w:p>
    <w:p w14:paraId="3C441617" w14:textId="77777777" w:rsidR="00C858E3" w:rsidRPr="00C92338" w:rsidRDefault="00C858E3" w:rsidP="00C858E3">
      <w:pPr>
        <w:pStyle w:val="ListParagraph"/>
        <w:spacing w:line="240" w:lineRule="auto"/>
        <w:ind w:left="540" w:hanging="540"/>
        <w:jc w:val="both"/>
        <w:rPr>
          <w:rFonts w:ascii="Arial" w:hAnsi="Arial" w:cs="Arial"/>
          <w:sz w:val="20"/>
          <w:szCs w:val="20"/>
        </w:rPr>
      </w:pPr>
    </w:p>
    <w:p w14:paraId="1B1053CA" w14:textId="77777777" w:rsidR="00C858E3" w:rsidRPr="00C92338" w:rsidRDefault="00C858E3" w:rsidP="00C858E3">
      <w:pPr>
        <w:pStyle w:val="ListParagraph"/>
        <w:numPr>
          <w:ilvl w:val="0"/>
          <w:numId w:val="11"/>
        </w:numPr>
        <w:tabs>
          <w:tab w:val="clear" w:pos="720"/>
        </w:tabs>
        <w:spacing w:after="0" w:line="240" w:lineRule="auto"/>
        <w:ind w:left="540" w:hanging="540"/>
        <w:jc w:val="both"/>
        <w:rPr>
          <w:rFonts w:ascii="Arial" w:hAnsi="Arial" w:cs="Arial"/>
          <w:sz w:val="20"/>
          <w:szCs w:val="20"/>
        </w:rPr>
      </w:pPr>
      <w:r w:rsidRPr="00C92338">
        <w:rPr>
          <w:rFonts w:ascii="Arial" w:hAnsi="Arial" w:cs="Arial"/>
          <w:sz w:val="20"/>
          <w:szCs w:val="20"/>
        </w:rPr>
        <w:t>Answer Yes/No in the table below to indicate your Firm’s ability to provide record keeping for the Plan Sponsor options that may include:</w:t>
      </w:r>
    </w:p>
    <w:p w14:paraId="5C6B2148" w14:textId="77777777" w:rsidR="00C858E3" w:rsidRPr="00C92338" w:rsidRDefault="00C858E3" w:rsidP="00C858E3">
      <w:pPr>
        <w:pStyle w:val="ListParagraph"/>
        <w:spacing w:after="0" w:line="240" w:lineRule="auto"/>
        <w:ind w:left="0"/>
        <w:rPr>
          <w:rFonts w:ascii="Arial" w:hAnsi="Arial" w:cs="Arial"/>
          <w:sz w:val="20"/>
          <w:szCs w:val="20"/>
        </w:rPr>
      </w:pPr>
    </w:p>
    <w:tbl>
      <w:tblPr>
        <w:tblW w:w="73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0"/>
        <w:gridCol w:w="1320"/>
      </w:tblGrid>
      <w:tr w:rsidR="00C858E3" w:rsidRPr="00C92338" w14:paraId="2626AEC0" w14:textId="77777777" w:rsidTr="009170CB">
        <w:trPr>
          <w:trHeight w:val="432"/>
          <w:tblHeader/>
        </w:trPr>
        <w:tc>
          <w:tcPr>
            <w:tcW w:w="603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4E8AA24" w14:textId="77777777" w:rsidR="00C858E3" w:rsidRPr="00C92338" w:rsidRDefault="00C858E3" w:rsidP="009170CB">
            <w:pPr>
              <w:jc w:val="center"/>
              <w:rPr>
                <w:rFonts w:ascii="Arial" w:hAnsi="Arial" w:cs="Arial"/>
                <w:b/>
                <w:color w:val="FFFFFF"/>
                <w:sz w:val="20"/>
              </w:rPr>
            </w:pPr>
            <w:r w:rsidRPr="00C92338">
              <w:rPr>
                <w:rFonts w:ascii="Arial" w:hAnsi="Arial" w:cs="Arial"/>
                <w:b/>
                <w:color w:val="FFFFFF"/>
                <w:sz w:val="20"/>
              </w:rPr>
              <w:lastRenderedPageBreak/>
              <w:t>Investment Type</w:t>
            </w:r>
          </w:p>
        </w:tc>
        <w:tc>
          <w:tcPr>
            <w:tcW w:w="132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CD3D888" w14:textId="77777777" w:rsidR="00C858E3" w:rsidRPr="00C92338" w:rsidRDefault="00C858E3" w:rsidP="009170CB">
            <w:pPr>
              <w:ind w:left="450" w:hanging="504"/>
              <w:jc w:val="center"/>
              <w:rPr>
                <w:rFonts w:ascii="Arial" w:hAnsi="Arial" w:cs="Arial"/>
                <w:b/>
                <w:color w:val="FFFFFF"/>
                <w:sz w:val="20"/>
              </w:rPr>
            </w:pPr>
            <w:r w:rsidRPr="00C92338">
              <w:rPr>
                <w:rFonts w:ascii="Arial" w:hAnsi="Arial" w:cs="Arial"/>
                <w:b/>
                <w:color w:val="FFFFFF"/>
                <w:sz w:val="20"/>
              </w:rPr>
              <w:t>Yes/No</w:t>
            </w:r>
          </w:p>
        </w:tc>
      </w:tr>
      <w:tr w:rsidR="00C858E3" w:rsidRPr="00C92338" w14:paraId="3C0227AA" w14:textId="77777777" w:rsidTr="00B37609">
        <w:trPr>
          <w:trHeight w:val="288"/>
        </w:trPr>
        <w:tc>
          <w:tcPr>
            <w:tcW w:w="60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0AD152" w14:textId="77777777" w:rsidR="00C858E3" w:rsidRPr="00C92338" w:rsidRDefault="00C858E3" w:rsidP="009170CB">
            <w:pPr>
              <w:jc w:val="right"/>
              <w:rPr>
                <w:rFonts w:ascii="Arial" w:hAnsi="Arial" w:cs="Arial"/>
                <w:sz w:val="20"/>
              </w:rPr>
            </w:pPr>
            <w:r w:rsidRPr="00C92338">
              <w:rPr>
                <w:rFonts w:ascii="Arial" w:hAnsi="Arial" w:cs="Arial"/>
                <w:sz w:val="20"/>
              </w:rPr>
              <w:t>Non-proprietary Commingled Trust Investment Products:</w:t>
            </w:r>
          </w:p>
        </w:tc>
        <w:tc>
          <w:tcPr>
            <w:tcW w:w="13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0CFAE5" w14:textId="77777777" w:rsidR="00C858E3" w:rsidRPr="00C92338" w:rsidRDefault="00C858E3" w:rsidP="009170CB">
            <w:pPr>
              <w:ind w:left="450" w:hanging="504"/>
              <w:jc w:val="center"/>
              <w:rPr>
                <w:rFonts w:ascii="Arial" w:hAnsi="Arial" w:cs="Arial"/>
                <w:sz w:val="20"/>
              </w:rPr>
            </w:pPr>
          </w:p>
        </w:tc>
      </w:tr>
      <w:tr w:rsidR="00C858E3" w:rsidRPr="00C92338" w14:paraId="521BB021" w14:textId="77777777" w:rsidTr="009170CB">
        <w:trPr>
          <w:trHeight w:val="288"/>
        </w:trPr>
        <w:tc>
          <w:tcPr>
            <w:tcW w:w="6030" w:type="dxa"/>
            <w:tcBorders>
              <w:top w:val="single" w:sz="4" w:space="0" w:color="auto"/>
              <w:left w:val="single" w:sz="4" w:space="0" w:color="auto"/>
              <w:bottom w:val="single" w:sz="4" w:space="0" w:color="auto"/>
              <w:right w:val="single" w:sz="4" w:space="0" w:color="auto"/>
            </w:tcBorders>
            <w:shd w:val="clear" w:color="auto" w:fill="FFFFFF"/>
            <w:vAlign w:val="center"/>
          </w:tcPr>
          <w:p w14:paraId="39B883FE" w14:textId="77777777" w:rsidR="00C858E3" w:rsidRPr="00C92338" w:rsidRDefault="00C858E3" w:rsidP="009170CB">
            <w:pPr>
              <w:jc w:val="right"/>
              <w:rPr>
                <w:rFonts w:ascii="Arial" w:hAnsi="Arial" w:cs="Arial"/>
                <w:sz w:val="20"/>
              </w:rPr>
            </w:pPr>
            <w:r w:rsidRPr="00C92338">
              <w:rPr>
                <w:rFonts w:ascii="Arial" w:hAnsi="Arial" w:cs="Arial"/>
                <w:sz w:val="20"/>
              </w:rPr>
              <w:t>Non-proprietary General Account:</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6AC7BF0" w14:textId="77777777" w:rsidR="00C858E3" w:rsidRPr="00C92338" w:rsidRDefault="00C858E3" w:rsidP="009170CB">
            <w:pPr>
              <w:ind w:left="450" w:hanging="504"/>
              <w:jc w:val="center"/>
              <w:rPr>
                <w:rFonts w:ascii="Arial" w:hAnsi="Arial" w:cs="Arial"/>
                <w:sz w:val="20"/>
              </w:rPr>
            </w:pPr>
          </w:p>
        </w:tc>
      </w:tr>
      <w:tr w:rsidR="00C858E3" w:rsidRPr="00C92338" w14:paraId="7A28BFCD" w14:textId="77777777" w:rsidTr="00B37609">
        <w:trPr>
          <w:trHeight w:val="288"/>
        </w:trPr>
        <w:tc>
          <w:tcPr>
            <w:tcW w:w="60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40CB44" w14:textId="77777777" w:rsidR="00C858E3" w:rsidRPr="00C92338" w:rsidRDefault="00C858E3" w:rsidP="009170CB">
            <w:pPr>
              <w:jc w:val="right"/>
              <w:rPr>
                <w:rFonts w:ascii="Arial" w:hAnsi="Arial" w:cs="Arial"/>
                <w:sz w:val="20"/>
              </w:rPr>
            </w:pPr>
            <w:r w:rsidRPr="00C92338">
              <w:rPr>
                <w:rFonts w:ascii="Arial" w:hAnsi="Arial" w:cs="Arial"/>
                <w:sz w:val="20"/>
              </w:rPr>
              <w:t>Non-proprietary Separate Account Investment Products:</w:t>
            </w:r>
          </w:p>
        </w:tc>
        <w:tc>
          <w:tcPr>
            <w:tcW w:w="13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FC2AB0C" w14:textId="77777777" w:rsidR="00C858E3" w:rsidRPr="00C92338" w:rsidRDefault="00C858E3" w:rsidP="009170CB">
            <w:pPr>
              <w:ind w:left="450" w:hanging="504"/>
              <w:jc w:val="center"/>
              <w:rPr>
                <w:rFonts w:ascii="Arial" w:hAnsi="Arial" w:cs="Arial"/>
                <w:sz w:val="20"/>
              </w:rPr>
            </w:pPr>
          </w:p>
        </w:tc>
      </w:tr>
      <w:tr w:rsidR="00C858E3" w:rsidRPr="00C92338" w14:paraId="12A11EBE" w14:textId="77777777" w:rsidTr="009170CB">
        <w:trPr>
          <w:trHeight w:val="288"/>
        </w:trPr>
        <w:tc>
          <w:tcPr>
            <w:tcW w:w="60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531084" w14:textId="77777777" w:rsidR="00C858E3" w:rsidRPr="00C92338" w:rsidRDefault="00C858E3" w:rsidP="009170CB">
            <w:pPr>
              <w:jc w:val="right"/>
              <w:rPr>
                <w:rFonts w:ascii="Arial" w:hAnsi="Arial" w:cs="Arial"/>
                <w:sz w:val="20"/>
              </w:rPr>
            </w:pPr>
            <w:r w:rsidRPr="00C92338">
              <w:rPr>
                <w:rFonts w:ascii="Arial" w:hAnsi="Arial" w:cs="Arial"/>
                <w:sz w:val="20"/>
              </w:rPr>
              <w:t>Exchange-Traded Funds (ETFs):</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5AD40F0" w14:textId="77777777" w:rsidR="00C858E3" w:rsidRPr="00C92338" w:rsidRDefault="00C858E3" w:rsidP="009170CB">
            <w:pPr>
              <w:ind w:left="450" w:hanging="504"/>
              <w:jc w:val="center"/>
              <w:rPr>
                <w:rFonts w:ascii="Arial" w:hAnsi="Arial" w:cs="Arial"/>
                <w:sz w:val="20"/>
              </w:rPr>
            </w:pPr>
          </w:p>
        </w:tc>
      </w:tr>
      <w:tr w:rsidR="00C858E3" w:rsidRPr="00C92338" w14:paraId="1D7F31A0" w14:textId="77777777" w:rsidTr="00B37609">
        <w:trPr>
          <w:trHeight w:val="288"/>
        </w:trPr>
        <w:tc>
          <w:tcPr>
            <w:tcW w:w="60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2513B3" w14:textId="77777777" w:rsidR="00C858E3" w:rsidRPr="00C92338" w:rsidRDefault="00C858E3" w:rsidP="009170CB">
            <w:pPr>
              <w:jc w:val="right"/>
              <w:rPr>
                <w:rFonts w:ascii="Arial" w:hAnsi="Arial" w:cs="Arial"/>
                <w:sz w:val="20"/>
              </w:rPr>
            </w:pPr>
            <w:r w:rsidRPr="00C92338">
              <w:rPr>
                <w:rFonts w:ascii="Arial" w:hAnsi="Arial" w:cs="Arial"/>
                <w:sz w:val="20"/>
              </w:rPr>
              <w:t>Non-proprietary Annuity/Guaranteed Retirement Income Products:</w:t>
            </w:r>
          </w:p>
        </w:tc>
        <w:tc>
          <w:tcPr>
            <w:tcW w:w="13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B71881B" w14:textId="77777777" w:rsidR="00C858E3" w:rsidRPr="00C92338" w:rsidRDefault="00C858E3" w:rsidP="009170CB">
            <w:pPr>
              <w:ind w:left="450" w:hanging="504"/>
              <w:jc w:val="center"/>
              <w:rPr>
                <w:rFonts w:ascii="Arial" w:hAnsi="Arial" w:cs="Arial"/>
                <w:sz w:val="20"/>
              </w:rPr>
            </w:pPr>
          </w:p>
        </w:tc>
      </w:tr>
    </w:tbl>
    <w:p w14:paraId="339F9B58" w14:textId="77777777" w:rsidR="00C858E3" w:rsidRPr="00C92338" w:rsidRDefault="00C858E3" w:rsidP="00C858E3">
      <w:pPr>
        <w:ind w:left="450" w:hanging="504"/>
        <w:rPr>
          <w:rFonts w:ascii="Arial" w:hAnsi="Arial" w:cs="Arial"/>
          <w:sz w:val="20"/>
        </w:rPr>
      </w:pPr>
    </w:p>
    <w:p w14:paraId="0D175F1B" w14:textId="6812FDDD" w:rsidR="00C858E3" w:rsidRPr="00932D08" w:rsidRDefault="00C858E3" w:rsidP="00C858E3">
      <w:pPr>
        <w:numPr>
          <w:ilvl w:val="0"/>
          <w:numId w:val="11"/>
        </w:numPr>
        <w:tabs>
          <w:tab w:val="clear" w:pos="720"/>
          <w:tab w:val="left" w:pos="-5850"/>
          <w:tab w:val="left" w:pos="-2880"/>
        </w:tabs>
        <w:ind w:left="540" w:hanging="540"/>
        <w:jc w:val="both"/>
        <w:rPr>
          <w:rFonts w:ascii="Arial" w:hAnsi="Arial" w:cs="Arial"/>
          <w:sz w:val="20"/>
        </w:rPr>
      </w:pPr>
      <w:r w:rsidRPr="00C92338">
        <w:rPr>
          <w:rFonts w:ascii="Arial" w:hAnsi="Arial" w:cs="Arial"/>
          <w:sz w:val="20"/>
        </w:rPr>
        <w:t xml:space="preserve">Do you currently offer any sort of guaranteed minimum withdrawal benefit (GMWB) product? (Yes/No) If yes, please </w:t>
      </w:r>
      <w:r w:rsidRPr="00C92338">
        <w:rPr>
          <w:rFonts w:ascii="Arial" w:hAnsi="Arial" w:cs="Arial"/>
          <w:sz w:val="20"/>
          <w:u w:val="single"/>
        </w:rPr>
        <w:t>briefly</w:t>
      </w:r>
      <w:r w:rsidRPr="00C92338">
        <w:rPr>
          <w:rFonts w:ascii="Arial" w:hAnsi="Arial" w:cs="Arial"/>
          <w:sz w:val="20"/>
        </w:rPr>
        <w:t xml:space="preserve"> describe the product including a description of the investment vehicle(s) and pricing. Include this description in the Exhibit Folder and label </w:t>
      </w:r>
      <w:r w:rsidRPr="00932D08">
        <w:rPr>
          <w:rFonts w:ascii="Arial" w:hAnsi="Arial" w:cs="Arial"/>
          <w:sz w:val="20"/>
        </w:rPr>
        <w:t xml:space="preserve">it </w:t>
      </w:r>
      <w:r w:rsidRPr="00932D08">
        <w:rPr>
          <w:rFonts w:ascii="Arial" w:hAnsi="Arial" w:cs="Arial"/>
          <w:sz w:val="20"/>
          <w:u w:val="single"/>
        </w:rPr>
        <w:t>Exhibit 1</w:t>
      </w:r>
      <w:r w:rsidR="008A299A" w:rsidRPr="00932D08">
        <w:rPr>
          <w:rFonts w:ascii="Arial" w:hAnsi="Arial" w:cs="Arial"/>
          <w:sz w:val="20"/>
          <w:u w:val="single"/>
        </w:rPr>
        <w:t>8</w:t>
      </w:r>
      <w:r w:rsidRPr="00932D08">
        <w:rPr>
          <w:rFonts w:ascii="Arial" w:hAnsi="Arial" w:cs="Arial"/>
          <w:sz w:val="20"/>
        </w:rPr>
        <w:t>.</w:t>
      </w:r>
    </w:p>
    <w:p w14:paraId="54A84402" w14:textId="77777777" w:rsidR="00C858E3" w:rsidRPr="00C92338" w:rsidRDefault="00C858E3" w:rsidP="00C858E3">
      <w:pPr>
        <w:ind w:left="450" w:hanging="504"/>
        <w:rPr>
          <w:rFonts w:ascii="Arial" w:hAnsi="Arial" w:cs="Arial"/>
          <w:sz w:val="20"/>
        </w:rPr>
      </w:pPr>
    </w:p>
    <w:p w14:paraId="5645D937" w14:textId="77777777" w:rsidR="00C858E3" w:rsidRPr="00C92338" w:rsidRDefault="00C858E3" w:rsidP="00C858E3">
      <w:pPr>
        <w:numPr>
          <w:ilvl w:val="0"/>
          <w:numId w:val="11"/>
        </w:numPr>
        <w:tabs>
          <w:tab w:val="clear" w:pos="720"/>
        </w:tabs>
        <w:ind w:left="540" w:hanging="540"/>
        <w:jc w:val="both"/>
        <w:rPr>
          <w:rFonts w:ascii="Arial" w:hAnsi="Arial" w:cs="Arial"/>
          <w:sz w:val="20"/>
        </w:rPr>
      </w:pPr>
      <w:r w:rsidRPr="00C92338">
        <w:rPr>
          <w:rFonts w:ascii="Arial" w:hAnsi="Arial" w:cs="Arial"/>
          <w:sz w:val="20"/>
        </w:rPr>
        <w:t>If you answered “Yes” to the question ab</w:t>
      </w:r>
      <w:r w:rsidR="00430461" w:rsidRPr="00C92338">
        <w:rPr>
          <w:rFonts w:ascii="Arial" w:hAnsi="Arial" w:cs="Arial"/>
          <w:sz w:val="20"/>
        </w:rPr>
        <w:t>ove, will you allow other third-</w:t>
      </w:r>
      <w:r w:rsidRPr="00C92338">
        <w:rPr>
          <w:rFonts w:ascii="Arial" w:hAnsi="Arial" w:cs="Arial"/>
          <w:sz w:val="20"/>
        </w:rPr>
        <w:t>party administration (TPA) companies to record-keep yo</w:t>
      </w:r>
      <w:r w:rsidR="0012742D" w:rsidRPr="00C92338">
        <w:rPr>
          <w:rFonts w:ascii="Arial" w:hAnsi="Arial" w:cs="Arial"/>
          <w:sz w:val="20"/>
        </w:rPr>
        <w:t xml:space="preserve">ur GMWB product? (Yes/No) </w:t>
      </w:r>
      <w:r w:rsidRPr="00C92338">
        <w:rPr>
          <w:rFonts w:ascii="Arial" w:hAnsi="Arial" w:cs="Arial"/>
          <w:sz w:val="20"/>
        </w:rPr>
        <w:t>If yes, please identify the TPA firms that are providing your GMWB product to defined contribution plans today.</w:t>
      </w:r>
    </w:p>
    <w:p w14:paraId="50AB00AD" w14:textId="77777777" w:rsidR="00C858E3" w:rsidRPr="00C92338" w:rsidRDefault="00C858E3" w:rsidP="00C858E3">
      <w:pPr>
        <w:jc w:val="both"/>
        <w:rPr>
          <w:rFonts w:ascii="Arial" w:hAnsi="Arial" w:cs="Arial"/>
          <w:sz w:val="20"/>
        </w:rPr>
      </w:pPr>
    </w:p>
    <w:p w14:paraId="4B45C3B0" w14:textId="77777777" w:rsidR="00C858E3" w:rsidRPr="00C92338" w:rsidRDefault="00C858E3" w:rsidP="00C858E3">
      <w:pPr>
        <w:numPr>
          <w:ilvl w:val="0"/>
          <w:numId w:val="11"/>
        </w:numPr>
        <w:tabs>
          <w:tab w:val="clear" w:pos="720"/>
        </w:tabs>
        <w:ind w:left="540" w:hanging="540"/>
        <w:jc w:val="both"/>
        <w:rPr>
          <w:rFonts w:ascii="Arial" w:hAnsi="Arial" w:cs="Arial"/>
          <w:sz w:val="20"/>
        </w:rPr>
      </w:pPr>
      <w:r w:rsidRPr="00C92338">
        <w:rPr>
          <w:rFonts w:ascii="Arial" w:hAnsi="Arial" w:cs="Arial"/>
          <w:sz w:val="20"/>
        </w:rPr>
        <w:t>Will your Firm record keep the guaranteed minimum withdrawal benefit products provided by other firm</w:t>
      </w:r>
      <w:r w:rsidR="00F8080F" w:rsidRPr="00C92338">
        <w:rPr>
          <w:rFonts w:ascii="Arial" w:hAnsi="Arial" w:cs="Arial"/>
          <w:sz w:val="20"/>
        </w:rPr>
        <w:t>s</w:t>
      </w:r>
      <w:r w:rsidRPr="00C92338">
        <w:rPr>
          <w:rFonts w:ascii="Arial" w:hAnsi="Arial" w:cs="Arial"/>
          <w:sz w:val="20"/>
        </w:rPr>
        <w:t>?  (Yes/No).  If yes, please list the GMWB products of other firms that are available on your platform today.</w:t>
      </w:r>
    </w:p>
    <w:p w14:paraId="4E7124C8" w14:textId="77777777" w:rsidR="00C858E3" w:rsidRPr="00C92338" w:rsidRDefault="00C858E3" w:rsidP="00C858E3">
      <w:pPr>
        <w:jc w:val="both"/>
        <w:rPr>
          <w:rFonts w:ascii="Arial" w:hAnsi="Arial" w:cs="Arial"/>
          <w:sz w:val="20"/>
        </w:rPr>
      </w:pPr>
    </w:p>
    <w:p w14:paraId="659CF16F" w14:textId="77777777" w:rsidR="00C858E3" w:rsidRPr="00C92338" w:rsidRDefault="00C858E3" w:rsidP="00C858E3">
      <w:pPr>
        <w:numPr>
          <w:ilvl w:val="0"/>
          <w:numId w:val="11"/>
        </w:numPr>
        <w:tabs>
          <w:tab w:val="clear" w:pos="720"/>
        </w:tabs>
        <w:ind w:left="540" w:hanging="540"/>
        <w:jc w:val="both"/>
        <w:rPr>
          <w:rFonts w:ascii="Arial" w:hAnsi="Arial" w:cs="Arial"/>
          <w:sz w:val="20"/>
        </w:rPr>
      </w:pPr>
      <w:r w:rsidRPr="00C92338">
        <w:rPr>
          <w:rFonts w:ascii="Arial" w:hAnsi="Arial" w:cs="Arial"/>
          <w:sz w:val="20"/>
        </w:rPr>
        <w:t>Do you offer a self-directed brokerage account (SDBA) option? (Yes/No)</w:t>
      </w:r>
    </w:p>
    <w:p w14:paraId="50E714ED" w14:textId="77777777" w:rsidR="00C858E3" w:rsidRPr="00C92338" w:rsidRDefault="00C858E3" w:rsidP="00C858E3">
      <w:pPr>
        <w:ind w:left="540" w:hanging="540"/>
        <w:jc w:val="both"/>
        <w:rPr>
          <w:rFonts w:ascii="Arial" w:hAnsi="Arial" w:cs="Arial"/>
          <w:sz w:val="20"/>
        </w:rPr>
      </w:pPr>
    </w:p>
    <w:p w14:paraId="4C1AADA0" w14:textId="77777777" w:rsidR="00C858E3" w:rsidRPr="00C92338" w:rsidRDefault="00C858E3" w:rsidP="00C858E3">
      <w:pPr>
        <w:numPr>
          <w:ilvl w:val="0"/>
          <w:numId w:val="11"/>
        </w:numPr>
        <w:tabs>
          <w:tab w:val="clear" w:pos="720"/>
        </w:tabs>
        <w:ind w:left="540" w:hanging="540"/>
        <w:jc w:val="both"/>
        <w:rPr>
          <w:rFonts w:ascii="Arial" w:hAnsi="Arial" w:cs="Arial"/>
          <w:sz w:val="20"/>
        </w:rPr>
      </w:pPr>
      <w:r w:rsidRPr="00C92338">
        <w:rPr>
          <w:rFonts w:ascii="Arial" w:hAnsi="Arial" w:cs="Arial"/>
          <w:sz w:val="20"/>
        </w:rPr>
        <w:t>Which brokerage house(s) can be utilized?</w:t>
      </w:r>
    </w:p>
    <w:p w14:paraId="3683B1AF" w14:textId="77777777" w:rsidR="00C858E3" w:rsidRPr="00C92338" w:rsidRDefault="00C858E3" w:rsidP="00C858E3">
      <w:pPr>
        <w:jc w:val="both"/>
        <w:rPr>
          <w:rFonts w:ascii="Arial" w:hAnsi="Arial" w:cs="Arial"/>
          <w:sz w:val="20"/>
        </w:rPr>
      </w:pPr>
    </w:p>
    <w:p w14:paraId="75446940" w14:textId="77777777" w:rsidR="00C858E3" w:rsidRPr="00C92338" w:rsidRDefault="00C858E3" w:rsidP="00C858E3">
      <w:pPr>
        <w:numPr>
          <w:ilvl w:val="0"/>
          <w:numId w:val="11"/>
        </w:numPr>
        <w:tabs>
          <w:tab w:val="clear" w:pos="720"/>
        </w:tabs>
        <w:ind w:left="540" w:hanging="540"/>
        <w:jc w:val="both"/>
        <w:rPr>
          <w:rFonts w:ascii="Arial" w:hAnsi="Arial" w:cs="Arial"/>
          <w:sz w:val="20"/>
        </w:rPr>
      </w:pPr>
      <w:r w:rsidRPr="00C92338">
        <w:rPr>
          <w:rFonts w:ascii="Arial" w:hAnsi="Arial" w:cs="Arial"/>
          <w:sz w:val="20"/>
        </w:rPr>
        <w:t xml:space="preserve">Answer yes/no in the following grid as it relates to the SDBA.  </w:t>
      </w:r>
    </w:p>
    <w:p w14:paraId="5C86C4EB" w14:textId="77777777" w:rsidR="00C858E3" w:rsidRPr="00C92338" w:rsidRDefault="00C858E3" w:rsidP="00C858E3">
      <w:pPr>
        <w:jc w:val="both"/>
        <w:rPr>
          <w:rFonts w:ascii="Arial" w:hAnsi="Arial" w:cs="Arial"/>
          <w:sz w:val="20"/>
        </w:rPr>
      </w:pPr>
    </w:p>
    <w:tbl>
      <w:tblPr>
        <w:tblW w:w="7567" w:type="dxa"/>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277"/>
        <w:gridCol w:w="2145"/>
        <w:gridCol w:w="2145"/>
      </w:tblGrid>
      <w:tr w:rsidR="00C858E3" w:rsidRPr="00C92338" w14:paraId="75A5E619" w14:textId="77777777" w:rsidTr="009170CB">
        <w:trPr>
          <w:trHeight w:val="296"/>
          <w:tblHeader/>
        </w:trPr>
        <w:tc>
          <w:tcPr>
            <w:tcW w:w="3277" w:type="dxa"/>
            <w:tcBorders>
              <w:top w:val="single" w:sz="4" w:space="0" w:color="1F497D"/>
              <w:left w:val="single" w:sz="4" w:space="0" w:color="1F497D"/>
              <w:bottom w:val="single" w:sz="4" w:space="0" w:color="1F497D"/>
              <w:right w:val="single" w:sz="4" w:space="0" w:color="1F497D"/>
            </w:tcBorders>
            <w:shd w:val="clear" w:color="auto" w:fill="0070C0"/>
            <w:vAlign w:val="bottom"/>
          </w:tcPr>
          <w:p w14:paraId="393D5133" w14:textId="77777777" w:rsidR="00C858E3" w:rsidRPr="00C92338" w:rsidRDefault="00C858E3" w:rsidP="009170CB">
            <w:pPr>
              <w:pStyle w:val="Heading3"/>
              <w:tabs>
                <w:tab w:val="left" w:pos="-2790"/>
              </w:tabs>
              <w:jc w:val="left"/>
              <w:rPr>
                <w:rFonts w:cs="Arial"/>
                <w:color w:val="FFFFFF"/>
                <w:sz w:val="20"/>
                <w:lang w:val="en-US" w:eastAsia="en-US"/>
              </w:rPr>
            </w:pPr>
          </w:p>
        </w:tc>
        <w:tc>
          <w:tcPr>
            <w:tcW w:w="2145"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0060E59A" w14:textId="77777777" w:rsidR="00C858E3" w:rsidRPr="00C92338" w:rsidRDefault="00C858E3" w:rsidP="009170CB">
            <w:pPr>
              <w:tabs>
                <w:tab w:val="left" w:pos="-2790"/>
              </w:tabs>
              <w:jc w:val="center"/>
              <w:rPr>
                <w:rFonts w:ascii="Arial" w:hAnsi="Arial" w:cs="Arial"/>
                <w:b/>
                <w:bCs/>
                <w:color w:val="FFFFFF"/>
                <w:sz w:val="20"/>
              </w:rPr>
            </w:pPr>
            <w:r w:rsidRPr="00C92338">
              <w:rPr>
                <w:rFonts w:ascii="Arial" w:hAnsi="Arial" w:cs="Arial"/>
                <w:b/>
                <w:bCs/>
                <w:color w:val="FFFFFF"/>
                <w:sz w:val="20"/>
              </w:rPr>
              <w:t>Can be traded? (Yes/No)</w:t>
            </w:r>
          </w:p>
        </w:tc>
        <w:tc>
          <w:tcPr>
            <w:tcW w:w="2145" w:type="dxa"/>
            <w:tcBorders>
              <w:top w:val="single" w:sz="4" w:space="0" w:color="1F497D"/>
              <w:left w:val="single" w:sz="4" w:space="0" w:color="1F497D"/>
              <w:bottom w:val="single" w:sz="4" w:space="0" w:color="1F497D"/>
              <w:right w:val="single" w:sz="4" w:space="0" w:color="1F497D"/>
            </w:tcBorders>
            <w:shd w:val="clear" w:color="auto" w:fill="0070C0"/>
            <w:vAlign w:val="center"/>
          </w:tcPr>
          <w:p w14:paraId="2054F0C8" w14:textId="77777777" w:rsidR="00C858E3" w:rsidRPr="00C92338" w:rsidRDefault="00C858E3" w:rsidP="009170CB">
            <w:pPr>
              <w:tabs>
                <w:tab w:val="left" w:pos="-2790"/>
              </w:tabs>
              <w:jc w:val="center"/>
              <w:rPr>
                <w:rFonts w:ascii="Arial" w:hAnsi="Arial" w:cs="Arial"/>
                <w:b/>
                <w:bCs/>
                <w:color w:val="FFFFFF"/>
                <w:sz w:val="20"/>
              </w:rPr>
            </w:pPr>
            <w:r w:rsidRPr="00C92338">
              <w:rPr>
                <w:rFonts w:ascii="Arial" w:hAnsi="Arial" w:cs="Arial"/>
                <w:b/>
                <w:bCs/>
                <w:color w:val="FFFFFF"/>
                <w:sz w:val="20"/>
              </w:rPr>
              <w:t>Can be restricted? (Yes/No)</w:t>
            </w:r>
          </w:p>
        </w:tc>
      </w:tr>
      <w:tr w:rsidR="00C858E3" w:rsidRPr="00C92338" w14:paraId="06A4093A" w14:textId="77777777" w:rsidTr="00B37609">
        <w:trPr>
          <w:trHeight w:hRule="exact" w:val="296"/>
        </w:trPr>
        <w:tc>
          <w:tcPr>
            <w:tcW w:w="327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78793335" w14:textId="77777777" w:rsidR="00C858E3" w:rsidRPr="00C92338" w:rsidRDefault="00C858E3" w:rsidP="009170CB">
            <w:pPr>
              <w:tabs>
                <w:tab w:val="left" w:pos="-2790"/>
              </w:tabs>
              <w:spacing w:after="200"/>
              <w:jc w:val="right"/>
              <w:rPr>
                <w:rFonts w:ascii="Arial" w:hAnsi="Arial" w:cs="Arial"/>
                <w:color w:val="000000"/>
                <w:sz w:val="20"/>
              </w:rPr>
            </w:pPr>
            <w:r w:rsidRPr="00C92338">
              <w:rPr>
                <w:rFonts w:ascii="Arial" w:hAnsi="Arial" w:cs="Arial"/>
                <w:color w:val="000000"/>
                <w:sz w:val="20"/>
              </w:rPr>
              <w:t>Stocks:</w:t>
            </w:r>
          </w:p>
        </w:tc>
        <w:tc>
          <w:tcPr>
            <w:tcW w:w="214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CAE6845" w14:textId="77777777" w:rsidR="00C858E3" w:rsidRPr="00C92338" w:rsidRDefault="00C858E3" w:rsidP="009170CB">
            <w:pPr>
              <w:tabs>
                <w:tab w:val="left" w:pos="-2790"/>
              </w:tabs>
              <w:spacing w:after="200"/>
              <w:jc w:val="center"/>
              <w:rPr>
                <w:rFonts w:ascii="Arial" w:hAnsi="Arial" w:cs="Arial"/>
                <w:bCs/>
                <w:color w:val="000000"/>
                <w:sz w:val="20"/>
              </w:rPr>
            </w:pPr>
          </w:p>
        </w:tc>
        <w:tc>
          <w:tcPr>
            <w:tcW w:w="214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29E30E30" w14:textId="77777777" w:rsidR="00C858E3" w:rsidRPr="00C92338" w:rsidRDefault="00C858E3" w:rsidP="009170CB">
            <w:pPr>
              <w:tabs>
                <w:tab w:val="left" w:pos="-2790"/>
              </w:tabs>
              <w:spacing w:after="200"/>
              <w:jc w:val="center"/>
              <w:rPr>
                <w:rFonts w:ascii="Arial" w:hAnsi="Arial" w:cs="Arial"/>
                <w:bCs/>
                <w:color w:val="000000"/>
                <w:sz w:val="20"/>
              </w:rPr>
            </w:pPr>
          </w:p>
        </w:tc>
      </w:tr>
      <w:tr w:rsidR="00C858E3" w:rsidRPr="00C92338" w14:paraId="3A68FD37" w14:textId="77777777" w:rsidTr="009170CB">
        <w:trPr>
          <w:trHeight w:hRule="exact" w:val="296"/>
        </w:trPr>
        <w:tc>
          <w:tcPr>
            <w:tcW w:w="3277" w:type="dxa"/>
            <w:tcBorders>
              <w:top w:val="single" w:sz="4" w:space="0" w:color="1F497D"/>
              <w:left w:val="single" w:sz="4" w:space="0" w:color="1F497D"/>
              <w:bottom w:val="single" w:sz="4" w:space="0" w:color="1F497D"/>
              <w:right w:val="single" w:sz="4" w:space="0" w:color="1F497D"/>
            </w:tcBorders>
            <w:vAlign w:val="center"/>
            <w:hideMark/>
          </w:tcPr>
          <w:p w14:paraId="5E02BBFA" w14:textId="77777777" w:rsidR="00C858E3" w:rsidRPr="00C92338" w:rsidRDefault="00C858E3" w:rsidP="009170CB">
            <w:pPr>
              <w:tabs>
                <w:tab w:val="left" w:pos="-2790"/>
              </w:tabs>
              <w:spacing w:after="200"/>
              <w:jc w:val="right"/>
              <w:rPr>
                <w:rFonts w:ascii="Arial" w:hAnsi="Arial" w:cs="Arial"/>
                <w:color w:val="000000"/>
                <w:sz w:val="20"/>
              </w:rPr>
            </w:pPr>
            <w:r w:rsidRPr="00C92338">
              <w:rPr>
                <w:rFonts w:ascii="Arial" w:hAnsi="Arial" w:cs="Arial"/>
                <w:color w:val="000000"/>
                <w:sz w:val="20"/>
              </w:rPr>
              <w:t>Bonds:</w:t>
            </w:r>
          </w:p>
        </w:tc>
        <w:tc>
          <w:tcPr>
            <w:tcW w:w="2145" w:type="dxa"/>
            <w:tcBorders>
              <w:top w:val="single" w:sz="4" w:space="0" w:color="1F497D"/>
              <w:left w:val="single" w:sz="4" w:space="0" w:color="1F497D"/>
              <w:bottom w:val="single" w:sz="4" w:space="0" w:color="1F497D"/>
              <w:right w:val="single" w:sz="4" w:space="0" w:color="1F497D"/>
            </w:tcBorders>
            <w:vAlign w:val="center"/>
          </w:tcPr>
          <w:p w14:paraId="29F251B8" w14:textId="77777777" w:rsidR="00C858E3" w:rsidRPr="00C92338" w:rsidRDefault="00C858E3" w:rsidP="009170CB">
            <w:pPr>
              <w:tabs>
                <w:tab w:val="left" w:pos="-2790"/>
              </w:tabs>
              <w:spacing w:after="200"/>
              <w:jc w:val="center"/>
              <w:rPr>
                <w:rFonts w:ascii="Arial" w:hAnsi="Arial" w:cs="Arial"/>
                <w:bCs/>
                <w:color w:val="000000"/>
                <w:sz w:val="20"/>
              </w:rPr>
            </w:pPr>
          </w:p>
        </w:tc>
        <w:tc>
          <w:tcPr>
            <w:tcW w:w="2145" w:type="dxa"/>
            <w:tcBorders>
              <w:top w:val="single" w:sz="4" w:space="0" w:color="1F497D"/>
              <w:left w:val="single" w:sz="4" w:space="0" w:color="1F497D"/>
              <w:bottom w:val="single" w:sz="4" w:space="0" w:color="1F497D"/>
              <w:right w:val="single" w:sz="4" w:space="0" w:color="1F497D"/>
            </w:tcBorders>
          </w:tcPr>
          <w:p w14:paraId="5035C8E6" w14:textId="77777777" w:rsidR="00C858E3" w:rsidRPr="00C92338" w:rsidRDefault="00C858E3" w:rsidP="009170CB">
            <w:pPr>
              <w:tabs>
                <w:tab w:val="left" w:pos="-2790"/>
              </w:tabs>
              <w:spacing w:after="200"/>
              <w:jc w:val="center"/>
              <w:rPr>
                <w:rFonts w:ascii="Arial" w:hAnsi="Arial" w:cs="Arial"/>
                <w:bCs/>
                <w:color w:val="000000"/>
                <w:sz w:val="20"/>
              </w:rPr>
            </w:pPr>
          </w:p>
        </w:tc>
      </w:tr>
      <w:tr w:rsidR="00C858E3" w:rsidRPr="00C92338" w14:paraId="358A74F9" w14:textId="77777777" w:rsidTr="00B37609">
        <w:trPr>
          <w:trHeight w:hRule="exact" w:val="296"/>
        </w:trPr>
        <w:tc>
          <w:tcPr>
            <w:tcW w:w="327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68C702C4" w14:textId="77777777" w:rsidR="00C858E3" w:rsidRPr="00C92338" w:rsidRDefault="00C858E3" w:rsidP="009170CB">
            <w:pPr>
              <w:tabs>
                <w:tab w:val="left" w:pos="-2790"/>
              </w:tabs>
              <w:spacing w:after="200"/>
              <w:jc w:val="right"/>
              <w:rPr>
                <w:rFonts w:ascii="Arial" w:hAnsi="Arial" w:cs="Arial"/>
                <w:color w:val="000000"/>
                <w:sz w:val="20"/>
              </w:rPr>
            </w:pPr>
            <w:r w:rsidRPr="00C92338">
              <w:rPr>
                <w:rFonts w:ascii="Arial" w:hAnsi="Arial" w:cs="Arial"/>
                <w:color w:val="000000"/>
                <w:sz w:val="20"/>
              </w:rPr>
              <w:t>ETFs:</w:t>
            </w:r>
          </w:p>
        </w:tc>
        <w:tc>
          <w:tcPr>
            <w:tcW w:w="214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35C20699" w14:textId="77777777" w:rsidR="00C858E3" w:rsidRPr="00C92338" w:rsidRDefault="00C858E3" w:rsidP="009170CB">
            <w:pPr>
              <w:tabs>
                <w:tab w:val="left" w:pos="-2790"/>
              </w:tabs>
              <w:spacing w:after="200"/>
              <w:jc w:val="center"/>
              <w:rPr>
                <w:rFonts w:ascii="Arial" w:hAnsi="Arial" w:cs="Arial"/>
                <w:bCs/>
                <w:color w:val="000000"/>
                <w:sz w:val="20"/>
              </w:rPr>
            </w:pPr>
          </w:p>
        </w:tc>
        <w:tc>
          <w:tcPr>
            <w:tcW w:w="214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6F83FCE9" w14:textId="77777777" w:rsidR="00C858E3" w:rsidRPr="00C92338" w:rsidRDefault="00C858E3" w:rsidP="009170CB">
            <w:pPr>
              <w:tabs>
                <w:tab w:val="left" w:pos="-2790"/>
              </w:tabs>
              <w:spacing w:after="200"/>
              <w:jc w:val="center"/>
              <w:rPr>
                <w:rFonts w:ascii="Arial" w:hAnsi="Arial" w:cs="Arial"/>
                <w:bCs/>
                <w:color w:val="000000"/>
                <w:sz w:val="20"/>
              </w:rPr>
            </w:pPr>
          </w:p>
        </w:tc>
      </w:tr>
      <w:tr w:rsidR="00C858E3" w:rsidRPr="00C92338" w14:paraId="0CB43D0B" w14:textId="77777777" w:rsidTr="009170CB">
        <w:trPr>
          <w:trHeight w:hRule="exact" w:val="296"/>
        </w:trPr>
        <w:tc>
          <w:tcPr>
            <w:tcW w:w="3277" w:type="dxa"/>
            <w:tcBorders>
              <w:top w:val="single" w:sz="4" w:space="0" w:color="1F497D"/>
              <w:left w:val="single" w:sz="4" w:space="0" w:color="1F497D"/>
              <w:bottom w:val="single" w:sz="4" w:space="0" w:color="1F497D"/>
              <w:right w:val="single" w:sz="4" w:space="0" w:color="1F497D"/>
            </w:tcBorders>
            <w:vAlign w:val="center"/>
            <w:hideMark/>
          </w:tcPr>
          <w:p w14:paraId="1BB657E4" w14:textId="77777777" w:rsidR="00C858E3" w:rsidRPr="00C92338" w:rsidRDefault="00C858E3" w:rsidP="009170CB">
            <w:pPr>
              <w:tabs>
                <w:tab w:val="left" w:pos="-2790"/>
              </w:tabs>
              <w:spacing w:after="200"/>
              <w:jc w:val="right"/>
              <w:rPr>
                <w:rFonts w:ascii="Arial" w:hAnsi="Arial" w:cs="Arial"/>
                <w:color w:val="000000"/>
                <w:sz w:val="20"/>
              </w:rPr>
            </w:pPr>
            <w:r w:rsidRPr="00C92338">
              <w:rPr>
                <w:rFonts w:ascii="Arial" w:hAnsi="Arial" w:cs="Arial"/>
                <w:color w:val="000000"/>
                <w:sz w:val="20"/>
              </w:rPr>
              <w:t>Mutual Funds:</w:t>
            </w:r>
          </w:p>
        </w:tc>
        <w:tc>
          <w:tcPr>
            <w:tcW w:w="2145" w:type="dxa"/>
            <w:tcBorders>
              <w:top w:val="single" w:sz="4" w:space="0" w:color="1F497D"/>
              <w:left w:val="single" w:sz="4" w:space="0" w:color="1F497D"/>
              <w:bottom w:val="single" w:sz="4" w:space="0" w:color="1F497D"/>
              <w:right w:val="single" w:sz="4" w:space="0" w:color="1F497D"/>
            </w:tcBorders>
            <w:vAlign w:val="center"/>
          </w:tcPr>
          <w:p w14:paraId="3D567ABA" w14:textId="77777777" w:rsidR="00C858E3" w:rsidRPr="00C92338" w:rsidRDefault="00C858E3" w:rsidP="009170CB">
            <w:pPr>
              <w:tabs>
                <w:tab w:val="left" w:pos="-2790"/>
              </w:tabs>
              <w:spacing w:after="200"/>
              <w:jc w:val="center"/>
              <w:rPr>
                <w:rFonts w:ascii="Arial" w:hAnsi="Arial" w:cs="Arial"/>
                <w:bCs/>
                <w:color w:val="000000"/>
                <w:sz w:val="20"/>
              </w:rPr>
            </w:pPr>
          </w:p>
        </w:tc>
        <w:tc>
          <w:tcPr>
            <w:tcW w:w="2145" w:type="dxa"/>
            <w:tcBorders>
              <w:top w:val="single" w:sz="4" w:space="0" w:color="1F497D"/>
              <w:left w:val="single" w:sz="4" w:space="0" w:color="1F497D"/>
              <w:bottom w:val="single" w:sz="4" w:space="0" w:color="1F497D"/>
              <w:right w:val="single" w:sz="4" w:space="0" w:color="1F497D"/>
            </w:tcBorders>
          </w:tcPr>
          <w:p w14:paraId="39AF148D" w14:textId="77777777" w:rsidR="00C858E3" w:rsidRPr="00C92338" w:rsidRDefault="00C858E3" w:rsidP="009170CB">
            <w:pPr>
              <w:tabs>
                <w:tab w:val="left" w:pos="-2790"/>
              </w:tabs>
              <w:spacing w:after="200"/>
              <w:jc w:val="center"/>
              <w:rPr>
                <w:rFonts w:ascii="Arial" w:hAnsi="Arial" w:cs="Arial"/>
                <w:bCs/>
                <w:color w:val="000000"/>
                <w:sz w:val="20"/>
              </w:rPr>
            </w:pPr>
          </w:p>
        </w:tc>
      </w:tr>
      <w:tr w:rsidR="00C858E3" w:rsidRPr="00C92338" w14:paraId="3BEA438A" w14:textId="77777777" w:rsidTr="00B37609">
        <w:trPr>
          <w:trHeight w:hRule="exact" w:val="296"/>
        </w:trPr>
        <w:tc>
          <w:tcPr>
            <w:tcW w:w="327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79967DF9" w14:textId="77777777" w:rsidR="00C858E3" w:rsidRPr="00C92338" w:rsidRDefault="00C858E3" w:rsidP="009170CB">
            <w:pPr>
              <w:tabs>
                <w:tab w:val="left" w:pos="-2790"/>
              </w:tabs>
              <w:spacing w:after="200"/>
              <w:jc w:val="right"/>
              <w:rPr>
                <w:rFonts w:ascii="Arial" w:hAnsi="Arial" w:cs="Arial"/>
                <w:color w:val="000000"/>
                <w:sz w:val="20"/>
              </w:rPr>
            </w:pPr>
            <w:r w:rsidRPr="00C92338">
              <w:rPr>
                <w:rFonts w:ascii="Arial" w:hAnsi="Arial" w:cs="Arial"/>
                <w:color w:val="000000"/>
                <w:sz w:val="20"/>
              </w:rPr>
              <w:lastRenderedPageBreak/>
              <w:t>Options:</w:t>
            </w:r>
          </w:p>
        </w:tc>
        <w:tc>
          <w:tcPr>
            <w:tcW w:w="214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1D6BB564" w14:textId="77777777" w:rsidR="00C858E3" w:rsidRPr="00C92338" w:rsidRDefault="00C858E3" w:rsidP="009170CB">
            <w:pPr>
              <w:tabs>
                <w:tab w:val="left" w:pos="-2790"/>
              </w:tabs>
              <w:spacing w:after="200"/>
              <w:jc w:val="center"/>
              <w:rPr>
                <w:rFonts w:ascii="Arial" w:hAnsi="Arial" w:cs="Arial"/>
                <w:bCs/>
                <w:color w:val="000000"/>
                <w:sz w:val="20"/>
              </w:rPr>
            </w:pPr>
          </w:p>
        </w:tc>
        <w:tc>
          <w:tcPr>
            <w:tcW w:w="214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481A8196" w14:textId="77777777" w:rsidR="00C858E3" w:rsidRPr="00C92338" w:rsidRDefault="00C858E3" w:rsidP="009170CB">
            <w:pPr>
              <w:tabs>
                <w:tab w:val="left" w:pos="-2790"/>
              </w:tabs>
              <w:spacing w:after="200"/>
              <w:jc w:val="center"/>
              <w:rPr>
                <w:rFonts w:ascii="Arial" w:hAnsi="Arial" w:cs="Arial"/>
                <w:bCs/>
                <w:color w:val="000000"/>
                <w:sz w:val="20"/>
              </w:rPr>
            </w:pPr>
          </w:p>
        </w:tc>
      </w:tr>
      <w:tr w:rsidR="00C858E3" w:rsidRPr="00C92338" w14:paraId="5C2C36D5" w14:textId="77777777" w:rsidTr="009170CB">
        <w:trPr>
          <w:trHeight w:hRule="exact" w:val="296"/>
        </w:trPr>
        <w:tc>
          <w:tcPr>
            <w:tcW w:w="3277" w:type="dxa"/>
            <w:tcBorders>
              <w:top w:val="single" w:sz="4" w:space="0" w:color="1F497D"/>
              <w:left w:val="single" w:sz="4" w:space="0" w:color="1F497D"/>
              <w:bottom w:val="single" w:sz="4" w:space="0" w:color="1F497D"/>
              <w:right w:val="single" w:sz="4" w:space="0" w:color="1F497D"/>
            </w:tcBorders>
            <w:vAlign w:val="center"/>
            <w:hideMark/>
          </w:tcPr>
          <w:p w14:paraId="252DDC20" w14:textId="77777777" w:rsidR="00C858E3" w:rsidRPr="00C92338" w:rsidRDefault="00C858E3" w:rsidP="009170CB">
            <w:pPr>
              <w:tabs>
                <w:tab w:val="left" w:pos="-2790"/>
              </w:tabs>
              <w:spacing w:after="200"/>
              <w:jc w:val="right"/>
              <w:rPr>
                <w:rFonts w:ascii="Arial" w:hAnsi="Arial" w:cs="Arial"/>
                <w:color w:val="000000"/>
                <w:sz w:val="20"/>
              </w:rPr>
            </w:pPr>
            <w:r w:rsidRPr="00C92338">
              <w:rPr>
                <w:rFonts w:ascii="Arial" w:hAnsi="Arial" w:cs="Arial"/>
                <w:color w:val="000000"/>
                <w:sz w:val="20"/>
              </w:rPr>
              <w:t>Other Derivatives</w:t>
            </w:r>
          </w:p>
        </w:tc>
        <w:tc>
          <w:tcPr>
            <w:tcW w:w="2145" w:type="dxa"/>
            <w:tcBorders>
              <w:top w:val="single" w:sz="4" w:space="0" w:color="1F497D"/>
              <w:left w:val="single" w:sz="4" w:space="0" w:color="1F497D"/>
              <w:bottom w:val="single" w:sz="4" w:space="0" w:color="1F497D"/>
              <w:right w:val="single" w:sz="4" w:space="0" w:color="1F497D"/>
            </w:tcBorders>
            <w:vAlign w:val="center"/>
          </w:tcPr>
          <w:p w14:paraId="6B628D0A" w14:textId="77777777" w:rsidR="00C858E3" w:rsidRPr="00C92338" w:rsidRDefault="00C858E3" w:rsidP="009170CB">
            <w:pPr>
              <w:tabs>
                <w:tab w:val="left" w:pos="-2790"/>
              </w:tabs>
              <w:spacing w:after="200"/>
              <w:jc w:val="center"/>
              <w:rPr>
                <w:rFonts w:ascii="Arial" w:hAnsi="Arial" w:cs="Arial"/>
                <w:bCs/>
                <w:color w:val="000000"/>
                <w:sz w:val="20"/>
              </w:rPr>
            </w:pPr>
          </w:p>
        </w:tc>
        <w:tc>
          <w:tcPr>
            <w:tcW w:w="2145" w:type="dxa"/>
            <w:tcBorders>
              <w:top w:val="single" w:sz="4" w:space="0" w:color="1F497D"/>
              <w:left w:val="single" w:sz="4" w:space="0" w:color="1F497D"/>
              <w:bottom w:val="single" w:sz="4" w:space="0" w:color="1F497D"/>
              <w:right w:val="single" w:sz="4" w:space="0" w:color="1F497D"/>
            </w:tcBorders>
          </w:tcPr>
          <w:p w14:paraId="3EC9BB88" w14:textId="77777777" w:rsidR="00C858E3" w:rsidRPr="00C92338" w:rsidRDefault="00C858E3" w:rsidP="009170CB">
            <w:pPr>
              <w:tabs>
                <w:tab w:val="left" w:pos="-2790"/>
              </w:tabs>
              <w:spacing w:after="200"/>
              <w:jc w:val="center"/>
              <w:rPr>
                <w:rFonts w:ascii="Arial" w:hAnsi="Arial" w:cs="Arial"/>
                <w:bCs/>
                <w:color w:val="000000"/>
                <w:sz w:val="20"/>
              </w:rPr>
            </w:pPr>
          </w:p>
        </w:tc>
      </w:tr>
      <w:tr w:rsidR="00C858E3" w:rsidRPr="00C92338" w14:paraId="4E4F7B1F" w14:textId="77777777" w:rsidTr="00B37609">
        <w:trPr>
          <w:trHeight w:hRule="exact" w:val="296"/>
        </w:trPr>
        <w:tc>
          <w:tcPr>
            <w:tcW w:w="3277"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7406ED5" w14:textId="77777777" w:rsidR="00C858E3" w:rsidRPr="00C92338" w:rsidRDefault="00C858E3" w:rsidP="009170CB">
            <w:pPr>
              <w:tabs>
                <w:tab w:val="left" w:pos="-2790"/>
              </w:tabs>
              <w:spacing w:after="200"/>
              <w:jc w:val="right"/>
              <w:rPr>
                <w:rFonts w:ascii="Arial" w:hAnsi="Arial" w:cs="Arial"/>
                <w:color w:val="000000"/>
                <w:sz w:val="20"/>
              </w:rPr>
            </w:pPr>
            <w:r w:rsidRPr="00C92338">
              <w:rPr>
                <w:rFonts w:ascii="Arial" w:hAnsi="Arial" w:cs="Arial"/>
                <w:color w:val="000000"/>
                <w:sz w:val="20"/>
              </w:rPr>
              <w:t>Closed-end Limited Partnership</w:t>
            </w:r>
          </w:p>
        </w:tc>
        <w:tc>
          <w:tcPr>
            <w:tcW w:w="214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DE8B8F8" w14:textId="77777777" w:rsidR="00C858E3" w:rsidRPr="00C92338" w:rsidRDefault="00C858E3" w:rsidP="009170CB">
            <w:pPr>
              <w:tabs>
                <w:tab w:val="left" w:pos="-2790"/>
              </w:tabs>
              <w:spacing w:after="200"/>
              <w:jc w:val="center"/>
              <w:rPr>
                <w:rFonts w:ascii="Arial" w:hAnsi="Arial" w:cs="Arial"/>
                <w:bCs/>
                <w:color w:val="000000"/>
                <w:sz w:val="20"/>
              </w:rPr>
            </w:pPr>
          </w:p>
        </w:tc>
        <w:tc>
          <w:tcPr>
            <w:tcW w:w="2145"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tcPr>
          <w:p w14:paraId="140CE8E6" w14:textId="77777777" w:rsidR="00C858E3" w:rsidRPr="00C92338" w:rsidRDefault="00C858E3" w:rsidP="009170CB">
            <w:pPr>
              <w:tabs>
                <w:tab w:val="left" w:pos="-2790"/>
              </w:tabs>
              <w:spacing w:after="200"/>
              <w:jc w:val="center"/>
              <w:rPr>
                <w:rFonts w:ascii="Arial" w:hAnsi="Arial" w:cs="Arial"/>
                <w:bCs/>
                <w:color w:val="000000"/>
                <w:sz w:val="20"/>
              </w:rPr>
            </w:pPr>
          </w:p>
        </w:tc>
      </w:tr>
    </w:tbl>
    <w:p w14:paraId="7ACF7258" w14:textId="181E6963" w:rsidR="00C858E3" w:rsidRPr="00C92338" w:rsidRDefault="00C858E3" w:rsidP="00C92338">
      <w:pPr>
        <w:jc w:val="both"/>
        <w:rPr>
          <w:rFonts w:ascii="Arial" w:hAnsi="Arial" w:cs="Arial"/>
          <w:sz w:val="20"/>
          <w:highlight w:val="yellow"/>
        </w:rPr>
      </w:pPr>
    </w:p>
    <w:p w14:paraId="036290A9" w14:textId="77777777" w:rsidR="00C858E3" w:rsidRPr="00C92338" w:rsidRDefault="00C858E3" w:rsidP="00C858E3">
      <w:pPr>
        <w:ind w:left="540"/>
        <w:jc w:val="both"/>
        <w:rPr>
          <w:rFonts w:ascii="Arial" w:hAnsi="Arial" w:cs="Arial"/>
          <w:sz w:val="20"/>
        </w:rPr>
      </w:pPr>
    </w:p>
    <w:p w14:paraId="77544C14" w14:textId="77777777" w:rsidR="00C858E3" w:rsidRPr="00C92338" w:rsidRDefault="00C858E3" w:rsidP="00C858E3">
      <w:pPr>
        <w:numPr>
          <w:ilvl w:val="0"/>
          <w:numId w:val="11"/>
        </w:numPr>
        <w:tabs>
          <w:tab w:val="clear" w:pos="720"/>
        </w:tabs>
        <w:ind w:left="540" w:hanging="540"/>
        <w:jc w:val="both"/>
        <w:rPr>
          <w:rFonts w:ascii="Arial" w:hAnsi="Arial" w:cs="Arial"/>
          <w:sz w:val="20"/>
        </w:rPr>
      </w:pPr>
      <w:r w:rsidRPr="00C92338">
        <w:rPr>
          <w:rFonts w:ascii="Arial" w:hAnsi="Arial" w:cs="Arial"/>
          <w:sz w:val="20"/>
        </w:rPr>
        <w:t>Do you have the ability to restrict the amount of assets a participant is able to hold within the SDBA? (Yes/No)</w:t>
      </w:r>
    </w:p>
    <w:p w14:paraId="77F78D4E" w14:textId="77777777" w:rsidR="00C858E3" w:rsidRPr="00C92338" w:rsidRDefault="00C858E3" w:rsidP="00C858E3">
      <w:pPr>
        <w:ind w:left="540"/>
        <w:jc w:val="both"/>
        <w:rPr>
          <w:rFonts w:ascii="Arial" w:hAnsi="Arial" w:cs="Arial"/>
          <w:sz w:val="20"/>
        </w:rPr>
      </w:pPr>
    </w:p>
    <w:p w14:paraId="6EF4D4DB" w14:textId="77777777" w:rsidR="00C858E3" w:rsidRPr="00C92338" w:rsidRDefault="00C858E3" w:rsidP="00C858E3">
      <w:pPr>
        <w:numPr>
          <w:ilvl w:val="0"/>
          <w:numId w:val="11"/>
        </w:numPr>
        <w:tabs>
          <w:tab w:val="clear" w:pos="720"/>
        </w:tabs>
        <w:ind w:left="540" w:hanging="540"/>
        <w:jc w:val="both"/>
        <w:rPr>
          <w:rFonts w:ascii="Arial" w:hAnsi="Arial" w:cs="Arial"/>
          <w:sz w:val="20"/>
        </w:rPr>
      </w:pPr>
      <w:r w:rsidRPr="00C92338">
        <w:rPr>
          <w:rFonts w:ascii="Arial" w:hAnsi="Arial" w:cs="Arial"/>
          <w:sz w:val="20"/>
          <w:u w:val="single"/>
        </w:rPr>
        <w:t>Briefly</w:t>
      </w:r>
      <w:r w:rsidRPr="00C92338">
        <w:rPr>
          <w:rFonts w:ascii="Arial" w:hAnsi="Arial" w:cs="Arial"/>
          <w:sz w:val="20"/>
        </w:rPr>
        <w:t xml:space="preserve"> discuss the process of transferring assets to/from the core account, and any restrictions in trading frequencies, asset amounts or timing that may be imposed in the SDBA.</w:t>
      </w:r>
    </w:p>
    <w:p w14:paraId="4196C893" w14:textId="77777777" w:rsidR="00C858E3" w:rsidRPr="00C92338" w:rsidRDefault="00C858E3" w:rsidP="00C858E3">
      <w:pPr>
        <w:jc w:val="both"/>
        <w:rPr>
          <w:rFonts w:ascii="Arial" w:hAnsi="Arial" w:cs="Arial"/>
          <w:sz w:val="20"/>
        </w:rPr>
      </w:pPr>
    </w:p>
    <w:p w14:paraId="50998259" w14:textId="1E4795E8" w:rsidR="00C858E3" w:rsidRPr="00C92338" w:rsidRDefault="00C858E3" w:rsidP="00C858E3">
      <w:pPr>
        <w:numPr>
          <w:ilvl w:val="0"/>
          <w:numId w:val="11"/>
        </w:numPr>
        <w:tabs>
          <w:tab w:val="clear" w:pos="720"/>
        </w:tabs>
        <w:ind w:left="540" w:hanging="540"/>
        <w:jc w:val="both"/>
        <w:rPr>
          <w:rFonts w:ascii="Arial" w:hAnsi="Arial" w:cs="Arial"/>
          <w:sz w:val="20"/>
        </w:rPr>
      </w:pPr>
      <w:r w:rsidRPr="00C92338">
        <w:rPr>
          <w:rFonts w:ascii="Arial" w:hAnsi="Arial" w:cs="Arial"/>
          <w:sz w:val="20"/>
        </w:rPr>
        <w:t xml:space="preserve">Are participants able to defer </w:t>
      </w:r>
      <w:r w:rsidR="00C92338">
        <w:rPr>
          <w:rFonts w:ascii="Arial" w:hAnsi="Arial" w:cs="Arial"/>
          <w:sz w:val="20"/>
        </w:rPr>
        <w:t xml:space="preserve">contributions </w:t>
      </w:r>
      <w:r w:rsidRPr="00C92338">
        <w:rPr>
          <w:rFonts w:ascii="Arial" w:hAnsi="Arial" w:cs="Arial"/>
          <w:sz w:val="20"/>
        </w:rPr>
        <w:t>directly to the SDBA?  (Yes/No)</w:t>
      </w:r>
    </w:p>
    <w:p w14:paraId="2C2A6D18" w14:textId="77777777" w:rsidR="00C858E3" w:rsidRPr="00C92338" w:rsidRDefault="00C858E3" w:rsidP="00C858E3">
      <w:pPr>
        <w:ind w:left="540" w:hanging="540"/>
        <w:jc w:val="both"/>
        <w:rPr>
          <w:rFonts w:ascii="Arial" w:hAnsi="Arial" w:cs="Arial"/>
          <w:sz w:val="20"/>
        </w:rPr>
      </w:pPr>
    </w:p>
    <w:p w14:paraId="72A8069C" w14:textId="77777777" w:rsidR="00C858E3" w:rsidRPr="00C92338" w:rsidRDefault="00C858E3" w:rsidP="00C858E3">
      <w:pPr>
        <w:numPr>
          <w:ilvl w:val="0"/>
          <w:numId w:val="11"/>
        </w:numPr>
        <w:tabs>
          <w:tab w:val="clear" w:pos="720"/>
        </w:tabs>
        <w:ind w:left="540" w:hanging="540"/>
        <w:jc w:val="both"/>
        <w:rPr>
          <w:rFonts w:ascii="Arial" w:hAnsi="Arial" w:cs="Arial"/>
          <w:sz w:val="20"/>
        </w:rPr>
      </w:pPr>
      <w:r w:rsidRPr="00C92338">
        <w:rPr>
          <w:rFonts w:ascii="Arial" w:hAnsi="Arial" w:cs="Arial"/>
          <w:sz w:val="20"/>
          <w:u w:val="single"/>
        </w:rPr>
        <w:t>Briefly</w:t>
      </w:r>
      <w:r w:rsidRPr="00C92338">
        <w:rPr>
          <w:rFonts w:ascii="Arial" w:hAnsi="Arial" w:cs="Arial"/>
          <w:sz w:val="20"/>
        </w:rPr>
        <w:t xml:space="preserve"> describe how Roth assets </w:t>
      </w:r>
      <w:r w:rsidR="00471A2C" w:rsidRPr="00C92338">
        <w:rPr>
          <w:rFonts w:ascii="Arial" w:hAnsi="Arial" w:cs="Arial"/>
          <w:sz w:val="20"/>
        </w:rPr>
        <w:t xml:space="preserve">are </w:t>
      </w:r>
      <w:r w:rsidRPr="00C92338">
        <w:rPr>
          <w:rFonts w:ascii="Arial" w:hAnsi="Arial" w:cs="Arial"/>
          <w:sz w:val="20"/>
        </w:rPr>
        <w:t>handled within the SDBA.</w:t>
      </w:r>
    </w:p>
    <w:p w14:paraId="33128728" w14:textId="77777777" w:rsidR="00C858E3" w:rsidRPr="00C92338" w:rsidRDefault="00C858E3" w:rsidP="00C858E3">
      <w:pPr>
        <w:jc w:val="both"/>
        <w:rPr>
          <w:rFonts w:ascii="Arial" w:hAnsi="Arial" w:cs="Arial"/>
          <w:sz w:val="20"/>
        </w:rPr>
      </w:pPr>
      <w:r w:rsidRPr="00C92338">
        <w:rPr>
          <w:rFonts w:ascii="Arial" w:hAnsi="Arial" w:cs="Arial"/>
          <w:sz w:val="20"/>
        </w:rPr>
        <w:t xml:space="preserve">  </w:t>
      </w:r>
    </w:p>
    <w:p w14:paraId="68D7E65E" w14:textId="77777777" w:rsidR="00C858E3" w:rsidRPr="00C92338" w:rsidRDefault="00C858E3" w:rsidP="00C858E3">
      <w:pPr>
        <w:numPr>
          <w:ilvl w:val="0"/>
          <w:numId w:val="11"/>
        </w:numPr>
        <w:tabs>
          <w:tab w:val="clear" w:pos="720"/>
        </w:tabs>
        <w:ind w:left="540" w:hanging="540"/>
        <w:jc w:val="both"/>
        <w:rPr>
          <w:rFonts w:ascii="Arial" w:hAnsi="Arial" w:cs="Arial"/>
          <w:sz w:val="20"/>
        </w:rPr>
      </w:pPr>
      <w:r w:rsidRPr="00C92338">
        <w:rPr>
          <w:rFonts w:ascii="Arial" w:hAnsi="Arial" w:cs="Arial"/>
          <w:sz w:val="20"/>
        </w:rPr>
        <w:t>Can participants separately designate the transfer of either pre-tax or Roth after-tax</w:t>
      </w:r>
      <w:r w:rsidR="00430461" w:rsidRPr="00C92338">
        <w:rPr>
          <w:rFonts w:ascii="Arial" w:hAnsi="Arial" w:cs="Arial"/>
          <w:sz w:val="20"/>
        </w:rPr>
        <w:t xml:space="preserve"> dollars to the SDBA? (Yes/No) </w:t>
      </w:r>
      <w:r w:rsidRPr="00C92338">
        <w:rPr>
          <w:rFonts w:ascii="Arial" w:hAnsi="Arial" w:cs="Arial"/>
          <w:sz w:val="20"/>
        </w:rPr>
        <w:t>If yes, will the pre-tax and Roth after-tax contributions and earnings show separately on participant SDBA statements?</w:t>
      </w:r>
    </w:p>
    <w:p w14:paraId="3DAD8003" w14:textId="77777777" w:rsidR="00C858E3" w:rsidRPr="00C92338" w:rsidRDefault="00C858E3" w:rsidP="00C858E3">
      <w:pPr>
        <w:pStyle w:val="ListParagraph"/>
        <w:spacing w:after="0"/>
        <w:jc w:val="both"/>
        <w:rPr>
          <w:rFonts w:ascii="Arial" w:hAnsi="Arial" w:cs="Arial"/>
          <w:sz w:val="20"/>
          <w:szCs w:val="20"/>
        </w:rPr>
      </w:pPr>
    </w:p>
    <w:p w14:paraId="4414C117" w14:textId="77777777" w:rsidR="00C858E3" w:rsidRPr="00C92338" w:rsidRDefault="00C858E3" w:rsidP="00C858E3">
      <w:pPr>
        <w:numPr>
          <w:ilvl w:val="0"/>
          <w:numId w:val="11"/>
        </w:numPr>
        <w:tabs>
          <w:tab w:val="clear" w:pos="720"/>
        </w:tabs>
        <w:ind w:left="540" w:hanging="540"/>
        <w:jc w:val="both"/>
        <w:rPr>
          <w:rFonts w:ascii="Arial" w:hAnsi="Arial" w:cs="Arial"/>
          <w:sz w:val="20"/>
        </w:rPr>
      </w:pPr>
      <w:r w:rsidRPr="00C92338">
        <w:rPr>
          <w:rFonts w:ascii="Arial" w:hAnsi="Arial" w:cs="Arial"/>
          <w:sz w:val="20"/>
          <w:u w:val="single"/>
        </w:rPr>
        <w:t>Briefly</w:t>
      </w:r>
      <w:r w:rsidRPr="00C92338">
        <w:rPr>
          <w:rFonts w:ascii="Arial" w:hAnsi="Arial" w:cs="Arial"/>
          <w:sz w:val="20"/>
        </w:rPr>
        <w:t xml:space="preserve"> describe what information your quarterly statements include regarding specific transactions conducted in the SDBA.</w:t>
      </w:r>
    </w:p>
    <w:p w14:paraId="6B406C90" w14:textId="77777777" w:rsidR="00C858E3" w:rsidRPr="00C92338" w:rsidRDefault="00C858E3" w:rsidP="00C858E3">
      <w:pPr>
        <w:ind w:left="540" w:hanging="540"/>
        <w:jc w:val="both"/>
        <w:rPr>
          <w:rFonts w:ascii="Arial" w:hAnsi="Arial" w:cs="Arial"/>
          <w:sz w:val="20"/>
        </w:rPr>
      </w:pPr>
    </w:p>
    <w:p w14:paraId="2191CF05" w14:textId="4ED05D09" w:rsidR="00C858E3" w:rsidRPr="00932D08" w:rsidRDefault="00C858E3" w:rsidP="00C858E3">
      <w:pPr>
        <w:numPr>
          <w:ilvl w:val="0"/>
          <w:numId w:val="11"/>
        </w:numPr>
        <w:tabs>
          <w:tab w:val="clear" w:pos="720"/>
        </w:tabs>
        <w:ind w:left="540" w:hanging="540"/>
        <w:jc w:val="both"/>
        <w:rPr>
          <w:rFonts w:ascii="Arial" w:hAnsi="Arial" w:cs="Arial"/>
          <w:b/>
          <w:sz w:val="20"/>
        </w:rPr>
      </w:pPr>
      <w:r w:rsidRPr="00C92338">
        <w:rPr>
          <w:rFonts w:ascii="Arial" w:hAnsi="Arial" w:cs="Arial"/>
          <w:sz w:val="20"/>
        </w:rPr>
        <w:t xml:space="preserve">Provide a sample participant statement that </w:t>
      </w:r>
      <w:proofErr w:type="gramStart"/>
      <w:r w:rsidRPr="00C92338">
        <w:rPr>
          <w:rFonts w:ascii="Arial" w:hAnsi="Arial" w:cs="Arial"/>
          <w:sz w:val="20"/>
        </w:rPr>
        <w:t>your</w:t>
      </w:r>
      <w:proofErr w:type="gramEnd"/>
      <w:r w:rsidRPr="00C92338">
        <w:rPr>
          <w:rFonts w:ascii="Arial" w:hAnsi="Arial" w:cs="Arial"/>
          <w:sz w:val="20"/>
        </w:rPr>
        <w:t xml:space="preserve"> </w:t>
      </w:r>
      <w:r w:rsidRPr="00932D08">
        <w:rPr>
          <w:rFonts w:ascii="Arial" w:hAnsi="Arial" w:cs="Arial"/>
          <w:sz w:val="20"/>
        </w:rPr>
        <w:t xml:space="preserve">recommended SDBA partner would provide to participants. Include this in the Exhibit Folder and label it </w:t>
      </w:r>
      <w:r w:rsidRPr="00932D08">
        <w:rPr>
          <w:rFonts w:ascii="Arial" w:hAnsi="Arial" w:cs="Arial"/>
          <w:sz w:val="20"/>
          <w:u w:val="single"/>
        </w:rPr>
        <w:t>Exhibit 1</w:t>
      </w:r>
      <w:r w:rsidR="00F23438" w:rsidRPr="00932D08">
        <w:rPr>
          <w:rFonts w:ascii="Arial" w:hAnsi="Arial" w:cs="Arial"/>
          <w:sz w:val="20"/>
          <w:u w:val="single"/>
        </w:rPr>
        <w:t>9.</w:t>
      </w:r>
    </w:p>
    <w:p w14:paraId="71BFAC49" w14:textId="77777777" w:rsidR="00782A1C" w:rsidRPr="00932D08" w:rsidRDefault="00782A1C" w:rsidP="00C858E3">
      <w:pPr>
        <w:ind w:left="540" w:hanging="540"/>
        <w:jc w:val="both"/>
        <w:rPr>
          <w:rFonts w:ascii="Arial" w:hAnsi="Arial" w:cs="Arial"/>
          <w:sz w:val="20"/>
        </w:rPr>
      </w:pPr>
    </w:p>
    <w:p w14:paraId="50649C46" w14:textId="4BA82CBE" w:rsidR="00C858E3" w:rsidRPr="00932D08" w:rsidRDefault="00C858E3" w:rsidP="00C858E3">
      <w:pPr>
        <w:ind w:left="540" w:hanging="540"/>
        <w:jc w:val="both"/>
        <w:rPr>
          <w:rFonts w:ascii="Arial" w:hAnsi="Arial" w:cs="Arial"/>
          <w:sz w:val="20"/>
        </w:rPr>
      </w:pPr>
    </w:p>
    <w:p w14:paraId="3ECC0F42" w14:textId="77777777" w:rsidR="00C858E3" w:rsidRPr="00932D08" w:rsidRDefault="00C858E3" w:rsidP="00C858E3">
      <w:pPr>
        <w:pStyle w:val="ListParagraph"/>
        <w:numPr>
          <w:ilvl w:val="0"/>
          <w:numId w:val="8"/>
        </w:numPr>
        <w:spacing w:after="0" w:line="240" w:lineRule="auto"/>
        <w:ind w:left="540" w:hanging="540"/>
        <w:jc w:val="both"/>
        <w:rPr>
          <w:rFonts w:ascii="Arial" w:hAnsi="Arial" w:cs="Arial"/>
          <w:b/>
          <w:color w:val="0070C0"/>
          <w:sz w:val="20"/>
          <w:szCs w:val="20"/>
        </w:rPr>
      </w:pPr>
      <w:r w:rsidRPr="00932D08">
        <w:rPr>
          <w:rFonts w:ascii="Arial" w:hAnsi="Arial" w:cs="Arial"/>
          <w:b/>
          <w:color w:val="0070C0"/>
          <w:sz w:val="24"/>
          <w:szCs w:val="24"/>
        </w:rPr>
        <w:t xml:space="preserve">Transition </w:t>
      </w:r>
    </w:p>
    <w:p w14:paraId="35722B0C" w14:textId="77777777" w:rsidR="00C858E3" w:rsidRPr="00932D08" w:rsidRDefault="00C858E3" w:rsidP="00C858E3">
      <w:pPr>
        <w:ind w:left="360" w:hanging="360"/>
        <w:contextualSpacing/>
        <w:jc w:val="both"/>
        <w:rPr>
          <w:rFonts w:ascii="Arial" w:hAnsi="Arial" w:cs="Arial"/>
          <w:sz w:val="20"/>
        </w:rPr>
      </w:pPr>
    </w:p>
    <w:p w14:paraId="77EA3D8D" w14:textId="2A44516A" w:rsidR="00C858E3" w:rsidRPr="00932D08" w:rsidRDefault="00C858E3" w:rsidP="009170CB">
      <w:pPr>
        <w:pStyle w:val="ListParagraph"/>
        <w:numPr>
          <w:ilvl w:val="0"/>
          <w:numId w:val="16"/>
        </w:numPr>
        <w:spacing w:after="0" w:line="240" w:lineRule="auto"/>
        <w:ind w:left="540" w:hanging="540"/>
        <w:jc w:val="both"/>
        <w:rPr>
          <w:rFonts w:ascii="Arial" w:hAnsi="Arial" w:cs="Arial"/>
          <w:sz w:val="20"/>
          <w:szCs w:val="20"/>
        </w:rPr>
      </w:pPr>
      <w:r w:rsidRPr="00932D08">
        <w:rPr>
          <w:rFonts w:ascii="Arial" w:hAnsi="Arial" w:cs="Arial"/>
          <w:sz w:val="20"/>
          <w:szCs w:val="20"/>
        </w:rPr>
        <w:t>How many governmental plans</w:t>
      </w:r>
      <w:r w:rsidRPr="00932D08">
        <w:rPr>
          <w:rFonts w:ascii="Arial" w:hAnsi="Arial" w:cs="Arial"/>
          <w:sz w:val="20"/>
          <w:szCs w:val="20"/>
          <w:lang w:val="en-US"/>
        </w:rPr>
        <w:t xml:space="preserve"> from $</w:t>
      </w:r>
      <w:r w:rsidR="00C12A89" w:rsidRPr="00932D08">
        <w:rPr>
          <w:rFonts w:ascii="Arial" w:hAnsi="Arial" w:cs="Arial"/>
          <w:sz w:val="20"/>
          <w:szCs w:val="20"/>
          <w:lang w:val="en-US"/>
        </w:rPr>
        <w:t>100</w:t>
      </w:r>
      <w:r w:rsidRPr="00932D08">
        <w:rPr>
          <w:rFonts w:ascii="Arial" w:hAnsi="Arial" w:cs="Arial"/>
          <w:sz w:val="20"/>
          <w:szCs w:val="20"/>
          <w:lang w:val="en-US"/>
        </w:rPr>
        <w:t xml:space="preserve"> to $</w:t>
      </w:r>
      <w:r w:rsidR="00C12A89" w:rsidRPr="00932D08">
        <w:rPr>
          <w:rFonts w:ascii="Arial" w:hAnsi="Arial" w:cs="Arial"/>
          <w:sz w:val="20"/>
          <w:szCs w:val="20"/>
          <w:lang w:val="en-US"/>
        </w:rPr>
        <w:t>500</w:t>
      </w:r>
      <w:r w:rsidRPr="00932D08">
        <w:rPr>
          <w:rFonts w:ascii="Arial" w:hAnsi="Arial" w:cs="Arial"/>
          <w:sz w:val="20"/>
          <w:szCs w:val="20"/>
        </w:rPr>
        <w:t xml:space="preserve"> million </w:t>
      </w:r>
      <w:r w:rsidRPr="00932D08">
        <w:rPr>
          <w:rFonts w:ascii="Arial" w:hAnsi="Arial" w:cs="Arial"/>
          <w:sz w:val="20"/>
          <w:szCs w:val="20"/>
          <w:lang w:val="en-US"/>
        </w:rPr>
        <w:t>has your Firm</w:t>
      </w:r>
      <w:r w:rsidRPr="00932D08">
        <w:rPr>
          <w:rFonts w:ascii="Arial" w:hAnsi="Arial" w:cs="Arial"/>
          <w:sz w:val="20"/>
          <w:szCs w:val="20"/>
        </w:rPr>
        <w:t xml:space="preserve"> transitioned from other providers in the past five years</w:t>
      </w:r>
      <w:r w:rsidRPr="00932D08">
        <w:rPr>
          <w:rFonts w:ascii="Arial" w:hAnsi="Arial" w:cs="Arial"/>
          <w:sz w:val="20"/>
          <w:szCs w:val="20"/>
          <w:lang w:val="en-US"/>
        </w:rPr>
        <w:t>?</w:t>
      </w:r>
    </w:p>
    <w:p w14:paraId="70485463" w14:textId="77777777" w:rsidR="00C858E3" w:rsidRPr="00932D08" w:rsidRDefault="00C858E3" w:rsidP="00C858E3">
      <w:pPr>
        <w:pStyle w:val="ListParagraph"/>
        <w:spacing w:line="240" w:lineRule="auto"/>
        <w:ind w:left="540" w:hanging="540"/>
        <w:jc w:val="both"/>
        <w:rPr>
          <w:rFonts w:ascii="Arial" w:hAnsi="Arial" w:cs="Arial"/>
          <w:sz w:val="20"/>
          <w:szCs w:val="20"/>
        </w:rPr>
      </w:pPr>
    </w:p>
    <w:p w14:paraId="21DA5812" w14:textId="658AF257" w:rsidR="00C858E3" w:rsidRPr="00932D08" w:rsidRDefault="00C858E3" w:rsidP="009170CB">
      <w:pPr>
        <w:pStyle w:val="ListParagraph"/>
        <w:numPr>
          <w:ilvl w:val="0"/>
          <w:numId w:val="16"/>
        </w:numPr>
        <w:spacing w:after="0" w:line="240" w:lineRule="auto"/>
        <w:ind w:left="540" w:hanging="540"/>
        <w:jc w:val="both"/>
        <w:rPr>
          <w:rFonts w:ascii="Arial" w:hAnsi="Arial" w:cs="Arial"/>
          <w:sz w:val="20"/>
          <w:szCs w:val="20"/>
        </w:rPr>
      </w:pPr>
      <w:r w:rsidRPr="00932D08">
        <w:rPr>
          <w:rFonts w:ascii="Arial" w:hAnsi="Arial" w:cs="Arial"/>
          <w:sz w:val="20"/>
          <w:szCs w:val="20"/>
        </w:rPr>
        <w:t xml:space="preserve">Provide an outline of your transition plan for the Plan Sponsor’s retirement Plan. Include a timeline that describes necessary actions, responsible parties and target completion dates. </w:t>
      </w:r>
      <w:r w:rsidRPr="00932D08">
        <w:rPr>
          <w:rFonts w:ascii="Arial" w:hAnsi="Arial" w:cs="Arial"/>
          <w:sz w:val="20"/>
          <w:szCs w:val="20"/>
          <w:lang w:val="en-US"/>
        </w:rPr>
        <w:t>Assume a transition date of</w:t>
      </w:r>
      <w:r w:rsidR="00C12A89" w:rsidRPr="00932D08">
        <w:rPr>
          <w:rFonts w:ascii="Arial" w:hAnsi="Arial" w:cs="Arial"/>
          <w:sz w:val="20"/>
          <w:szCs w:val="20"/>
          <w:lang w:val="en-US"/>
        </w:rPr>
        <w:t xml:space="preserve"> July 15, 2021.</w:t>
      </w:r>
      <w:r w:rsidRPr="00932D08">
        <w:rPr>
          <w:rFonts w:ascii="Arial" w:hAnsi="Arial" w:cs="Arial"/>
          <w:sz w:val="20"/>
          <w:szCs w:val="20"/>
          <w:lang w:val="en-US"/>
        </w:rPr>
        <w:t xml:space="preserve">  </w:t>
      </w:r>
      <w:r w:rsidRPr="00932D08">
        <w:rPr>
          <w:rFonts w:ascii="Arial" w:hAnsi="Arial" w:cs="Arial"/>
          <w:sz w:val="20"/>
          <w:szCs w:val="20"/>
        </w:rPr>
        <w:t xml:space="preserve">Include this in the </w:t>
      </w:r>
      <w:r w:rsidRPr="00932D08">
        <w:rPr>
          <w:rFonts w:ascii="Arial" w:hAnsi="Arial" w:cs="Arial"/>
          <w:sz w:val="20"/>
          <w:szCs w:val="20"/>
          <w:lang w:val="en-US"/>
        </w:rPr>
        <w:t>E</w:t>
      </w:r>
      <w:proofErr w:type="spellStart"/>
      <w:r w:rsidRPr="00932D08">
        <w:rPr>
          <w:rFonts w:ascii="Arial" w:hAnsi="Arial" w:cs="Arial"/>
          <w:sz w:val="20"/>
          <w:szCs w:val="20"/>
        </w:rPr>
        <w:t>xhibit</w:t>
      </w:r>
      <w:proofErr w:type="spellEnd"/>
      <w:r w:rsidRPr="00932D08">
        <w:rPr>
          <w:rFonts w:ascii="Arial" w:hAnsi="Arial" w:cs="Arial"/>
          <w:sz w:val="20"/>
          <w:szCs w:val="20"/>
        </w:rPr>
        <w:t xml:space="preserve"> </w:t>
      </w:r>
      <w:r w:rsidRPr="00932D08">
        <w:rPr>
          <w:rFonts w:ascii="Arial" w:hAnsi="Arial" w:cs="Arial"/>
          <w:sz w:val="20"/>
          <w:szCs w:val="20"/>
          <w:lang w:val="en-US"/>
        </w:rPr>
        <w:t>Folder</w:t>
      </w:r>
      <w:r w:rsidRPr="00932D08">
        <w:rPr>
          <w:rFonts w:ascii="Arial" w:hAnsi="Arial" w:cs="Arial"/>
          <w:sz w:val="20"/>
          <w:szCs w:val="20"/>
        </w:rPr>
        <w:t xml:space="preserve"> and label it </w:t>
      </w:r>
      <w:r w:rsidRPr="00932D08">
        <w:rPr>
          <w:rFonts w:ascii="Arial" w:hAnsi="Arial" w:cs="Arial"/>
          <w:sz w:val="20"/>
          <w:szCs w:val="20"/>
          <w:u w:val="single"/>
        </w:rPr>
        <w:t xml:space="preserve">Exhibit </w:t>
      </w:r>
      <w:r w:rsidR="00F23438" w:rsidRPr="00932D08">
        <w:rPr>
          <w:rFonts w:ascii="Arial" w:hAnsi="Arial" w:cs="Arial"/>
          <w:sz w:val="20"/>
          <w:szCs w:val="20"/>
          <w:u w:val="single"/>
          <w:lang w:val="en-US"/>
        </w:rPr>
        <w:t>20</w:t>
      </w:r>
      <w:r w:rsidRPr="00932D08">
        <w:rPr>
          <w:rFonts w:ascii="Arial" w:hAnsi="Arial" w:cs="Arial"/>
          <w:sz w:val="20"/>
          <w:szCs w:val="20"/>
        </w:rPr>
        <w:t>.</w:t>
      </w:r>
    </w:p>
    <w:p w14:paraId="507178FD" w14:textId="77777777" w:rsidR="00C858E3" w:rsidRPr="00932D08" w:rsidRDefault="00C858E3" w:rsidP="00C858E3">
      <w:pPr>
        <w:ind w:left="540" w:hanging="540"/>
        <w:jc w:val="both"/>
        <w:rPr>
          <w:rFonts w:ascii="Arial" w:hAnsi="Arial" w:cs="Arial"/>
          <w:sz w:val="20"/>
        </w:rPr>
      </w:pPr>
    </w:p>
    <w:p w14:paraId="2C3B6292" w14:textId="77777777" w:rsidR="00C858E3" w:rsidRPr="00932D08" w:rsidRDefault="00C858E3" w:rsidP="009170CB">
      <w:pPr>
        <w:pStyle w:val="ListParagraph"/>
        <w:numPr>
          <w:ilvl w:val="0"/>
          <w:numId w:val="16"/>
        </w:numPr>
        <w:spacing w:after="0" w:line="240" w:lineRule="auto"/>
        <w:ind w:left="540" w:hanging="540"/>
        <w:jc w:val="both"/>
        <w:rPr>
          <w:rFonts w:ascii="Arial" w:hAnsi="Arial" w:cs="Arial"/>
          <w:sz w:val="20"/>
          <w:szCs w:val="20"/>
        </w:rPr>
      </w:pPr>
      <w:r w:rsidRPr="00932D08">
        <w:rPr>
          <w:rFonts w:ascii="Arial" w:hAnsi="Arial" w:cs="Arial"/>
          <w:sz w:val="20"/>
          <w:szCs w:val="20"/>
          <w:u w:val="single"/>
          <w:lang w:val="en-US"/>
        </w:rPr>
        <w:lastRenderedPageBreak/>
        <w:t>Briefly</w:t>
      </w:r>
      <w:r w:rsidRPr="00932D08">
        <w:rPr>
          <w:rFonts w:ascii="Arial" w:hAnsi="Arial" w:cs="Arial"/>
          <w:sz w:val="20"/>
          <w:szCs w:val="20"/>
          <w:lang w:val="en-US"/>
        </w:rPr>
        <w:t xml:space="preserve"> describe h</w:t>
      </w:r>
      <w:r w:rsidRPr="00932D08">
        <w:rPr>
          <w:rFonts w:ascii="Arial" w:hAnsi="Arial" w:cs="Arial"/>
          <w:sz w:val="20"/>
          <w:szCs w:val="20"/>
        </w:rPr>
        <w:t xml:space="preserve">ow </w:t>
      </w:r>
      <w:r w:rsidR="00F8080F" w:rsidRPr="00932D08">
        <w:rPr>
          <w:rFonts w:ascii="Arial" w:hAnsi="Arial" w:cs="Arial"/>
          <w:sz w:val="20"/>
          <w:szCs w:val="20"/>
          <w:lang w:val="en-US"/>
        </w:rPr>
        <w:t>you will</w:t>
      </w:r>
      <w:r w:rsidRPr="00932D08">
        <w:rPr>
          <w:rFonts w:ascii="Arial" w:hAnsi="Arial" w:cs="Arial"/>
          <w:sz w:val="20"/>
          <w:szCs w:val="20"/>
        </w:rPr>
        <w:t xml:space="preserve"> guarantee your stated implementation timeframe? How will you measure the success of the transition?</w:t>
      </w:r>
      <w:r w:rsidRPr="00932D08">
        <w:rPr>
          <w:rFonts w:ascii="Arial" w:hAnsi="Arial" w:cs="Arial"/>
          <w:sz w:val="20"/>
          <w:szCs w:val="20"/>
          <w:lang w:val="en-US"/>
        </w:rPr>
        <w:t xml:space="preserve">  </w:t>
      </w:r>
    </w:p>
    <w:p w14:paraId="7D413AA6" w14:textId="77777777" w:rsidR="00C858E3" w:rsidRPr="00932D08" w:rsidRDefault="00C858E3" w:rsidP="00C858E3">
      <w:pPr>
        <w:ind w:left="540" w:hanging="540"/>
        <w:jc w:val="both"/>
        <w:rPr>
          <w:rFonts w:ascii="Arial" w:hAnsi="Arial" w:cs="Arial"/>
          <w:sz w:val="20"/>
        </w:rPr>
      </w:pPr>
    </w:p>
    <w:p w14:paraId="4A73FAAD" w14:textId="1F840222" w:rsidR="00C858E3" w:rsidRPr="00932D08" w:rsidRDefault="00C858E3" w:rsidP="009170CB">
      <w:pPr>
        <w:pStyle w:val="ListParagraph"/>
        <w:numPr>
          <w:ilvl w:val="0"/>
          <w:numId w:val="16"/>
        </w:numPr>
        <w:spacing w:after="0" w:line="240" w:lineRule="auto"/>
        <w:ind w:left="540" w:hanging="540"/>
        <w:jc w:val="both"/>
        <w:rPr>
          <w:rFonts w:ascii="Arial" w:hAnsi="Arial" w:cs="Arial"/>
          <w:sz w:val="20"/>
          <w:szCs w:val="20"/>
        </w:rPr>
      </w:pPr>
      <w:r w:rsidRPr="00932D08">
        <w:rPr>
          <w:rFonts w:ascii="Arial" w:hAnsi="Arial" w:cs="Arial"/>
          <w:sz w:val="20"/>
          <w:szCs w:val="20"/>
        </w:rPr>
        <w:t xml:space="preserve">Provide a one-page outline of your plan for communicating the transition to participants. Include this in the </w:t>
      </w:r>
      <w:r w:rsidRPr="00932D08">
        <w:rPr>
          <w:rFonts w:ascii="Arial" w:hAnsi="Arial" w:cs="Arial"/>
          <w:sz w:val="20"/>
          <w:szCs w:val="20"/>
          <w:lang w:val="en-US"/>
        </w:rPr>
        <w:t>E</w:t>
      </w:r>
      <w:proofErr w:type="spellStart"/>
      <w:r w:rsidRPr="00932D08">
        <w:rPr>
          <w:rFonts w:ascii="Arial" w:hAnsi="Arial" w:cs="Arial"/>
          <w:sz w:val="20"/>
          <w:szCs w:val="20"/>
        </w:rPr>
        <w:t>xhibit</w:t>
      </w:r>
      <w:proofErr w:type="spellEnd"/>
      <w:r w:rsidRPr="00932D08">
        <w:rPr>
          <w:rFonts w:ascii="Arial" w:hAnsi="Arial" w:cs="Arial"/>
          <w:sz w:val="20"/>
          <w:szCs w:val="20"/>
        </w:rPr>
        <w:t xml:space="preserve"> </w:t>
      </w:r>
      <w:r w:rsidRPr="00932D08">
        <w:rPr>
          <w:rFonts w:ascii="Arial" w:hAnsi="Arial" w:cs="Arial"/>
          <w:sz w:val="20"/>
          <w:szCs w:val="20"/>
          <w:lang w:val="en-US"/>
        </w:rPr>
        <w:t>Folder</w:t>
      </w:r>
      <w:r w:rsidRPr="00932D08">
        <w:rPr>
          <w:rFonts w:ascii="Arial" w:hAnsi="Arial" w:cs="Arial"/>
          <w:sz w:val="20"/>
          <w:szCs w:val="20"/>
        </w:rPr>
        <w:t xml:space="preserve"> and label it </w:t>
      </w:r>
      <w:r w:rsidRPr="00932D08">
        <w:rPr>
          <w:rFonts w:ascii="Arial" w:hAnsi="Arial" w:cs="Arial"/>
          <w:sz w:val="20"/>
          <w:szCs w:val="20"/>
          <w:u w:val="single"/>
        </w:rPr>
        <w:t xml:space="preserve">Exhibit </w:t>
      </w:r>
      <w:r w:rsidR="00F23438" w:rsidRPr="00932D08">
        <w:rPr>
          <w:rFonts w:ascii="Arial" w:hAnsi="Arial" w:cs="Arial"/>
          <w:sz w:val="20"/>
          <w:szCs w:val="20"/>
          <w:u w:val="single"/>
          <w:lang w:val="en-US"/>
        </w:rPr>
        <w:t>21.</w:t>
      </w:r>
    </w:p>
    <w:p w14:paraId="5E6488CD" w14:textId="77777777" w:rsidR="00C858E3" w:rsidRPr="00C12A89" w:rsidRDefault="00C858E3" w:rsidP="00C858E3">
      <w:pPr>
        <w:ind w:left="540" w:hanging="540"/>
        <w:jc w:val="both"/>
        <w:rPr>
          <w:rFonts w:ascii="Arial" w:hAnsi="Arial" w:cs="Arial"/>
          <w:sz w:val="20"/>
        </w:rPr>
      </w:pPr>
    </w:p>
    <w:p w14:paraId="51E10507" w14:textId="77777777" w:rsidR="00C858E3" w:rsidRPr="00C12A89" w:rsidRDefault="00C858E3" w:rsidP="009170CB">
      <w:pPr>
        <w:pStyle w:val="ListParagraph"/>
        <w:numPr>
          <w:ilvl w:val="0"/>
          <w:numId w:val="16"/>
        </w:numPr>
        <w:spacing w:after="0" w:line="240" w:lineRule="auto"/>
        <w:ind w:left="540" w:hanging="540"/>
        <w:jc w:val="both"/>
        <w:rPr>
          <w:rFonts w:ascii="Arial" w:hAnsi="Arial" w:cs="Arial"/>
          <w:sz w:val="20"/>
          <w:szCs w:val="20"/>
        </w:rPr>
      </w:pPr>
      <w:r w:rsidRPr="00C12A89">
        <w:rPr>
          <w:rFonts w:ascii="Arial" w:hAnsi="Arial" w:cs="Arial"/>
          <w:sz w:val="20"/>
          <w:szCs w:val="20"/>
        </w:rPr>
        <w:t xml:space="preserve">Will you offer </w:t>
      </w:r>
      <w:r w:rsidRPr="00C12A89">
        <w:rPr>
          <w:rFonts w:ascii="Arial" w:hAnsi="Arial" w:cs="Arial"/>
          <w:sz w:val="20"/>
          <w:szCs w:val="20"/>
          <w:lang w:val="en-US"/>
        </w:rPr>
        <w:t>the Plan Sponsor</w:t>
      </w:r>
      <w:r w:rsidRPr="00C12A89">
        <w:rPr>
          <w:rFonts w:ascii="Arial" w:hAnsi="Arial" w:cs="Arial"/>
          <w:sz w:val="20"/>
          <w:szCs w:val="20"/>
        </w:rPr>
        <w:t xml:space="preserve"> a dedicated transition management team? (Yes/No) If yes, </w:t>
      </w:r>
      <w:r w:rsidRPr="00C12A89">
        <w:rPr>
          <w:rFonts w:ascii="Arial" w:hAnsi="Arial" w:cs="Arial"/>
          <w:sz w:val="20"/>
          <w:szCs w:val="20"/>
          <w:u w:val="single"/>
        </w:rPr>
        <w:t>briefly</w:t>
      </w:r>
      <w:r w:rsidRPr="00C12A89">
        <w:rPr>
          <w:rFonts w:ascii="Arial" w:hAnsi="Arial" w:cs="Arial"/>
          <w:sz w:val="20"/>
          <w:szCs w:val="20"/>
        </w:rPr>
        <w:t xml:space="preserve"> describe the team members and their roles</w:t>
      </w:r>
      <w:r w:rsidRPr="00C12A89">
        <w:rPr>
          <w:rFonts w:ascii="Arial" w:hAnsi="Arial" w:cs="Arial"/>
          <w:sz w:val="20"/>
          <w:szCs w:val="20"/>
          <w:lang w:val="en-US"/>
        </w:rPr>
        <w:t xml:space="preserve"> in the following table.</w:t>
      </w:r>
    </w:p>
    <w:p w14:paraId="408AAE3E" w14:textId="77777777" w:rsidR="00C858E3" w:rsidRPr="00C12A89" w:rsidRDefault="00C858E3" w:rsidP="00C858E3">
      <w:pPr>
        <w:spacing w:line="160" w:lineRule="exact"/>
        <w:jc w:val="both"/>
        <w:rPr>
          <w:rFonts w:ascii="Arial" w:hAnsi="Arial" w:cs="Arial"/>
          <w:color w:val="00B050"/>
          <w:sz w:val="20"/>
        </w:rPr>
      </w:pPr>
    </w:p>
    <w:tbl>
      <w:tblPr>
        <w:tblW w:w="9069" w:type="dxa"/>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1980"/>
        <w:gridCol w:w="1689"/>
        <w:gridCol w:w="2091"/>
        <w:gridCol w:w="3309"/>
      </w:tblGrid>
      <w:tr w:rsidR="00C858E3" w:rsidRPr="00C12A89" w14:paraId="11700DD5" w14:textId="77777777" w:rsidTr="00C12A89">
        <w:trPr>
          <w:trHeight w:val="220"/>
        </w:trPr>
        <w:tc>
          <w:tcPr>
            <w:tcW w:w="1980" w:type="dxa"/>
            <w:shd w:val="clear" w:color="auto" w:fill="0070C0"/>
            <w:tcMar>
              <w:top w:w="0" w:type="dxa"/>
              <w:left w:w="108" w:type="dxa"/>
              <w:bottom w:w="0" w:type="dxa"/>
              <w:right w:w="108" w:type="dxa"/>
            </w:tcMar>
            <w:vAlign w:val="bottom"/>
            <w:hideMark/>
          </w:tcPr>
          <w:p w14:paraId="234B4C0E" w14:textId="77777777" w:rsidR="00C858E3" w:rsidRPr="00C12A89" w:rsidRDefault="00C858E3" w:rsidP="009170CB">
            <w:pPr>
              <w:ind w:left="72"/>
              <w:jc w:val="center"/>
              <w:rPr>
                <w:rFonts w:ascii="Arial" w:hAnsi="Arial" w:cs="Arial"/>
                <w:bCs/>
                <w:color w:val="FFFFFF"/>
                <w:sz w:val="20"/>
              </w:rPr>
            </w:pPr>
            <w:r w:rsidRPr="00C12A89">
              <w:rPr>
                <w:rFonts w:ascii="Arial" w:hAnsi="Arial" w:cs="Arial"/>
                <w:bCs/>
                <w:color w:val="FFFFFF"/>
                <w:sz w:val="20"/>
              </w:rPr>
              <w:t>Team member</w:t>
            </w:r>
          </w:p>
        </w:tc>
        <w:tc>
          <w:tcPr>
            <w:tcW w:w="1689" w:type="dxa"/>
            <w:shd w:val="clear" w:color="auto" w:fill="0070C0"/>
            <w:tcMar>
              <w:top w:w="0" w:type="dxa"/>
              <w:left w:w="108" w:type="dxa"/>
              <w:bottom w:w="0" w:type="dxa"/>
              <w:right w:w="108" w:type="dxa"/>
            </w:tcMar>
            <w:vAlign w:val="bottom"/>
          </w:tcPr>
          <w:p w14:paraId="1AB16C29" w14:textId="77777777" w:rsidR="00C858E3" w:rsidRPr="00C12A89" w:rsidRDefault="00C858E3" w:rsidP="009170CB">
            <w:pPr>
              <w:ind w:left="720" w:hanging="669"/>
              <w:jc w:val="center"/>
              <w:rPr>
                <w:rFonts w:ascii="Arial" w:hAnsi="Arial" w:cs="Arial"/>
                <w:bCs/>
                <w:color w:val="FFFFFF"/>
                <w:sz w:val="20"/>
              </w:rPr>
            </w:pPr>
            <w:r w:rsidRPr="00C12A89">
              <w:rPr>
                <w:rFonts w:ascii="Arial" w:hAnsi="Arial" w:cs="Arial"/>
                <w:bCs/>
                <w:color w:val="FFFFFF"/>
                <w:sz w:val="20"/>
              </w:rPr>
              <w:t>Role</w:t>
            </w:r>
          </w:p>
        </w:tc>
        <w:tc>
          <w:tcPr>
            <w:tcW w:w="2091" w:type="dxa"/>
            <w:shd w:val="clear" w:color="auto" w:fill="0070C0"/>
            <w:vAlign w:val="bottom"/>
          </w:tcPr>
          <w:p w14:paraId="45F5D0B0" w14:textId="1350ABFB" w:rsidR="00C858E3" w:rsidRPr="00C12A89" w:rsidRDefault="0071732C" w:rsidP="00C12A89">
            <w:pPr>
              <w:jc w:val="center"/>
              <w:rPr>
                <w:rFonts w:ascii="Arial" w:hAnsi="Arial" w:cs="Arial"/>
                <w:bCs/>
                <w:color w:val="FFFFFF"/>
                <w:sz w:val="20"/>
              </w:rPr>
            </w:pPr>
            <w:r w:rsidRPr="00C12A89">
              <w:rPr>
                <w:rFonts w:ascii="Arial" w:hAnsi="Arial" w:cs="Arial"/>
                <w:bCs/>
                <w:color w:val="FFFFFF"/>
                <w:sz w:val="20"/>
              </w:rPr>
              <w:t>Estimated number of o</w:t>
            </w:r>
            <w:r w:rsidR="00C858E3" w:rsidRPr="00C12A89">
              <w:rPr>
                <w:rFonts w:ascii="Arial" w:hAnsi="Arial" w:cs="Arial"/>
                <w:bCs/>
                <w:color w:val="FFFFFF"/>
                <w:sz w:val="20"/>
              </w:rPr>
              <w:t>ther transitions</w:t>
            </w:r>
            <w:r w:rsidR="00C12A89" w:rsidRPr="00C12A89">
              <w:rPr>
                <w:rFonts w:ascii="Arial" w:hAnsi="Arial" w:cs="Arial"/>
                <w:bCs/>
                <w:color w:val="FFFFFF"/>
                <w:sz w:val="20"/>
              </w:rPr>
              <w:t xml:space="preserve"> they will be working on</w:t>
            </w:r>
          </w:p>
        </w:tc>
        <w:tc>
          <w:tcPr>
            <w:tcW w:w="3309" w:type="dxa"/>
            <w:shd w:val="clear" w:color="auto" w:fill="0070C0"/>
            <w:vAlign w:val="bottom"/>
          </w:tcPr>
          <w:p w14:paraId="0253D026" w14:textId="77777777" w:rsidR="00C858E3" w:rsidRPr="00C12A89" w:rsidRDefault="00C858E3" w:rsidP="009170CB">
            <w:pPr>
              <w:jc w:val="center"/>
              <w:rPr>
                <w:rFonts w:ascii="Arial" w:hAnsi="Arial" w:cs="Arial"/>
                <w:bCs/>
                <w:color w:val="FFFFFF"/>
                <w:sz w:val="20"/>
              </w:rPr>
            </w:pPr>
            <w:r w:rsidRPr="00C12A89">
              <w:rPr>
                <w:rFonts w:ascii="Arial" w:hAnsi="Arial" w:cs="Arial"/>
                <w:bCs/>
                <w:color w:val="FFFFFF"/>
                <w:sz w:val="20"/>
              </w:rPr>
              <w:t xml:space="preserve">Number of prior plans transitioned from current </w:t>
            </w:r>
          </w:p>
          <w:p w14:paraId="6464FDF8" w14:textId="77777777" w:rsidR="00C858E3" w:rsidRPr="00C12A89" w:rsidRDefault="00C858E3" w:rsidP="009170CB">
            <w:pPr>
              <w:jc w:val="center"/>
              <w:rPr>
                <w:rFonts w:ascii="Arial" w:hAnsi="Arial" w:cs="Arial"/>
                <w:bCs/>
                <w:color w:val="FFFFFF"/>
                <w:sz w:val="20"/>
              </w:rPr>
            </w:pPr>
            <w:r w:rsidRPr="00C12A89">
              <w:rPr>
                <w:rFonts w:ascii="Arial" w:hAnsi="Arial" w:cs="Arial"/>
                <w:bCs/>
                <w:color w:val="FFFFFF"/>
                <w:sz w:val="20"/>
              </w:rPr>
              <w:t>record keeper</w:t>
            </w:r>
          </w:p>
        </w:tc>
      </w:tr>
      <w:tr w:rsidR="00C858E3" w:rsidRPr="00C12A89" w14:paraId="07AAD47B" w14:textId="77777777" w:rsidTr="00C12A89">
        <w:trPr>
          <w:trHeight w:val="220"/>
        </w:trPr>
        <w:tc>
          <w:tcPr>
            <w:tcW w:w="1980" w:type="dxa"/>
            <w:shd w:val="clear" w:color="auto" w:fill="BDD6EE" w:themeFill="accent1" w:themeFillTint="66"/>
            <w:tcMar>
              <w:top w:w="0" w:type="dxa"/>
              <w:left w:w="108" w:type="dxa"/>
              <w:bottom w:w="0" w:type="dxa"/>
              <w:right w:w="108" w:type="dxa"/>
            </w:tcMar>
            <w:vAlign w:val="center"/>
            <w:hideMark/>
          </w:tcPr>
          <w:p w14:paraId="12CF5CBA" w14:textId="77777777" w:rsidR="00C858E3" w:rsidRPr="00C12A89" w:rsidRDefault="00C858E3" w:rsidP="009170CB">
            <w:pPr>
              <w:ind w:left="72"/>
              <w:jc w:val="both"/>
              <w:rPr>
                <w:rFonts w:ascii="Arial" w:hAnsi="Arial" w:cs="Arial"/>
                <w:sz w:val="20"/>
              </w:rPr>
            </w:pPr>
          </w:p>
        </w:tc>
        <w:tc>
          <w:tcPr>
            <w:tcW w:w="1689" w:type="dxa"/>
            <w:shd w:val="clear" w:color="auto" w:fill="BDD6EE" w:themeFill="accent1" w:themeFillTint="66"/>
            <w:tcMar>
              <w:top w:w="0" w:type="dxa"/>
              <w:left w:w="108" w:type="dxa"/>
              <w:bottom w:w="0" w:type="dxa"/>
              <w:right w:w="108" w:type="dxa"/>
            </w:tcMar>
            <w:vAlign w:val="center"/>
          </w:tcPr>
          <w:p w14:paraId="382515D3" w14:textId="77777777" w:rsidR="00C858E3" w:rsidRPr="00C12A89" w:rsidRDefault="00C858E3" w:rsidP="009170CB">
            <w:pPr>
              <w:ind w:left="720"/>
              <w:jc w:val="both"/>
              <w:rPr>
                <w:rFonts w:ascii="Arial" w:hAnsi="Arial" w:cs="Arial"/>
                <w:sz w:val="20"/>
              </w:rPr>
            </w:pPr>
          </w:p>
        </w:tc>
        <w:tc>
          <w:tcPr>
            <w:tcW w:w="2091" w:type="dxa"/>
            <w:shd w:val="clear" w:color="auto" w:fill="BDD6EE" w:themeFill="accent1" w:themeFillTint="66"/>
          </w:tcPr>
          <w:p w14:paraId="01C319B8" w14:textId="77777777" w:rsidR="00C858E3" w:rsidRPr="00C12A89" w:rsidRDefault="00C858E3" w:rsidP="009170CB">
            <w:pPr>
              <w:ind w:left="720"/>
              <w:jc w:val="both"/>
              <w:rPr>
                <w:rFonts w:ascii="Arial" w:hAnsi="Arial" w:cs="Arial"/>
                <w:sz w:val="20"/>
              </w:rPr>
            </w:pPr>
          </w:p>
        </w:tc>
        <w:tc>
          <w:tcPr>
            <w:tcW w:w="3309" w:type="dxa"/>
            <w:shd w:val="clear" w:color="auto" w:fill="BDD6EE" w:themeFill="accent1" w:themeFillTint="66"/>
          </w:tcPr>
          <w:p w14:paraId="34BE680F" w14:textId="77777777" w:rsidR="00C858E3" w:rsidRPr="00C12A89" w:rsidRDefault="00C858E3" w:rsidP="009170CB">
            <w:pPr>
              <w:ind w:left="720"/>
              <w:jc w:val="both"/>
              <w:rPr>
                <w:rFonts w:ascii="Arial" w:hAnsi="Arial" w:cs="Arial"/>
                <w:sz w:val="20"/>
              </w:rPr>
            </w:pPr>
          </w:p>
        </w:tc>
      </w:tr>
      <w:tr w:rsidR="00C858E3" w:rsidRPr="00C12A89" w14:paraId="74E073CA" w14:textId="77777777" w:rsidTr="00C12A89">
        <w:trPr>
          <w:trHeight w:val="220"/>
        </w:trPr>
        <w:tc>
          <w:tcPr>
            <w:tcW w:w="1980" w:type="dxa"/>
            <w:shd w:val="clear" w:color="auto" w:fill="FFFFFF"/>
            <w:tcMar>
              <w:top w:w="0" w:type="dxa"/>
              <w:left w:w="108" w:type="dxa"/>
              <w:bottom w:w="0" w:type="dxa"/>
              <w:right w:w="108" w:type="dxa"/>
            </w:tcMar>
            <w:vAlign w:val="center"/>
          </w:tcPr>
          <w:p w14:paraId="3FA632AC" w14:textId="77777777" w:rsidR="00C858E3" w:rsidRPr="00C12A89" w:rsidRDefault="00C858E3" w:rsidP="009170CB">
            <w:pPr>
              <w:ind w:left="72"/>
              <w:jc w:val="both"/>
              <w:rPr>
                <w:rFonts w:ascii="Arial" w:hAnsi="Arial" w:cs="Arial"/>
                <w:sz w:val="20"/>
              </w:rPr>
            </w:pPr>
          </w:p>
        </w:tc>
        <w:tc>
          <w:tcPr>
            <w:tcW w:w="1689" w:type="dxa"/>
            <w:shd w:val="clear" w:color="auto" w:fill="FFFFFF"/>
            <w:tcMar>
              <w:top w:w="0" w:type="dxa"/>
              <w:left w:w="108" w:type="dxa"/>
              <w:bottom w:w="0" w:type="dxa"/>
              <w:right w:w="108" w:type="dxa"/>
            </w:tcMar>
            <w:vAlign w:val="center"/>
          </w:tcPr>
          <w:p w14:paraId="65F2CEF8" w14:textId="77777777" w:rsidR="00C858E3" w:rsidRPr="00C12A89" w:rsidRDefault="00C858E3" w:rsidP="009170CB">
            <w:pPr>
              <w:ind w:left="720"/>
              <w:jc w:val="both"/>
              <w:rPr>
                <w:rFonts w:ascii="Arial" w:hAnsi="Arial" w:cs="Arial"/>
                <w:sz w:val="20"/>
              </w:rPr>
            </w:pPr>
          </w:p>
        </w:tc>
        <w:tc>
          <w:tcPr>
            <w:tcW w:w="2091" w:type="dxa"/>
            <w:shd w:val="clear" w:color="auto" w:fill="FFFFFF"/>
          </w:tcPr>
          <w:p w14:paraId="2EFADBCF" w14:textId="77777777" w:rsidR="00C858E3" w:rsidRPr="00C12A89" w:rsidRDefault="00C858E3" w:rsidP="009170CB">
            <w:pPr>
              <w:ind w:left="720"/>
              <w:jc w:val="both"/>
              <w:rPr>
                <w:rFonts w:ascii="Arial" w:hAnsi="Arial" w:cs="Arial"/>
                <w:sz w:val="20"/>
              </w:rPr>
            </w:pPr>
          </w:p>
        </w:tc>
        <w:tc>
          <w:tcPr>
            <w:tcW w:w="3309" w:type="dxa"/>
            <w:shd w:val="clear" w:color="auto" w:fill="FFFFFF"/>
          </w:tcPr>
          <w:p w14:paraId="68CF5443" w14:textId="77777777" w:rsidR="00C858E3" w:rsidRPr="00C12A89" w:rsidRDefault="00C858E3" w:rsidP="009170CB">
            <w:pPr>
              <w:ind w:left="720"/>
              <w:jc w:val="both"/>
              <w:rPr>
                <w:rFonts w:ascii="Arial" w:hAnsi="Arial" w:cs="Arial"/>
                <w:sz w:val="20"/>
              </w:rPr>
            </w:pPr>
          </w:p>
        </w:tc>
      </w:tr>
      <w:tr w:rsidR="00C858E3" w:rsidRPr="00C12A89" w14:paraId="3419025E" w14:textId="77777777" w:rsidTr="00C12A89">
        <w:trPr>
          <w:trHeight w:val="220"/>
        </w:trPr>
        <w:tc>
          <w:tcPr>
            <w:tcW w:w="1980" w:type="dxa"/>
            <w:shd w:val="clear" w:color="auto" w:fill="BDD6EE" w:themeFill="accent1" w:themeFillTint="66"/>
            <w:tcMar>
              <w:top w:w="0" w:type="dxa"/>
              <w:left w:w="108" w:type="dxa"/>
              <w:bottom w:w="0" w:type="dxa"/>
              <w:right w:w="108" w:type="dxa"/>
            </w:tcMar>
            <w:vAlign w:val="center"/>
          </w:tcPr>
          <w:p w14:paraId="61C70A56" w14:textId="77777777" w:rsidR="00C858E3" w:rsidRPr="00C12A89" w:rsidRDefault="00C858E3" w:rsidP="009170CB">
            <w:pPr>
              <w:ind w:left="72"/>
              <w:jc w:val="both"/>
              <w:rPr>
                <w:rFonts w:ascii="Arial" w:hAnsi="Arial" w:cs="Arial"/>
                <w:sz w:val="20"/>
              </w:rPr>
            </w:pPr>
          </w:p>
        </w:tc>
        <w:tc>
          <w:tcPr>
            <w:tcW w:w="1689" w:type="dxa"/>
            <w:shd w:val="clear" w:color="auto" w:fill="BDD6EE" w:themeFill="accent1" w:themeFillTint="66"/>
            <w:tcMar>
              <w:top w:w="0" w:type="dxa"/>
              <w:left w:w="108" w:type="dxa"/>
              <w:bottom w:w="0" w:type="dxa"/>
              <w:right w:w="108" w:type="dxa"/>
            </w:tcMar>
            <w:vAlign w:val="center"/>
          </w:tcPr>
          <w:p w14:paraId="2BE46C1F" w14:textId="77777777" w:rsidR="00C858E3" w:rsidRPr="00C12A89" w:rsidRDefault="00C858E3" w:rsidP="009170CB">
            <w:pPr>
              <w:ind w:left="720"/>
              <w:jc w:val="both"/>
              <w:rPr>
                <w:rFonts w:ascii="Arial" w:hAnsi="Arial" w:cs="Arial"/>
                <w:sz w:val="20"/>
              </w:rPr>
            </w:pPr>
          </w:p>
        </w:tc>
        <w:tc>
          <w:tcPr>
            <w:tcW w:w="2091" w:type="dxa"/>
            <w:shd w:val="clear" w:color="auto" w:fill="BDD6EE" w:themeFill="accent1" w:themeFillTint="66"/>
          </w:tcPr>
          <w:p w14:paraId="7514A3CC" w14:textId="77777777" w:rsidR="00C858E3" w:rsidRPr="00C12A89" w:rsidRDefault="00C858E3" w:rsidP="009170CB">
            <w:pPr>
              <w:ind w:left="720"/>
              <w:jc w:val="both"/>
              <w:rPr>
                <w:rFonts w:ascii="Arial" w:hAnsi="Arial" w:cs="Arial"/>
                <w:sz w:val="20"/>
              </w:rPr>
            </w:pPr>
          </w:p>
        </w:tc>
        <w:tc>
          <w:tcPr>
            <w:tcW w:w="3309" w:type="dxa"/>
            <w:shd w:val="clear" w:color="auto" w:fill="BDD6EE" w:themeFill="accent1" w:themeFillTint="66"/>
          </w:tcPr>
          <w:p w14:paraId="33DCAE57" w14:textId="77777777" w:rsidR="00C858E3" w:rsidRPr="00C12A89" w:rsidRDefault="00C858E3" w:rsidP="009170CB">
            <w:pPr>
              <w:ind w:left="720"/>
              <w:jc w:val="both"/>
              <w:rPr>
                <w:rFonts w:ascii="Arial" w:hAnsi="Arial" w:cs="Arial"/>
                <w:sz w:val="20"/>
              </w:rPr>
            </w:pPr>
          </w:p>
        </w:tc>
      </w:tr>
    </w:tbl>
    <w:p w14:paraId="3E7CA3EB" w14:textId="77777777" w:rsidR="00C858E3" w:rsidRPr="00C12A89" w:rsidRDefault="00C858E3" w:rsidP="00C858E3">
      <w:pPr>
        <w:ind w:left="540" w:hanging="540"/>
        <w:jc w:val="both"/>
        <w:rPr>
          <w:rFonts w:ascii="Arial" w:hAnsi="Arial" w:cs="Arial"/>
          <w:sz w:val="20"/>
        </w:rPr>
      </w:pPr>
    </w:p>
    <w:p w14:paraId="4EA94B0F" w14:textId="77777777" w:rsidR="00C858E3" w:rsidRPr="00C12A89" w:rsidRDefault="00C858E3" w:rsidP="009170CB">
      <w:pPr>
        <w:pStyle w:val="BodyText2"/>
        <w:numPr>
          <w:ilvl w:val="0"/>
          <w:numId w:val="16"/>
        </w:numPr>
        <w:ind w:left="540" w:hanging="540"/>
        <w:rPr>
          <w:rFonts w:ascii="Arial" w:hAnsi="Arial" w:cs="Arial"/>
          <w:sz w:val="20"/>
        </w:rPr>
      </w:pPr>
      <w:r w:rsidRPr="00C12A89">
        <w:rPr>
          <w:rFonts w:ascii="Arial" w:hAnsi="Arial" w:cs="Arial"/>
          <w:sz w:val="20"/>
        </w:rPr>
        <w:t xml:space="preserve">Based on </w:t>
      </w:r>
      <w:r w:rsidRPr="00C12A89">
        <w:rPr>
          <w:rFonts w:ascii="Arial" w:hAnsi="Arial" w:cs="Arial"/>
          <w:sz w:val="20"/>
          <w:lang w:val="en-US"/>
        </w:rPr>
        <w:t>the Plan Sponsor</w:t>
      </w:r>
      <w:r w:rsidRPr="00C12A89">
        <w:rPr>
          <w:rFonts w:ascii="Arial" w:hAnsi="Arial" w:cs="Arial"/>
          <w:sz w:val="20"/>
        </w:rPr>
        <w:t>’s</w:t>
      </w:r>
      <w:r w:rsidRPr="00C12A89">
        <w:rPr>
          <w:rFonts w:ascii="Arial" w:hAnsi="Arial" w:cs="Arial"/>
          <w:sz w:val="20"/>
          <w:lang w:val="en-US"/>
        </w:rPr>
        <w:t xml:space="preserve"> </w:t>
      </w:r>
      <w:r w:rsidRPr="00C12A89">
        <w:rPr>
          <w:rFonts w:ascii="Arial" w:hAnsi="Arial" w:cs="Arial"/>
          <w:sz w:val="20"/>
        </w:rPr>
        <w:t>demographic data</w:t>
      </w:r>
      <w:r w:rsidRPr="00C12A89">
        <w:rPr>
          <w:rFonts w:ascii="Arial" w:hAnsi="Arial" w:cs="Arial"/>
          <w:sz w:val="20"/>
          <w:lang w:val="en-US"/>
        </w:rPr>
        <w:t xml:space="preserve"> and your Firm’s experience</w:t>
      </w:r>
      <w:r w:rsidRPr="00C12A89">
        <w:rPr>
          <w:rFonts w:ascii="Arial" w:hAnsi="Arial" w:cs="Arial"/>
          <w:sz w:val="20"/>
        </w:rPr>
        <w:t>, complete the table below regarding your proposed on-site education</w:t>
      </w:r>
      <w:r w:rsidRPr="00C12A89">
        <w:rPr>
          <w:rFonts w:ascii="Arial" w:hAnsi="Arial" w:cs="Arial"/>
          <w:sz w:val="20"/>
          <w:lang w:val="en-US"/>
        </w:rPr>
        <w:t xml:space="preserve">/communication </w:t>
      </w:r>
      <w:r w:rsidRPr="00C12A89">
        <w:rPr>
          <w:rFonts w:ascii="Arial" w:hAnsi="Arial" w:cs="Arial"/>
          <w:sz w:val="20"/>
        </w:rPr>
        <w:t>commitment</w:t>
      </w:r>
      <w:r w:rsidRPr="00C12A89">
        <w:rPr>
          <w:rFonts w:ascii="Arial" w:hAnsi="Arial" w:cs="Arial"/>
          <w:sz w:val="20"/>
          <w:lang w:val="en-US"/>
        </w:rPr>
        <w:t xml:space="preserve"> for the transition period</w:t>
      </w:r>
      <w:r w:rsidRPr="00C12A89">
        <w:rPr>
          <w:rFonts w:ascii="Arial" w:hAnsi="Arial" w:cs="Arial"/>
          <w:sz w:val="20"/>
        </w:rPr>
        <w:t>. This response should be based upon the total hours and days that could be committed to under the services contract. If partial service days are considered in the proposal, the partial service days should not be counted as full days, but rather as their proportional equivalent of each day (for example: two half days equal one full day under the contract).</w:t>
      </w:r>
    </w:p>
    <w:p w14:paraId="4FB14C60" w14:textId="77777777" w:rsidR="00C858E3" w:rsidRPr="00C12A89" w:rsidRDefault="00C858E3" w:rsidP="00C858E3">
      <w:pPr>
        <w:spacing w:line="160" w:lineRule="exact"/>
        <w:jc w:val="both"/>
        <w:rPr>
          <w:rFonts w:ascii="Arial" w:hAnsi="Arial" w:cs="Arial"/>
          <w:sz w:val="20"/>
        </w:rPr>
      </w:pP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4050"/>
        <w:gridCol w:w="1440"/>
      </w:tblGrid>
      <w:tr w:rsidR="00C858E3" w:rsidRPr="00C12A89" w14:paraId="2235F4CF" w14:textId="77777777" w:rsidTr="00673AD2">
        <w:trPr>
          <w:trHeight w:val="288"/>
        </w:trPr>
        <w:tc>
          <w:tcPr>
            <w:tcW w:w="4050" w:type="dxa"/>
            <w:shd w:val="clear" w:color="auto" w:fill="BDD6EE" w:themeFill="accent1" w:themeFillTint="66"/>
            <w:tcMar>
              <w:top w:w="0" w:type="dxa"/>
              <w:left w:w="108" w:type="dxa"/>
              <w:bottom w:w="0" w:type="dxa"/>
              <w:right w:w="108" w:type="dxa"/>
            </w:tcMar>
            <w:vAlign w:val="center"/>
            <w:hideMark/>
          </w:tcPr>
          <w:p w14:paraId="5FCBD51E" w14:textId="77777777" w:rsidR="00C858E3" w:rsidRPr="00C12A89" w:rsidRDefault="00C858E3" w:rsidP="00673AD2">
            <w:pPr>
              <w:ind w:left="72"/>
              <w:rPr>
                <w:rFonts w:ascii="Arial" w:hAnsi="Arial" w:cs="Arial"/>
                <w:sz w:val="20"/>
              </w:rPr>
            </w:pPr>
            <w:r w:rsidRPr="00C12A89">
              <w:rPr>
                <w:rFonts w:ascii="Arial" w:hAnsi="Arial" w:cs="Arial"/>
                <w:sz w:val="20"/>
              </w:rPr>
              <w:t>Proposed total number of service days:</w:t>
            </w:r>
          </w:p>
        </w:tc>
        <w:tc>
          <w:tcPr>
            <w:tcW w:w="1440" w:type="dxa"/>
            <w:shd w:val="clear" w:color="auto" w:fill="BDD6EE" w:themeFill="accent1" w:themeFillTint="66"/>
            <w:tcMar>
              <w:top w:w="0" w:type="dxa"/>
              <w:left w:w="108" w:type="dxa"/>
              <w:bottom w:w="0" w:type="dxa"/>
              <w:right w:w="108" w:type="dxa"/>
            </w:tcMar>
            <w:vAlign w:val="center"/>
          </w:tcPr>
          <w:p w14:paraId="29BBBC5D" w14:textId="77777777" w:rsidR="00C858E3" w:rsidRPr="00C12A89" w:rsidRDefault="00C858E3" w:rsidP="00673AD2">
            <w:pPr>
              <w:ind w:left="720"/>
              <w:jc w:val="right"/>
              <w:rPr>
                <w:rFonts w:ascii="Arial" w:hAnsi="Arial" w:cs="Arial"/>
                <w:sz w:val="20"/>
              </w:rPr>
            </w:pPr>
          </w:p>
        </w:tc>
      </w:tr>
      <w:tr w:rsidR="00C858E3" w:rsidRPr="00C12A89" w14:paraId="706F6EE9" w14:textId="77777777" w:rsidTr="00673AD2">
        <w:trPr>
          <w:trHeight w:val="288"/>
        </w:trPr>
        <w:tc>
          <w:tcPr>
            <w:tcW w:w="4050" w:type="dxa"/>
            <w:tcMar>
              <w:top w:w="0" w:type="dxa"/>
              <w:left w:w="108" w:type="dxa"/>
              <w:bottom w:w="0" w:type="dxa"/>
              <w:right w:w="108" w:type="dxa"/>
            </w:tcMar>
            <w:vAlign w:val="center"/>
            <w:hideMark/>
          </w:tcPr>
          <w:p w14:paraId="0AFD6572" w14:textId="77777777" w:rsidR="00C858E3" w:rsidRPr="00C12A89" w:rsidRDefault="00C858E3" w:rsidP="00673AD2">
            <w:pPr>
              <w:ind w:left="72"/>
              <w:rPr>
                <w:rFonts w:ascii="Arial" w:hAnsi="Arial" w:cs="Arial"/>
                <w:sz w:val="20"/>
              </w:rPr>
            </w:pPr>
            <w:r w:rsidRPr="00C12A89">
              <w:rPr>
                <w:rFonts w:ascii="Arial" w:hAnsi="Arial" w:cs="Arial"/>
                <w:sz w:val="20"/>
              </w:rPr>
              <w:t>Proposed total number of service hours:</w:t>
            </w:r>
          </w:p>
        </w:tc>
        <w:tc>
          <w:tcPr>
            <w:tcW w:w="1440" w:type="dxa"/>
            <w:tcMar>
              <w:top w:w="0" w:type="dxa"/>
              <w:left w:w="108" w:type="dxa"/>
              <w:bottom w:w="0" w:type="dxa"/>
              <w:right w:w="108" w:type="dxa"/>
            </w:tcMar>
            <w:vAlign w:val="center"/>
          </w:tcPr>
          <w:p w14:paraId="36297B64" w14:textId="77777777" w:rsidR="00C858E3" w:rsidRPr="00C12A89" w:rsidRDefault="00C858E3" w:rsidP="00673AD2">
            <w:pPr>
              <w:ind w:left="720"/>
              <w:jc w:val="right"/>
              <w:rPr>
                <w:rFonts w:ascii="Arial" w:hAnsi="Arial" w:cs="Arial"/>
                <w:sz w:val="20"/>
              </w:rPr>
            </w:pPr>
          </w:p>
        </w:tc>
      </w:tr>
    </w:tbl>
    <w:p w14:paraId="7DFEDAB3" w14:textId="02AF4973" w:rsidR="00694605" w:rsidRDefault="00694605" w:rsidP="00C858E3">
      <w:pPr>
        <w:jc w:val="both"/>
        <w:rPr>
          <w:rFonts w:ascii="Arial" w:hAnsi="Arial" w:cs="Arial"/>
          <w:sz w:val="20"/>
        </w:rPr>
      </w:pPr>
    </w:p>
    <w:p w14:paraId="3519012F" w14:textId="77777777" w:rsidR="00C858E3" w:rsidRPr="00C12A89" w:rsidRDefault="00C858E3" w:rsidP="009170CB">
      <w:pPr>
        <w:pStyle w:val="ListParagraph"/>
        <w:numPr>
          <w:ilvl w:val="0"/>
          <w:numId w:val="16"/>
        </w:numPr>
        <w:spacing w:after="0" w:line="240" w:lineRule="auto"/>
        <w:ind w:left="540" w:hanging="540"/>
        <w:jc w:val="both"/>
        <w:rPr>
          <w:rFonts w:ascii="Arial" w:hAnsi="Arial" w:cs="Arial"/>
          <w:sz w:val="20"/>
          <w:szCs w:val="20"/>
        </w:rPr>
      </w:pPr>
      <w:r w:rsidRPr="00C12A89">
        <w:rPr>
          <w:rFonts w:ascii="Arial" w:hAnsi="Arial" w:cs="Arial"/>
          <w:sz w:val="20"/>
          <w:szCs w:val="20"/>
          <w:u w:val="single"/>
          <w:lang w:val="en-US"/>
        </w:rPr>
        <w:t>Briefly</w:t>
      </w:r>
      <w:r w:rsidRPr="00C12A89">
        <w:rPr>
          <w:rFonts w:ascii="Arial" w:hAnsi="Arial" w:cs="Arial"/>
          <w:sz w:val="20"/>
          <w:szCs w:val="20"/>
          <w:lang w:val="en-US"/>
        </w:rPr>
        <w:t xml:space="preserve"> describe h</w:t>
      </w:r>
      <w:r w:rsidRPr="00C12A89">
        <w:rPr>
          <w:rFonts w:ascii="Arial" w:hAnsi="Arial" w:cs="Arial"/>
          <w:sz w:val="20"/>
          <w:szCs w:val="20"/>
        </w:rPr>
        <w:t xml:space="preserve">ow </w:t>
      </w:r>
      <w:r w:rsidR="00F8080F" w:rsidRPr="00C12A89">
        <w:rPr>
          <w:rFonts w:ascii="Arial" w:hAnsi="Arial" w:cs="Arial"/>
          <w:sz w:val="20"/>
          <w:szCs w:val="20"/>
          <w:lang w:val="en-US"/>
        </w:rPr>
        <w:t>you will</w:t>
      </w:r>
      <w:r w:rsidRPr="00C12A89">
        <w:rPr>
          <w:rFonts w:ascii="Arial" w:hAnsi="Arial" w:cs="Arial"/>
          <w:sz w:val="20"/>
          <w:szCs w:val="20"/>
        </w:rPr>
        <w:t xml:space="preserve"> handle accounts already in systematic distribution during a Plan transition?</w:t>
      </w:r>
    </w:p>
    <w:p w14:paraId="1B4F412B" w14:textId="77777777" w:rsidR="00C858E3" w:rsidRPr="00C12A89" w:rsidRDefault="00C858E3" w:rsidP="00C858E3">
      <w:pPr>
        <w:pStyle w:val="ListParagraph"/>
        <w:spacing w:after="0" w:line="240" w:lineRule="auto"/>
        <w:ind w:left="0"/>
        <w:jc w:val="both"/>
        <w:rPr>
          <w:rFonts w:ascii="Arial" w:hAnsi="Arial" w:cs="Arial"/>
          <w:sz w:val="20"/>
          <w:szCs w:val="20"/>
        </w:rPr>
      </w:pPr>
    </w:p>
    <w:p w14:paraId="4A83C0F9" w14:textId="77777777" w:rsidR="00C858E3" w:rsidRPr="00C12A89" w:rsidRDefault="00C858E3" w:rsidP="009170CB">
      <w:pPr>
        <w:pStyle w:val="ListParagraph"/>
        <w:numPr>
          <w:ilvl w:val="0"/>
          <w:numId w:val="16"/>
        </w:numPr>
        <w:spacing w:after="0" w:line="240" w:lineRule="auto"/>
        <w:ind w:left="540" w:hanging="540"/>
        <w:jc w:val="both"/>
        <w:rPr>
          <w:rFonts w:ascii="Arial" w:hAnsi="Arial" w:cs="Arial"/>
          <w:sz w:val="20"/>
          <w:szCs w:val="20"/>
        </w:rPr>
      </w:pPr>
      <w:r w:rsidRPr="00C12A89">
        <w:rPr>
          <w:rFonts w:ascii="Arial" w:hAnsi="Arial" w:cs="Arial"/>
          <w:sz w:val="20"/>
          <w:szCs w:val="20"/>
          <w:u w:val="single"/>
          <w:lang w:val="en-US"/>
        </w:rPr>
        <w:t>Briefly</w:t>
      </w:r>
      <w:r w:rsidRPr="00C12A89">
        <w:rPr>
          <w:rFonts w:ascii="Arial" w:hAnsi="Arial" w:cs="Arial"/>
          <w:sz w:val="20"/>
          <w:szCs w:val="20"/>
          <w:lang w:val="en-US"/>
        </w:rPr>
        <w:t xml:space="preserve"> d</w:t>
      </w:r>
      <w:r w:rsidRPr="00C12A89">
        <w:rPr>
          <w:rFonts w:ascii="Arial" w:hAnsi="Arial" w:cs="Arial"/>
          <w:sz w:val="20"/>
          <w:szCs w:val="20"/>
        </w:rPr>
        <w:t xml:space="preserve">escribe your approach to communicating with </w:t>
      </w:r>
      <w:r w:rsidRPr="00C12A89">
        <w:rPr>
          <w:rFonts w:ascii="Arial" w:hAnsi="Arial" w:cs="Arial"/>
          <w:sz w:val="20"/>
          <w:szCs w:val="20"/>
          <w:lang w:val="en-US"/>
        </w:rPr>
        <w:t xml:space="preserve">retired or otherwise </w:t>
      </w:r>
      <w:r w:rsidRPr="00C12A89">
        <w:rPr>
          <w:rFonts w:ascii="Arial" w:hAnsi="Arial" w:cs="Arial"/>
          <w:sz w:val="20"/>
          <w:szCs w:val="20"/>
        </w:rPr>
        <w:t>separated employees.</w:t>
      </w:r>
    </w:p>
    <w:p w14:paraId="3B8EECB2" w14:textId="77777777" w:rsidR="00C858E3" w:rsidRPr="00C12A89" w:rsidRDefault="00C858E3" w:rsidP="00C858E3">
      <w:pPr>
        <w:ind w:left="540" w:hanging="540"/>
        <w:jc w:val="both"/>
        <w:rPr>
          <w:rFonts w:ascii="Arial" w:hAnsi="Arial" w:cs="Arial"/>
          <w:sz w:val="20"/>
        </w:rPr>
      </w:pPr>
    </w:p>
    <w:p w14:paraId="751B3324" w14:textId="77777777" w:rsidR="00C858E3" w:rsidRPr="00C12A89" w:rsidRDefault="00C858E3" w:rsidP="009170CB">
      <w:pPr>
        <w:pStyle w:val="ListParagraph"/>
        <w:numPr>
          <w:ilvl w:val="0"/>
          <w:numId w:val="16"/>
        </w:numPr>
        <w:spacing w:after="0" w:line="240" w:lineRule="auto"/>
        <w:ind w:left="540" w:hanging="540"/>
        <w:jc w:val="both"/>
        <w:rPr>
          <w:rFonts w:ascii="Arial" w:hAnsi="Arial" w:cs="Arial"/>
          <w:sz w:val="20"/>
          <w:szCs w:val="20"/>
        </w:rPr>
      </w:pPr>
      <w:r w:rsidRPr="00C12A89">
        <w:rPr>
          <w:rFonts w:ascii="Arial" w:hAnsi="Arial" w:cs="Arial"/>
          <w:sz w:val="20"/>
          <w:szCs w:val="20"/>
          <w:u w:val="single"/>
          <w:lang w:val="en-US"/>
        </w:rPr>
        <w:t>Briefly</w:t>
      </w:r>
      <w:r w:rsidRPr="00C12A89">
        <w:rPr>
          <w:rFonts w:ascii="Arial" w:hAnsi="Arial" w:cs="Arial"/>
          <w:sz w:val="20"/>
          <w:szCs w:val="20"/>
          <w:lang w:val="en-US"/>
        </w:rPr>
        <w:t xml:space="preserve"> describe h</w:t>
      </w:r>
      <w:r w:rsidRPr="00C12A89">
        <w:rPr>
          <w:rFonts w:ascii="Arial" w:hAnsi="Arial" w:cs="Arial"/>
          <w:sz w:val="20"/>
          <w:szCs w:val="20"/>
        </w:rPr>
        <w:t xml:space="preserve">ow emergency distribution requests </w:t>
      </w:r>
      <w:r w:rsidRPr="00C12A89">
        <w:rPr>
          <w:rFonts w:ascii="Arial" w:hAnsi="Arial" w:cs="Arial"/>
          <w:sz w:val="20"/>
          <w:szCs w:val="20"/>
          <w:lang w:val="en-US"/>
        </w:rPr>
        <w:t xml:space="preserve">will </w:t>
      </w:r>
      <w:r w:rsidRPr="00C12A89">
        <w:rPr>
          <w:rFonts w:ascii="Arial" w:hAnsi="Arial" w:cs="Arial"/>
          <w:sz w:val="20"/>
          <w:szCs w:val="20"/>
        </w:rPr>
        <w:t xml:space="preserve">be handled during the </w:t>
      </w:r>
      <w:r w:rsidRPr="00C12A89">
        <w:rPr>
          <w:rFonts w:ascii="Arial" w:hAnsi="Arial" w:cs="Arial"/>
          <w:sz w:val="20"/>
          <w:szCs w:val="20"/>
          <w:lang w:val="en-US"/>
        </w:rPr>
        <w:t>blackout.</w:t>
      </w:r>
    </w:p>
    <w:p w14:paraId="2F85DB0C" w14:textId="77777777" w:rsidR="00C858E3" w:rsidRPr="00C12A89" w:rsidRDefault="00C858E3" w:rsidP="00C858E3">
      <w:pPr>
        <w:pStyle w:val="ListParagraph"/>
        <w:spacing w:line="240" w:lineRule="auto"/>
        <w:ind w:left="540" w:hanging="540"/>
        <w:jc w:val="both"/>
        <w:rPr>
          <w:rFonts w:ascii="Arial" w:hAnsi="Arial" w:cs="Arial"/>
          <w:sz w:val="20"/>
          <w:szCs w:val="20"/>
        </w:rPr>
      </w:pPr>
    </w:p>
    <w:p w14:paraId="3D3135A6" w14:textId="77777777" w:rsidR="00C858E3" w:rsidRPr="0086478A" w:rsidRDefault="00C858E3" w:rsidP="009170CB">
      <w:pPr>
        <w:pStyle w:val="ListParagraph"/>
        <w:numPr>
          <w:ilvl w:val="0"/>
          <w:numId w:val="16"/>
        </w:numPr>
        <w:spacing w:after="0" w:line="240" w:lineRule="auto"/>
        <w:ind w:left="540" w:hanging="540"/>
        <w:rPr>
          <w:rFonts w:ascii="Arial" w:hAnsi="Arial" w:cs="Arial"/>
          <w:sz w:val="20"/>
          <w:szCs w:val="20"/>
        </w:rPr>
      </w:pPr>
      <w:r w:rsidRPr="00C12A89">
        <w:rPr>
          <w:rFonts w:ascii="Arial" w:hAnsi="Arial" w:cs="Arial"/>
          <w:sz w:val="20"/>
          <w:szCs w:val="20"/>
        </w:rPr>
        <w:t xml:space="preserve">How many days do you anticipate the entire blackout period lasting on your system?  How many days </w:t>
      </w:r>
      <w:r w:rsidRPr="0086478A">
        <w:rPr>
          <w:rFonts w:ascii="Arial" w:hAnsi="Arial" w:cs="Arial"/>
          <w:sz w:val="20"/>
          <w:szCs w:val="20"/>
        </w:rPr>
        <w:t>in total?</w:t>
      </w:r>
    </w:p>
    <w:p w14:paraId="23E3F66D" w14:textId="77777777" w:rsidR="00C858E3" w:rsidRPr="0086478A" w:rsidRDefault="00C858E3" w:rsidP="00C858E3">
      <w:pPr>
        <w:pStyle w:val="ListParagraph"/>
        <w:spacing w:after="0" w:line="240" w:lineRule="auto"/>
        <w:ind w:left="540"/>
        <w:jc w:val="both"/>
        <w:rPr>
          <w:rFonts w:ascii="Arial" w:hAnsi="Arial" w:cs="Arial"/>
          <w:sz w:val="20"/>
          <w:szCs w:val="20"/>
        </w:rPr>
      </w:pPr>
    </w:p>
    <w:p w14:paraId="7B717442" w14:textId="77777777" w:rsidR="00C858E3" w:rsidRPr="0086478A" w:rsidRDefault="00C858E3" w:rsidP="009170CB">
      <w:pPr>
        <w:pStyle w:val="ListParagraph"/>
        <w:numPr>
          <w:ilvl w:val="0"/>
          <w:numId w:val="16"/>
        </w:numPr>
        <w:spacing w:after="0" w:line="240" w:lineRule="auto"/>
        <w:ind w:left="540" w:hanging="540"/>
        <w:jc w:val="both"/>
        <w:rPr>
          <w:rFonts w:ascii="Arial" w:hAnsi="Arial" w:cs="Arial"/>
          <w:sz w:val="20"/>
          <w:szCs w:val="20"/>
        </w:rPr>
      </w:pPr>
      <w:r w:rsidRPr="0086478A">
        <w:rPr>
          <w:rFonts w:ascii="Arial" w:hAnsi="Arial" w:cs="Arial"/>
          <w:sz w:val="20"/>
          <w:szCs w:val="20"/>
          <w:lang w:val="en-US"/>
        </w:rPr>
        <w:t>Briefly describe any</w:t>
      </w:r>
      <w:r w:rsidRPr="0086478A">
        <w:rPr>
          <w:rFonts w:ascii="Arial" w:hAnsi="Arial" w:cs="Arial"/>
          <w:sz w:val="20"/>
          <w:szCs w:val="20"/>
        </w:rPr>
        <w:t xml:space="preserve"> transactions</w:t>
      </w:r>
      <w:r w:rsidRPr="0086478A">
        <w:rPr>
          <w:rFonts w:ascii="Arial" w:hAnsi="Arial" w:cs="Arial"/>
          <w:sz w:val="20"/>
          <w:szCs w:val="20"/>
          <w:lang w:val="en-US"/>
        </w:rPr>
        <w:t xml:space="preserve"> that</w:t>
      </w:r>
      <w:r w:rsidRPr="0086478A">
        <w:rPr>
          <w:rFonts w:ascii="Arial" w:hAnsi="Arial" w:cs="Arial"/>
          <w:sz w:val="20"/>
          <w:szCs w:val="20"/>
        </w:rPr>
        <w:t xml:space="preserve"> would be prohibited during this period</w:t>
      </w:r>
      <w:r w:rsidRPr="0086478A">
        <w:rPr>
          <w:rFonts w:ascii="Arial" w:hAnsi="Arial" w:cs="Arial"/>
          <w:sz w:val="20"/>
          <w:szCs w:val="20"/>
          <w:lang w:val="en-US"/>
        </w:rPr>
        <w:t>?</w:t>
      </w:r>
    </w:p>
    <w:p w14:paraId="4A85FED0" w14:textId="77777777" w:rsidR="00C858E3" w:rsidRPr="0086478A" w:rsidRDefault="00C858E3" w:rsidP="00C858E3">
      <w:pPr>
        <w:ind w:left="540" w:hanging="540"/>
        <w:jc w:val="both"/>
        <w:rPr>
          <w:rFonts w:ascii="Arial" w:hAnsi="Arial" w:cs="Arial"/>
          <w:sz w:val="20"/>
        </w:rPr>
      </w:pPr>
    </w:p>
    <w:p w14:paraId="118D4EB4" w14:textId="77777777" w:rsidR="00C858E3" w:rsidRPr="0086478A" w:rsidRDefault="00C858E3" w:rsidP="009170CB">
      <w:pPr>
        <w:pStyle w:val="ListParagraph"/>
        <w:numPr>
          <w:ilvl w:val="0"/>
          <w:numId w:val="16"/>
        </w:numPr>
        <w:spacing w:after="0" w:line="240" w:lineRule="auto"/>
        <w:ind w:left="540" w:hanging="540"/>
        <w:jc w:val="both"/>
        <w:rPr>
          <w:rFonts w:ascii="Arial" w:hAnsi="Arial" w:cs="Arial"/>
          <w:sz w:val="20"/>
          <w:szCs w:val="20"/>
        </w:rPr>
      </w:pPr>
      <w:r w:rsidRPr="0086478A">
        <w:rPr>
          <w:rFonts w:ascii="Arial" w:hAnsi="Arial" w:cs="Arial"/>
          <w:sz w:val="20"/>
          <w:szCs w:val="20"/>
        </w:rPr>
        <w:t>How long will participant assets be out of the market during the transition?</w:t>
      </w:r>
    </w:p>
    <w:p w14:paraId="7510FA66" w14:textId="77777777" w:rsidR="00C858E3" w:rsidRPr="0086478A" w:rsidRDefault="00C858E3" w:rsidP="00C858E3">
      <w:pPr>
        <w:pStyle w:val="ListParagraph"/>
        <w:spacing w:after="0" w:line="240" w:lineRule="auto"/>
        <w:ind w:left="0"/>
        <w:jc w:val="both"/>
        <w:rPr>
          <w:rFonts w:ascii="Arial" w:hAnsi="Arial" w:cs="Arial"/>
          <w:sz w:val="20"/>
          <w:szCs w:val="20"/>
        </w:rPr>
      </w:pPr>
    </w:p>
    <w:p w14:paraId="3DCA9C4D" w14:textId="77777777" w:rsidR="00694605" w:rsidRPr="00694605" w:rsidRDefault="00C858E3" w:rsidP="0012742D">
      <w:pPr>
        <w:pStyle w:val="ListParagraph"/>
        <w:numPr>
          <w:ilvl w:val="0"/>
          <w:numId w:val="16"/>
        </w:numPr>
        <w:spacing w:after="0" w:line="240" w:lineRule="auto"/>
        <w:ind w:left="540" w:hanging="540"/>
        <w:rPr>
          <w:rFonts w:ascii="Garamond" w:hAnsi="Garamond"/>
        </w:rPr>
      </w:pPr>
      <w:r w:rsidRPr="0086478A">
        <w:rPr>
          <w:rFonts w:ascii="Arial" w:hAnsi="Arial" w:cs="Arial"/>
          <w:sz w:val="20"/>
          <w:szCs w:val="20"/>
        </w:rPr>
        <w:lastRenderedPageBreak/>
        <w:t xml:space="preserve">Are you able to transfer any of the Plan assets/shares (included those in the SDBA) in-kind? (Yes/No) </w:t>
      </w:r>
      <w:r w:rsidRPr="00C12A89">
        <w:rPr>
          <w:rFonts w:ascii="Arial" w:hAnsi="Arial" w:cs="Arial"/>
          <w:sz w:val="20"/>
          <w:szCs w:val="20"/>
        </w:rPr>
        <w:t>If yes, please identify and briefly explain.</w:t>
      </w:r>
    </w:p>
    <w:p w14:paraId="20DAFDE8" w14:textId="77777777" w:rsidR="00694605" w:rsidRPr="00694605" w:rsidRDefault="00694605" w:rsidP="00694605">
      <w:pPr>
        <w:pStyle w:val="ListParagraph"/>
        <w:rPr>
          <w:rFonts w:ascii="Arial" w:hAnsi="Arial" w:cs="Arial"/>
          <w:sz w:val="20"/>
          <w:szCs w:val="20"/>
        </w:rPr>
      </w:pPr>
    </w:p>
    <w:p w14:paraId="1BDAF59C" w14:textId="736B71A2" w:rsidR="00C858E3" w:rsidRPr="004E5EAC" w:rsidRDefault="00C858E3" w:rsidP="00C858E3">
      <w:pPr>
        <w:pStyle w:val="ListParagraph"/>
        <w:numPr>
          <w:ilvl w:val="0"/>
          <w:numId w:val="8"/>
        </w:numPr>
        <w:spacing w:after="0" w:line="240" w:lineRule="auto"/>
        <w:ind w:left="540" w:hanging="540"/>
        <w:jc w:val="both"/>
        <w:rPr>
          <w:rFonts w:ascii="Arial" w:hAnsi="Arial" w:cs="Arial"/>
          <w:b/>
          <w:color w:val="0070C0"/>
          <w:sz w:val="24"/>
          <w:szCs w:val="24"/>
        </w:rPr>
      </w:pPr>
      <w:r w:rsidRPr="00C12A89">
        <w:rPr>
          <w:rFonts w:ascii="Arial" w:hAnsi="Arial" w:cs="Arial"/>
          <w:b/>
          <w:color w:val="0070C0"/>
          <w:sz w:val="24"/>
          <w:szCs w:val="24"/>
          <w:lang w:val="en-US"/>
        </w:rPr>
        <w:t>Fees and Expenses Proposal</w:t>
      </w:r>
    </w:p>
    <w:p w14:paraId="7BF35BD8" w14:textId="42176162" w:rsidR="004E5EAC" w:rsidRDefault="004E5EAC" w:rsidP="004E5EAC">
      <w:pPr>
        <w:pStyle w:val="ListParagraph"/>
        <w:spacing w:after="0" w:line="240" w:lineRule="auto"/>
        <w:ind w:left="540"/>
        <w:jc w:val="both"/>
        <w:rPr>
          <w:rFonts w:ascii="Arial" w:hAnsi="Arial" w:cs="Arial"/>
          <w:b/>
          <w:color w:val="0070C0"/>
          <w:sz w:val="24"/>
          <w:szCs w:val="24"/>
          <w:lang w:val="en-US"/>
        </w:rPr>
      </w:pPr>
    </w:p>
    <w:p w14:paraId="15FFC672" w14:textId="201CAB2C" w:rsidR="004E5EAC" w:rsidRPr="0010367B" w:rsidRDefault="004E5EAC" w:rsidP="004E5EAC">
      <w:pPr>
        <w:pStyle w:val="ListParagraph"/>
        <w:spacing w:after="0" w:line="240" w:lineRule="auto"/>
        <w:ind w:left="540"/>
        <w:jc w:val="both"/>
        <w:rPr>
          <w:rFonts w:ascii="Arial" w:hAnsi="Arial" w:cs="Arial"/>
          <w:b/>
          <w:color w:val="0070C0"/>
          <w:sz w:val="20"/>
          <w:szCs w:val="20"/>
          <w:u w:val="single"/>
        </w:rPr>
      </w:pPr>
      <w:r w:rsidRPr="0010367B">
        <w:rPr>
          <w:rFonts w:ascii="Arial" w:hAnsi="Arial" w:cs="Arial"/>
          <w:b/>
          <w:color w:val="0070C0"/>
          <w:sz w:val="20"/>
          <w:szCs w:val="20"/>
          <w:u w:val="single"/>
          <w:lang w:val="en-US"/>
        </w:rPr>
        <w:t>Annual</w:t>
      </w:r>
      <w:r w:rsidR="0027318C" w:rsidRPr="0010367B">
        <w:rPr>
          <w:rFonts w:ascii="Arial" w:hAnsi="Arial" w:cs="Arial"/>
          <w:b/>
          <w:color w:val="0070C0"/>
          <w:sz w:val="20"/>
          <w:szCs w:val="20"/>
          <w:u w:val="single"/>
          <w:lang w:val="en-US"/>
        </w:rPr>
        <w:t xml:space="preserve"> </w:t>
      </w:r>
      <w:r w:rsidR="0010367B" w:rsidRPr="0010367B">
        <w:rPr>
          <w:rFonts w:ascii="Arial" w:hAnsi="Arial" w:cs="Arial"/>
          <w:b/>
          <w:color w:val="0070C0"/>
          <w:sz w:val="20"/>
          <w:szCs w:val="20"/>
          <w:u w:val="single"/>
          <w:lang w:val="en-US"/>
        </w:rPr>
        <w:t>F</w:t>
      </w:r>
      <w:r w:rsidRPr="0010367B">
        <w:rPr>
          <w:rFonts w:ascii="Arial" w:hAnsi="Arial" w:cs="Arial"/>
          <w:b/>
          <w:color w:val="0070C0"/>
          <w:sz w:val="20"/>
          <w:szCs w:val="20"/>
          <w:u w:val="single"/>
          <w:lang w:val="en-US"/>
        </w:rPr>
        <w:t xml:space="preserve">ee for </w:t>
      </w:r>
      <w:r w:rsidR="0010367B" w:rsidRPr="0010367B">
        <w:rPr>
          <w:rFonts w:ascii="Arial" w:hAnsi="Arial" w:cs="Arial"/>
          <w:b/>
          <w:color w:val="0070C0"/>
          <w:sz w:val="20"/>
          <w:szCs w:val="20"/>
          <w:u w:val="single"/>
          <w:lang w:val="en-US"/>
        </w:rPr>
        <w:t>R</w:t>
      </w:r>
      <w:r w:rsidRPr="0010367B">
        <w:rPr>
          <w:rFonts w:ascii="Arial" w:hAnsi="Arial" w:cs="Arial"/>
          <w:b/>
          <w:color w:val="0070C0"/>
          <w:sz w:val="20"/>
          <w:szCs w:val="20"/>
          <w:u w:val="single"/>
          <w:lang w:val="en-US"/>
        </w:rPr>
        <w:t xml:space="preserve">ecord-Keeping, </w:t>
      </w:r>
      <w:r w:rsidR="0010367B" w:rsidRPr="0010367B">
        <w:rPr>
          <w:rFonts w:ascii="Arial" w:hAnsi="Arial" w:cs="Arial"/>
          <w:b/>
          <w:color w:val="0070C0"/>
          <w:sz w:val="20"/>
          <w:szCs w:val="20"/>
          <w:u w:val="single"/>
          <w:lang w:val="en-US"/>
        </w:rPr>
        <w:t>P</w:t>
      </w:r>
      <w:r w:rsidRPr="0010367B">
        <w:rPr>
          <w:rFonts w:ascii="Arial" w:hAnsi="Arial" w:cs="Arial"/>
          <w:b/>
          <w:color w:val="0070C0"/>
          <w:sz w:val="20"/>
          <w:szCs w:val="20"/>
          <w:u w:val="single"/>
          <w:lang w:val="en-US"/>
        </w:rPr>
        <w:t xml:space="preserve">articipant </w:t>
      </w:r>
      <w:r w:rsidR="0010367B" w:rsidRPr="0010367B">
        <w:rPr>
          <w:rFonts w:ascii="Arial" w:hAnsi="Arial" w:cs="Arial"/>
          <w:b/>
          <w:color w:val="0070C0"/>
          <w:sz w:val="20"/>
          <w:szCs w:val="20"/>
          <w:u w:val="single"/>
          <w:lang w:val="en-US"/>
        </w:rPr>
        <w:t>S</w:t>
      </w:r>
      <w:r w:rsidRPr="0010367B">
        <w:rPr>
          <w:rFonts w:ascii="Arial" w:hAnsi="Arial" w:cs="Arial"/>
          <w:b/>
          <w:color w:val="0070C0"/>
          <w:sz w:val="20"/>
          <w:szCs w:val="20"/>
          <w:u w:val="single"/>
          <w:lang w:val="en-US"/>
        </w:rPr>
        <w:t xml:space="preserve">ervices, </w:t>
      </w:r>
      <w:r w:rsidR="0010367B" w:rsidRPr="0010367B">
        <w:rPr>
          <w:rFonts w:ascii="Arial" w:hAnsi="Arial" w:cs="Arial"/>
          <w:b/>
          <w:color w:val="0070C0"/>
          <w:sz w:val="20"/>
          <w:szCs w:val="20"/>
          <w:u w:val="single"/>
          <w:lang w:val="en-US"/>
        </w:rPr>
        <w:t>P</w:t>
      </w:r>
      <w:r w:rsidRPr="0010367B">
        <w:rPr>
          <w:rFonts w:ascii="Arial" w:hAnsi="Arial" w:cs="Arial"/>
          <w:b/>
          <w:color w:val="0070C0"/>
          <w:sz w:val="20"/>
          <w:szCs w:val="20"/>
          <w:u w:val="single"/>
          <w:lang w:val="en-US"/>
        </w:rPr>
        <w:t xml:space="preserve">lan </w:t>
      </w:r>
      <w:r w:rsidR="0010367B" w:rsidRPr="0010367B">
        <w:rPr>
          <w:rFonts w:ascii="Arial" w:hAnsi="Arial" w:cs="Arial"/>
          <w:b/>
          <w:color w:val="0070C0"/>
          <w:sz w:val="20"/>
          <w:szCs w:val="20"/>
          <w:u w:val="single"/>
          <w:lang w:val="en-US"/>
        </w:rPr>
        <w:t>S</w:t>
      </w:r>
      <w:r w:rsidRPr="0010367B">
        <w:rPr>
          <w:rFonts w:ascii="Arial" w:hAnsi="Arial" w:cs="Arial"/>
          <w:b/>
          <w:color w:val="0070C0"/>
          <w:sz w:val="20"/>
          <w:szCs w:val="20"/>
          <w:u w:val="single"/>
          <w:lang w:val="en-US"/>
        </w:rPr>
        <w:t xml:space="preserve">ponsor </w:t>
      </w:r>
      <w:r w:rsidR="0010367B" w:rsidRPr="0010367B">
        <w:rPr>
          <w:rFonts w:ascii="Arial" w:hAnsi="Arial" w:cs="Arial"/>
          <w:b/>
          <w:color w:val="0070C0"/>
          <w:sz w:val="20"/>
          <w:szCs w:val="20"/>
          <w:u w:val="single"/>
          <w:lang w:val="en-US"/>
        </w:rPr>
        <w:t>S</w:t>
      </w:r>
      <w:r w:rsidRPr="0010367B">
        <w:rPr>
          <w:rFonts w:ascii="Arial" w:hAnsi="Arial" w:cs="Arial"/>
          <w:b/>
          <w:color w:val="0070C0"/>
          <w:sz w:val="20"/>
          <w:szCs w:val="20"/>
          <w:u w:val="single"/>
          <w:lang w:val="en-US"/>
        </w:rPr>
        <w:t xml:space="preserve">ervices and </w:t>
      </w:r>
      <w:r w:rsidR="0010367B" w:rsidRPr="0010367B">
        <w:rPr>
          <w:rFonts w:ascii="Arial" w:hAnsi="Arial" w:cs="Arial"/>
          <w:b/>
          <w:color w:val="0070C0"/>
          <w:sz w:val="20"/>
          <w:szCs w:val="20"/>
          <w:u w:val="single"/>
          <w:lang w:val="en-US"/>
        </w:rPr>
        <w:t>O</w:t>
      </w:r>
      <w:r w:rsidRPr="0010367B">
        <w:rPr>
          <w:rFonts w:ascii="Arial" w:hAnsi="Arial" w:cs="Arial"/>
          <w:b/>
          <w:color w:val="0070C0"/>
          <w:sz w:val="20"/>
          <w:szCs w:val="20"/>
          <w:u w:val="single"/>
          <w:lang w:val="en-US"/>
        </w:rPr>
        <w:t>n-</w:t>
      </w:r>
      <w:r w:rsidR="0010367B" w:rsidRPr="0010367B">
        <w:rPr>
          <w:rFonts w:ascii="Arial" w:hAnsi="Arial" w:cs="Arial"/>
          <w:b/>
          <w:color w:val="0070C0"/>
          <w:sz w:val="20"/>
          <w:szCs w:val="20"/>
          <w:u w:val="single"/>
          <w:lang w:val="en-US"/>
        </w:rPr>
        <w:t>Si</w:t>
      </w:r>
      <w:r w:rsidRPr="0010367B">
        <w:rPr>
          <w:rFonts w:ascii="Arial" w:hAnsi="Arial" w:cs="Arial"/>
          <w:b/>
          <w:color w:val="0070C0"/>
          <w:sz w:val="20"/>
          <w:szCs w:val="20"/>
          <w:u w:val="single"/>
          <w:lang w:val="en-US"/>
        </w:rPr>
        <w:t xml:space="preserve">te </w:t>
      </w:r>
      <w:r w:rsidR="0010367B" w:rsidRPr="0010367B">
        <w:rPr>
          <w:rFonts w:ascii="Arial" w:hAnsi="Arial" w:cs="Arial"/>
          <w:b/>
          <w:color w:val="0070C0"/>
          <w:sz w:val="20"/>
          <w:szCs w:val="20"/>
          <w:u w:val="single"/>
          <w:lang w:val="en-US"/>
        </w:rPr>
        <w:t>E</w:t>
      </w:r>
      <w:r w:rsidRPr="0010367B">
        <w:rPr>
          <w:rFonts w:ascii="Arial" w:hAnsi="Arial" w:cs="Arial"/>
          <w:b/>
          <w:color w:val="0070C0"/>
          <w:sz w:val="20"/>
          <w:szCs w:val="20"/>
          <w:u w:val="single"/>
          <w:lang w:val="en-US"/>
        </w:rPr>
        <w:t>ducation an</w:t>
      </w:r>
      <w:r w:rsidR="0010367B" w:rsidRPr="0010367B">
        <w:rPr>
          <w:rFonts w:ascii="Arial" w:hAnsi="Arial" w:cs="Arial"/>
          <w:b/>
          <w:color w:val="0070C0"/>
          <w:sz w:val="20"/>
          <w:szCs w:val="20"/>
          <w:u w:val="single"/>
          <w:lang w:val="en-US"/>
        </w:rPr>
        <w:t>d C</w:t>
      </w:r>
      <w:r w:rsidRPr="0010367B">
        <w:rPr>
          <w:rFonts w:ascii="Arial" w:hAnsi="Arial" w:cs="Arial"/>
          <w:b/>
          <w:color w:val="0070C0"/>
          <w:sz w:val="20"/>
          <w:szCs w:val="20"/>
          <w:u w:val="single"/>
          <w:lang w:val="en-US"/>
        </w:rPr>
        <w:t>ounseling</w:t>
      </w:r>
      <w:r w:rsidR="007406B2">
        <w:rPr>
          <w:rFonts w:ascii="Arial" w:hAnsi="Arial" w:cs="Arial"/>
          <w:b/>
          <w:color w:val="0070C0"/>
          <w:sz w:val="20"/>
          <w:szCs w:val="20"/>
          <w:u w:val="single"/>
          <w:lang w:val="en-US"/>
        </w:rPr>
        <w:t xml:space="preserve"> (“Admin Fee”)</w:t>
      </w:r>
      <w:r w:rsidR="00512428" w:rsidRPr="0010367B">
        <w:rPr>
          <w:rFonts w:ascii="Arial" w:hAnsi="Arial" w:cs="Arial"/>
          <w:b/>
          <w:color w:val="0070C0"/>
          <w:sz w:val="20"/>
          <w:szCs w:val="20"/>
          <w:u w:val="single"/>
          <w:lang w:val="en-US"/>
        </w:rPr>
        <w:t>:</w:t>
      </w:r>
    </w:p>
    <w:p w14:paraId="3A0D32E5" w14:textId="77777777" w:rsidR="00C858E3" w:rsidRPr="0027318C" w:rsidRDefault="00C858E3" w:rsidP="00C858E3">
      <w:pPr>
        <w:jc w:val="both"/>
        <w:rPr>
          <w:rFonts w:ascii="Garamond" w:hAnsi="Garamond"/>
          <w:sz w:val="20"/>
        </w:rPr>
      </w:pPr>
    </w:p>
    <w:p w14:paraId="1B436C4E" w14:textId="6896BC1C" w:rsidR="00C858E3" w:rsidRPr="0027318C" w:rsidRDefault="00EF4901" w:rsidP="00C12A89">
      <w:pPr>
        <w:ind w:left="540"/>
        <w:jc w:val="both"/>
        <w:rPr>
          <w:rFonts w:ascii="Arial" w:hAnsi="Arial" w:cs="Arial"/>
          <w:sz w:val="20"/>
        </w:rPr>
      </w:pPr>
      <w:r>
        <w:rPr>
          <w:rFonts w:ascii="Arial" w:hAnsi="Arial" w:cs="Arial"/>
          <w:sz w:val="20"/>
        </w:rPr>
        <w:t>Responding f</w:t>
      </w:r>
      <w:r w:rsidR="00C12A89" w:rsidRPr="0027318C">
        <w:rPr>
          <w:rFonts w:ascii="Arial" w:hAnsi="Arial" w:cs="Arial"/>
          <w:sz w:val="20"/>
        </w:rPr>
        <w:t xml:space="preserve">irms </w:t>
      </w:r>
      <w:proofErr w:type="gramStart"/>
      <w:r w:rsidR="00C12A89" w:rsidRPr="0027318C">
        <w:rPr>
          <w:rFonts w:ascii="Arial" w:hAnsi="Arial" w:cs="Arial"/>
          <w:sz w:val="20"/>
        </w:rPr>
        <w:t>m</w:t>
      </w:r>
      <w:r>
        <w:rPr>
          <w:rFonts w:ascii="Arial" w:hAnsi="Arial" w:cs="Arial"/>
          <w:sz w:val="20"/>
        </w:rPr>
        <w:t xml:space="preserve">ust </w:t>
      </w:r>
      <w:r w:rsidR="00C12A89" w:rsidRPr="0027318C">
        <w:rPr>
          <w:rFonts w:ascii="Arial" w:hAnsi="Arial" w:cs="Arial"/>
          <w:sz w:val="20"/>
        </w:rPr>
        <w:t xml:space="preserve"> propose</w:t>
      </w:r>
      <w:proofErr w:type="gramEnd"/>
      <w:r w:rsidR="00C12A89" w:rsidRPr="0027318C">
        <w:rPr>
          <w:rFonts w:ascii="Arial" w:hAnsi="Arial" w:cs="Arial"/>
          <w:sz w:val="20"/>
        </w:rPr>
        <w:t xml:space="preserve"> </w:t>
      </w:r>
      <w:r w:rsidR="00CF21D4">
        <w:rPr>
          <w:rFonts w:ascii="Arial" w:hAnsi="Arial" w:cs="Arial"/>
          <w:sz w:val="20"/>
        </w:rPr>
        <w:t>A</w:t>
      </w:r>
      <w:r w:rsidR="007406B2">
        <w:rPr>
          <w:rFonts w:ascii="Arial" w:hAnsi="Arial" w:cs="Arial"/>
          <w:sz w:val="20"/>
        </w:rPr>
        <w:t xml:space="preserve">dmin </w:t>
      </w:r>
      <w:r w:rsidR="00CF21D4">
        <w:rPr>
          <w:rFonts w:ascii="Arial" w:hAnsi="Arial" w:cs="Arial"/>
          <w:sz w:val="20"/>
        </w:rPr>
        <w:t>F</w:t>
      </w:r>
      <w:r w:rsidR="00C12A89" w:rsidRPr="0027318C">
        <w:rPr>
          <w:rFonts w:ascii="Arial" w:hAnsi="Arial" w:cs="Arial"/>
          <w:sz w:val="20"/>
        </w:rPr>
        <w:t xml:space="preserve">ees </w:t>
      </w:r>
      <w:r w:rsidR="00CF21D4">
        <w:rPr>
          <w:rFonts w:ascii="Arial" w:hAnsi="Arial" w:cs="Arial"/>
          <w:sz w:val="20"/>
        </w:rPr>
        <w:t>for the following scenarios</w:t>
      </w:r>
      <w:r w:rsidR="004E5EAC" w:rsidRPr="0027318C">
        <w:rPr>
          <w:rFonts w:ascii="Arial" w:hAnsi="Arial" w:cs="Arial"/>
          <w:sz w:val="20"/>
        </w:rPr>
        <w:t>:</w:t>
      </w:r>
    </w:p>
    <w:p w14:paraId="223C95D0" w14:textId="1D2FF19A" w:rsidR="004E5EAC" w:rsidRPr="0027318C" w:rsidRDefault="004E5EAC" w:rsidP="004E5EAC">
      <w:pPr>
        <w:pStyle w:val="ListParagraph"/>
        <w:numPr>
          <w:ilvl w:val="0"/>
          <w:numId w:val="28"/>
        </w:numPr>
        <w:jc w:val="both"/>
        <w:rPr>
          <w:rFonts w:ascii="Arial" w:hAnsi="Arial" w:cs="Arial"/>
          <w:sz w:val="20"/>
          <w:szCs w:val="20"/>
        </w:rPr>
      </w:pPr>
      <w:r w:rsidRPr="0027318C">
        <w:rPr>
          <w:rFonts w:ascii="Arial" w:hAnsi="Arial" w:cs="Arial"/>
          <w:sz w:val="20"/>
          <w:szCs w:val="20"/>
          <w:lang w:val="en-US"/>
        </w:rPr>
        <w:t>Propose fees for contracting to serve only the all-City program presently administered by ICMA-RC</w:t>
      </w:r>
    </w:p>
    <w:p w14:paraId="2E11D51E" w14:textId="0FF51788" w:rsidR="004E5EAC" w:rsidRPr="0027318C" w:rsidRDefault="004E5EAC" w:rsidP="004E5EAC">
      <w:pPr>
        <w:pStyle w:val="ListParagraph"/>
        <w:numPr>
          <w:ilvl w:val="0"/>
          <w:numId w:val="28"/>
        </w:numPr>
        <w:jc w:val="both"/>
        <w:rPr>
          <w:rFonts w:ascii="Arial" w:hAnsi="Arial" w:cs="Arial"/>
          <w:sz w:val="20"/>
          <w:szCs w:val="20"/>
        </w:rPr>
      </w:pPr>
      <w:r w:rsidRPr="0027318C">
        <w:rPr>
          <w:rFonts w:ascii="Arial" w:hAnsi="Arial" w:cs="Arial"/>
          <w:sz w:val="20"/>
          <w:szCs w:val="20"/>
          <w:lang w:val="en-US"/>
        </w:rPr>
        <w:t>Propose fees for contracting to serve only the Fire Fighter’s program presently administered by Nationwide</w:t>
      </w:r>
    </w:p>
    <w:p w14:paraId="520F3CDA" w14:textId="5A966E8F" w:rsidR="005A6CEA" w:rsidRPr="0027318C" w:rsidRDefault="004E5EAC" w:rsidP="004E5EAC">
      <w:pPr>
        <w:pStyle w:val="ListParagraph"/>
        <w:numPr>
          <w:ilvl w:val="0"/>
          <w:numId w:val="28"/>
        </w:numPr>
        <w:jc w:val="both"/>
        <w:rPr>
          <w:rFonts w:ascii="Arial" w:hAnsi="Arial" w:cs="Arial"/>
          <w:sz w:val="20"/>
          <w:szCs w:val="20"/>
        </w:rPr>
      </w:pPr>
      <w:r w:rsidRPr="0027318C">
        <w:rPr>
          <w:rFonts w:ascii="Arial" w:hAnsi="Arial" w:cs="Arial"/>
          <w:sz w:val="20"/>
          <w:szCs w:val="20"/>
          <w:lang w:val="en-US"/>
        </w:rPr>
        <w:t>Propose fees for contracting to serve both programs</w:t>
      </w:r>
    </w:p>
    <w:p w14:paraId="581C37B8" w14:textId="3B1ECBC5" w:rsidR="004E5EAC" w:rsidRDefault="004E5EAC" w:rsidP="0027318C">
      <w:pPr>
        <w:ind w:left="540"/>
        <w:jc w:val="both"/>
        <w:rPr>
          <w:rFonts w:ascii="Arial" w:hAnsi="Arial" w:cs="Arial"/>
          <w:sz w:val="20"/>
        </w:rPr>
      </w:pPr>
      <w:r w:rsidRPr="0027318C">
        <w:rPr>
          <w:rFonts w:ascii="Arial" w:hAnsi="Arial" w:cs="Arial"/>
          <w:sz w:val="20"/>
        </w:rPr>
        <w:t>For each of the above fee proposals which you submit, complete answers to question G1 through G5</w:t>
      </w:r>
      <w:r w:rsidR="0027318C">
        <w:rPr>
          <w:rFonts w:ascii="Arial" w:hAnsi="Arial" w:cs="Arial"/>
          <w:sz w:val="20"/>
        </w:rPr>
        <w:t xml:space="preserve"> below</w:t>
      </w:r>
      <w:r w:rsidRPr="0027318C">
        <w:rPr>
          <w:rFonts w:ascii="Arial" w:hAnsi="Arial" w:cs="Arial"/>
          <w:sz w:val="20"/>
        </w:rPr>
        <w:t>, and clearly label each proposal appropriately.</w:t>
      </w:r>
    </w:p>
    <w:p w14:paraId="6BFE8077" w14:textId="77777777" w:rsidR="0027318C" w:rsidRPr="0027318C" w:rsidRDefault="0027318C" w:rsidP="0027318C">
      <w:pPr>
        <w:ind w:left="540"/>
        <w:jc w:val="both"/>
        <w:rPr>
          <w:rFonts w:ascii="Arial" w:hAnsi="Arial" w:cs="Arial"/>
          <w:sz w:val="20"/>
        </w:rPr>
      </w:pPr>
    </w:p>
    <w:p w14:paraId="57B2DA36" w14:textId="0CBA46B9" w:rsidR="0012742D" w:rsidRPr="00CF21D4" w:rsidRDefault="003B6751" w:rsidP="00694605">
      <w:pPr>
        <w:numPr>
          <w:ilvl w:val="0"/>
          <w:numId w:val="12"/>
        </w:numPr>
        <w:jc w:val="both"/>
        <w:rPr>
          <w:rFonts w:ascii="Arial" w:hAnsi="Arial" w:cs="Arial"/>
          <w:sz w:val="20"/>
        </w:rPr>
      </w:pPr>
      <w:r w:rsidRPr="0027318C">
        <w:rPr>
          <w:rFonts w:ascii="Arial" w:hAnsi="Arial" w:cs="Arial"/>
          <w:sz w:val="20"/>
        </w:rPr>
        <w:t xml:space="preserve">Complete the table below, showing your firm’s proposed annual fee, </w:t>
      </w:r>
      <w:r w:rsidRPr="0027318C">
        <w:rPr>
          <w:rFonts w:ascii="Arial" w:hAnsi="Arial" w:cs="Arial"/>
          <w:sz w:val="20"/>
          <w:u w:val="single"/>
        </w:rPr>
        <w:t>on a per-participant, fixed dollar fee</w:t>
      </w:r>
      <w:r w:rsidRPr="0027318C">
        <w:rPr>
          <w:rFonts w:ascii="Arial" w:hAnsi="Arial" w:cs="Arial"/>
          <w:sz w:val="20"/>
        </w:rPr>
        <w:t xml:space="preserve"> for providing record-keeping, administration, participant services, </w:t>
      </w:r>
      <w:r w:rsidR="000763CC" w:rsidRPr="0027318C">
        <w:rPr>
          <w:rFonts w:ascii="Arial" w:hAnsi="Arial" w:cs="Arial"/>
          <w:sz w:val="20"/>
        </w:rPr>
        <w:t xml:space="preserve">plan sponsor services, </w:t>
      </w:r>
      <w:r w:rsidRPr="0027318C">
        <w:rPr>
          <w:rFonts w:ascii="Arial" w:hAnsi="Arial" w:cs="Arial"/>
          <w:sz w:val="20"/>
        </w:rPr>
        <w:t xml:space="preserve">and on-site education and counseling for the Plan(s) </w:t>
      </w:r>
      <w:r w:rsidRPr="0027318C">
        <w:rPr>
          <w:rFonts w:ascii="Arial" w:hAnsi="Arial" w:cs="Arial"/>
          <w:sz w:val="20"/>
          <w:u w:val="single"/>
        </w:rPr>
        <w:t>assuming the use of no proprietary products</w:t>
      </w:r>
      <w:r w:rsidRPr="0027318C">
        <w:rPr>
          <w:rFonts w:ascii="Arial" w:hAnsi="Arial" w:cs="Arial"/>
          <w:sz w:val="20"/>
        </w:rPr>
        <w:t xml:space="preserve">. It should be noted that while the Plan Sponsor is interested in longer term pricing, purchasing requirements may stipulate that the maximum term available is limited to </w:t>
      </w:r>
      <w:r w:rsidR="004E5EAC" w:rsidRPr="0027318C">
        <w:rPr>
          <w:rFonts w:ascii="Arial" w:hAnsi="Arial" w:cs="Arial"/>
          <w:sz w:val="20"/>
        </w:rPr>
        <w:t>seven</w:t>
      </w:r>
      <w:r w:rsidR="00430461" w:rsidRPr="0027318C">
        <w:rPr>
          <w:rFonts w:ascii="Arial" w:hAnsi="Arial" w:cs="Arial"/>
          <w:sz w:val="20"/>
        </w:rPr>
        <w:t xml:space="preserve"> years. Thus, ten-</w:t>
      </w:r>
      <w:r w:rsidRPr="0027318C">
        <w:rPr>
          <w:rFonts w:ascii="Arial" w:hAnsi="Arial" w:cs="Arial"/>
          <w:sz w:val="20"/>
        </w:rPr>
        <w:t>year pricing offers carry an assumption that the Plan Sponsor extends its contract with your firm at the appropriate time and the risk that the Plan Sponsor does not extend.</w:t>
      </w:r>
    </w:p>
    <w:p w14:paraId="036A330C" w14:textId="77777777" w:rsidR="00C858E3" w:rsidRPr="0027318C" w:rsidRDefault="00C858E3" w:rsidP="00C858E3">
      <w:pPr>
        <w:spacing w:line="160" w:lineRule="exact"/>
        <w:ind w:left="360"/>
        <w:rPr>
          <w:rFonts w:ascii="Arial" w:hAnsi="Arial" w:cs="Arial"/>
          <w:sz w:val="20"/>
        </w:rPr>
      </w:pPr>
      <w:r w:rsidRPr="0027318C">
        <w:rPr>
          <w:rFonts w:ascii="Arial" w:hAnsi="Arial" w:cs="Arial"/>
          <w:sz w:val="20"/>
        </w:rPr>
        <w:t xml:space="preserve"> </w:t>
      </w:r>
    </w:p>
    <w:tbl>
      <w:tblPr>
        <w:tblW w:w="717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7"/>
        <w:gridCol w:w="1800"/>
        <w:gridCol w:w="3780"/>
      </w:tblGrid>
      <w:tr w:rsidR="004E5EAC" w:rsidRPr="0027318C" w14:paraId="75A223FE" w14:textId="77777777" w:rsidTr="00512428">
        <w:trPr>
          <w:trHeight w:val="692"/>
        </w:trPr>
        <w:tc>
          <w:tcPr>
            <w:tcW w:w="159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C34F647" w14:textId="77777777" w:rsidR="004E5EAC" w:rsidRPr="0027318C" w:rsidRDefault="004E5EAC" w:rsidP="009170CB">
            <w:pPr>
              <w:jc w:val="center"/>
              <w:rPr>
                <w:rFonts w:ascii="Arial" w:hAnsi="Arial" w:cs="Arial"/>
                <w:b/>
                <w:color w:val="FFFFFF"/>
                <w:sz w:val="20"/>
              </w:rPr>
            </w:pPr>
            <w:r w:rsidRPr="0027318C">
              <w:rPr>
                <w:rFonts w:ascii="Arial" w:hAnsi="Arial" w:cs="Arial"/>
                <w:b/>
                <w:color w:val="FFFFFF"/>
                <w:sz w:val="20"/>
              </w:rPr>
              <w:t>Contract</w:t>
            </w:r>
          </w:p>
          <w:p w14:paraId="36D8CDFF" w14:textId="77777777" w:rsidR="004E5EAC" w:rsidRPr="0027318C" w:rsidRDefault="004E5EAC" w:rsidP="009170CB">
            <w:pPr>
              <w:jc w:val="center"/>
              <w:rPr>
                <w:rFonts w:ascii="Arial" w:hAnsi="Arial" w:cs="Arial"/>
                <w:b/>
                <w:color w:val="FFFFFF"/>
                <w:sz w:val="20"/>
              </w:rPr>
            </w:pPr>
            <w:r w:rsidRPr="0027318C">
              <w:rPr>
                <w:rFonts w:ascii="Arial" w:hAnsi="Arial" w:cs="Arial"/>
                <w:b/>
                <w:color w:val="FFFFFF"/>
                <w:sz w:val="20"/>
              </w:rPr>
              <w:t>Term</w:t>
            </w:r>
          </w:p>
        </w:tc>
        <w:tc>
          <w:tcPr>
            <w:tcW w:w="180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9D8E255" w14:textId="77777777" w:rsidR="007406B2" w:rsidRDefault="004E5EAC" w:rsidP="007406B2">
            <w:pPr>
              <w:jc w:val="center"/>
              <w:rPr>
                <w:rFonts w:ascii="Arial" w:hAnsi="Arial" w:cs="Arial"/>
                <w:b/>
                <w:color w:val="FFFFFF" w:themeColor="background1"/>
                <w:sz w:val="20"/>
              </w:rPr>
            </w:pPr>
            <w:r w:rsidRPr="0010367B">
              <w:rPr>
                <w:rFonts w:ascii="Arial" w:hAnsi="Arial" w:cs="Arial"/>
                <w:b/>
                <w:color w:val="FFFFFF" w:themeColor="background1"/>
                <w:sz w:val="20"/>
              </w:rPr>
              <w:t>457</w:t>
            </w:r>
            <w:r w:rsidR="007406B2">
              <w:rPr>
                <w:rFonts w:ascii="Arial" w:hAnsi="Arial" w:cs="Arial"/>
                <w:b/>
                <w:color w:val="FFFFFF" w:themeColor="background1"/>
                <w:sz w:val="20"/>
              </w:rPr>
              <w:t xml:space="preserve"> </w:t>
            </w:r>
            <w:r w:rsidRPr="0010367B">
              <w:rPr>
                <w:rFonts w:ascii="Arial" w:hAnsi="Arial" w:cs="Arial"/>
                <w:b/>
                <w:color w:val="FFFFFF" w:themeColor="background1"/>
                <w:sz w:val="20"/>
              </w:rPr>
              <w:t xml:space="preserve">Plan </w:t>
            </w:r>
          </w:p>
          <w:p w14:paraId="220E50F8" w14:textId="4D9CF7BD" w:rsidR="004E5EAC" w:rsidRPr="007406B2" w:rsidRDefault="007406B2" w:rsidP="007406B2">
            <w:pPr>
              <w:jc w:val="center"/>
              <w:rPr>
                <w:rFonts w:ascii="Arial" w:hAnsi="Arial" w:cs="Arial"/>
                <w:b/>
                <w:color w:val="FFFFFF" w:themeColor="background1"/>
                <w:sz w:val="20"/>
              </w:rPr>
            </w:pPr>
            <w:r>
              <w:rPr>
                <w:rFonts w:ascii="Arial" w:hAnsi="Arial" w:cs="Arial"/>
                <w:b/>
                <w:color w:val="FFFFFF" w:themeColor="background1"/>
                <w:sz w:val="20"/>
              </w:rPr>
              <w:t xml:space="preserve">Admin </w:t>
            </w:r>
            <w:r w:rsidR="004E5EAC" w:rsidRPr="0010367B">
              <w:rPr>
                <w:rFonts w:ascii="Arial" w:hAnsi="Arial" w:cs="Arial"/>
                <w:b/>
                <w:color w:val="FFFFFF" w:themeColor="background1"/>
                <w:sz w:val="20"/>
              </w:rPr>
              <w:t xml:space="preserve">Fee </w:t>
            </w:r>
          </w:p>
        </w:tc>
        <w:tc>
          <w:tcPr>
            <w:tcW w:w="3780" w:type="dxa"/>
            <w:tcBorders>
              <w:top w:val="single" w:sz="4" w:space="0" w:color="auto"/>
              <w:left w:val="single" w:sz="4" w:space="0" w:color="auto"/>
              <w:bottom w:val="single" w:sz="4" w:space="0" w:color="auto"/>
              <w:right w:val="single" w:sz="4" w:space="0" w:color="auto"/>
            </w:tcBorders>
            <w:shd w:val="clear" w:color="auto" w:fill="0070C0"/>
            <w:vAlign w:val="bottom"/>
          </w:tcPr>
          <w:p w14:paraId="0D043641" w14:textId="77777777" w:rsidR="004E5EAC" w:rsidRPr="0027318C" w:rsidRDefault="004E5EAC" w:rsidP="009170CB">
            <w:pPr>
              <w:jc w:val="center"/>
              <w:rPr>
                <w:rFonts w:ascii="Arial" w:hAnsi="Arial" w:cs="Arial"/>
                <w:b/>
                <w:color w:val="FFFFFF"/>
                <w:sz w:val="20"/>
              </w:rPr>
            </w:pPr>
            <w:r w:rsidRPr="0027318C">
              <w:rPr>
                <w:rFonts w:ascii="Arial" w:hAnsi="Arial" w:cs="Arial"/>
                <w:b/>
                <w:color w:val="FFFFFF"/>
                <w:sz w:val="20"/>
              </w:rPr>
              <w:t>Willing to offer pricing without guaranteed extended term (Yes/No)</w:t>
            </w:r>
          </w:p>
        </w:tc>
      </w:tr>
      <w:tr w:rsidR="004E5EAC" w:rsidRPr="0027318C" w14:paraId="3767BBF6" w14:textId="77777777" w:rsidTr="00512428">
        <w:trPr>
          <w:trHeight w:val="269"/>
        </w:trPr>
        <w:tc>
          <w:tcPr>
            <w:tcW w:w="1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3DBA4" w14:textId="77777777" w:rsidR="004E5EAC" w:rsidRPr="0027318C" w:rsidRDefault="004E5EAC" w:rsidP="009170CB">
            <w:pPr>
              <w:jc w:val="right"/>
              <w:rPr>
                <w:rFonts w:ascii="Arial" w:hAnsi="Arial" w:cs="Arial"/>
                <w:sz w:val="20"/>
              </w:rPr>
            </w:pPr>
            <w:r w:rsidRPr="0027318C">
              <w:rPr>
                <w:rFonts w:ascii="Arial" w:hAnsi="Arial" w:cs="Arial"/>
                <w:sz w:val="20"/>
              </w:rPr>
              <w:t>Seven Years:</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4D0DE078" w14:textId="77777777" w:rsidR="004E5EAC" w:rsidRPr="0027318C" w:rsidRDefault="004E5EAC" w:rsidP="009170CB">
            <w:pPr>
              <w:jc w:val="center"/>
              <w:rPr>
                <w:rFonts w:ascii="Arial" w:hAnsi="Arial" w:cs="Arial"/>
                <w:sz w:val="20"/>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4BD4A26B" w14:textId="77777777" w:rsidR="004E5EAC" w:rsidRPr="0027318C" w:rsidRDefault="004E5EAC" w:rsidP="009170CB">
            <w:pPr>
              <w:jc w:val="center"/>
              <w:rPr>
                <w:rFonts w:ascii="Arial" w:hAnsi="Arial" w:cs="Arial"/>
                <w:sz w:val="20"/>
              </w:rPr>
            </w:pPr>
          </w:p>
        </w:tc>
      </w:tr>
      <w:tr w:rsidR="004E5EAC" w:rsidRPr="0027318C" w14:paraId="01AAB197" w14:textId="77777777" w:rsidTr="00512428">
        <w:trPr>
          <w:trHeight w:val="269"/>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1A2A516" w14:textId="77777777" w:rsidR="004E5EAC" w:rsidRPr="0027318C" w:rsidRDefault="004E5EAC" w:rsidP="009170CB">
            <w:pPr>
              <w:jc w:val="right"/>
              <w:rPr>
                <w:rFonts w:ascii="Arial" w:hAnsi="Arial" w:cs="Arial"/>
                <w:sz w:val="20"/>
              </w:rPr>
            </w:pPr>
            <w:r w:rsidRPr="0027318C">
              <w:rPr>
                <w:rFonts w:ascii="Arial" w:hAnsi="Arial" w:cs="Arial"/>
                <w:sz w:val="20"/>
              </w:rPr>
              <w:t>Ten Years:</w:t>
            </w: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7A3F2DD" w14:textId="77777777" w:rsidR="004E5EAC" w:rsidRPr="0027318C" w:rsidRDefault="004E5EAC" w:rsidP="009170CB">
            <w:pPr>
              <w:jc w:val="center"/>
              <w:rPr>
                <w:rFonts w:ascii="Arial" w:hAnsi="Arial" w:cs="Arial"/>
                <w:sz w:val="20"/>
              </w:rPr>
            </w:pPr>
          </w:p>
        </w:tc>
        <w:tc>
          <w:tcPr>
            <w:tcW w:w="3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E93A841" w14:textId="77777777" w:rsidR="004E5EAC" w:rsidRPr="0027318C" w:rsidRDefault="004E5EAC" w:rsidP="009170CB">
            <w:pPr>
              <w:jc w:val="center"/>
              <w:rPr>
                <w:rFonts w:ascii="Arial" w:hAnsi="Arial" w:cs="Arial"/>
                <w:sz w:val="20"/>
              </w:rPr>
            </w:pPr>
          </w:p>
        </w:tc>
      </w:tr>
    </w:tbl>
    <w:p w14:paraId="0C6B9798" w14:textId="77777777" w:rsidR="00C858E3" w:rsidRPr="0027318C" w:rsidRDefault="00C858E3" w:rsidP="00C858E3">
      <w:pPr>
        <w:rPr>
          <w:rFonts w:ascii="Arial" w:hAnsi="Arial" w:cs="Arial"/>
          <w:sz w:val="20"/>
        </w:rPr>
      </w:pPr>
    </w:p>
    <w:p w14:paraId="16A35C5E" w14:textId="77777777" w:rsidR="003B6751" w:rsidRPr="0027318C" w:rsidRDefault="003B6751" w:rsidP="003B6751">
      <w:pPr>
        <w:numPr>
          <w:ilvl w:val="0"/>
          <w:numId w:val="12"/>
        </w:numPr>
        <w:tabs>
          <w:tab w:val="clear" w:pos="720"/>
        </w:tabs>
        <w:ind w:left="540" w:hanging="540"/>
        <w:jc w:val="both"/>
        <w:rPr>
          <w:rFonts w:ascii="Arial" w:hAnsi="Arial" w:cs="Arial"/>
          <w:sz w:val="20"/>
        </w:rPr>
      </w:pPr>
      <w:r w:rsidRPr="0027318C">
        <w:rPr>
          <w:rFonts w:ascii="Arial" w:hAnsi="Arial" w:cs="Arial"/>
          <w:sz w:val="20"/>
        </w:rPr>
        <w:t xml:space="preserve">If your firm is willing to provide enhanced pricing based on the use of any proprietary products or services, such as (but not limited) to a specific stable value/general account option, advisory/managed account services, and/or brokerage option, please state what your fee would be </w:t>
      </w:r>
      <w:r w:rsidRPr="0027318C">
        <w:rPr>
          <w:rFonts w:ascii="Arial" w:hAnsi="Arial" w:cs="Arial"/>
          <w:sz w:val="20"/>
          <w:u w:val="single"/>
        </w:rPr>
        <w:t>on a per-participant, fixed dollar basis</w:t>
      </w:r>
      <w:r w:rsidRPr="0027318C">
        <w:rPr>
          <w:rFonts w:ascii="Arial" w:hAnsi="Arial" w:cs="Arial"/>
          <w:sz w:val="20"/>
        </w:rPr>
        <w:t xml:space="preserve"> with the use of any such proprietary offerings and state the required product(s) or service(s).</w:t>
      </w:r>
    </w:p>
    <w:p w14:paraId="141B4AD3" w14:textId="77777777" w:rsidR="00C858E3" w:rsidRPr="0027318C" w:rsidRDefault="00C858E3" w:rsidP="00C858E3">
      <w:pPr>
        <w:spacing w:line="160" w:lineRule="exact"/>
        <w:ind w:left="360"/>
        <w:rPr>
          <w:rFonts w:ascii="Arial" w:hAnsi="Arial" w:cs="Arial"/>
          <w:sz w:val="20"/>
        </w:rPr>
      </w:pPr>
    </w:p>
    <w:tbl>
      <w:tblPr>
        <w:tblW w:w="888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9"/>
        <w:gridCol w:w="1488"/>
        <w:gridCol w:w="2880"/>
        <w:gridCol w:w="3060"/>
      </w:tblGrid>
      <w:tr w:rsidR="004E5EAC" w:rsidRPr="0027318C" w14:paraId="2CF194AE" w14:textId="77777777" w:rsidTr="007406B2">
        <w:trPr>
          <w:trHeight w:val="692"/>
        </w:trPr>
        <w:tc>
          <w:tcPr>
            <w:tcW w:w="145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6122C38" w14:textId="77777777" w:rsidR="004E5EAC" w:rsidRPr="0027318C" w:rsidRDefault="004E5EAC" w:rsidP="009170CB">
            <w:pPr>
              <w:jc w:val="center"/>
              <w:rPr>
                <w:rFonts w:ascii="Arial" w:hAnsi="Arial" w:cs="Arial"/>
                <w:b/>
                <w:color w:val="FFFFFF"/>
                <w:sz w:val="20"/>
              </w:rPr>
            </w:pPr>
            <w:r w:rsidRPr="0027318C">
              <w:rPr>
                <w:rFonts w:ascii="Arial" w:hAnsi="Arial" w:cs="Arial"/>
                <w:b/>
                <w:color w:val="FFFFFF"/>
                <w:sz w:val="20"/>
              </w:rPr>
              <w:lastRenderedPageBreak/>
              <w:t>Contract</w:t>
            </w:r>
          </w:p>
          <w:p w14:paraId="3237654E" w14:textId="77777777" w:rsidR="004E5EAC" w:rsidRPr="0027318C" w:rsidRDefault="004E5EAC" w:rsidP="009170CB">
            <w:pPr>
              <w:jc w:val="center"/>
              <w:rPr>
                <w:rFonts w:ascii="Arial" w:hAnsi="Arial" w:cs="Arial"/>
                <w:b/>
                <w:color w:val="FFFFFF"/>
                <w:sz w:val="20"/>
              </w:rPr>
            </w:pPr>
            <w:r w:rsidRPr="0027318C">
              <w:rPr>
                <w:rFonts w:ascii="Arial" w:hAnsi="Arial" w:cs="Arial"/>
                <w:b/>
                <w:color w:val="FFFFFF"/>
                <w:sz w:val="20"/>
              </w:rPr>
              <w:t>Term</w:t>
            </w:r>
          </w:p>
        </w:tc>
        <w:tc>
          <w:tcPr>
            <w:tcW w:w="148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4B9BE0DB" w14:textId="51C73186" w:rsidR="007406B2" w:rsidRDefault="004E5EAC" w:rsidP="007406B2">
            <w:pPr>
              <w:jc w:val="center"/>
              <w:rPr>
                <w:rFonts w:ascii="Arial" w:hAnsi="Arial" w:cs="Arial"/>
                <w:b/>
                <w:color w:val="FFFFFF" w:themeColor="background1"/>
                <w:sz w:val="20"/>
              </w:rPr>
            </w:pPr>
            <w:r w:rsidRPr="007406B2">
              <w:rPr>
                <w:rFonts w:ascii="Arial" w:hAnsi="Arial" w:cs="Arial"/>
                <w:b/>
                <w:color w:val="FFFFFF" w:themeColor="background1"/>
                <w:sz w:val="20"/>
              </w:rPr>
              <w:t>457</w:t>
            </w:r>
            <w:r w:rsidR="007406B2">
              <w:rPr>
                <w:rFonts w:ascii="Arial" w:hAnsi="Arial" w:cs="Arial"/>
                <w:b/>
                <w:color w:val="FFFFFF" w:themeColor="background1"/>
                <w:sz w:val="20"/>
              </w:rPr>
              <w:t xml:space="preserve"> </w:t>
            </w:r>
            <w:r w:rsidRPr="007406B2">
              <w:rPr>
                <w:rFonts w:ascii="Arial" w:hAnsi="Arial" w:cs="Arial"/>
                <w:b/>
                <w:color w:val="FFFFFF" w:themeColor="background1"/>
                <w:sz w:val="20"/>
              </w:rPr>
              <w:t>Plan</w:t>
            </w:r>
          </w:p>
          <w:p w14:paraId="44864AA9" w14:textId="7800A3E1" w:rsidR="004E5EAC" w:rsidRPr="007406B2" w:rsidRDefault="004E5EAC" w:rsidP="009170CB">
            <w:pPr>
              <w:jc w:val="center"/>
              <w:rPr>
                <w:rFonts w:ascii="Arial" w:hAnsi="Arial" w:cs="Arial"/>
                <w:b/>
                <w:color w:val="FFFFFF" w:themeColor="background1"/>
                <w:sz w:val="20"/>
              </w:rPr>
            </w:pPr>
            <w:r w:rsidRPr="007406B2">
              <w:rPr>
                <w:rFonts w:ascii="Arial" w:hAnsi="Arial" w:cs="Arial"/>
                <w:b/>
                <w:color w:val="FFFFFF" w:themeColor="background1"/>
                <w:sz w:val="20"/>
              </w:rPr>
              <w:t xml:space="preserve"> </w:t>
            </w:r>
            <w:r w:rsidR="007406B2">
              <w:rPr>
                <w:rFonts w:ascii="Arial" w:hAnsi="Arial" w:cs="Arial"/>
                <w:b/>
                <w:color w:val="FFFFFF" w:themeColor="background1"/>
                <w:sz w:val="20"/>
              </w:rPr>
              <w:t xml:space="preserve">Admin </w:t>
            </w:r>
            <w:r w:rsidRPr="007406B2">
              <w:rPr>
                <w:rFonts w:ascii="Arial" w:hAnsi="Arial" w:cs="Arial"/>
                <w:b/>
                <w:color w:val="FFFFFF" w:themeColor="background1"/>
                <w:sz w:val="20"/>
              </w:rPr>
              <w:t>Fee</w:t>
            </w:r>
          </w:p>
        </w:tc>
        <w:tc>
          <w:tcPr>
            <w:tcW w:w="2880" w:type="dxa"/>
            <w:tcBorders>
              <w:top w:val="single" w:sz="4" w:space="0" w:color="auto"/>
              <w:left w:val="single" w:sz="4" w:space="0" w:color="auto"/>
              <w:bottom w:val="single" w:sz="4" w:space="0" w:color="auto"/>
              <w:right w:val="single" w:sz="4" w:space="0" w:color="auto"/>
            </w:tcBorders>
            <w:shd w:val="clear" w:color="auto" w:fill="0070C0"/>
            <w:vAlign w:val="bottom"/>
          </w:tcPr>
          <w:p w14:paraId="033BC06D" w14:textId="77777777" w:rsidR="004E5EAC" w:rsidRPr="0027318C" w:rsidRDefault="004E5EAC" w:rsidP="009170CB">
            <w:pPr>
              <w:jc w:val="center"/>
              <w:rPr>
                <w:rFonts w:ascii="Arial" w:hAnsi="Arial" w:cs="Arial"/>
                <w:b/>
                <w:color w:val="FFFFFF"/>
                <w:sz w:val="20"/>
              </w:rPr>
            </w:pPr>
            <w:r w:rsidRPr="0027318C">
              <w:rPr>
                <w:rFonts w:ascii="Arial" w:hAnsi="Arial" w:cs="Arial"/>
                <w:b/>
                <w:color w:val="FFFFFF"/>
                <w:sz w:val="20"/>
              </w:rPr>
              <w:t>Willing to offer pricing without guaranteed extended term (Yes/No)</w:t>
            </w:r>
          </w:p>
        </w:tc>
        <w:tc>
          <w:tcPr>
            <w:tcW w:w="3060" w:type="dxa"/>
            <w:tcBorders>
              <w:top w:val="single" w:sz="4" w:space="0" w:color="auto"/>
              <w:left w:val="single" w:sz="4" w:space="0" w:color="auto"/>
              <w:bottom w:val="single" w:sz="4" w:space="0" w:color="auto"/>
              <w:right w:val="single" w:sz="4" w:space="0" w:color="auto"/>
            </w:tcBorders>
            <w:shd w:val="clear" w:color="auto" w:fill="0070C0"/>
            <w:vAlign w:val="bottom"/>
          </w:tcPr>
          <w:p w14:paraId="2651D8A9" w14:textId="77777777" w:rsidR="004E5EAC" w:rsidRPr="0027318C" w:rsidRDefault="004E5EAC" w:rsidP="009170CB">
            <w:pPr>
              <w:jc w:val="center"/>
              <w:rPr>
                <w:rFonts w:ascii="Arial" w:hAnsi="Arial" w:cs="Arial"/>
                <w:b/>
                <w:color w:val="FFFFFF"/>
                <w:sz w:val="20"/>
              </w:rPr>
            </w:pPr>
            <w:r w:rsidRPr="0027318C">
              <w:rPr>
                <w:rFonts w:ascii="Arial" w:hAnsi="Arial" w:cs="Arial"/>
                <w:b/>
                <w:color w:val="FFFFFF"/>
                <w:sz w:val="20"/>
              </w:rPr>
              <w:t>Name of proprietary product(s) or service(s) required</w:t>
            </w:r>
          </w:p>
        </w:tc>
      </w:tr>
      <w:tr w:rsidR="004E5EAC" w:rsidRPr="0027318C" w14:paraId="609C6543" w14:textId="77777777" w:rsidTr="007406B2">
        <w:trPr>
          <w:trHeight w:val="269"/>
        </w:trPr>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A1BBC" w14:textId="77777777" w:rsidR="004E5EAC" w:rsidRPr="0027318C" w:rsidRDefault="004E5EAC" w:rsidP="009170CB">
            <w:pPr>
              <w:jc w:val="right"/>
              <w:rPr>
                <w:rFonts w:ascii="Arial" w:hAnsi="Arial" w:cs="Arial"/>
                <w:sz w:val="20"/>
              </w:rPr>
            </w:pPr>
            <w:r w:rsidRPr="0027318C">
              <w:rPr>
                <w:rFonts w:ascii="Arial" w:hAnsi="Arial" w:cs="Arial"/>
                <w:sz w:val="20"/>
              </w:rPr>
              <w:t>Seven Years:</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57C6B43E" w14:textId="77777777" w:rsidR="004E5EAC" w:rsidRPr="007406B2" w:rsidRDefault="004E5EAC" w:rsidP="009170CB">
            <w:pPr>
              <w:jc w:val="center"/>
              <w:rPr>
                <w:rFonts w:ascii="Arial" w:hAnsi="Arial" w:cs="Arial"/>
                <w:color w:val="FFFFFF" w:themeColor="background1"/>
                <w:sz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7DD206" w14:textId="77777777" w:rsidR="004E5EAC" w:rsidRPr="0027318C" w:rsidRDefault="004E5EAC" w:rsidP="009170CB">
            <w:pPr>
              <w:jc w:val="center"/>
              <w:rPr>
                <w:rFonts w:ascii="Arial" w:hAnsi="Arial" w:cs="Arial"/>
                <w:sz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1AEF1243" w14:textId="77777777" w:rsidR="004E5EAC" w:rsidRPr="0027318C" w:rsidRDefault="004E5EAC" w:rsidP="009170CB">
            <w:pPr>
              <w:jc w:val="center"/>
              <w:rPr>
                <w:rFonts w:ascii="Arial" w:hAnsi="Arial" w:cs="Arial"/>
                <w:sz w:val="20"/>
              </w:rPr>
            </w:pPr>
          </w:p>
        </w:tc>
      </w:tr>
      <w:tr w:rsidR="004E5EAC" w:rsidRPr="0027318C" w14:paraId="4AFE933A" w14:textId="77777777" w:rsidTr="007406B2">
        <w:trPr>
          <w:trHeight w:val="269"/>
        </w:trPr>
        <w:tc>
          <w:tcPr>
            <w:tcW w:w="14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AE59BC5" w14:textId="77777777" w:rsidR="004E5EAC" w:rsidRPr="0027318C" w:rsidRDefault="004E5EAC" w:rsidP="009170CB">
            <w:pPr>
              <w:jc w:val="right"/>
              <w:rPr>
                <w:rFonts w:ascii="Arial" w:hAnsi="Arial" w:cs="Arial"/>
                <w:sz w:val="20"/>
              </w:rPr>
            </w:pPr>
            <w:r w:rsidRPr="0027318C">
              <w:rPr>
                <w:rFonts w:ascii="Arial" w:hAnsi="Arial" w:cs="Arial"/>
                <w:sz w:val="20"/>
              </w:rPr>
              <w:t>Ten Years:</w:t>
            </w:r>
          </w:p>
        </w:tc>
        <w:tc>
          <w:tcPr>
            <w:tcW w:w="1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595CC02" w14:textId="77777777" w:rsidR="004E5EAC" w:rsidRPr="0027318C" w:rsidRDefault="004E5EAC" w:rsidP="009170CB">
            <w:pPr>
              <w:jc w:val="center"/>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A7878C3" w14:textId="77777777" w:rsidR="004E5EAC" w:rsidRPr="0027318C" w:rsidRDefault="004E5EAC" w:rsidP="009170CB">
            <w:pPr>
              <w:jc w:val="center"/>
              <w:rPr>
                <w:rFonts w:ascii="Arial" w:hAnsi="Arial" w:cs="Arial"/>
                <w:sz w:val="20"/>
              </w:rPr>
            </w:pPr>
          </w:p>
        </w:tc>
        <w:tc>
          <w:tcPr>
            <w:tcW w:w="30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BDB612" w14:textId="77777777" w:rsidR="004E5EAC" w:rsidRPr="0027318C" w:rsidRDefault="004E5EAC" w:rsidP="009170CB">
            <w:pPr>
              <w:jc w:val="center"/>
              <w:rPr>
                <w:rFonts w:ascii="Arial" w:hAnsi="Arial" w:cs="Arial"/>
                <w:sz w:val="20"/>
              </w:rPr>
            </w:pPr>
          </w:p>
        </w:tc>
      </w:tr>
    </w:tbl>
    <w:p w14:paraId="2362E4E0" w14:textId="77777777" w:rsidR="00C858E3" w:rsidRPr="0027318C" w:rsidRDefault="00C858E3" w:rsidP="00C858E3">
      <w:pPr>
        <w:ind w:left="540"/>
        <w:rPr>
          <w:rFonts w:ascii="Arial" w:hAnsi="Arial" w:cs="Arial"/>
          <w:sz w:val="20"/>
        </w:rPr>
      </w:pPr>
    </w:p>
    <w:p w14:paraId="23F31FD2" w14:textId="79BB7E12" w:rsidR="00C858E3" w:rsidRPr="0027318C" w:rsidRDefault="00C858E3" w:rsidP="00C858E3">
      <w:pPr>
        <w:numPr>
          <w:ilvl w:val="0"/>
          <w:numId w:val="12"/>
        </w:numPr>
        <w:tabs>
          <w:tab w:val="clear" w:pos="720"/>
        </w:tabs>
        <w:ind w:left="540" w:hanging="540"/>
        <w:rPr>
          <w:rFonts w:ascii="Arial" w:hAnsi="Arial" w:cs="Arial"/>
          <w:sz w:val="20"/>
        </w:rPr>
      </w:pPr>
      <w:r w:rsidRPr="0027318C">
        <w:rPr>
          <w:rFonts w:ascii="Arial" w:hAnsi="Arial" w:cs="Arial"/>
          <w:sz w:val="20"/>
        </w:rPr>
        <w:t xml:space="preserve">Is the fixed fee assessed on </w:t>
      </w:r>
      <w:proofErr w:type="gramStart"/>
      <w:r w:rsidRPr="0027318C">
        <w:rPr>
          <w:rFonts w:ascii="Arial" w:hAnsi="Arial" w:cs="Arial"/>
          <w:sz w:val="20"/>
        </w:rPr>
        <w:t>a per</w:t>
      </w:r>
      <w:proofErr w:type="gramEnd"/>
      <w:r w:rsidRPr="0027318C">
        <w:rPr>
          <w:rFonts w:ascii="Arial" w:hAnsi="Arial" w:cs="Arial"/>
          <w:sz w:val="20"/>
        </w:rPr>
        <w:t xml:space="preserve"> account</w:t>
      </w:r>
      <w:r w:rsidR="000A3CDB" w:rsidRPr="0027318C">
        <w:rPr>
          <w:rFonts w:ascii="Arial" w:hAnsi="Arial" w:cs="Arial"/>
          <w:sz w:val="20"/>
        </w:rPr>
        <w:t xml:space="preserve"> </w:t>
      </w:r>
      <w:r w:rsidRPr="0027318C">
        <w:rPr>
          <w:rFonts w:ascii="Arial" w:hAnsi="Arial" w:cs="Arial"/>
          <w:sz w:val="20"/>
        </w:rPr>
        <w:t>or per unique participant basis</w:t>
      </w:r>
      <w:r w:rsidR="000A3CDB" w:rsidRPr="0027318C">
        <w:rPr>
          <w:rFonts w:ascii="Arial" w:hAnsi="Arial" w:cs="Arial"/>
          <w:sz w:val="20"/>
        </w:rPr>
        <w:t>?</w:t>
      </w:r>
      <w:r w:rsidR="00EF4901">
        <w:rPr>
          <w:rFonts w:ascii="Arial" w:hAnsi="Arial" w:cs="Arial"/>
          <w:sz w:val="20"/>
        </w:rPr>
        <w:t xml:space="preserve"> </w:t>
      </w:r>
      <w:r w:rsidR="000A3CDB" w:rsidRPr="0027318C">
        <w:rPr>
          <w:rFonts w:ascii="Arial" w:hAnsi="Arial" w:cs="Arial"/>
          <w:sz w:val="20"/>
        </w:rPr>
        <w:t>Please only respond with “per account” or “per unique participant”.</w:t>
      </w:r>
      <w:r w:rsidR="0027318C">
        <w:rPr>
          <w:rFonts w:ascii="Arial" w:hAnsi="Arial" w:cs="Arial"/>
          <w:sz w:val="20"/>
        </w:rPr>
        <w:t xml:space="preserve"> </w:t>
      </w:r>
    </w:p>
    <w:p w14:paraId="411888D7" w14:textId="77777777" w:rsidR="000A3CDB" w:rsidRPr="0027318C" w:rsidRDefault="000A3CDB" w:rsidP="000A3CDB">
      <w:pPr>
        <w:ind w:left="540"/>
        <w:rPr>
          <w:rFonts w:ascii="Arial" w:hAnsi="Arial" w:cs="Arial"/>
          <w:sz w:val="20"/>
        </w:rPr>
      </w:pPr>
    </w:p>
    <w:p w14:paraId="19214644" w14:textId="326AA4C6" w:rsidR="00512428" w:rsidRPr="00512428" w:rsidRDefault="003B6751" w:rsidP="00512428">
      <w:pPr>
        <w:numPr>
          <w:ilvl w:val="0"/>
          <w:numId w:val="12"/>
        </w:numPr>
        <w:tabs>
          <w:tab w:val="clear" w:pos="720"/>
        </w:tabs>
        <w:ind w:left="540" w:hanging="540"/>
        <w:jc w:val="both"/>
        <w:rPr>
          <w:rFonts w:ascii="Arial" w:hAnsi="Arial" w:cs="Arial"/>
          <w:sz w:val="20"/>
        </w:rPr>
      </w:pPr>
      <w:r w:rsidRPr="0027318C">
        <w:rPr>
          <w:rFonts w:ascii="Arial" w:hAnsi="Arial" w:cs="Arial"/>
          <w:sz w:val="20"/>
        </w:rPr>
        <w:t xml:space="preserve">Complete the table below, showing your firm’s proposed annual fee, </w:t>
      </w:r>
      <w:r w:rsidRPr="0027318C">
        <w:rPr>
          <w:rFonts w:ascii="Arial" w:hAnsi="Arial" w:cs="Arial"/>
          <w:sz w:val="20"/>
          <w:u w:val="single"/>
        </w:rPr>
        <w:t>as a percentage of plan assets</w:t>
      </w:r>
      <w:r w:rsidRPr="0027318C">
        <w:rPr>
          <w:rFonts w:ascii="Arial" w:hAnsi="Arial" w:cs="Arial"/>
          <w:sz w:val="20"/>
        </w:rPr>
        <w:t xml:space="preserve">, for providing record-keeping, administration, participant services, </w:t>
      </w:r>
      <w:r w:rsidR="000763CC" w:rsidRPr="0027318C">
        <w:rPr>
          <w:rFonts w:ascii="Arial" w:hAnsi="Arial" w:cs="Arial"/>
          <w:sz w:val="20"/>
        </w:rPr>
        <w:t xml:space="preserve">plan sponsor services, </w:t>
      </w:r>
      <w:r w:rsidRPr="0027318C">
        <w:rPr>
          <w:rFonts w:ascii="Arial" w:hAnsi="Arial" w:cs="Arial"/>
          <w:sz w:val="20"/>
        </w:rPr>
        <w:t xml:space="preserve">and on-site education and counseling for the Plan(s) </w:t>
      </w:r>
      <w:r w:rsidRPr="0027318C">
        <w:rPr>
          <w:rFonts w:ascii="Arial" w:hAnsi="Arial" w:cs="Arial"/>
          <w:sz w:val="20"/>
          <w:u w:val="single"/>
        </w:rPr>
        <w:t>assuming the use of no proprietary products</w:t>
      </w:r>
      <w:r w:rsidRPr="0027318C">
        <w:rPr>
          <w:rFonts w:ascii="Arial" w:hAnsi="Arial" w:cs="Arial"/>
          <w:sz w:val="20"/>
        </w:rPr>
        <w:t xml:space="preserve">. It should be noted that while the Plan Sponsor is interested in longer term pricing, purchasing requirements may stipulate that the maximum term available is limited to </w:t>
      </w:r>
      <w:r w:rsidR="0027318C" w:rsidRPr="0027318C">
        <w:rPr>
          <w:rFonts w:ascii="Arial" w:hAnsi="Arial" w:cs="Arial"/>
          <w:sz w:val="20"/>
        </w:rPr>
        <w:t>seven</w:t>
      </w:r>
      <w:r w:rsidR="00430461" w:rsidRPr="0027318C">
        <w:rPr>
          <w:rFonts w:ascii="Arial" w:hAnsi="Arial" w:cs="Arial"/>
          <w:sz w:val="20"/>
        </w:rPr>
        <w:t xml:space="preserve"> years. Thus</w:t>
      </w:r>
      <w:r w:rsidR="0027318C" w:rsidRPr="0027318C">
        <w:rPr>
          <w:rFonts w:ascii="Arial" w:hAnsi="Arial" w:cs="Arial"/>
          <w:sz w:val="20"/>
        </w:rPr>
        <w:t xml:space="preserve">, </w:t>
      </w:r>
      <w:r w:rsidR="00430461" w:rsidRPr="0027318C">
        <w:rPr>
          <w:rFonts w:ascii="Arial" w:hAnsi="Arial" w:cs="Arial"/>
          <w:sz w:val="20"/>
        </w:rPr>
        <w:t>ten-</w:t>
      </w:r>
      <w:r w:rsidRPr="0027318C">
        <w:rPr>
          <w:rFonts w:ascii="Arial" w:hAnsi="Arial" w:cs="Arial"/>
          <w:sz w:val="20"/>
        </w:rPr>
        <w:t>year pricing offers carry an assumption that the Plan Sponsor extends its contract with your firm at the appropriate time and the risk that the Plan Sponsor does not extend.</w:t>
      </w:r>
    </w:p>
    <w:p w14:paraId="5BBE2AB7" w14:textId="77777777" w:rsidR="00C858E3" w:rsidRPr="0027318C" w:rsidRDefault="00C858E3" w:rsidP="00C858E3">
      <w:pPr>
        <w:tabs>
          <w:tab w:val="left" w:pos="3568"/>
        </w:tabs>
        <w:ind w:left="540" w:hanging="540"/>
        <w:rPr>
          <w:rFonts w:ascii="Arial" w:hAnsi="Arial" w:cs="Arial"/>
          <w:sz w:val="20"/>
        </w:rPr>
      </w:pPr>
      <w:r w:rsidRPr="0027318C">
        <w:rPr>
          <w:rFonts w:ascii="Arial" w:hAnsi="Arial" w:cs="Arial"/>
          <w:sz w:val="20"/>
        </w:rPr>
        <w:tab/>
      </w:r>
    </w:p>
    <w:tbl>
      <w:tblPr>
        <w:tblW w:w="762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9"/>
        <w:gridCol w:w="1061"/>
        <w:gridCol w:w="5107"/>
      </w:tblGrid>
      <w:tr w:rsidR="0027318C" w:rsidRPr="0027318C" w14:paraId="4B6613C5" w14:textId="77777777" w:rsidTr="00CF21D4">
        <w:trPr>
          <w:trHeight w:val="476"/>
        </w:trPr>
        <w:tc>
          <w:tcPr>
            <w:tcW w:w="145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9798BFE" w14:textId="77777777" w:rsidR="0027318C" w:rsidRPr="0027318C" w:rsidRDefault="0027318C" w:rsidP="009170CB">
            <w:pPr>
              <w:jc w:val="center"/>
              <w:rPr>
                <w:rFonts w:ascii="Arial" w:hAnsi="Arial" w:cs="Arial"/>
                <w:b/>
                <w:color w:val="FFFFFF"/>
                <w:sz w:val="20"/>
              </w:rPr>
            </w:pPr>
            <w:r w:rsidRPr="0027318C">
              <w:rPr>
                <w:rFonts w:ascii="Arial" w:hAnsi="Arial" w:cs="Arial"/>
                <w:b/>
                <w:color w:val="FFFFFF"/>
                <w:sz w:val="20"/>
              </w:rPr>
              <w:t>Contract</w:t>
            </w:r>
          </w:p>
          <w:p w14:paraId="36FC5D20" w14:textId="77777777" w:rsidR="0027318C" w:rsidRPr="0027318C" w:rsidRDefault="0027318C" w:rsidP="009170CB">
            <w:pPr>
              <w:jc w:val="center"/>
              <w:rPr>
                <w:rFonts w:ascii="Arial" w:hAnsi="Arial" w:cs="Arial"/>
                <w:b/>
                <w:color w:val="FFFFFF"/>
                <w:sz w:val="20"/>
              </w:rPr>
            </w:pPr>
            <w:r w:rsidRPr="0027318C">
              <w:rPr>
                <w:rFonts w:ascii="Arial" w:hAnsi="Arial" w:cs="Arial"/>
                <w:b/>
                <w:color w:val="FFFFFF"/>
                <w:sz w:val="20"/>
              </w:rPr>
              <w:t>Term</w:t>
            </w:r>
          </w:p>
        </w:tc>
        <w:tc>
          <w:tcPr>
            <w:tcW w:w="106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0A8D63E7" w14:textId="26865EF9" w:rsidR="0027318C" w:rsidRPr="0086478A" w:rsidRDefault="0027318C" w:rsidP="009170CB">
            <w:pPr>
              <w:jc w:val="center"/>
              <w:rPr>
                <w:rFonts w:ascii="Arial" w:hAnsi="Arial" w:cs="Arial"/>
                <w:b/>
                <w:color w:val="FFFFFF" w:themeColor="background1"/>
                <w:sz w:val="20"/>
              </w:rPr>
            </w:pPr>
            <w:r w:rsidRPr="0086478A">
              <w:rPr>
                <w:rFonts w:ascii="Arial" w:hAnsi="Arial" w:cs="Arial"/>
                <w:b/>
                <w:color w:val="FFFFFF" w:themeColor="background1"/>
                <w:sz w:val="20"/>
              </w:rPr>
              <w:t>457</w:t>
            </w:r>
          </w:p>
          <w:p w14:paraId="6D3E4F23" w14:textId="77777777" w:rsidR="0027318C" w:rsidRPr="0086478A" w:rsidRDefault="0027318C" w:rsidP="009170CB">
            <w:pPr>
              <w:jc w:val="center"/>
              <w:rPr>
                <w:rFonts w:ascii="Arial" w:hAnsi="Arial" w:cs="Arial"/>
                <w:b/>
                <w:color w:val="FFFFFF" w:themeColor="background1"/>
                <w:sz w:val="20"/>
              </w:rPr>
            </w:pPr>
            <w:r w:rsidRPr="0086478A">
              <w:rPr>
                <w:rFonts w:ascii="Arial" w:hAnsi="Arial" w:cs="Arial"/>
                <w:b/>
                <w:color w:val="FFFFFF" w:themeColor="background1"/>
                <w:sz w:val="20"/>
              </w:rPr>
              <w:t>Plan Fee</w:t>
            </w:r>
          </w:p>
        </w:tc>
        <w:tc>
          <w:tcPr>
            <w:tcW w:w="5107" w:type="dxa"/>
            <w:tcBorders>
              <w:top w:val="single" w:sz="4" w:space="0" w:color="auto"/>
              <w:left w:val="single" w:sz="4" w:space="0" w:color="auto"/>
              <w:bottom w:val="single" w:sz="4" w:space="0" w:color="auto"/>
              <w:right w:val="single" w:sz="4" w:space="0" w:color="auto"/>
            </w:tcBorders>
            <w:shd w:val="clear" w:color="auto" w:fill="0070C0"/>
            <w:vAlign w:val="bottom"/>
          </w:tcPr>
          <w:p w14:paraId="4F7EB802" w14:textId="77777777" w:rsidR="0027318C" w:rsidRPr="0086478A" w:rsidRDefault="0027318C" w:rsidP="009170CB">
            <w:pPr>
              <w:jc w:val="center"/>
              <w:rPr>
                <w:rFonts w:ascii="Arial" w:hAnsi="Arial" w:cs="Arial"/>
                <w:b/>
                <w:color w:val="FFFFFF" w:themeColor="background1"/>
                <w:sz w:val="20"/>
              </w:rPr>
            </w:pPr>
            <w:r w:rsidRPr="0086478A">
              <w:rPr>
                <w:rFonts w:ascii="Arial" w:hAnsi="Arial" w:cs="Arial"/>
                <w:b/>
                <w:color w:val="FFFFFF" w:themeColor="background1"/>
                <w:sz w:val="20"/>
              </w:rPr>
              <w:t>Willing to offer pricing without guaranteed extended term (Yes/No)</w:t>
            </w:r>
          </w:p>
        </w:tc>
      </w:tr>
      <w:tr w:rsidR="0027318C" w:rsidRPr="00512428" w14:paraId="0728FACE" w14:textId="77777777" w:rsidTr="0027318C">
        <w:trPr>
          <w:trHeight w:val="269"/>
        </w:trPr>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40D4B" w14:textId="77777777" w:rsidR="0027318C" w:rsidRPr="00512428" w:rsidRDefault="0027318C" w:rsidP="009170CB">
            <w:pPr>
              <w:jc w:val="right"/>
              <w:rPr>
                <w:rFonts w:ascii="Arial" w:hAnsi="Arial" w:cs="Arial"/>
                <w:sz w:val="20"/>
              </w:rPr>
            </w:pPr>
            <w:r w:rsidRPr="00512428">
              <w:rPr>
                <w:rFonts w:ascii="Arial" w:hAnsi="Arial" w:cs="Arial"/>
                <w:sz w:val="20"/>
              </w:rPr>
              <w:t>Seven Years:</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14:paraId="3C6EE55E" w14:textId="77777777" w:rsidR="0027318C" w:rsidRPr="00512428" w:rsidRDefault="0027318C" w:rsidP="009170CB">
            <w:pPr>
              <w:jc w:val="center"/>
              <w:rPr>
                <w:rFonts w:ascii="Arial" w:hAnsi="Arial" w:cs="Arial"/>
                <w:sz w:val="20"/>
              </w:rPr>
            </w:pP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14:paraId="04B3F775" w14:textId="77777777" w:rsidR="0027318C" w:rsidRPr="00512428" w:rsidRDefault="0027318C" w:rsidP="009170CB">
            <w:pPr>
              <w:jc w:val="center"/>
              <w:rPr>
                <w:rFonts w:ascii="Arial" w:hAnsi="Arial" w:cs="Arial"/>
                <w:sz w:val="20"/>
              </w:rPr>
            </w:pPr>
          </w:p>
        </w:tc>
      </w:tr>
      <w:tr w:rsidR="0027318C" w:rsidRPr="00512428" w14:paraId="15B02BDC" w14:textId="77777777" w:rsidTr="0027318C">
        <w:trPr>
          <w:trHeight w:val="269"/>
        </w:trPr>
        <w:tc>
          <w:tcPr>
            <w:tcW w:w="14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A2A6642" w14:textId="77777777" w:rsidR="0027318C" w:rsidRPr="00512428" w:rsidRDefault="0027318C" w:rsidP="009170CB">
            <w:pPr>
              <w:jc w:val="right"/>
              <w:rPr>
                <w:rFonts w:ascii="Arial" w:hAnsi="Arial" w:cs="Arial"/>
                <w:sz w:val="20"/>
              </w:rPr>
            </w:pPr>
            <w:r w:rsidRPr="00512428">
              <w:rPr>
                <w:rFonts w:ascii="Arial" w:hAnsi="Arial" w:cs="Arial"/>
                <w:sz w:val="20"/>
              </w:rPr>
              <w:t>Ten Years:</w:t>
            </w:r>
          </w:p>
        </w:tc>
        <w:tc>
          <w:tcPr>
            <w:tcW w:w="10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7A1DF5F" w14:textId="77777777" w:rsidR="0027318C" w:rsidRPr="00512428" w:rsidRDefault="0027318C" w:rsidP="009170CB">
            <w:pPr>
              <w:jc w:val="center"/>
              <w:rPr>
                <w:rFonts w:ascii="Arial" w:hAnsi="Arial" w:cs="Arial"/>
                <w:sz w:val="20"/>
              </w:rPr>
            </w:pPr>
          </w:p>
        </w:tc>
        <w:tc>
          <w:tcPr>
            <w:tcW w:w="51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10E1E61" w14:textId="77777777" w:rsidR="0027318C" w:rsidRPr="00512428" w:rsidRDefault="0027318C" w:rsidP="009170CB">
            <w:pPr>
              <w:jc w:val="center"/>
              <w:rPr>
                <w:rFonts w:ascii="Arial" w:hAnsi="Arial" w:cs="Arial"/>
                <w:sz w:val="20"/>
              </w:rPr>
            </w:pPr>
          </w:p>
        </w:tc>
      </w:tr>
    </w:tbl>
    <w:p w14:paraId="188BDF4A" w14:textId="77777777" w:rsidR="0027318C" w:rsidRPr="00512428" w:rsidRDefault="0027318C" w:rsidP="0027318C">
      <w:pPr>
        <w:ind w:left="540"/>
        <w:jc w:val="both"/>
        <w:rPr>
          <w:rFonts w:ascii="Arial" w:hAnsi="Arial" w:cs="Arial"/>
          <w:sz w:val="20"/>
        </w:rPr>
      </w:pPr>
    </w:p>
    <w:p w14:paraId="228F4861" w14:textId="7A6890E7" w:rsidR="003B6751" w:rsidRPr="00512428" w:rsidRDefault="003B6751" w:rsidP="003B6751">
      <w:pPr>
        <w:numPr>
          <w:ilvl w:val="0"/>
          <w:numId w:val="12"/>
        </w:numPr>
        <w:tabs>
          <w:tab w:val="clear" w:pos="720"/>
        </w:tabs>
        <w:ind w:left="540" w:hanging="540"/>
        <w:jc w:val="both"/>
        <w:rPr>
          <w:rFonts w:ascii="Arial" w:hAnsi="Arial" w:cs="Arial"/>
          <w:sz w:val="20"/>
        </w:rPr>
      </w:pPr>
      <w:r w:rsidRPr="00512428">
        <w:rPr>
          <w:rFonts w:ascii="Arial" w:hAnsi="Arial" w:cs="Arial"/>
          <w:sz w:val="20"/>
        </w:rPr>
        <w:t xml:space="preserve">If your firm is willing to provide enhanced pricing based on the use of any proprietary products or services, such as (but not limited) to a specific stable value/general account option, advisory/managed account services, and/or brokerage option, please state what your fee would be </w:t>
      </w:r>
      <w:r w:rsidRPr="00512428">
        <w:rPr>
          <w:rFonts w:ascii="Arial" w:hAnsi="Arial" w:cs="Arial"/>
          <w:sz w:val="20"/>
          <w:u w:val="single"/>
        </w:rPr>
        <w:t>on a percentage of plan asset basis</w:t>
      </w:r>
      <w:r w:rsidRPr="00512428">
        <w:rPr>
          <w:rFonts w:ascii="Arial" w:hAnsi="Arial" w:cs="Arial"/>
          <w:sz w:val="20"/>
        </w:rPr>
        <w:t xml:space="preserve"> with the use of any such proprietary offerings and state the required product(s) or service(s).</w:t>
      </w:r>
    </w:p>
    <w:p w14:paraId="6DD86BB8" w14:textId="77777777" w:rsidR="00C858E3" w:rsidRPr="00512428" w:rsidRDefault="00C858E3" w:rsidP="00C858E3">
      <w:pPr>
        <w:ind w:left="540"/>
        <w:rPr>
          <w:rFonts w:ascii="Arial" w:hAnsi="Arial" w:cs="Arial"/>
          <w:sz w:val="20"/>
        </w:rPr>
      </w:pPr>
    </w:p>
    <w:tbl>
      <w:tblPr>
        <w:tblW w:w="906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9"/>
        <w:gridCol w:w="1398"/>
        <w:gridCol w:w="3060"/>
        <w:gridCol w:w="3150"/>
      </w:tblGrid>
      <w:tr w:rsidR="0027318C" w:rsidRPr="00512428" w14:paraId="68FC9B96" w14:textId="77777777" w:rsidTr="007406B2">
        <w:trPr>
          <w:trHeight w:val="692"/>
        </w:trPr>
        <w:tc>
          <w:tcPr>
            <w:tcW w:w="145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2A95610" w14:textId="77777777" w:rsidR="0027318C" w:rsidRPr="00512428" w:rsidRDefault="0027318C" w:rsidP="009170CB">
            <w:pPr>
              <w:jc w:val="center"/>
              <w:rPr>
                <w:rFonts w:ascii="Arial" w:hAnsi="Arial" w:cs="Arial"/>
                <w:b/>
                <w:color w:val="FFFFFF"/>
                <w:sz w:val="20"/>
              </w:rPr>
            </w:pPr>
            <w:r w:rsidRPr="00512428">
              <w:rPr>
                <w:rFonts w:ascii="Arial" w:hAnsi="Arial" w:cs="Arial"/>
                <w:b/>
                <w:color w:val="FFFFFF"/>
                <w:sz w:val="20"/>
              </w:rPr>
              <w:t>Contract</w:t>
            </w:r>
          </w:p>
          <w:p w14:paraId="5557685F" w14:textId="77777777" w:rsidR="0027318C" w:rsidRPr="00512428" w:rsidRDefault="0027318C" w:rsidP="009170CB">
            <w:pPr>
              <w:jc w:val="center"/>
              <w:rPr>
                <w:rFonts w:ascii="Arial" w:hAnsi="Arial" w:cs="Arial"/>
                <w:b/>
                <w:color w:val="FFFFFF"/>
                <w:sz w:val="20"/>
              </w:rPr>
            </w:pPr>
            <w:r w:rsidRPr="00512428">
              <w:rPr>
                <w:rFonts w:ascii="Arial" w:hAnsi="Arial" w:cs="Arial"/>
                <w:b/>
                <w:color w:val="FFFFFF"/>
                <w:sz w:val="20"/>
              </w:rPr>
              <w:t>Term</w:t>
            </w:r>
          </w:p>
        </w:tc>
        <w:tc>
          <w:tcPr>
            <w:tcW w:w="139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BC6070D" w14:textId="610FB691" w:rsidR="0027318C" w:rsidRPr="007406B2" w:rsidRDefault="0027318C" w:rsidP="007406B2">
            <w:pPr>
              <w:jc w:val="center"/>
              <w:rPr>
                <w:rFonts w:ascii="Arial" w:hAnsi="Arial" w:cs="Arial"/>
                <w:b/>
                <w:color w:val="FFFFFF" w:themeColor="background1"/>
                <w:sz w:val="20"/>
              </w:rPr>
            </w:pPr>
            <w:r w:rsidRPr="007406B2">
              <w:rPr>
                <w:rFonts w:ascii="Arial" w:hAnsi="Arial" w:cs="Arial"/>
                <w:b/>
                <w:color w:val="FFFFFF" w:themeColor="background1"/>
                <w:sz w:val="20"/>
              </w:rPr>
              <w:t>457</w:t>
            </w:r>
            <w:r w:rsidR="007406B2">
              <w:rPr>
                <w:rFonts w:ascii="Arial" w:hAnsi="Arial" w:cs="Arial"/>
                <w:b/>
                <w:color w:val="FFFFFF" w:themeColor="background1"/>
                <w:sz w:val="20"/>
              </w:rPr>
              <w:t xml:space="preserve"> </w:t>
            </w:r>
            <w:r w:rsidRPr="007406B2">
              <w:rPr>
                <w:rFonts w:ascii="Arial" w:hAnsi="Arial" w:cs="Arial"/>
                <w:b/>
                <w:color w:val="FFFFFF" w:themeColor="background1"/>
                <w:sz w:val="20"/>
              </w:rPr>
              <w:t xml:space="preserve">Plan </w:t>
            </w:r>
            <w:r w:rsidR="007406B2">
              <w:rPr>
                <w:rFonts w:ascii="Arial" w:hAnsi="Arial" w:cs="Arial"/>
                <w:b/>
                <w:color w:val="FFFFFF" w:themeColor="background1"/>
                <w:sz w:val="20"/>
              </w:rPr>
              <w:t xml:space="preserve">Admin </w:t>
            </w:r>
            <w:r w:rsidRPr="007406B2">
              <w:rPr>
                <w:rFonts w:ascii="Arial" w:hAnsi="Arial" w:cs="Arial"/>
                <w:b/>
                <w:color w:val="FFFFFF" w:themeColor="background1"/>
                <w:sz w:val="20"/>
              </w:rPr>
              <w:t>Fee</w:t>
            </w:r>
          </w:p>
        </w:tc>
        <w:tc>
          <w:tcPr>
            <w:tcW w:w="3060" w:type="dxa"/>
            <w:tcBorders>
              <w:top w:val="single" w:sz="4" w:space="0" w:color="auto"/>
              <w:left w:val="single" w:sz="4" w:space="0" w:color="auto"/>
              <w:bottom w:val="single" w:sz="4" w:space="0" w:color="auto"/>
              <w:right w:val="single" w:sz="4" w:space="0" w:color="auto"/>
            </w:tcBorders>
            <w:shd w:val="clear" w:color="auto" w:fill="0070C0"/>
            <w:vAlign w:val="bottom"/>
          </w:tcPr>
          <w:p w14:paraId="4D15C3DE" w14:textId="77777777" w:rsidR="0027318C" w:rsidRPr="00512428" w:rsidRDefault="0027318C" w:rsidP="009170CB">
            <w:pPr>
              <w:jc w:val="center"/>
              <w:rPr>
                <w:rFonts w:ascii="Arial" w:hAnsi="Arial" w:cs="Arial"/>
                <w:b/>
                <w:color w:val="FFFFFF"/>
                <w:sz w:val="20"/>
              </w:rPr>
            </w:pPr>
            <w:r w:rsidRPr="00512428">
              <w:rPr>
                <w:rFonts w:ascii="Arial" w:hAnsi="Arial" w:cs="Arial"/>
                <w:b/>
                <w:color w:val="FFFFFF"/>
                <w:sz w:val="20"/>
              </w:rPr>
              <w:t>Willing to offer pricing without guaranteed extended term (Yes/No)</w:t>
            </w:r>
          </w:p>
        </w:tc>
        <w:tc>
          <w:tcPr>
            <w:tcW w:w="3150" w:type="dxa"/>
            <w:tcBorders>
              <w:top w:val="single" w:sz="4" w:space="0" w:color="auto"/>
              <w:left w:val="single" w:sz="4" w:space="0" w:color="auto"/>
              <w:bottom w:val="single" w:sz="4" w:space="0" w:color="auto"/>
              <w:right w:val="single" w:sz="4" w:space="0" w:color="auto"/>
            </w:tcBorders>
            <w:shd w:val="clear" w:color="auto" w:fill="0070C0"/>
            <w:vAlign w:val="bottom"/>
          </w:tcPr>
          <w:p w14:paraId="57080033" w14:textId="77777777" w:rsidR="0027318C" w:rsidRPr="00512428" w:rsidRDefault="0027318C" w:rsidP="009170CB">
            <w:pPr>
              <w:jc w:val="center"/>
              <w:rPr>
                <w:rFonts w:ascii="Arial" w:hAnsi="Arial" w:cs="Arial"/>
                <w:b/>
                <w:color w:val="FFFFFF"/>
                <w:sz w:val="20"/>
              </w:rPr>
            </w:pPr>
            <w:r w:rsidRPr="00512428">
              <w:rPr>
                <w:rFonts w:ascii="Arial" w:hAnsi="Arial" w:cs="Arial"/>
                <w:b/>
                <w:color w:val="FFFFFF"/>
                <w:sz w:val="20"/>
              </w:rPr>
              <w:t>Name of proprietary product(s) or service(s) required</w:t>
            </w:r>
          </w:p>
        </w:tc>
      </w:tr>
      <w:tr w:rsidR="0027318C" w:rsidRPr="00512428" w14:paraId="60175BF8" w14:textId="77777777" w:rsidTr="007406B2">
        <w:trPr>
          <w:trHeight w:val="269"/>
        </w:trPr>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D35A10" w14:textId="77777777" w:rsidR="0027318C" w:rsidRPr="00512428" w:rsidRDefault="0027318C" w:rsidP="009170CB">
            <w:pPr>
              <w:jc w:val="right"/>
              <w:rPr>
                <w:rFonts w:ascii="Arial" w:hAnsi="Arial" w:cs="Arial"/>
                <w:sz w:val="20"/>
              </w:rPr>
            </w:pPr>
            <w:r w:rsidRPr="00512428">
              <w:rPr>
                <w:rFonts w:ascii="Arial" w:hAnsi="Arial" w:cs="Arial"/>
                <w:sz w:val="20"/>
              </w:rPr>
              <w:t>Seven Years:</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0A32D1BC" w14:textId="77777777" w:rsidR="0027318C" w:rsidRPr="00512428" w:rsidRDefault="0027318C" w:rsidP="009170CB">
            <w:pPr>
              <w:jc w:val="center"/>
              <w:rPr>
                <w:rFonts w:ascii="Arial" w:hAnsi="Arial" w:cs="Arial"/>
                <w:sz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1BDF65D9" w14:textId="77777777" w:rsidR="0027318C" w:rsidRPr="00512428" w:rsidRDefault="0027318C" w:rsidP="009170CB">
            <w:pPr>
              <w:jc w:val="center"/>
              <w:rPr>
                <w:rFonts w:ascii="Arial" w:hAnsi="Arial" w:cs="Arial"/>
                <w:sz w:val="20"/>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14:paraId="645305EE" w14:textId="77777777" w:rsidR="0027318C" w:rsidRPr="00512428" w:rsidRDefault="0027318C" w:rsidP="009170CB">
            <w:pPr>
              <w:jc w:val="center"/>
              <w:rPr>
                <w:rFonts w:ascii="Arial" w:hAnsi="Arial" w:cs="Arial"/>
                <w:sz w:val="20"/>
              </w:rPr>
            </w:pPr>
          </w:p>
        </w:tc>
      </w:tr>
      <w:tr w:rsidR="0027318C" w:rsidRPr="0027318C" w14:paraId="7F43EC62" w14:textId="77777777" w:rsidTr="007406B2">
        <w:trPr>
          <w:trHeight w:val="269"/>
        </w:trPr>
        <w:tc>
          <w:tcPr>
            <w:tcW w:w="14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301122" w14:textId="77777777" w:rsidR="0027318C" w:rsidRPr="00512428" w:rsidRDefault="0027318C" w:rsidP="009170CB">
            <w:pPr>
              <w:jc w:val="right"/>
              <w:rPr>
                <w:rFonts w:ascii="Arial" w:hAnsi="Arial" w:cs="Arial"/>
                <w:sz w:val="20"/>
              </w:rPr>
            </w:pPr>
            <w:r w:rsidRPr="00512428">
              <w:rPr>
                <w:rFonts w:ascii="Arial" w:hAnsi="Arial" w:cs="Arial"/>
                <w:sz w:val="20"/>
              </w:rPr>
              <w:t>Ten Years:</w:t>
            </w:r>
          </w:p>
        </w:tc>
        <w:tc>
          <w:tcPr>
            <w:tcW w:w="13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E0E2F99" w14:textId="77777777" w:rsidR="0027318C" w:rsidRPr="0027318C" w:rsidRDefault="0027318C" w:rsidP="009170CB">
            <w:pPr>
              <w:jc w:val="center"/>
              <w:rPr>
                <w:rFonts w:ascii="Arial" w:hAnsi="Arial" w:cs="Arial"/>
                <w:sz w:val="20"/>
              </w:rPr>
            </w:pPr>
          </w:p>
        </w:tc>
        <w:tc>
          <w:tcPr>
            <w:tcW w:w="30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F7FD045" w14:textId="77777777" w:rsidR="0027318C" w:rsidRPr="0027318C" w:rsidRDefault="0027318C" w:rsidP="009170CB">
            <w:pPr>
              <w:jc w:val="center"/>
              <w:rPr>
                <w:rFonts w:ascii="Arial" w:hAnsi="Arial" w:cs="Arial"/>
                <w:sz w:val="20"/>
              </w:rPr>
            </w:pPr>
          </w:p>
        </w:tc>
        <w:tc>
          <w:tcPr>
            <w:tcW w:w="31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65D909" w14:textId="77777777" w:rsidR="0027318C" w:rsidRPr="0027318C" w:rsidRDefault="0027318C" w:rsidP="009170CB">
            <w:pPr>
              <w:jc w:val="center"/>
              <w:rPr>
                <w:rFonts w:ascii="Arial" w:hAnsi="Arial" w:cs="Arial"/>
                <w:sz w:val="20"/>
              </w:rPr>
            </w:pPr>
          </w:p>
        </w:tc>
      </w:tr>
    </w:tbl>
    <w:p w14:paraId="6BD05BB1" w14:textId="77777777" w:rsidR="00C858E3" w:rsidRPr="0027318C" w:rsidRDefault="00C858E3" w:rsidP="00C858E3">
      <w:pPr>
        <w:spacing w:line="160" w:lineRule="exact"/>
        <w:ind w:left="360"/>
        <w:rPr>
          <w:rFonts w:ascii="Arial" w:hAnsi="Arial" w:cs="Arial"/>
          <w:sz w:val="20"/>
        </w:rPr>
      </w:pPr>
    </w:p>
    <w:p w14:paraId="4D55C7D5" w14:textId="77777777" w:rsidR="00512428" w:rsidRPr="00564C37" w:rsidRDefault="00512428" w:rsidP="00512428">
      <w:pPr>
        <w:pStyle w:val="ListParagraph"/>
        <w:spacing w:after="0" w:line="240" w:lineRule="auto"/>
        <w:ind w:left="540"/>
        <w:jc w:val="both"/>
        <w:rPr>
          <w:rFonts w:ascii="Arial" w:hAnsi="Arial" w:cs="Arial"/>
          <w:b/>
          <w:color w:val="0070C0"/>
          <w:sz w:val="16"/>
          <w:szCs w:val="24"/>
          <w:lang w:val="en-US"/>
        </w:rPr>
      </w:pPr>
    </w:p>
    <w:p w14:paraId="6EE00ABF" w14:textId="34458E44" w:rsidR="00512428" w:rsidRPr="007406B2" w:rsidRDefault="00512428" w:rsidP="00512428">
      <w:pPr>
        <w:pStyle w:val="ListParagraph"/>
        <w:spacing w:after="0" w:line="240" w:lineRule="auto"/>
        <w:ind w:left="540"/>
        <w:jc w:val="both"/>
        <w:rPr>
          <w:rFonts w:ascii="Arial" w:hAnsi="Arial" w:cs="Arial"/>
          <w:b/>
          <w:color w:val="0070C0"/>
          <w:sz w:val="20"/>
          <w:szCs w:val="20"/>
          <w:u w:val="single"/>
        </w:rPr>
      </w:pPr>
      <w:r w:rsidRPr="007406B2">
        <w:rPr>
          <w:rFonts w:ascii="Arial" w:hAnsi="Arial" w:cs="Arial"/>
          <w:b/>
          <w:color w:val="0070C0"/>
          <w:sz w:val="20"/>
          <w:szCs w:val="20"/>
          <w:u w:val="single"/>
          <w:lang w:val="en-US"/>
        </w:rPr>
        <w:t xml:space="preserve">Other </w:t>
      </w:r>
      <w:r w:rsidR="007406B2" w:rsidRPr="007406B2">
        <w:rPr>
          <w:rFonts w:ascii="Arial" w:hAnsi="Arial" w:cs="Arial"/>
          <w:b/>
          <w:color w:val="0070C0"/>
          <w:sz w:val="20"/>
          <w:szCs w:val="20"/>
          <w:u w:val="single"/>
          <w:lang w:val="en-US"/>
        </w:rPr>
        <w:t>F</w:t>
      </w:r>
      <w:r w:rsidRPr="007406B2">
        <w:rPr>
          <w:rFonts w:ascii="Arial" w:hAnsi="Arial" w:cs="Arial"/>
          <w:b/>
          <w:color w:val="0070C0"/>
          <w:sz w:val="20"/>
          <w:szCs w:val="20"/>
          <w:u w:val="single"/>
          <w:lang w:val="en-US"/>
        </w:rPr>
        <w:t xml:space="preserve">ees, </w:t>
      </w:r>
      <w:r w:rsidR="007406B2" w:rsidRPr="007406B2">
        <w:rPr>
          <w:rFonts w:ascii="Arial" w:hAnsi="Arial" w:cs="Arial"/>
          <w:b/>
          <w:color w:val="0070C0"/>
          <w:sz w:val="20"/>
          <w:szCs w:val="20"/>
          <w:u w:val="single"/>
          <w:lang w:val="en-US"/>
        </w:rPr>
        <w:t>E</w:t>
      </w:r>
      <w:r w:rsidRPr="007406B2">
        <w:rPr>
          <w:rFonts w:ascii="Arial" w:hAnsi="Arial" w:cs="Arial"/>
          <w:b/>
          <w:color w:val="0070C0"/>
          <w:sz w:val="20"/>
          <w:szCs w:val="20"/>
          <w:u w:val="single"/>
          <w:lang w:val="en-US"/>
        </w:rPr>
        <w:t xml:space="preserve">xpenses and </w:t>
      </w:r>
      <w:r w:rsidR="007406B2" w:rsidRPr="007406B2">
        <w:rPr>
          <w:rFonts w:ascii="Arial" w:hAnsi="Arial" w:cs="Arial"/>
          <w:b/>
          <w:color w:val="0070C0"/>
          <w:sz w:val="20"/>
          <w:szCs w:val="20"/>
          <w:u w:val="single"/>
          <w:lang w:val="en-US"/>
        </w:rPr>
        <w:t>F</w:t>
      </w:r>
      <w:r w:rsidRPr="007406B2">
        <w:rPr>
          <w:rFonts w:ascii="Arial" w:hAnsi="Arial" w:cs="Arial"/>
          <w:b/>
          <w:color w:val="0070C0"/>
          <w:sz w:val="20"/>
          <w:szCs w:val="20"/>
          <w:u w:val="single"/>
          <w:lang w:val="en-US"/>
        </w:rPr>
        <w:t xml:space="preserve">ee </w:t>
      </w:r>
      <w:r w:rsidR="007406B2" w:rsidRPr="007406B2">
        <w:rPr>
          <w:rFonts w:ascii="Arial" w:hAnsi="Arial" w:cs="Arial"/>
          <w:b/>
          <w:color w:val="0070C0"/>
          <w:sz w:val="20"/>
          <w:szCs w:val="20"/>
          <w:u w:val="single"/>
          <w:lang w:val="en-US"/>
        </w:rPr>
        <w:t>A</w:t>
      </w:r>
      <w:r w:rsidRPr="007406B2">
        <w:rPr>
          <w:rFonts w:ascii="Arial" w:hAnsi="Arial" w:cs="Arial"/>
          <w:b/>
          <w:color w:val="0070C0"/>
          <w:sz w:val="20"/>
          <w:szCs w:val="20"/>
          <w:u w:val="single"/>
          <w:lang w:val="en-US"/>
        </w:rPr>
        <w:t xml:space="preserve">dministration </w:t>
      </w:r>
      <w:r w:rsidR="007406B2" w:rsidRPr="007406B2">
        <w:rPr>
          <w:rFonts w:ascii="Arial" w:hAnsi="Arial" w:cs="Arial"/>
          <w:b/>
          <w:color w:val="0070C0"/>
          <w:sz w:val="20"/>
          <w:szCs w:val="20"/>
          <w:u w:val="single"/>
          <w:lang w:val="en-US"/>
        </w:rPr>
        <w:t>I</w:t>
      </w:r>
      <w:r w:rsidRPr="007406B2">
        <w:rPr>
          <w:rFonts w:ascii="Arial" w:hAnsi="Arial" w:cs="Arial"/>
          <w:b/>
          <w:color w:val="0070C0"/>
          <w:sz w:val="20"/>
          <w:szCs w:val="20"/>
          <w:u w:val="single"/>
          <w:lang w:val="en-US"/>
        </w:rPr>
        <w:t>tems</w:t>
      </w:r>
      <w:r w:rsidR="007406B2" w:rsidRPr="007406B2">
        <w:rPr>
          <w:rFonts w:ascii="Arial" w:hAnsi="Arial" w:cs="Arial"/>
          <w:b/>
          <w:color w:val="0070C0"/>
          <w:sz w:val="20"/>
          <w:szCs w:val="20"/>
          <w:u w:val="single"/>
          <w:lang w:val="en-US"/>
        </w:rPr>
        <w:t>:</w:t>
      </w:r>
    </w:p>
    <w:p w14:paraId="335A8B50" w14:textId="40401520" w:rsidR="00C858E3" w:rsidRDefault="00C858E3" w:rsidP="00C858E3">
      <w:pPr>
        <w:ind w:left="540"/>
        <w:rPr>
          <w:rFonts w:ascii="Garamond" w:hAnsi="Garamond"/>
          <w:szCs w:val="22"/>
        </w:rPr>
      </w:pPr>
    </w:p>
    <w:p w14:paraId="75773441" w14:textId="75151D0F" w:rsidR="00512428" w:rsidRPr="00067404" w:rsidRDefault="00512428" w:rsidP="00C858E3">
      <w:pPr>
        <w:ind w:left="540"/>
        <w:rPr>
          <w:rFonts w:ascii="Arial" w:hAnsi="Arial" w:cs="Arial"/>
          <w:b/>
          <w:sz w:val="20"/>
        </w:rPr>
      </w:pPr>
      <w:r w:rsidRPr="00067404">
        <w:rPr>
          <w:rFonts w:ascii="Arial" w:hAnsi="Arial" w:cs="Arial"/>
          <w:b/>
          <w:sz w:val="20"/>
        </w:rPr>
        <w:lastRenderedPageBreak/>
        <w:t>For each of these questions, please note if your answer will be different if it applies to contracting to serve the all-City program, the Fire Fighter’s program</w:t>
      </w:r>
      <w:r w:rsidR="004B5F05" w:rsidRPr="00067404">
        <w:rPr>
          <w:rFonts w:ascii="Arial" w:hAnsi="Arial" w:cs="Arial"/>
          <w:b/>
          <w:sz w:val="20"/>
        </w:rPr>
        <w:t>,</w:t>
      </w:r>
      <w:r w:rsidRPr="00067404">
        <w:rPr>
          <w:rFonts w:ascii="Arial" w:hAnsi="Arial" w:cs="Arial"/>
          <w:b/>
          <w:sz w:val="20"/>
        </w:rPr>
        <w:t xml:space="preserve"> or both programs, and specify what those differences may be.</w:t>
      </w:r>
    </w:p>
    <w:p w14:paraId="587337F3" w14:textId="77777777" w:rsidR="00512428" w:rsidRPr="0010367B" w:rsidRDefault="00512428" w:rsidP="00C858E3">
      <w:pPr>
        <w:ind w:left="540"/>
        <w:rPr>
          <w:rFonts w:ascii="Arial" w:hAnsi="Arial" w:cs="Arial"/>
          <w:sz w:val="20"/>
        </w:rPr>
      </w:pPr>
    </w:p>
    <w:p w14:paraId="7097E273" w14:textId="77777777" w:rsidR="00C858E3" w:rsidRPr="0010367B" w:rsidRDefault="00C858E3" w:rsidP="00C858E3">
      <w:pPr>
        <w:numPr>
          <w:ilvl w:val="0"/>
          <w:numId w:val="12"/>
        </w:numPr>
        <w:tabs>
          <w:tab w:val="clear" w:pos="720"/>
        </w:tabs>
        <w:ind w:left="540" w:hanging="540"/>
        <w:rPr>
          <w:rFonts w:ascii="Arial" w:hAnsi="Arial" w:cs="Arial"/>
          <w:sz w:val="20"/>
        </w:rPr>
      </w:pPr>
      <w:r w:rsidRPr="0010367B">
        <w:rPr>
          <w:rFonts w:ascii="Arial" w:hAnsi="Arial" w:cs="Arial"/>
          <w:sz w:val="20"/>
        </w:rPr>
        <w:t xml:space="preserve">Would you include the </w:t>
      </w:r>
      <w:r w:rsidR="000763CC" w:rsidRPr="0010367B">
        <w:rPr>
          <w:rFonts w:ascii="Arial" w:hAnsi="Arial" w:cs="Arial"/>
          <w:sz w:val="20"/>
        </w:rPr>
        <w:t xml:space="preserve">accounts and/or </w:t>
      </w:r>
      <w:r w:rsidRPr="0010367B">
        <w:rPr>
          <w:rFonts w:ascii="Arial" w:hAnsi="Arial" w:cs="Arial"/>
          <w:sz w:val="20"/>
        </w:rPr>
        <w:t>assets invested through the SDBA in the calculation of the revenue requirement provided for in this section? (Yes/No) If yes, would you include the revenue received for SDBA assets in the revenue calculation? (Yes/No)</w:t>
      </w:r>
    </w:p>
    <w:p w14:paraId="0DD74A25" w14:textId="77777777" w:rsidR="008944D6" w:rsidRPr="0010367B" w:rsidRDefault="008944D6" w:rsidP="008944D6">
      <w:pPr>
        <w:ind w:left="540"/>
        <w:rPr>
          <w:rFonts w:ascii="Arial" w:hAnsi="Arial" w:cs="Arial"/>
          <w:sz w:val="20"/>
        </w:rPr>
      </w:pPr>
    </w:p>
    <w:p w14:paraId="1744245E" w14:textId="77777777" w:rsidR="008944D6" w:rsidRPr="0010367B" w:rsidRDefault="008944D6" w:rsidP="008944D6">
      <w:pPr>
        <w:numPr>
          <w:ilvl w:val="0"/>
          <w:numId w:val="12"/>
        </w:numPr>
        <w:tabs>
          <w:tab w:val="clear" w:pos="720"/>
        </w:tabs>
        <w:ind w:left="540" w:hanging="540"/>
        <w:jc w:val="both"/>
        <w:rPr>
          <w:rFonts w:ascii="Arial" w:hAnsi="Arial" w:cs="Arial"/>
          <w:sz w:val="20"/>
        </w:rPr>
      </w:pPr>
      <w:r w:rsidRPr="0010367B">
        <w:rPr>
          <w:rFonts w:ascii="Arial" w:hAnsi="Arial" w:cs="Arial"/>
          <w:sz w:val="20"/>
        </w:rPr>
        <w:t>If the Plan Sponsor uses your Firm’s contract, describe your termination language (at-will versus for cause, required advance notice timing for termination, etc.).</w:t>
      </w:r>
    </w:p>
    <w:p w14:paraId="2C33E318" w14:textId="77777777" w:rsidR="00C858E3" w:rsidRPr="0010367B" w:rsidRDefault="00C858E3" w:rsidP="00C858E3">
      <w:pPr>
        <w:ind w:left="540"/>
        <w:jc w:val="both"/>
        <w:rPr>
          <w:rFonts w:ascii="Arial" w:hAnsi="Arial" w:cs="Arial"/>
          <w:sz w:val="20"/>
        </w:rPr>
      </w:pPr>
    </w:p>
    <w:p w14:paraId="5D9BEB5B" w14:textId="77777777" w:rsidR="00C858E3" w:rsidRPr="0010367B" w:rsidRDefault="00C858E3" w:rsidP="00C858E3">
      <w:pPr>
        <w:numPr>
          <w:ilvl w:val="0"/>
          <w:numId w:val="12"/>
        </w:numPr>
        <w:tabs>
          <w:tab w:val="clear" w:pos="720"/>
        </w:tabs>
        <w:ind w:left="540" w:hanging="540"/>
        <w:jc w:val="both"/>
        <w:rPr>
          <w:rFonts w:ascii="Arial" w:hAnsi="Arial" w:cs="Arial"/>
          <w:sz w:val="20"/>
        </w:rPr>
      </w:pPr>
      <w:r w:rsidRPr="0010367B">
        <w:rPr>
          <w:rFonts w:ascii="Arial" w:hAnsi="Arial" w:cs="Arial"/>
          <w:sz w:val="20"/>
        </w:rPr>
        <w:t>State which products (General Account, etc.) are not subject to your revenue requirement</w:t>
      </w:r>
      <w:r w:rsidR="000763CC" w:rsidRPr="0010367B">
        <w:rPr>
          <w:rFonts w:ascii="Arial" w:hAnsi="Arial" w:cs="Arial"/>
          <w:sz w:val="20"/>
        </w:rPr>
        <w:t xml:space="preserve">, if </w:t>
      </w:r>
      <w:proofErr w:type="gramStart"/>
      <w:r w:rsidR="000763CC" w:rsidRPr="0010367B">
        <w:rPr>
          <w:rFonts w:ascii="Arial" w:hAnsi="Arial" w:cs="Arial"/>
          <w:sz w:val="20"/>
        </w:rPr>
        <w:t>any.</w:t>
      </w:r>
      <w:proofErr w:type="gramEnd"/>
    </w:p>
    <w:p w14:paraId="41A0E184" w14:textId="77777777" w:rsidR="00C858E3" w:rsidRPr="0010367B" w:rsidRDefault="00C858E3" w:rsidP="00C858E3">
      <w:pPr>
        <w:ind w:left="360"/>
        <w:jc w:val="both"/>
        <w:rPr>
          <w:rFonts w:ascii="Arial" w:hAnsi="Arial" w:cs="Arial"/>
          <w:sz w:val="20"/>
        </w:rPr>
      </w:pPr>
    </w:p>
    <w:p w14:paraId="53F86E87" w14:textId="77777777" w:rsidR="00C858E3" w:rsidRPr="0010367B" w:rsidRDefault="00C858E3" w:rsidP="00C858E3">
      <w:pPr>
        <w:numPr>
          <w:ilvl w:val="0"/>
          <w:numId w:val="12"/>
        </w:numPr>
        <w:tabs>
          <w:tab w:val="clear" w:pos="720"/>
        </w:tabs>
        <w:ind w:left="540" w:hanging="540"/>
        <w:jc w:val="both"/>
        <w:rPr>
          <w:rFonts w:ascii="Arial" w:hAnsi="Arial" w:cs="Arial"/>
          <w:sz w:val="20"/>
        </w:rPr>
      </w:pPr>
      <w:r w:rsidRPr="0010367B">
        <w:rPr>
          <w:rFonts w:ascii="Arial" w:hAnsi="Arial" w:cs="Arial"/>
          <w:sz w:val="20"/>
        </w:rPr>
        <w:t>Provide a fee schedule for the self-directed brokerage account (SDBA) option. Be sure to include set-up and maintenance fees as well as trading costs.</w:t>
      </w:r>
    </w:p>
    <w:p w14:paraId="7CB50842" w14:textId="77777777" w:rsidR="00C858E3" w:rsidRPr="0010367B" w:rsidRDefault="00C858E3" w:rsidP="00C858E3">
      <w:pPr>
        <w:ind w:left="540" w:hanging="540"/>
        <w:jc w:val="both"/>
        <w:rPr>
          <w:rFonts w:ascii="Arial" w:hAnsi="Arial" w:cs="Arial"/>
          <w:sz w:val="20"/>
        </w:rPr>
      </w:pPr>
    </w:p>
    <w:p w14:paraId="480AB64D" w14:textId="77777777" w:rsidR="00C858E3" w:rsidRPr="0010367B" w:rsidRDefault="00C858E3" w:rsidP="00C858E3">
      <w:pPr>
        <w:numPr>
          <w:ilvl w:val="0"/>
          <w:numId w:val="12"/>
        </w:numPr>
        <w:tabs>
          <w:tab w:val="clear" w:pos="720"/>
        </w:tabs>
        <w:ind w:left="540" w:hanging="540"/>
        <w:jc w:val="both"/>
        <w:rPr>
          <w:rFonts w:ascii="Arial" w:hAnsi="Arial" w:cs="Arial"/>
          <w:sz w:val="20"/>
        </w:rPr>
      </w:pPr>
      <w:r w:rsidRPr="0010367B">
        <w:rPr>
          <w:rFonts w:ascii="Arial" w:hAnsi="Arial" w:cs="Arial"/>
          <w:sz w:val="20"/>
        </w:rPr>
        <w:t>What revenue do you receive from the SDBA option?</w:t>
      </w:r>
    </w:p>
    <w:p w14:paraId="5E007838" w14:textId="77777777" w:rsidR="00C858E3" w:rsidRPr="0010367B" w:rsidRDefault="00C858E3" w:rsidP="00C858E3">
      <w:pPr>
        <w:jc w:val="both"/>
        <w:rPr>
          <w:rFonts w:ascii="Arial" w:hAnsi="Arial" w:cs="Arial"/>
          <w:sz w:val="20"/>
        </w:rPr>
      </w:pPr>
    </w:p>
    <w:p w14:paraId="5310EACA" w14:textId="77777777" w:rsidR="00C858E3" w:rsidRPr="0010367B" w:rsidRDefault="00C858E3" w:rsidP="00C858E3">
      <w:pPr>
        <w:numPr>
          <w:ilvl w:val="0"/>
          <w:numId w:val="12"/>
        </w:numPr>
        <w:tabs>
          <w:tab w:val="clear" w:pos="720"/>
        </w:tabs>
        <w:ind w:left="540" w:hanging="540"/>
        <w:jc w:val="both"/>
        <w:rPr>
          <w:rFonts w:ascii="Arial" w:hAnsi="Arial" w:cs="Arial"/>
          <w:sz w:val="20"/>
        </w:rPr>
      </w:pPr>
      <w:r w:rsidRPr="0010367B">
        <w:rPr>
          <w:rFonts w:ascii="Arial" w:hAnsi="Arial" w:cs="Arial"/>
          <w:sz w:val="20"/>
        </w:rPr>
        <w:t xml:space="preserve">If applicable, will your Firm credit all revenue received from assets invested in the SDBA back to the participant accounts associated with the SDBA investment? (Yes/No) If yes, please briefly describe. </w:t>
      </w:r>
    </w:p>
    <w:p w14:paraId="4B0C172E" w14:textId="77777777" w:rsidR="00C858E3" w:rsidRPr="0010367B" w:rsidRDefault="00C858E3" w:rsidP="00C858E3">
      <w:pPr>
        <w:jc w:val="both"/>
        <w:rPr>
          <w:rFonts w:ascii="Arial" w:hAnsi="Arial" w:cs="Arial"/>
          <w:sz w:val="20"/>
        </w:rPr>
      </w:pPr>
    </w:p>
    <w:p w14:paraId="29E22AB6" w14:textId="2B00ED27" w:rsidR="00C858E3" w:rsidRPr="00932D08" w:rsidRDefault="00C858E3" w:rsidP="00C858E3">
      <w:pPr>
        <w:numPr>
          <w:ilvl w:val="0"/>
          <w:numId w:val="12"/>
        </w:numPr>
        <w:tabs>
          <w:tab w:val="clear" w:pos="720"/>
        </w:tabs>
        <w:ind w:left="540" w:hanging="540"/>
        <w:jc w:val="both"/>
        <w:rPr>
          <w:rFonts w:ascii="Arial" w:hAnsi="Arial" w:cs="Arial"/>
          <w:sz w:val="20"/>
        </w:rPr>
      </w:pPr>
      <w:r w:rsidRPr="0010367B">
        <w:rPr>
          <w:rFonts w:ascii="Arial" w:hAnsi="Arial" w:cs="Arial"/>
          <w:sz w:val="20"/>
        </w:rPr>
        <w:t>Are you able to apply the Plan S</w:t>
      </w:r>
      <w:r w:rsidRPr="00932D08">
        <w:rPr>
          <w:rFonts w:ascii="Arial" w:hAnsi="Arial" w:cs="Arial"/>
          <w:sz w:val="20"/>
        </w:rPr>
        <w:t>ponsor-imposed administrative fee referenced in Question G</w:t>
      </w:r>
      <w:r w:rsidR="008944D6" w:rsidRPr="00932D08">
        <w:rPr>
          <w:rFonts w:ascii="Arial" w:hAnsi="Arial" w:cs="Arial"/>
          <w:sz w:val="20"/>
        </w:rPr>
        <w:t>3</w:t>
      </w:r>
      <w:r w:rsidR="00EC20E6" w:rsidRPr="00932D08">
        <w:rPr>
          <w:rFonts w:ascii="Arial" w:hAnsi="Arial" w:cs="Arial"/>
          <w:sz w:val="20"/>
        </w:rPr>
        <w:t>1</w:t>
      </w:r>
      <w:r w:rsidRPr="00932D08">
        <w:rPr>
          <w:rFonts w:ascii="Arial" w:hAnsi="Arial" w:cs="Arial"/>
          <w:sz w:val="20"/>
        </w:rPr>
        <w:t xml:space="preserve"> and/or the fee cap referenced in Question</w:t>
      </w:r>
      <w:r w:rsidR="005A0191" w:rsidRPr="00932D08">
        <w:rPr>
          <w:rFonts w:ascii="Arial" w:hAnsi="Arial" w:cs="Arial"/>
          <w:sz w:val="20"/>
        </w:rPr>
        <w:t>s</w:t>
      </w:r>
      <w:r w:rsidRPr="00932D08">
        <w:rPr>
          <w:rFonts w:ascii="Arial" w:hAnsi="Arial" w:cs="Arial"/>
          <w:sz w:val="20"/>
        </w:rPr>
        <w:t xml:space="preserve"> G</w:t>
      </w:r>
      <w:r w:rsidR="001E37AB" w:rsidRPr="00932D08">
        <w:rPr>
          <w:rFonts w:ascii="Arial" w:hAnsi="Arial" w:cs="Arial"/>
          <w:sz w:val="20"/>
        </w:rPr>
        <w:t>3</w:t>
      </w:r>
      <w:r w:rsidR="005A0191" w:rsidRPr="00932D08">
        <w:rPr>
          <w:rFonts w:ascii="Arial" w:hAnsi="Arial" w:cs="Arial"/>
          <w:sz w:val="20"/>
        </w:rPr>
        <w:t>5, G36</w:t>
      </w:r>
      <w:r w:rsidRPr="00932D08">
        <w:rPr>
          <w:rFonts w:ascii="Arial" w:hAnsi="Arial" w:cs="Arial"/>
          <w:sz w:val="20"/>
        </w:rPr>
        <w:t xml:space="preserve"> to all participant assets, including those invested through the SDBA? (Yes/No) Please briefly describe the process for billing SDBA assets in this regard. </w:t>
      </w:r>
    </w:p>
    <w:p w14:paraId="648D4A47" w14:textId="77777777" w:rsidR="00C858E3" w:rsidRPr="00564C37" w:rsidRDefault="00C858E3" w:rsidP="00C858E3">
      <w:pPr>
        <w:ind w:left="540" w:hanging="540"/>
        <w:jc w:val="both"/>
        <w:rPr>
          <w:rFonts w:ascii="Arial" w:hAnsi="Arial" w:cs="Arial"/>
          <w:sz w:val="16"/>
        </w:rPr>
      </w:pPr>
    </w:p>
    <w:p w14:paraId="21A4E011" w14:textId="77777777" w:rsidR="00564C37" w:rsidRDefault="00C858E3" w:rsidP="00C858E3">
      <w:pPr>
        <w:numPr>
          <w:ilvl w:val="0"/>
          <w:numId w:val="12"/>
        </w:numPr>
        <w:tabs>
          <w:tab w:val="clear" w:pos="720"/>
        </w:tabs>
        <w:ind w:left="540" w:hanging="540"/>
        <w:jc w:val="both"/>
        <w:rPr>
          <w:rFonts w:ascii="Arial" w:hAnsi="Arial" w:cs="Arial"/>
          <w:sz w:val="20"/>
        </w:rPr>
      </w:pPr>
      <w:r w:rsidRPr="0010367B">
        <w:rPr>
          <w:rFonts w:ascii="Arial" w:hAnsi="Arial" w:cs="Arial"/>
          <w:sz w:val="20"/>
        </w:rPr>
        <w:t>With regard to financial planning, provide a fee schedule for any related services.</w:t>
      </w:r>
    </w:p>
    <w:p w14:paraId="1B676E8C" w14:textId="3CB1E72A" w:rsidR="00C858E3" w:rsidRPr="00564C37" w:rsidRDefault="00C858E3" w:rsidP="00564C37">
      <w:pPr>
        <w:jc w:val="both"/>
        <w:rPr>
          <w:rFonts w:ascii="Arial" w:hAnsi="Arial" w:cs="Arial"/>
          <w:sz w:val="16"/>
        </w:rPr>
      </w:pPr>
      <w:r w:rsidRPr="0010367B">
        <w:rPr>
          <w:rFonts w:ascii="Arial" w:hAnsi="Arial" w:cs="Arial"/>
          <w:sz w:val="20"/>
        </w:rPr>
        <w:t xml:space="preserve">  </w:t>
      </w:r>
    </w:p>
    <w:p w14:paraId="68338D4F" w14:textId="77777777" w:rsidR="00C858E3" w:rsidRPr="0010367B" w:rsidRDefault="00C858E3" w:rsidP="00C858E3">
      <w:pPr>
        <w:numPr>
          <w:ilvl w:val="0"/>
          <w:numId w:val="12"/>
        </w:numPr>
        <w:tabs>
          <w:tab w:val="clear" w:pos="720"/>
        </w:tabs>
        <w:ind w:left="540" w:hanging="540"/>
        <w:jc w:val="both"/>
        <w:rPr>
          <w:rFonts w:ascii="Arial" w:hAnsi="Arial" w:cs="Arial"/>
          <w:sz w:val="20"/>
        </w:rPr>
      </w:pPr>
      <w:r w:rsidRPr="0010367B">
        <w:rPr>
          <w:rFonts w:ascii="Arial" w:hAnsi="Arial" w:cs="Arial"/>
          <w:sz w:val="20"/>
        </w:rPr>
        <w:t xml:space="preserve">Describe the fee, if any, for providing investment advice, be it through the on-site representative using an online tool, or through the representative using some other program or approach. </w:t>
      </w:r>
    </w:p>
    <w:p w14:paraId="1CC1021E" w14:textId="77777777" w:rsidR="00C858E3" w:rsidRPr="00564C37" w:rsidRDefault="00C858E3" w:rsidP="00C858E3">
      <w:pPr>
        <w:ind w:left="540" w:hanging="540"/>
        <w:jc w:val="both"/>
        <w:rPr>
          <w:rFonts w:ascii="Arial" w:hAnsi="Arial" w:cs="Arial"/>
          <w:sz w:val="16"/>
        </w:rPr>
      </w:pPr>
    </w:p>
    <w:p w14:paraId="337AFA63" w14:textId="77777777" w:rsidR="00C858E3" w:rsidRPr="0010367B" w:rsidRDefault="00C858E3" w:rsidP="00C858E3">
      <w:pPr>
        <w:numPr>
          <w:ilvl w:val="0"/>
          <w:numId w:val="12"/>
        </w:numPr>
        <w:tabs>
          <w:tab w:val="clear" w:pos="720"/>
        </w:tabs>
        <w:ind w:left="540" w:hanging="540"/>
        <w:jc w:val="both"/>
        <w:rPr>
          <w:rFonts w:ascii="Arial" w:hAnsi="Arial" w:cs="Arial"/>
          <w:sz w:val="20"/>
        </w:rPr>
      </w:pPr>
      <w:r w:rsidRPr="0010367B">
        <w:rPr>
          <w:rFonts w:ascii="Arial" w:hAnsi="Arial" w:cs="Arial"/>
          <w:sz w:val="20"/>
        </w:rPr>
        <w:t>Are fees for a financial planning service proposed by your Firm assessed to the entire participant population or only to those who use the service?</w:t>
      </w:r>
    </w:p>
    <w:p w14:paraId="0FE4785E" w14:textId="77777777" w:rsidR="00C858E3" w:rsidRPr="00564C37" w:rsidRDefault="00C858E3" w:rsidP="00C858E3">
      <w:pPr>
        <w:ind w:left="540" w:hanging="540"/>
        <w:jc w:val="both"/>
        <w:rPr>
          <w:rFonts w:ascii="Arial" w:hAnsi="Arial" w:cs="Arial"/>
          <w:sz w:val="16"/>
        </w:rPr>
      </w:pPr>
    </w:p>
    <w:p w14:paraId="4AEA5DCD" w14:textId="4BEE45E1" w:rsidR="00C858E3" w:rsidRPr="00932D08" w:rsidRDefault="00C858E3" w:rsidP="00C858E3">
      <w:pPr>
        <w:numPr>
          <w:ilvl w:val="0"/>
          <w:numId w:val="12"/>
        </w:numPr>
        <w:tabs>
          <w:tab w:val="clear" w:pos="720"/>
        </w:tabs>
        <w:ind w:left="540" w:hanging="540"/>
        <w:jc w:val="both"/>
        <w:rPr>
          <w:rFonts w:ascii="Arial" w:hAnsi="Arial" w:cs="Arial"/>
          <w:sz w:val="20"/>
        </w:rPr>
      </w:pPr>
      <w:r w:rsidRPr="0010367B">
        <w:rPr>
          <w:rFonts w:ascii="Arial" w:hAnsi="Arial" w:cs="Arial"/>
          <w:sz w:val="20"/>
        </w:rPr>
        <w:t xml:space="preserve">Please provide a fee schedule for your online advice and managed account program. Please also indicate whether or not </w:t>
      </w:r>
      <w:r w:rsidRPr="00932D08">
        <w:rPr>
          <w:rFonts w:ascii="Arial" w:hAnsi="Arial" w:cs="Arial"/>
          <w:sz w:val="20"/>
        </w:rPr>
        <w:t>the revenue for these programs would apply towards any revenue or pricing requirements provided in Questions G1 – G</w:t>
      </w:r>
      <w:r w:rsidR="00512428" w:rsidRPr="00932D08">
        <w:rPr>
          <w:rFonts w:ascii="Arial" w:hAnsi="Arial" w:cs="Arial"/>
          <w:sz w:val="20"/>
        </w:rPr>
        <w:t>5</w:t>
      </w:r>
      <w:r w:rsidRPr="00932D08">
        <w:rPr>
          <w:rFonts w:ascii="Arial" w:hAnsi="Arial" w:cs="Arial"/>
          <w:sz w:val="20"/>
        </w:rPr>
        <w:t xml:space="preserve"> above.</w:t>
      </w:r>
    </w:p>
    <w:p w14:paraId="1C1D6F65" w14:textId="77777777" w:rsidR="006F71EA" w:rsidRPr="00932D08" w:rsidRDefault="006F71EA" w:rsidP="006F71EA">
      <w:pPr>
        <w:jc w:val="both"/>
        <w:rPr>
          <w:rFonts w:ascii="Arial" w:hAnsi="Arial" w:cs="Arial"/>
          <w:sz w:val="16"/>
        </w:rPr>
      </w:pPr>
    </w:p>
    <w:p w14:paraId="30473B14" w14:textId="77777777" w:rsidR="007F0EFB" w:rsidRPr="00932D08" w:rsidRDefault="007F0EFB" w:rsidP="007F0EFB">
      <w:pPr>
        <w:numPr>
          <w:ilvl w:val="0"/>
          <w:numId w:val="12"/>
        </w:numPr>
        <w:tabs>
          <w:tab w:val="clear" w:pos="720"/>
        </w:tabs>
        <w:ind w:left="540" w:hanging="540"/>
        <w:jc w:val="both"/>
        <w:rPr>
          <w:rFonts w:ascii="Arial" w:hAnsi="Arial" w:cs="Arial"/>
          <w:sz w:val="20"/>
        </w:rPr>
      </w:pPr>
      <w:r w:rsidRPr="00932D08">
        <w:rPr>
          <w:rFonts w:ascii="Arial" w:hAnsi="Arial" w:cs="Arial"/>
          <w:sz w:val="20"/>
        </w:rPr>
        <w:t xml:space="preserve">If your firm is proposing to incorporate the Plan Sponsor’s and Participants’ defined benefit plan information in statements, retirement income estimates or other financial tools, will there be any Plan Sponsor or Participant fees for this service? (Yes/No) If yes, please provide a schedule of these fees.  Include this in the Exhibit Folder and label it Exhibit </w:t>
      </w:r>
      <w:r w:rsidR="00615A31" w:rsidRPr="00932D08">
        <w:rPr>
          <w:rFonts w:ascii="Arial" w:hAnsi="Arial" w:cs="Arial"/>
          <w:sz w:val="20"/>
        </w:rPr>
        <w:t>20</w:t>
      </w:r>
      <w:r w:rsidRPr="00932D08">
        <w:rPr>
          <w:rFonts w:ascii="Arial" w:hAnsi="Arial" w:cs="Arial"/>
          <w:sz w:val="20"/>
        </w:rPr>
        <w:t>.</w:t>
      </w:r>
    </w:p>
    <w:p w14:paraId="37B22963" w14:textId="77777777" w:rsidR="00C858E3" w:rsidRPr="00564C37" w:rsidRDefault="00C858E3" w:rsidP="00C858E3">
      <w:pPr>
        <w:pStyle w:val="ListParagraph"/>
        <w:spacing w:after="0" w:line="240" w:lineRule="auto"/>
        <w:ind w:left="540" w:hanging="540"/>
        <w:jc w:val="both"/>
        <w:rPr>
          <w:rFonts w:ascii="Arial" w:hAnsi="Arial" w:cs="Arial"/>
          <w:sz w:val="16"/>
          <w:szCs w:val="20"/>
        </w:rPr>
      </w:pPr>
    </w:p>
    <w:p w14:paraId="48EA7A81" w14:textId="77777777" w:rsidR="00C858E3" w:rsidRPr="0010367B" w:rsidRDefault="00C858E3" w:rsidP="00C858E3">
      <w:pPr>
        <w:numPr>
          <w:ilvl w:val="0"/>
          <w:numId w:val="12"/>
        </w:numPr>
        <w:tabs>
          <w:tab w:val="clear" w:pos="720"/>
        </w:tabs>
        <w:ind w:left="540" w:hanging="540"/>
        <w:jc w:val="both"/>
        <w:rPr>
          <w:rFonts w:ascii="Arial" w:hAnsi="Arial" w:cs="Arial"/>
          <w:sz w:val="20"/>
        </w:rPr>
      </w:pPr>
      <w:r w:rsidRPr="0010367B">
        <w:rPr>
          <w:rFonts w:ascii="Arial" w:hAnsi="Arial" w:cs="Arial"/>
          <w:sz w:val="20"/>
        </w:rPr>
        <w:t>Provide a list of all other non-asset based, participant-related administration expenses. Items such as per head record keeping fees, loan fees, and additional withdrawal processing expenses should be included.</w:t>
      </w:r>
    </w:p>
    <w:p w14:paraId="666A81E6" w14:textId="77777777" w:rsidR="00C858E3" w:rsidRPr="00564C37" w:rsidRDefault="00C858E3" w:rsidP="00C858E3">
      <w:pPr>
        <w:ind w:left="540"/>
        <w:rPr>
          <w:rFonts w:ascii="Arial" w:hAnsi="Arial" w:cs="Arial"/>
          <w:sz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250"/>
      </w:tblGrid>
      <w:tr w:rsidR="00C858E3" w:rsidRPr="0010367B" w14:paraId="43EF625C" w14:textId="77777777" w:rsidTr="009170CB">
        <w:trPr>
          <w:tblHeader/>
        </w:trPr>
        <w:tc>
          <w:tcPr>
            <w:tcW w:w="3960" w:type="dxa"/>
            <w:shd w:val="clear" w:color="auto" w:fill="0070C0"/>
            <w:vAlign w:val="bottom"/>
          </w:tcPr>
          <w:p w14:paraId="1F0648FF" w14:textId="77777777" w:rsidR="00C858E3" w:rsidRPr="0010367B" w:rsidRDefault="00C858E3" w:rsidP="009170CB">
            <w:pPr>
              <w:jc w:val="center"/>
              <w:rPr>
                <w:rFonts w:ascii="Arial" w:eastAsia="Calibri" w:hAnsi="Arial" w:cs="Arial"/>
                <w:b/>
                <w:color w:val="FFFFFF"/>
                <w:sz w:val="20"/>
              </w:rPr>
            </w:pPr>
            <w:r w:rsidRPr="0010367B">
              <w:rPr>
                <w:rFonts w:ascii="Arial" w:eastAsia="Calibri" w:hAnsi="Arial" w:cs="Arial"/>
                <w:b/>
                <w:color w:val="FFFFFF"/>
                <w:sz w:val="20"/>
              </w:rPr>
              <w:t>Participant Administration Services</w:t>
            </w:r>
          </w:p>
        </w:tc>
        <w:tc>
          <w:tcPr>
            <w:tcW w:w="2250" w:type="dxa"/>
            <w:shd w:val="clear" w:color="auto" w:fill="0070C0"/>
            <w:vAlign w:val="bottom"/>
          </w:tcPr>
          <w:p w14:paraId="4F2B1C74" w14:textId="77777777" w:rsidR="00C858E3" w:rsidRPr="0010367B" w:rsidRDefault="00C858E3" w:rsidP="009170CB">
            <w:pPr>
              <w:jc w:val="center"/>
              <w:rPr>
                <w:rFonts w:ascii="Arial" w:eastAsia="Calibri" w:hAnsi="Arial" w:cs="Arial"/>
                <w:color w:val="FFFFFF"/>
                <w:sz w:val="20"/>
              </w:rPr>
            </w:pPr>
            <w:r w:rsidRPr="0010367B">
              <w:rPr>
                <w:rFonts w:ascii="Arial" w:eastAsia="Calibri" w:hAnsi="Arial" w:cs="Arial"/>
                <w:b/>
                <w:color w:val="FFFFFF"/>
                <w:sz w:val="20"/>
              </w:rPr>
              <w:t>Cost of Services ($)</w:t>
            </w:r>
          </w:p>
        </w:tc>
      </w:tr>
      <w:tr w:rsidR="00C858E3" w:rsidRPr="0010367B" w14:paraId="339BDC4C" w14:textId="77777777" w:rsidTr="00B37609">
        <w:tc>
          <w:tcPr>
            <w:tcW w:w="3960" w:type="dxa"/>
            <w:shd w:val="clear" w:color="auto" w:fill="BDD6EE" w:themeFill="accent1" w:themeFillTint="66"/>
            <w:vAlign w:val="center"/>
          </w:tcPr>
          <w:p w14:paraId="519D438E" w14:textId="77777777" w:rsidR="00C858E3" w:rsidRPr="0010367B" w:rsidRDefault="00C858E3" w:rsidP="009170CB">
            <w:pPr>
              <w:jc w:val="right"/>
              <w:rPr>
                <w:rFonts w:ascii="Arial" w:eastAsia="Calibri" w:hAnsi="Arial" w:cs="Arial"/>
                <w:sz w:val="20"/>
              </w:rPr>
            </w:pPr>
            <w:r w:rsidRPr="0010367B">
              <w:rPr>
                <w:rFonts w:ascii="Arial" w:eastAsia="Calibri" w:hAnsi="Arial" w:cs="Arial"/>
                <w:sz w:val="20"/>
              </w:rPr>
              <w:t>Loan set-up:</w:t>
            </w:r>
          </w:p>
        </w:tc>
        <w:tc>
          <w:tcPr>
            <w:tcW w:w="2250" w:type="dxa"/>
            <w:shd w:val="clear" w:color="auto" w:fill="BDD6EE" w:themeFill="accent1" w:themeFillTint="66"/>
          </w:tcPr>
          <w:p w14:paraId="19357A27" w14:textId="77777777" w:rsidR="00C858E3" w:rsidRPr="0010367B" w:rsidRDefault="00C858E3" w:rsidP="009170CB">
            <w:pPr>
              <w:rPr>
                <w:rFonts w:ascii="Arial" w:eastAsia="Calibri" w:hAnsi="Arial" w:cs="Arial"/>
                <w:sz w:val="20"/>
              </w:rPr>
            </w:pPr>
          </w:p>
        </w:tc>
      </w:tr>
      <w:tr w:rsidR="00C858E3" w:rsidRPr="0010367B" w14:paraId="4D02D43F" w14:textId="77777777" w:rsidTr="009170CB">
        <w:tc>
          <w:tcPr>
            <w:tcW w:w="3960" w:type="dxa"/>
            <w:shd w:val="clear" w:color="auto" w:fill="auto"/>
            <w:vAlign w:val="center"/>
          </w:tcPr>
          <w:p w14:paraId="7D5F16F0" w14:textId="77777777" w:rsidR="00C858E3" w:rsidRPr="0010367B" w:rsidRDefault="00C858E3" w:rsidP="009170CB">
            <w:pPr>
              <w:jc w:val="right"/>
              <w:rPr>
                <w:rFonts w:ascii="Arial" w:eastAsia="Calibri" w:hAnsi="Arial" w:cs="Arial"/>
                <w:sz w:val="20"/>
              </w:rPr>
            </w:pPr>
            <w:r w:rsidRPr="0010367B">
              <w:rPr>
                <w:rFonts w:ascii="Arial" w:eastAsia="Calibri" w:hAnsi="Arial" w:cs="Arial"/>
                <w:sz w:val="20"/>
              </w:rPr>
              <w:t>Loan maintenance:</w:t>
            </w:r>
          </w:p>
        </w:tc>
        <w:tc>
          <w:tcPr>
            <w:tcW w:w="2250" w:type="dxa"/>
            <w:shd w:val="clear" w:color="auto" w:fill="auto"/>
          </w:tcPr>
          <w:p w14:paraId="43FFF265" w14:textId="77777777" w:rsidR="00C858E3" w:rsidRPr="0010367B" w:rsidRDefault="00C858E3" w:rsidP="009170CB">
            <w:pPr>
              <w:rPr>
                <w:rFonts w:ascii="Arial" w:eastAsia="Calibri" w:hAnsi="Arial" w:cs="Arial"/>
                <w:sz w:val="20"/>
              </w:rPr>
            </w:pPr>
          </w:p>
        </w:tc>
      </w:tr>
      <w:tr w:rsidR="00C858E3" w:rsidRPr="0010367B" w14:paraId="58B18AC8" w14:textId="77777777" w:rsidTr="00B37609">
        <w:tc>
          <w:tcPr>
            <w:tcW w:w="3960" w:type="dxa"/>
            <w:shd w:val="clear" w:color="auto" w:fill="BDD6EE" w:themeFill="accent1" w:themeFillTint="66"/>
            <w:vAlign w:val="center"/>
          </w:tcPr>
          <w:p w14:paraId="009560A3" w14:textId="77777777" w:rsidR="00C858E3" w:rsidRPr="0010367B" w:rsidRDefault="00C858E3" w:rsidP="009170CB">
            <w:pPr>
              <w:jc w:val="right"/>
              <w:rPr>
                <w:rFonts w:ascii="Arial" w:eastAsia="Calibri" w:hAnsi="Arial" w:cs="Arial"/>
                <w:sz w:val="20"/>
              </w:rPr>
            </w:pPr>
            <w:r w:rsidRPr="0010367B">
              <w:rPr>
                <w:rFonts w:ascii="Arial" w:eastAsia="Calibri" w:hAnsi="Arial" w:cs="Arial"/>
                <w:sz w:val="20"/>
              </w:rPr>
              <w:t>In-service withdrawals:</w:t>
            </w:r>
          </w:p>
        </w:tc>
        <w:tc>
          <w:tcPr>
            <w:tcW w:w="2250" w:type="dxa"/>
            <w:shd w:val="clear" w:color="auto" w:fill="BDD6EE" w:themeFill="accent1" w:themeFillTint="66"/>
          </w:tcPr>
          <w:p w14:paraId="7DA90854" w14:textId="77777777" w:rsidR="00C858E3" w:rsidRPr="0010367B" w:rsidRDefault="00C858E3" w:rsidP="009170CB">
            <w:pPr>
              <w:rPr>
                <w:rFonts w:ascii="Arial" w:eastAsia="Calibri" w:hAnsi="Arial" w:cs="Arial"/>
                <w:sz w:val="20"/>
              </w:rPr>
            </w:pPr>
          </w:p>
        </w:tc>
      </w:tr>
      <w:tr w:rsidR="00C858E3" w:rsidRPr="0010367B" w14:paraId="37A69901" w14:textId="77777777" w:rsidTr="009170CB">
        <w:tc>
          <w:tcPr>
            <w:tcW w:w="3960" w:type="dxa"/>
            <w:shd w:val="clear" w:color="auto" w:fill="auto"/>
            <w:vAlign w:val="center"/>
          </w:tcPr>
          <w:p w14:paraId="2E26013C" w14:textId="77777777" w:rsidR="00C858E3" w:rsidRPr="0010367B" w:rsidRDefault="00C858E3" w:rsidP="009170CB">
            <w:pPr>
              <w:jc w:val="right"/>
              <w:rPr>
                <w:rFonts w:ascii="Arial" w:eastAsia="Calibri" w:hAnsi="Arial" w:cs="Arial"/>
                <w:sz w:val="20"/>
              </w:rPr>
            </w:pPr>
            <w:r w:rsidRPr="0010367B">
              <w:rPr>
                <w:rFonts w:ascii="Arial" w:eastAsia="Calibri" w:hAnsi="Arial" w:cs="Arial"/>
                <w:sz w:val="20"/>
              </w:rPr>
              <w:t>Emergency withdrawals:</w:t>
            </w:r>
          </w:p>
        </w:tc>
        <w:tc>
          <w:tcPr>
            <w:tcW w:w="2250" w:type="dxa"/>
            <w:shd w:val="clear" w:color="auto" w:fill="auto"/>
          </w:tcPr>
          <w:p w14:paraId="030A27D4" w14:textId="77777777" w:rsidR="00C858E3" w:rsidRPr="0010367B" w:rsidRDefault="00C858E3" w:rsidP="009170CB">
            <w:pPr>
              <w:rPr>
                <w:rFonts w:ascii="Arial" w:eastAsia="Calibri" w:hAnsi="Arial" w:cs="Arial"/>
                <w:sz w:val="20"/>
              </w:rPr>
            </w:pPr>
          </w:p>
        </w:tc>
      </w:tr>
      <w:tr w:rsidR="00C858E3" w:rsidRPr="0010367B" w14:paraId="7AB978F8" w14:textId="77777777" w:rsidTr="00B37609">
        <w:tc>
          <w:tcPr>
            <w:tcW w:w="3960" w:type="dxa"/>
            <w:shd w:val="clear" w:color="auto" w:fill="BDD6EE" w:themeFill="accent1" w:themeFillTint="66"/>
            <w:vAlign w:val="center"/>
          </w:tcPr>
          <w:p w14:paraId="0D487C8F" w14:textId="77777777" w:rsidR="00C858E3" w:rsidRPr="0010367B" w:rsidRDefault="00C858E3" w:rsidP="009170CB">
            <w:pPr>
              <w:jc w:val="right"/>
              <w:rPr>
                <w:rFonts w:ascii="Arial" w:eastAsia="Calibri" w:hAnsi="Arial" w:cs="Arial"/>
                <w:sz w:val="20"/>
              </w:rPr>
            </w:pPr>
            <w:r w:rsidRPr="0010367B">
              <w:rPr>
                <w:rFonts w:ascii="Arial" w:eastAsia="Calibri" w:hAnsi="Arial" w:cs="Arial"/>
                <w:sz w:val="20"/>
              </w:rPr>
              <w:t>Required minimum distributions:</w:t>
            </w:r>
          </w:p>
        </w:tc>
        <w:tc>
          <w:tcPr>
            <w:tcW w:w="2250" w:type="dxa"/>
            <w:shd w:val="clear" w:color="auto" w:fill="BDD6EE" w:themeFill="accent1" w:themeFillTint="66"/>
          </w:tcPr>
          <w:p w14:paraId="30DF1F1D" w14:textId="77777777" w:rsidR="00C858E3" w:rsidRPr="0010367B" w:rsidRDefault="00C858E3" w:rsidP="009170CB">
            <w:pPr>
              <w:rPr>
                <w:rFonts w:ascii="Arial" w:eastAsia="Calibri" w:hAnsi="Arial" w:cs="Arial"/>
                <w:sz w:val="20"/>
              </w:rPr>
            </w:pPr>
          </w:p>
        </w:tc>
      </w:tr>
      <w:tr w:rsidR="00C858E3" w:rsidRPr="0010367B" w14:paraId="7BF44FF2" w14:textId="77777777" w:rsidTr="009170CB">
        <w:tc>
          <w:tcPr>
            <w:tcW w:w="3960" w:type="dxa"/>
            <w:shd w:val="clear" w:color="auto" w:fill="auto"/>
            <w:vAlign w:val="center"/>
          </w:tcPr>
          <w:p w14:paraId="3862AF57" w14:textId="77777777" w:rsidR="00C858E3" w:rsidRPr="0010367B" w:rsidRDefault="00C858E3" w:rsidP="009170CB">
            <w:pPr>
              <w:jc w:val="right"/>
              <w:rPr>
                <w:rFonts w:ascii="Arial" w:eastAsia="Calibri" w:hAnsi="Arial" w:cs="Arial"/>
                <w:sz w:val="20"/>
              </w:rPr>
            </w:pPr>
            <w:r w:rsidRPr="0010367B">
              <w:rPr>
                <w:rFonts w:ascii="Arial" w:eastAsia="Calibri" w:hAnsi="Arial" w:cs="Arial"/>
                <w:sz w:val="20"/>
              </w:rPr>
              <w:t>QDRO determination:</w:t>
            </w:r>
          </w:p>
        </w:tc>
        <w:tc>
          <w:tcPr>
            <w:tcW w:w="2250" w:type="dxa"/>
            <w:shd w:val="clear" w:color="auto" w:fill="auto"/>
          </w:tcPr>
          <w:p w14:paraId="3CED7027" w14:textId="77777777" w:rsidR="00C858E3" w:rsidRPr="0010367B" w:rsidRDefault="00C858E3" w:rsidP="009170CB">
            <w:pPr>
              <w:rPr>
                <w:rFonts w:ascii="Arial" w:eastAsia="Calibri" w:hAnsi="Arial" w:cs="Arial"/>
                <w:sz w:val="20"/>
              </w:rPr>
            </w:pPr>
          </w:p>
        </w:tc>
      </w:tr>
      <w:tr w:rsidR="00C858E3" w:rsidRPr="0010367B" w14:paraId="735614A4" w14:textId="77777777" w:rsidTr="00B37609">
        <w:tc>
          <w:tcPr>
            <w:tcW w:w="3960" w:type="dxa"/>
            <w:shd w:val="clear" w:color="auto" w:fill="BDD6EE" w:themeFill="accent1" w:themeFillTint="66"/>
            <w:vAlign w:val="center"/>
          </w:tcPr>
          <w:p w14:paraId="66ABF790" w14:textId="77777777" w:rsidR="00C858E3" w:rsidRPr="0010367B" w:rsidRDefault="00C858E3" w:rsidP="009170CB">
            <w:pPr>
              <w:jc w:val="right"/>
              <w:rPr>
                <w:rFonts w:ascii="Arial" w:eastAsia="Calibri" w:hAnsi="Arial" w:cs="Arial"/>
                <w:sz w:val="20"/>
              </w:rPr>
            </w:pPr>
            <w:r w:rsidRPr="0010367B">
              <w:rPr>
                <w:rFonts w:ascii="Arial" w:eastAsia="Calibri" w:hAnsi="Arial" w:cs="Arial"/>
                <w:sz w:val="20"/>
              </w:rPr>
              <w:t>QDRO processing:</w:t>
            </w:r>
          </w:p>
        </w:tc>
        <w:tc>
          <w:tcPr>
            <w:tcW w:w="2250" w:type="dxa"/>
            <w:shd w:val="clear" w:color="auto" w:fill="BDD6EE" w:themeFill="accent1" w:themeFillTint="66"/>
          </w:tcPr>
          <w:p w14:paraId="6E454ADE" w14:textId="77777777" w:rsidR="00C858E3" w:rsidRPr="0010367B" w:rsidRDefault="00C858E3" w:rsidP="009170CB">
            <w:pPr>
              <w:rPr>
                <w:rFonts w:ascii="Arial" w:eastAsia="Calibri" w:hAnsi="Arial" w:cs="Arial"/>
                <w:sz w:val="20"/>
              </w:rPr>
            </w:pPr>
          </w:p>
        </w:tc>
      </w:tr>
      <w:tr w:rsidR="00C858E3" w:rsidRPr="0010367B" w14:paraId="01770C76" w14:textId="77777777" w:rsidTr="009170CB">
        <w:tc>
          <w:tcPr>
            <w:tcW w:w="3960" w:type="dxa"/>
            <w:shd w:val="clear" w:color="auto" w:fill="auto"/>
            <w:vAlign w:val="center"/>
          </w:tcPr>
          <w:p w14:paraId="4862CA4B" w14:textId="77777777" w:rsidR="00C858E3" w:rsidRPr="0010367B" w:rsidRDefault="00C858E3" w:rsidP="009170CB">
            <w:pPr>
              <w:jc w:val="right"/>
              <w:rPr>
                <w:rFonts w:ascii="Arial" w:eastAsia="Calibri" w:hAnsi="Arial" w:cs="Arial"/>
                <w:sz w:val="20"/>
              </w:rPr>
            </w:pPr>
            <w:r w:rsidRPr="0010367B">
              <w:rPr>
                <w:rFonts w:ascii="Arial" w:eastAsia="Calibri" w:hAnsi="Arial" w:cs="Arial"/>
                <w:sz w:val="20"/>
              </w:rPr>
              <w:t>Stop payment:</w:t>
            </w:r>
          </w:p>
        </w:tc>
        <w:tc>
          <w:tcPr>
            <w:tcW w:w="2250" w:type="dxa"/>
            <w:shd w:val="clear" w:color="auto" w:fill="auto"/>
          </w:tcPr>
          <w:p w14:paraId="10F77CAF" w14:textId="77777777" w:rsidR="00C858E3" w:rsidRPr="0010367B" w:rsidRDefault="00C858E3" w:rsidP="009170CB">
            <w:pPr>
              <w:rPr>
                <w:rFonts w:ascii="Arial" w:eastAsia="Calibri" w:hAnsi="Arial" w:cs="Arial"/>
                <w:sz w:val="20"/>
              </w:rPr>
            </w:pPr>
          </w:p>
        </w:tc>
      </w:tr>
      <w:tr w:rsidR="00C858E3" w:rsidRPr="0010367B" w14:paraId="07FE70D7" w14:textId="77777777" w:rsidTr="00B37609">
        <w:tc>
          <w:tcPr>
            <w:tcW w:w="3960" w:type="dxa"/>
            <w:shd w:val="clear" w:color="auto" w:fill="BDD6EE" w:themeFill="accent1" w:themeFillTint="66"/>
            <w:vAlign w:val="center"/>
          </w:tcPr>
          <w:p w14:paraId="4F25B7E6" w14:textId="77777777" w:rsidR="00C858E3" w:rsidRPr="0010367B" w:rsidRDefault="00C858E3" w:rsidP="009170CB">
            <w:pPr>
              <w:jc w:val="right"/>
              <w:rPr>
                <w:rFonts w:ascii="Arial" w:eastAsia="Calibri" w:hAnsi="Arial" w:cs="Arial"/>
                <w:sz w:val="20"/>
              </w:rPr>
            </w:pPr>
            <w:r w:rsidRPr="0010367B">
              <w:rPr>
                <w:rFonts w:ascii="Arial" w:eastAsia="Calibri" w:hAnsi="Arial" w:cs="Arial"/>
                <w:sz w:val="20"/>
              </w:rPr>
              <w:t>Replacement 1099-R:</w:t>
            </w:r>
          </w:p>
        </w:tc>
        <w:tc>
          <w:tcPr>
            <w:tcW w:w="2250" w:type="dxa"/>
            <w:shd w:val="clear" w:color="auto" w:fill="BDD6EE" w:themeFill="accent1" w:themeFillTint="66"/>
          </w:tcPr>
          <w:p w14:paraId="750CD2C3" w14:textId="77777777" w:rsidR="00C858E3" w:rsidRPr="0010367B" w:rsidRDefault="00C858E3" w:rsidP="009170CB">
            <w:pPr>
              <w:rPr>
                <w:rFonts w:ascii="Arial" w:eastAsia="Calibri" w:hAnsi="Arial" w:cs="Arial"/>
                <w:sz w:val="20"/>
              </w:rPr>
            </w:pPr>
          </w:p>
        </w:tc>
      </w:tr>
      <w:tr w:rsidR="00C858E3" w:rsidRPr="0010367B" w14:paraId="3927418B" w14:textId="77777777" w:rsidTr="009170CB">
        <w:tc>
          <w:tcPr>
            <w:tcW w:w="3960" w:type="dxa"/>
            <w:shd w:val="clear" w:color="auto" w:fill="auto"/>
            <w:vAlign w:val="center"/>
          </w:tcPr>
          <w:p w14:paraId="473B8E18" w14:textId="77777777" w:rsidR="00C858E3" w:rsidRPr="0010367B" w:rsidRDefault="00811514" w:rsidP="009170CB">
            <w:pPr>
              <w:jc w:val="right"/>
              <w:rPr>
                <w:rFonts w:ascii="Arial" w:eastAsia="Calibri" w:hAnsi="Arial" w:cs="Arial"/>
                <w:sz w:val="20"/>
              </w:rPr>
            </w:pPr>
            <w:r w:rsidRPr="0010367B">
              <w:rPr>
                <w:rFonts w:ascii="Arial" w:eastAsia="Calibri" w:hAnsi="Arial" w:cs="Arial"/>
                <w:sz w:val="20"/>
              </w:rPr>
              <w:t>Wire transfer/EFT</w:t>
            </w:r>
            <w:r w:rsidR="00C858E3" w:rsidRPr="0010367B">
              <w:rPr>
                <w:rFonts w:ascii="Arial" w:eastAsia="Calibri" w:hAnsi="Arial" w:cs="Arial"/>
                <w:sz w:val="20"/>
              </w:rPr>
              <w:t>:</w:t>
            </w:r>
          </w:p>
        </w:tc>
        <w:tc>
          <w:tcPr>
            <w:tcW w:w="2250" w:type="dxa"/>
            <w:shd w:val="clear" w:color="auto" w:fill="auto"/>
          </w:tcPr>
          <w:p w14:paraId="52C70C14" w14:textId="77777777" w:rsidR="00C858E3" w:rsidRPr="0010367B" w:rsidRDefault="00C858E3" w:rsidP="009170CB">
            <w:pPr>
              <w:rPr>
                <w:rFonts w:ascii="Arial" w:eastAsia="Calibri" w:hAnsi="Arial" w:cs="Arial"/>
                <w:sz w:val="20"/>
              </w:rPr>
            </w:pPr>
          </w:p>
        </w:tc>
      </w:tr>
      <w:tr w:rsidR="00C858E3" w:rsidRPr="0010367B" w14:paraId="422B5EC9" w14:textId="77777777" w:rsidTr="00B37609">
        <w:tc>
          <w:tcPr>
            <w:tcW w:w="3960" w:type="dxa"/>
            <w:shd w:val="clear" w:color="auto" w:fill="BDD6EE" w:themeFill="accent1" w:themeFillTint="66"/>
            <w:vAlign w:val="center"/>
          </w:tcPr>
          <w:p w14:paraId="320A4903" w14:textId="77777777" w:rsidR="00C858E3" w:rsidRPr="0010367B" w:rsidRDefault="00C858E3" w:rsidP="009170CB">
            <w:pPr>
              <w:jc w:val="right"/>
              <w:rPr>
                <w:rFonts w:ascii="Arial" w:eastAsia="Calibri" w:hAnsi="Arial" w:cs="Arial"/>
                <w:sz w:val="20"/>
              </w:rPr>
            </w:pPr>
            <w:r w:rsidRPr="0010367B">
              <w:rPr>
                <w:rFonts w:ascii="Arial" w:eastAsia="Calibri" w:hAnsi="Arial" w:cs="Arial"/>
                <w:sz w:val="20"/>
              </w:rPr>
              <w:t>Disbursements:</w:t>
            </w:r>
          </w:p>
        </w:tc>
        <w:tc>
          <w:tcPr>
            <w:tcW w:w="2250" w:type="dxa"/>
            <w:shd w:val="clear" w:color="auto" w:fill="BDD6EE" w:themeFill="accent1" w:themeFillTint="66"/>
          </w:tcPr>
          <w:p w14:paraId="4F9FD7EC" w14:textId="77777777" w:rsidR="00C858E3" w:rsidRPr="0010367B" w:rsidRDefault="00C858E3" w:rsidP="009170CB">
            <w:pPr>
              <w:rPr>
                <w:rFonts w:ascii="Arial" w:eastAsia="Calibri" w:hAnsi="Arial" w:cs="Arial"/>
                <w:sz w:val="20"/>
              </w:rPr>
            </w:pPr>
          </w:p>
        </w:tc>
      </w:tr>
    </w:tbl>
    <w:p w14:paraId="14E02DFF" w14:textId="77777777" w:rsidR="00C858E3" w:rsidRPr="00564C37" w:rsidRDefault="00C858E3" w:rsidP="00C858E3">
      <w:pPr>
        <w:ind w:left="540"/>
        <w:rPr>
          <w:rFonts w:ascii="Arial" w:hAnsi="Arial" w:cs="Arial"/>
          <w:sz w:val="16"/>
        </w:rPr>
      </w:pPr>
    </w:p>
    <w:p w14:paraId="77515578" w14:textId="77777777" w:rsidR="00C858E3" w:rsidRPr="0010367B" w:rsidRDefault="00C858E3" w:rsidP="00C858E3">
      <w:pPr>
        <w:numPr>
          <w:ilvl w:val="0"/>
          <w:numId w:val="12"/>
        </w:numPr>
        <w:tabs>
          <w:tab w:val="clear" w:pos="720"/>
        </w:tabs>
        <w:ind w:left="540" w:hanging="540"/>
        <w:jc w:val="both"/>
        <w:rPr>
          <w:rFonts w:ascii="Arial" w:hAnsi="Arial" w:cs="Arial"/>
          <w:sz w:val="20"/>
        </w:rPr>
      </w:pPr>
      <w:r w:rsidRPr="0010367B">
        <w:rPr>
          <w:rFonts w:ascii="Arial" w:hAnsi="Arial" w:cs="Arial"/>
          <w:sz w:val="20"/>
        </w:rPr>
        <w:t>Provide a list of all non-asset based plan sponsor-related administrative expenses. This would include special reporting charges, legal fees, administrative processing fees, communications fees, QDRO administration fees, and plan document preparation fees (including any fees to maintain, update, and/or ensure compliance of such document with the Internal Revenue Code).</w:t>
      </w:r>
    </w:p>
    <w:p w14:paraId="0648C187" w14:textId="77777777" w:rsidR="00C858E3" w:rsidRPr="00564C37" w:rsidRDefault="00C858E3" w:rsidP="00C858E3">
      <w:pPr>
        <w:rPr>
          <w:rFonts w:ascii="Arial" w:hAnsi="Arial" w:cs="Arial"/>
          <w:sz w:val="16"/>
        </w:rPr>
      </w:pPr>
    </w:p>
    <w:tbl>
      <w:tblPr>
        <w:tblW w:w="7783" w:type="dxa"/>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5760"/>
        <w:gridCol w:w="2023"/>
      </w:tblGrid>
      <w:tr w:rsidR="00C858E3" w:rsidRPr="0010367B" w14:paraId="2C014BAB" w14:textId="77777777" w:rsidTr="009170CB">
        <w:trPr>
          <w:trHeight w:val="288"/>
          <w:tblHeader/>
        </w:trPr>
        <w:tc>
          <w:tcPr>
            <w:tcW w:w="5760"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3034FEEF" w14:textId="77777777" w:rsidR="00C858E3" w:rsidRPr="0010367B" w:rsidRDefault="00C858E3" w:rsidP="009170CB">
            <w:pPr>
              <w:pStyle w:val="Heading3"/>
              <w:tabs>
                <w:tab w:val="clear" w:pos="270"/>
              </w:tabs>
              <w:ind w:left="-18"/>
              <w:jc w:val="center"/>
              <w:rPr>
                <w:rFonts w:cs="Arial"/>
                <w:color w:val="FFFFFF"/>
                <w:sz w:val="20"/>
                <w:lang w:val="en-US" w:eastAsia="en-US"/>
              </w:rPr>
            </w:pPr>
            <w:bookmarkStart w:id="15" w:name="_Toc445198886"/>
            <w:r w:rsidRPr="0010367B">
              <w:rPr>
                <w:rFonts w:cs="Arial"/>
                <w:bCs w:val="0"/>
                <w:color w:val="FFFFFF"/>
                <w:sz w:val="20"/>
                <w:lang w:val="en-US" w:eastAsia="en-US"/>
              </w:rPr>
              <w:t>Plan Sponsor Administration Services</w:t>
            </w:r>
            <w:bookmarkEnd w:id="15"/>
          </w:p>
        </w:tc>
        <w:tc>
          <w:tcPr>
            <w:tcW w:w="2023"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7C24D4B6" w14:textId="77777777" w:rsidR="00C858E3" w:rsidRPr="0010367B" w:rsidRDefault="00C858E3" w:rsidP="009170CB">
            <w:pPr>
              <w:ind w:left="-18" w:right="-108"/>
              <w:jc w:val="center"/>
              <w:rPr>
                <w:rFonts w:ascii="Arial" w:hAnsi="Arial" w:cs="Arial"/>
                <w:b/>
                <w:color w:val="FFFFFF"/>
                <w:sz w:val="20"/>
              </w:rPr>
            </w:pPr>
            <w:r w:rsidRPr="0010367B">
              <w:rPr>
                <w:rFonts w:ascii="Arial" w:hAnsi="Arial" w:cs="Arial"/>
                <w:b/>
                <w:color w:val="FFFFFF"/>
                <w:sz w:val="20"/>
              </w:rPr>
              <w:t>Cost of Services ($)</w:t>
            </w:r>
          </w:p>
        </w:tc>
      </w:tr>
      <w:tr w:rsidR="00C858E3" w:rsidRPr="0010367B" w14:paraId="777DCCBD" w14:textId="77777777" w:rsidTr="00564C37">
        <w:trPr>
          <w:trHeight w:hRule="exact" w:val="181"/>
        </w:trPr>
        <w:tc>
          <w:tcPr>
            <w:tcW w:w="576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48C0BB35" w14:textId="77777777" w:rsidR="00C858E3" w:rsidRPr="0010367B" w:rsidRDefault="00C858E3" w:rsidP="009170CB">
            <w:pPr>
              <w:spacing w:after="200"/>
              <w:jc w:val="right"/>
              <w:rPr>
                <w:rFonts w:ascii="Arial" w:hAnsi="Arial" w:cs="Arial"/>
                <w:sz w:val="20"/>
              </w:rPr>
            </w:pPr>
            <w:r w:rsidRPr="0010367B">
              <w:rPr>
                <w:rFonts w:ascii="Arial" w:hAnsi="Arial" w:cs="Arial"/>
                <w:sz w:val="20"/>
              </w:rPr>
              <w:t>Plan reporting:</w:t>
            </w:r>
          </w:p>
        </w:tc>
        <w:tc>
          <w:tcPr>
            <w:tcW w:w="2023"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4DAC329" w14:textId="77777777" w:rsidR="00C858E3" w:rsidRPr="0010367B" w:rsidRDefault="00C858E3" w:rsidP="009170CB">
            <w:pPr>
              <w:spacing w:after="200"/>
              <w:ind w:left="-18" w:right="-108"/>
              <w:jc w:val="center"/>
              <w:rPr>
                <w:rFonts w:ascii="Arial" w:hAnsi="Arial" w:cs="Arial"/>
                <w:bCs/>
                <w:sz w:val="20"/>
              </w:rPr>
            </w:pPr>
          </w:p>
        </w:tc>
      </w:tr>
      <w:tr w:rsidR="00C858E3" w:rsidRPr="0010367B" w14:paraId="68D16FAE" w14:textId="77777777" w:rsidTr="009170CB">
        <w:trPr>
          <w:trHeight w:hRule="exact" w:val="288"/>
        </w:trPr>
        <w:tc>
          <w:tcPr>
            <w:tcW w:w="5760"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14:paraId="30246E7D" w14:textId="77777777" w:rsidR="00C858E3" w:rsidRPr="0010367B" w:rsidRDefault="00C858E3" w:rsidP="009170CB">
            <w:pPr>
              <w:spacing w:after="200"/>
              <w:jc w:val="right"/>
              <w:rPr>
                <w:rFonts w:ascii="Arial" w:hAnsi="Arial" w:cs="Arial"/>
                <w:sz w:val="20"/>
              </w:rPr>
            </w:pPr>
            <w:r w:rsidRPr="0010367B">
              <w:rPr>
                <w:rFonts w:ascii="Arial" w:hAnsi="Arial" w:cs="Arial"/>
                <w:sz w:val="20"/>
              </w:rPr>
              <w:t>Plan document preparation:</w:t>
            </w:r>
          </w:p>
        </w:tc>
        <w:tc>
          <w:tcPr>
            <w:tcW w:w="2023"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00AF86C2" w14:textId="77777777" w:rsidR="00C858E3" w:rsidRPr="0010367B" w:rsidRDefault="00C858E3" w:rsidP="009170CB">
            <w:pPr>
              <w:spacing w:after="200"/>
              <w:ind w:left="-18" w:right="-108"/>
              <w:jc w:val="center"/>
              <w:rPr>
                <w:rFonts w:ascii="Arial" w:hAnsi="Arial" w:cs="Arial"/>
                <w:bCs/>
                <w:sz w:val="20"/>
              </w:rPr>
            </w:pPr>
          </w:p>
        </w:tc>
      </w:tr>
      <w:tr w:rsidR="00C858E3" w:rsidRPr="0010367B" w14:paraId="4CB11005" w14:textId="77777777" w:rsidTr="00B37609">
        <w:trPr>
          <w:trHeight w:hRule="exact" w:val="288"/>
        </w:trPr>
        <w:tc>
          <w:tcPr>
            <w:tcW w:w="576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45B650AF" w14:textId="77777777" w:rsidR="00C858E3" w:rsidRPr="0010367B" w:rsidRDefault="00C858E3" w:rsidP="009170CB">
            <w:pPr>
              <w:spacing w:after="200"/>
              <w:jc w:val="right"/>
              <w:rPr>
                <w:rFonts w:ascii="Arial" w:hAnsi="Arial" w:cs="Arial"/>
                <w:sz w:val="20"/>
              </w:rPr>
            </w:pPr>
            <w:r w:rsidRPr="0010367B">
              <w:rPr>
                <w:rFonts w:ascii="Arial" w:hAnsi="Arial" w:cs="Arial"/>
                <w:sz w:val="20"/>
              </w:rPr>
              <w:t>Plan document maintenance:</w:t>
            </w:r>
          </w:p>
        </w:tc>
        <w:tc>
          <w:tcPr>
            <w:tcW w:w="2023"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E423325" w14:textId="77777777" w:rsidR="00C858E3" w:rsidRPr="0010367B" w:rsidRDefault="00C858E3" w:rsidP="009170CB">
            <w:pPr>
              <w:spacing w:after="200"/>
              <w:ind w:left="-18" w:right="-108"/>
              <w:jc w:val="center"/>
              <w:rPr>
                <w:rFonts w:ascii="Arial" w:hAnsi="Arial" w:cs="Arial"/>
                <w:bCs/>
                <w:sz w:val="20"/>
              </w:rPr>
            </w:pPr>
          </w:p>
        </w:tc>
      </w:tr>
      <w:tr w:rsidR="00C858E3" w:rsidRPr="0010367B" w14:paraId="52C389BA" w14:textId="77777777" w:rsidTr="009170CB">
        <w:trPr>
          <w:trHeight w:hRule="exact" w:val="288"/>
        </w:trPr>
        <w:tc>
          <w:tcPr>
            <w:tcW w:w="5760"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14:paraId="3FC07A24" w14:textId="77777777" w:rsidR="00C858E3" w:rsidRPr="0010367B" w:rsidRDefault="00C858E3" w:rsidP="009170CB">
            <w:pPr>
              <w:spacing w:after="200"/>
              <w:jc w:val="right"/>
              <w:rPr>
                <w:rFonts w:ascii="Arial" w:hAnsi="Arial" w:cs="Arial"/>
                <w:sz w:val="20"/>
              </w:rPr>
            </w:pPr>
            <w:r w:rsidRPr="0010367B">
              <w:rPr>
                <w:rFonts w:ascii="Arial" w:hAnsi="Arial" w:cs="Arial"/>
                <w:sz w:val="20"/>
              </w:rPr>
              <w:t>Identifying population eligible for required minimum: distribution</w:t>
            </w:r>
          </w:p>
        </w:tc>
        <w:tc>
          <w:tcPr>
            <w:tcW w:w="2023"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561A8740" w14:textId="77777777" w:rsidR="00C858E3" w:rsidRPr="0010367B" w:rsidRDefault="00C858E3" w:rsidP="009170CB">
            <w:pPr>
              <w:spacing w:after="200"/>
              <w:ind w:left="-18" w:right="-108"/>
              <w:jc w:val="center"/>
              <w:rPr>
                <w:rFonts w:ascii="Arial" w:hAnsi="Arial" w:cs="Arial"/>
                <w:bCs/>
                <w:sz w:val="20"/>
              </w:rPr>
            </w:pPr>
          </w:p>
        </w:tc>
      </w:tr>
      <w:tr w:rsidR="00C858E3" w:rsidRPr="0010367B" w14:paraId="6026A4F4" w14:textId="77777777" w:rsidTr="00B37609">
        <w:trPr>
          <w:trHeight w:hRule="exact" w:val="288"/>
        </w:trPr>
        <w:tc>
          <w:tcPr>
            <w:tcW w:w="576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3287787E" w14:textId="77777777" w:rsidR="00C858E3" w:rsidRPr="0010367B" w:rsidRDefault="00C858E3" w:rsidP="009170CB">
            <w:pPr>
              <w:spacing w:after="200"/>
              <w:jc w:val="right"/>
              <w:rPr>
                <w:rFonts w:ascii="Arial" w:hAnsi="Arial" w:cs="Arial"/>
                <w:sz w:val="20"/>
              </w:rPr>
            </w:pPr>
            <w:r w:rsidRPr="0010367B">
              <w:rPr>
                <w:rFonts w:ascii="Arial" w:hAnsi="Arial" w:cs="Arial"/>
                <w:sz w:val="20"/>
              </w:rPr>
              <w:t>Lost participant/bad address search:</w:t>
            </w:r>
          </w:p>
        </w:tc>
        <w:tc>
          <w:tcPr>
            <w:tcW w:w="2023"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12263E09" w14:textId="77777777" w:rsidR="00C858E3" w:rsidRPr="0010367B" w:rsidRDefault="00C858E3" w:rsidP="009170CB">
            <w:pPr>
              <w:spacing w:after="200"/>
              <w:ind w:left="-18" w:right="-108"/>
              <w:jc w:val="center"/>
              <w:rPr>
                <w:rFonts w:ascii="Arial" w:hAnsi="Arial" w:cs="Arial"/>
                <w:bCs/>
                <w:sz w:val="20"/>
              </w:rPr>
            </w:pPr>
          </w:p>
        </w:tc>
      </w:tr>
      <w:tr w:rsidR="00C858E3" w:rsidRPr="0010367B" w14:paraId="6270729A" w14:textId="77777777" w:rsidTr="009170CB">
        <w:trPr>
          <w:trHeight w:hRule="exact" w:val="288"/>
        </w:trPr>
        <w:tc>
          <w:tcPr>
            <w:tcW w:w="5760"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14:paraId="4592FBA2" w14:textId="77777777" w:rsidR="00C858E3" w:rsidRPr="0010367B" w:rsidRDefault="00C858E3" w:rsidP="009170CB">
            <w:pPr>
              <w:spacing w:after="200"/>
              <w:jc w:val="right"/>
              <w:rPr>
                <w:rFonts w:ascii="Arial" w:hAnsi="Arial" w:cs="Arial"/>
                <w:sz w:val="20"/>
              </w:rPr>
            </w:pPr>
            <w:r w:rsidRPr="0010367B">
              <w:rPr>
                <w:rFonts w:ascii="Arial" w:hAnsi="Arial" w:cs="Arial"/>
                <w:sz w:val="20"/>
              </w:rPr>
              <w:t>Assistance with audits:</w:t>
            </w:r>
          </w:p>
        </w:tc>
        <w:tc>
          <w:tcPr>
            <w:tcW w:w="2023"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32CC4B45" w14:textId="77777777" w:rsidR="00C858E3" w:rsidRPr="0010367B" w:rsidRDefault="00C858E3" w:rsidP="009170CB">
            <w:pPr>
              <w:spacing w:after="200"/>
              <w:ind w:left="-18" w:right="-108"/>
              <w:jc w:val="center"/>
              <w:rPr>
                <w:rFonts w:ascii="Arial" w:hAnsi="Arial" w:cs="Arial"/>
                <w:bCs/>
                <w:sz w:val="20"/>
              </w:rPr>
            </w:pPr>
          </w:p>
        </w:tc>
      </w:tr>
      <w:tr w:rsidR="00C858E3" w:rsidRPr="0010367B" w14:paraId="2CBFF26F" w14:textId="77777777" w:rsidTr="00B37609">
        <w:trPr>
          <w:trHeight w:hRule="exact" w:val="288"/>
        </w:trPr>
        <w:tc>
          <w:tcPr>
            <w:tcW w:w="576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EE9644D" w14:textId="77777777" w:rsidR="00C858E3" w:rsidRPr="0010367B" w:rsidRDefault="00C858E3" w:rsidP="009170CB">
            <w:pPr>
              <w:spacing w:after="200"/>
              <w:jc w:val="right"/>
              <w:rPr>
                <w:rFonts w:ascii="Arial" w:hAnsi="Arial" w:cs="Arial"/>
                <w:sz w:val="20"/>
              </w:rPr>
            </w:pPr>
            <w:r w:rsidRPr="0010367B">
              <w:rPr>
                <w:rFonts w:ascii="Arial" w:hAnsi="Arial" w:cs="Arial"/>
                <w:sz w:val="20"/>
              </w:rPr>
              <w:t>Custom communications including customization of website:</w:t>
            </w:r>
          </w:p>
        </w:tc>
        <w:tc>
          <w:tcPr>
            <w:tcW w:w="2023"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AB99618" w14:textId="77777777" w:rsidR="00C858E3" w:rsidRPr="0010367B" w:rsidRDefault="00C858E3" w:rsidP="009170CB">
            <w:pPr>
              <w:spacing w:after="200"/>
              <w:ind w:left="-18" w:right="-108"/>
              <w:jc w:val="center"/>
              <w:rPr>
                <w:rFonts w:ascii="Arial" w:hAnsi="Arial" w:cs="Arial"/>
                <w:bCs/>
                <w:sz w:val="20"/>
              </w:rPr>
            </w:pPr>
          </w:p>
        </w:tc>
      </w:tr>
      <w:tr w:rsidR="00C858E3" w:rsidRPr="0010367B" w14:paraId="762D7B76" w14:textId="77777777" w:rsidTr="009170CB">
        <w:trPr>
          <w:trHeight w:hRule="exact" w:val="288"/>
        </w:trPr>
        <w:tc>
          <w:tcPr>
            <w:tcW w:w="5760"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5AC44C63" w14:textId="77777777" w:rsidR="00C858E3" w:rsidRPr="0010367B" w:rsidRDefault="00C858E3" w:rsidP="009170CB">
            <w:pPr>
              <w:spacing w:after="200"/>
              <w:jc w:val="right"/>
              <w:rPr>
                <w:rFonts w:ascii="Arial" w:hAnsi="Arial" w:cs="Arial"/>
                <w:sz w:val="20"/>
              </w:rPr>
            </w:pPr>
            <w:r w:rsidRPr="0010367B">
              <w:rPr>
                <w:rFonts w:ascii="Arial" w:hAnsi="Arial" w:cs="Arial"/>
                <w:sz w:val="20"/>
              </w:rPr>
              <w:lastRenderedPageBreak/>
              <w:t xml:space="preserve">Plan-level fund changes: </w:t>
            </w:r>
          </w:p>
        </w:tc>
        <w:tc>
          <w:tcPr>
            <w:tcW w:w="2023"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37B3576B" w14:textId="77777777" w:rsidR="00C858E3" w:rsidRPr="0010367B" w:rsidRDefault="00C858E3" w:rsidP="009170CB">
            <w:pPr>
              <w:spacing w:after="200"/>
              <w:ind w:left="-18" w:right="-108"/>
              <w:jc w:val="center"/>
              <w:rPr>
                <w:rFonts w:ascii="Arial" w:hAnsi="Arial" w:cs="Arial"/>
                <w:bCs/>
                <w:sz w:val="20"/>
              </w:rPr>
            </w:pPr>
          </w:p>
        </w:tc>
      </w:tr>
      <w:tr w:rsidR="00C858E3" w:rsidRPr="0010367B" w14:paraId="71577A12" w14:textId="77777777" w:rsidTr="00B37609">
        <w:trPr>
          <w:trHeight w:hRule="exact" w:val="288"/>
        </w:trPr>
        <w:tc>
          <w:tcPr>
            <w:tcW w:w="5760"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49E644AB" w14:textId="77777777" w:rsidR="00C858E3" w:rsidRPr="0010367B" w:rsidRDefault="00C858E3" w:rsidP="009170CB">
            <w:pPr>
              <w:spacing w:after="200"/>
              <w:jc w:val="right"/>
              <w:rPr>
                <w:rFonts w:ascii="Arial" w:hAnsi="Arial" w:cs="Arial"/>
                <w:sz w:val="20"/>
              </w:rPr>
            </w:pPr>
            <w:r w:rsidRPr="0010367B">
              <w:rPr>
                <w:rFonts w:ascii="Arial" w:hAnsi="Arial" w:cs="Arial"/>
                <w:sz w:val="20"/>
              </w:rPr>
              <w:t xml:space="preserve">Participant communication/mailing: </w:t>
            </w:r>
          </w:p>
        </w:tc>
        <w:tc>
          <w:tcPr>
            <w:tcW w:w="2023"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1E5360E" w14:textId="77777777" w:rsidR="00C858E3" w:rsidRPr="0010367B" w:rsidRDefault="00C858E3" w:rsidP="009170CB">
            <w:pPr>
              <w:spacing w:after="200"/>
              <w:ind w:left="-18" w:right="-108"/>
              <w:jc w:val="center"/>
              <w:rPr>
                <w:rFonts w:ascii="Arial" w:hAnsi="Arial" w:cs="Arial"/>
                <w:bCs/>
                <w:sz w:val="20"/>
              </w:rPr>
            </w:pPr>
          </w:p>
        </w:tc>
      </w:tr>
      <w:tr w:rsidR="00C858E3" w:rsidRPr="0010367B" w14:paraId="178A8A42" w14:textId="77777777" w:rsidTr="00C858E3">
        <w:trPr>
          <w:trHeight w:hRule="exact" w:val="288"/>
        </w:trPr>
        <w:tc>
          <w:tcPr>
            <w:tcW w:w="5760"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14:paraId="43F2ED37" w14:textId="77777777" w:rsidR="00C858E3" w:rsidRPr="0010367B" w:rsidRDefault="00C858E3" w:rsidP="009170CB">
            <w:pPr>
              <w:spacing w:after="200"/>
              <w:jc w:val="right"/>
              <w:rPr>
                <w:rFonts w:ascii="Arial" w:hAnsi="Arial" w:cs="Arial"/>
                <w:sz w:val="20"/>
              </w:rPr>
            </w:pPr>
            <w:r w:rsidRPr="0010367B">
              <w:rPr>
                <w:rFonts w:ascii="Arial" w:hAnsi="Arial" w:cs="Arial"/>
                <w:sz w:val="20"/>
              </w:rPr>
              <w:t>Others (list):</w:t>
            </w:r>
          </w:p>
        </w:tc>
        <w:tc>
          <w:tcPr>
            <w:tcW w:w="2023"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59832761" w14:textId="77777777" w:rsidR="00C858E3" w:rsidRPr="0010367B" w:rsidRDefault="00C858E3" w:rsidP="009170CB">
            <w:pPr>
              <w:spacing w:after="200"/>
              <w:ind w:left="-18" w:right="-108"/>
              <w:jc w:val="center"/>
              <w:rPr>
                <w:rFonts w:ascii="Arial" w:hAnsi="Arial" w:cs="Arial"/>
                <w:bCs/>
                <w:sz w:val="20"/>
              </w:rPr>
            </w:pPr>
          </w:p>
        </w:tc>
      </w:tr>
    </w:tbl>
    <w:p w14:paraId="38E6CD89" w14:textId="77777777" w:rsidR="00C858E3" w:rsidRPr="0010367B" w:rsidRDefault="00C858E3" w:rsidP="00C858E3">
      <w:pPr>
        <w:rPr>
          <w:rFonts w:ascii="Arial" w:hAnsi="Arial" w:cs="Arial"/>
          <w:sz w:val="20"/>
        </w:rPr>
      </w:pPr>
      <w:r w:rsidRPr="0010367B">
        <w:rPr>
          <w:rFonts w:ascii="Arial" w:hAnsi="Arial" w:cs="Arial"/>
          <w:sz w:val="20"/>
        </w:rPr>
        <w:t xml:space="preserve"> </w:t>
      </w:r>
    </w:p>
    <w:p w14:paraId="6D29A7A6" w14:textId="61B528F4" w:rsidR="00694605" w:rsidRPr="00564C37" w:rsidRDefault="00C858E3" w:rsidP="00895BC4">
      <w:pPr>
        <w:numPr>
          <w:ilvl w:val="0"/>
          <w:numId w:val="12"/>
        </w:numPr>
        <w:tabs>
          <w:tab w:val="clear" w:pos="720"/>
        </w:tabs>
        <w:ind w:left="540" w:hanging="540"/>
        <w:jc w:val="both"/>
        <w:rPr>
          <w:rFonts w:ascii="Arial" w:hAnsi="Arial" w:cs="Arial"/>
          <w:b/>
          <w:color w:val="0070C0"/>
          <w:sz w:val="20"/>
          <w:u w:val="single"/>
        </w:rPr>
      </w:pPr>
      <w:r w:rsidRPr="00564C37">
        <w:rPr>
          <w:rFonts w:ascii="Arial" w:hAnsi="Arial" w:cs="Arial"/>
          <w:sz w:val="20"/>
        </w:rPr>
        <w:t>Identify all non-asset based participant and plan sponsor service fees not included above.</w:t>
      </w:r>
      <w:r w:rsidR="00694605" w:rsidRPr="00564C37">
        <w:rPr>
          <w:rFonts w:ascii="Arial" w:hAnsi="Arial" w:cs="Arial"/>
          <w:b/>
          <w:color w:val="0070C0"/>
          <w:sz w:val="20"/>
          <w:u w:val="single"/>
        </w:rPr>
        <w:br w:type="page"/>
      </w:r>
    </w:p>
    <w:p w14:paraId="72117134" w14:textId="77777777" w:rsidR="00C858E3" w:rsidRPr="0010367B" w:rsidRDefault="00C858E3" w:rsidP="00C858E3">
      <w:pPr>
        <w:rPr>
          <w:rFonts w:ascii="Arial" w:hAnsi="Arial" w:cs="Arial"/>
          <w:b/>
          <w:color w:val="0070C0"/>
          <w:sz w:val="20"/>
          <w:u w:val="single"/>
        </w:rPr>
      </w:pPr>
      <w:r w:rsidRPr="0010367B">
        <w:rPr>
          <w:rFonts w:ascii="Arial" w:hAnsi="Arial" w:cs="Arial"/>
          <w:b/>
          <w:color w:val="0070C0"/>
          <w:sz w:val="20"/>
          <w:u w:val="single"/>
        </w:rPr>
        <w:lastRenderedPageBreak/>
        <w:t>Performance Guarantees</w:t>
      </w:r>
    </w:p>
    <w:p w14:paraId="2230D94B" w14:textId="57322134" w:rsidR="00C858E3" w:rsidRDefault="00C858E3" w:rsidP="00C858E3">
      <w:pPr>
        <w:ind w:left="540"/>
        <w:jc w:val="both"/>
        <w:rPr>
          <w:rFonts w:ascii="Arial" w:hAnsi="Arial" w:cs="Arial"/>
          <w:sz w:val="20"/>
        </w:rPr>
      </w:pPr>
    </w:p>
    <w:p w14:paraId="39309C69" w14:textId="285EDA2B" w:rsidR="007406B2" w:rsidRPr="00067404" w:rsidRDefault="007406B2" w:rsidP="007406B2">
      <w:pPr>
        <w:ind w:left="540"/>
        <w:rPr>
          <w:rFonts w:ascii="Arial" w:hAnsi="Arial" w:cs="Arial"/>
          <w:b/>
          <w:sz w:val="20"/>
        </w:rPr>
      </w:pPr>
      <w:r w:rsidRPr="00067404">
        <w:rPr>
          <w:rFonts w:ascii="Arial" w:hAnsi="Arial" w:cs="Arial"/>
          <w:b/>
          <w:sz w:val="20"/>
        </w:rPr>
        <w:t>For each of these questions, please note if your answer will be different if it applies to contracting to serve the all-City program, the Fire Fighter’s program or both programs, and specify what those differences may be.</w:t>
      </w:r>
    </w:p>
    <w:p w14:paraId="60683976" w14:textId="77777777" w:rsidR="007406B2" w:rsidRPr="0010367B" w:rsidRDefault="007406B2" w:rsidP="00C858E3">
      <w:pPr>
        <w:ind w:left="540"/>
        <w:jc w:val="both"/>
        <w:rPr>
          <w:rFonts w:ascii="Arial" w:hAnsi="Arial" w:cs="Arial"/>
          <w:sz w:val="20"/>
        </w:rPr>
      </w:pPr>
    </w:p>
    <w:p w14:paraId="470CE065" w14:textId="77777777" w:rsidR="00C858E3" w:rsidRPr="0010367B" w:rsidRDefault="00C858E3" w:rsidP="00C858E3">
      <w:pPr>
        <w:numPr>
          <w:ilvl w:val="0"/>
          <w:numId w:val="12"/>
        </w:numPr>
        <w:tabs>
          <w:tab w:val="clear" w:pos="720"/>
        </w:tabs>
        <w:ind w:left="540" w:hanging="540"/>
        <w:jc w:val="both"/>
        <w:rPr>
          <w:rFonts w:ascii="Arial" w:hAnsi="Arial" w:cs="Arial"/>
          <w:sz w:val="20"/>
        </w:rPr>
      </w:pPr>
      <w:r w:rsidRPr="0010367B">
        <w:rPr>
          <w:rFonts w:ascii="Arial" w:hAnsi="Arial" w:cs="Arial"/>
          <w:sz w:val="20"/>
        </w:rPr>
        <w:t xml:space="preserve">Complete the following table describing the performance guarantees, if any, you propose. Disclose the dollars you are willing to put at risk for failing to meet the proposed benchmarks.  Please be specific.  “To Be Determined” is not an acceptable response.  </w:t>
      </w:r>
    </w:p>
    <w:p w14:paraId="54096DD7" w14:textId="77777777" w:rsidR="00C858E3" w:rsidRPr="0010367B" w:rsidRDefault="00C858E3" w:rsidP="00C858E3">
      <w:pPr>
        <w:pStyle w:val="ListParagraph"/>
        <w:spacing w:after="0" w:line="240" w:lineRule="auto"/>
        <w:ind w:left="0"/>
        <w:rPr>
          <w:rFonts w:ascii="Arial" w:hAnsi="Arial" w:cs="Arial"/>
          <w:sz w:val="20"/>
          <w:szCs w:val="20"/>
        </w:rPr>
      </w:pPr>
    </w:p>
    <w:tbl>
      <w:tblPr>
        <w:tblW w:w="8780" w:type="dxa"/>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4176"/>
        <w:gridCol w:w="2302"/>
        <w:gridCol w:w="2302"/>
      </w:tblGrid>
      <w:tr w:rsidR="00C858E3" w:rsidRPr="0010367B" w14:paraId="1055E80C" w14:textId="77777777" w:rsidTr="009170CB">
        <w:trPr>
          <w:trHeight w:val="404"/>
          <w:tblHeader/>
        </w:trPr>
        <w:tc>
          <w:tcPr>
            <w:tcW w:w="4176" w:type="dxa"/>
            <w:tcBorders>
              <w:top w:val="single" w:sz="4" w:space="0" w:color="1F497D"/>
              <w:left w:val="single" w:sz="4" w:space="0" w:color="1F497D"/>
              <w:bottom w:val="single" w:sz="4" w:space="0" w:color="1F497D"/>
              <w:right w:val="single" w:sz="4" w:space="0" w:color="1F497D"/>
            </w:tcBorders>
            <w:shd w:val="clear" w:color="auto" w:fill="0070C0"/>
            <w:vAlign w:val="bottom"/>
          </w:tcPr>
          <w:p w14:paraId="08C7A135" w14:textId="77777777" w:rsidR="00C858E3" w:rsidRPr="0010367B" w:rsidRDefault="00C858E3" w:rsidP="009170CB">
            <w:pPr>
              <w:jc w:val="center"/>
              <w:rPr>
                <w:rFonts w:ascii="Arial" w:hAnsi="Arial" w:cs="Arial"/>
                <w:b/>
                <w:color w:val="FFFFFF"/>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6D802865" w14:textId="77777777" w:rsidR="00C858E3" w:rsidRPr="0010367B" w:rsidRDefault="00C858E3" w:rsidP="009170CB">
            <w:pPr>
              <w:jc w:val="center"/>
              <w:rPr>
                <w:rFonts w:ascii="Arial" w:hAnsi="Arial" w:cs="Arial"/>
                <w:b/>
                <w:color w:val="FFFFFF"/>
                <w:sz w:val="20"/>
              </w:rPr>
            </w:pPr>
            <w:r w:rsidRPr="0010367B">
              <w:rPr>
                <w:rFonts w:ascii="Arial" w:hAnsi="Arial" w:cs="Arial"/>
                <w:b/>
                <w:color w:val="FFFFFF"/>
                <w:sz w:val="20"/>
              </w:rPr>
              <w:t>Benchmark</w:t>
            </w:r>
          </w:p>
        </w:tc>
        <w:tc>
          <w:tcPr>
            <w:tcW w:w="2302" w:type="dxa"/>
            <w:tcBorders>
              <w:top w:val="single" w:sz="4" w:space="0" w:color="1F497D"/>
              <w:left w:val="single" w:sz="4" w:space="0" w:color="1F497D"/>
              <w:bottom w:val="single" w:sz="4" w:space="0" w:color="1F497D"/>
              <w:right w:val="single" w:sz="4" w:space="0" w:color="1F497D"/>
            </w:tcBorders>
            <w:shd w:val="clear" w:color="auto" w:fill="0070C0"/>
            <w:vAlign w:val="bottom"/>
            <w:hideMark/>
          </w:tcPr>
          <w:p w14:paraId="689AA918" w14:textId="77777777" w:rsidR="00C858E3" w:rsidRPr="0010367B" w:rsidRDefault="00C858E3" w:rsidP="009170CB">
            <w:pPr>
              <w:jc w:val="center"/>
              <w:rPr>
                <w:rFonts w:ascii="Arial" w:hAnsi="Arial" w:cs="Arial"/>
                <w:b/>
                <w:color w:val="FFFFFF"/>
                <w:sz w:val="20"/>
              </w:rPr>
            </w:pPr>
            <w:r w:rsidRPr="0010367B">
              <w:rPr>
                <w:rFonts w:ascii="Arial" w:hAnsi="Arial" w:cs="Arial"/>
                <w:b/>
                <w:color w:val="FFFFFF"/>
                <w:sz w:val="20"/>
              </w:rPr>
              <w:t>Amount at Risk</w:t>
            </w:r>
          </w:p>
        </w:tc>
      </w:tr>
      <w:tr w:rsidR="00C858E3" w:rsidRPr="0010367B" w14:paraId="53BCE89F" w14:textId="77777777" w:rsidTr="009170CB">
        <w:trPr>
          <w:trHeight w:val="144"/>
        </w:trPr>
        <w:tc>
          <w:tcPr>
            <w:tcW w:w="4176" w:type="dxa"/>
            <w:tcBorders>
              <w:top w:val="single" w:sz="4" w:space="0" w:color="1F497D"/>
              <w:left w:val="single" w:sz="4" w:space="0" w:color="1F497D"/>
              <w:bottom w:val="single" w:sz="4" w:space="0" w:color="1F497D"/>
              <w:right w:val="single" w:sz="4" w:space="0" w:color="1F497D"/>
            </w:tcBorders>
            <w:shd w:val="clear" w:color="auto" w:fill="A6A6A6"/>
            <w:vAlign w:val="center"/>
            <w:hideMark/>
          </w:tcPr>
          <w:p w14:paraId="4AB3BE2B" w14:textId="77777777" w:rsidR="00C858E3" w:rsidRPr="0010367B" w:rsidRDefault="00C858E3" w:rsidP="009170CB">
            <w:pPr>
              <w:rPr>
                <w:rFonts w:ascii="Arial" w:hAnsi="Arial" w:cs="Arial"/>
                <w:color w:val="000000"/>
                <w:sz w:val="20"/>
              </w:rPr>
            </w:pPr>
            <w:r w:rsidRPr="0010367B">
              <w:rPr>
                <w:rFonts w:ascii="Arial" w:hAnsi="Arial" w:cs="Arial"/>
                <w:color w:val="000000"/>
                <w:sz w:val="20"/>
              </w:rPr>
              <w:t>Phone</w:t>
            </w:r>
          </w:p>
        </w:tc>
        <w:tc>
          <w:tcPr>
            <w:tcW w:w="2302" w:type="dxa"/>
            <w:tcBorders>
              <w:top w:val="single" w:sz="4" w:space="0" w:color="1F497D"/>
              <w:left w:val="single" w:sz="4" w:space="0" w:color="1F497D"/>
              <w:bottom w:val="single" w:sz="4" w:space="0" w:color="1F497D"/>
              <w:right w:val="single" w:sz="4" w:space="0" w:color="1F497D"/>
            </w:tcBorders>
            <w:shd w:val="clear" w:color="auto" w:fill="A6A6A6"/>
            <w:vAlign w:val="center"/>
          </w:tcPr>
          <w:p w14:paraId="6C935F18" w14:textId="77777777" w:rsidR="00C858E3" w:rsidRPr="0010367B" w:rsidRDefault="00C858E3" w:rsidP="009170CB">
            <w:pP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A6A6A6"/>
            <w:vAlign w:val="center"/>
          </w:tcPr>
          <w:p w14:paraId="6CB41600" w14:textId="77777777" w:rsidR="00C858E3" w:rsidRPr="0010367B" w:rsidRDefault="00C858E3" w:rsidP="009170CB">
            <w:pPr>
              <w:rPr>
                <w:rFonts w:ascii="Arial" w:hAnsi="Arial" w:cs="Arial"/>
                <w:color w:val="000000"/>
                <w:sz w:val="20"/>
              </w:rPr>
            </w:pPr>
          </w:p>
        </w:tc>
      </w:tr>
      <w:tr w:rsidR="00C858E3" w:rsidRPr="0010367B" w14:paraId="56C0C915" w14:textId="77777777" w:rsidTr="00B37609">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113507E3"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Plan sponsor services response time:</w:t>
            </w: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3A7C4710"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4CBF021C" w14:textId="77777777" w:rsidR="00C858E3" w:rsidRPr="0010367B" w:rsidRDefault="00C858E3" w:rsidP="009170CB">
            <w:pPr>
              <w:ind w:right="-18"/>
              <w:jc w:val="center"/>
              <w:rPr>
                <w:rFonts w:ascii="Arial" w:hAnsi="Arial" w:cs="Arial"/>
                <w:color w:val="000000"/>
                <w:sz w:val="20"/>
              </w:rPr>
            </w:pPr>
          </w:p>
        </w:tc>
      </w:tr>
      <w:tr w:rsidR="00C858E3" w:rsidRPr="0010367B" w14:paraId="1D03AA47"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vAlign w:val="center"/>
            <w:hideMark/>
          </w:tcPr>
          <w:p w14:paraId="3CEF0D76"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Participant services response time:</w:t>
            </w:r>
          </w:p>
        </w:tc>
        <w:tc>
          <w:tcPr>
            <w:tcW w:w="2302" w:type="dxa"/>
            <w:tcBorders>
              <w:top w:val="single" w:sz="4" w:space="0" w:color="1F497D"/>
              <w:left w:val="single" w:sz="4" w:space="0" w:color="1F497D"/>
              <w:bottom w:val="single" w:sz="4" w:space="0" w:color="1F497D"/>
              <w:right w:val="single" w:sz="4" w:space="0" w:color="1F497D"/>
            </w:tcBorders>
            <w:vAlign w:val="center"/>
          </w:tcPr>
          <w:p w14:paraId="39E431BF"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vAlign w:val="center"/>
          </w:tcPr>
          <w:p w14:paraId="025549FA" w14:textId="77777777" w:rsidR="00C858E3" w:rsidRPr="0010367B" w:rsidRDefault="00C858E3" w:rsidP="009170CB">
            <w:pPr>
              <w:jc w:val="center"/>
              <w:rPr>
                <w:rFonts w:ascii="Arial" w:hAnsi="Arial" w:cs="Arial"/>
                <w:color w:val="000000"/>
                <w:sz w:val="20"/>
              </w:rPr>
            </w:pPr>
          </w:p>
        </w:tc>
      </w:tr>
      <w:tr w:rsidR="00C858E3" w:rsidRPr="0010367B" w14:paraId="7DB69E74" w14:textId="77777777" w:rsidTr="00B37609">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30A830F3"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Return all calls to plan sponsor within:</w:t>
            </w: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3F6AABE0"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A5082CB" w14:textId="77777777" w:rsidR="00C858E3" w:rsidRPr="0010367B" w:rsidRDefault="00C858E3" w:rsidP="009170CB">
            <w:pPr>
              <w:jc w:val="center"/>
              <w:rPr>
                <w:rFonts w:ascii="Arial" w:hAnsi="Arial" w:cs="Arial"/>
                <w:color w:val="000000"/>
                <w:sz w:val="20"/>
              </w:rPr>
            </w:pPr>
          </w:p>
        </w:tc>
      </w:tr>
      <w:tr w:rsidR="00C858E3" w:rsidRPr="0010367B" w14:paraId="19D52848"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vAlign w:val="center"/>
            <w:hideMark/>
          </w:tcPr>
          <w:p w14:paraId="61E9B9F4"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Return all calls to participants within:</w:t>
            </w:r>
          </w:p>
        </w:tc>
        <w:tc>
          <w:tcPr>
            <w:tcW w:w="2302" w:type="dxa"/>
            <w:tcBorders>
              <w:top w:val="single" w:sz="4" w:space="0" w:color="1F497D"/>
              <w:left w:val="single" w:sz="4" w:space="0" w:color="1F497D"/>
              <w:bottom w:val="single" w:sz="4" w:space="0" w:color="1F497D"/>
              <w:right w:val="single" w:sz="4" w:space="0" w:color="1F497D"/>
            </w:tcBorders>
            <w:vAlign w:val="center"/>
          </w:tcPr>
          <w:p w14:paraId="5E8FC28B"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vAlign w:val="center"/>
          </w:tcPr>
          <w:p w14:paraId="4C2746D5" w14:textId="77777777" w:rsidR="00C858E3" w:rsidRPr="0010367B" w:rsidRDefault="00C858E3" w:rsidP="009170CB">
            <w:pPr>
              <w:jc w:val="center"/>
              <w:rPr>
                <w:rFonts w:ascii="Arial" w:hAnsi="Arial" w:cs="Arial"/>
                <w:color w:val="000000"/>
                <w:sz w:val="20"/>
              </w:rPr>
            </w:pPr>
          </w:p>
        </w:tc>
      </w:tr>
      <w:tr w:rsidR="00C858E3" w:rsidRPr="0010367B" w14:paraId="7A43D3B1"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A6A6A6"/>
            <w:vAlign w:val="center"/>
            <w:hideMark/>
          </w:tcPr>
          <w:p w14:paraId="21770FE6" w14:textId="77777777" w:rsidR="00C858E3" w:rsidRPr="0010367B" w:rsidRDefault="00C858E3" w:rsidP="009170CB">
            <w:pPr>
              <w:rPr>
                <w:rFonts w:ascii="Arial" w:hAnsi="Arial" w:cs="Arial"/>
                <w:color w:val="000000"/>
                <w:sz w:val="20"/>
              </w:rPr>
            </w:pPr>
            <w:r w:rsidRPr="0010367B">
              <w:rPr>
                <w:rFonts w:ascii="Arial" w:hAnsi="Arial" w:cs="Arial"/>
                <w:color w:val="000000"/>
                <w:sz w:val="20"/>
              </w:rPr>
              <w:t>Statements</w:t>
            </w:r>
          </w:p>
        </w:tc>
        <w:tc>
          <w:tcPr>
            <w:tcW w:w="2302" w:type="dxa"/>
            <w:tcBorders>
              <w:top w:val="single" w:sz="4" w:space="0" w:color="1F497D"/>
              <w:left w:val="single" w:sz="4" w:space="0" w:color="1F497D"/>
              <w:bottom w:val="single" w:sz="4" w:space="0" w:color="1F497D"/>
              <w:right w:val="single" w:sz="4" w:space="0" w:color="1F497D"/>
            </w:tcBorders>
            <w:shd w:val="clear" w:color="auto" w:fill="A6A6A6"/>
            <w:vAlign w:val="center"/>
          </w:tcPr>
          <w:p w14:paraId="6FA9B7CE" w14:textId="77777777" w:rsidR="00C858E3" w:rsidRPr="0010367B" w:rsidRDefault="00C858E3" w:rsidP="009170CB">
            <w:pP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A6A6A6"/>
            <w:vAlign w:val="center"/>
          </w:tcPr>
          <w:p w14:paraId="5CFD3E17" w14:textId="77777777" w:rsidR="00C858E3" w:rsidRPr="0010367B" w:rsidRDefault="00C858E3" w:rsidP="009170CB">
            <w:pPr>
              <w:rPr>
                <w:rFonts w:ascii="Arial" w:hAnsi="Arial" w:cs="Arial"/>
                <w:color w:val="000000"/>
                <w:sz w:val="20"/>
              </w:rPr>
            </w:pPr>
          </w:p>
        </w:tc>
      </w:tr>
      <w:tr w:rsidR="00C858E3" w:rsidRPr="0010367B" w14:paraId="2BA2AEAE" w14:textId="77777777" w:rsidTr="00B37609">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171D1741"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Participant statement mail time:</w:t>
            </w: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211C618"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EE96A60" w14:textId="77777777" w:rsidR="00C858E3" w:rsidRPr="0010367B" w:rsidRDefault="00C858E3" w:rsidP="009170CB">
            <w:pPr>
              <w:jc w:val="center"/>
              <w:rPr>
                <w:rFonts w:ascii="Arial" w:hAnsi="Arial" w:cs="Arial"/>
                <w:color w:val="000000"/>
                <w:sz w:val="20"/>
              </w:rPr>
            </w:pPr>
          </w:p>
        </w:tc>
      </w:tr>
      <w:tr w:rsidR="00C858E3" w:rsidRPr="0010367B" w14:paraId="0AD99A4A"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vAlign w:val="center"/>
            <w:hideMark/>
          </w:tcPr>
          <w:p w14:paraId="1B141FD5"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Sponsor plan statement mail time:</w:t>
            </w:r>
          </w:p>
        </w:tc>
        <w:tc>
          <w:tcPr>
            <w:tcW w:w="2302" w:type="dxa"/>
            <w:tcBorders>
              <w:top w:val="single" w:sz="4" w:space="0" w:color="1F497D"/>
              <w:left w:val="single" w:sz="4" w:space="0" w:color="1F497D"/>
              <w:bottom w:val="single" w:sz="4" w:space="0" w:color="1F497D"/>
              <w:right w:val="single" w:sz="4" w:space="0" w:color="1F497D"/>
            </w:tcBorders>
            <w:vAlign w:val="center"/>
          </w:tcPr>
          <w:p w14:paraId="6E15E0F4"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vAlign w:val="center"/>
          </w:tcPr>
          <w:p w14:paraId="5863E1C8" w14:textId="77777777" w:rsidR="00C858E3" w:rsidRPr="0010367B" w:rsidRDefault="00C858E3" w:rsidP="009170CB">
            <w:pPr>
              <w:jc w:val="center"/>
              <w:rPr>
                <w:rFonts w:ascii="Arial" w:hAnsi="Arial" w:cs="Arial"/>
                <w:color w:val="000000"/>
                <w:sz w:val="20"/>
              </w:rPr>
            </w:pPr>
          </w:p>
        </w:tc>
      </w:tr>
      <w:tr w:rsidR="00C858E3" w:rsidRPr="0010367B" w14:paraId="5687B384" w14:textId="77777777" w:rsidTr="00B37609">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5900BA2F"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Participant online statement posting:</w:t>
            </w: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BF38AD9"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19225E48" w14:textId="77777777" w:rsidR="00C858E3" w:rsidRPr="0010367B" w:rsidRDefault="00C858E3" w:rsidP="009170CB">
            <w:pPr>
              <w:jc w:val="center"/>
              <w:rPr>
                <w:rFonts w:ascii="Arial" w:hAnsi="Arial" w:cs="Arial"/>
                <w:color w:val="000000"/>
                <w:sz w:val="20"/>
              </w:rPr>
            </w:pPr>
          </w:p>
        </w:tc>
      </w:tr>
      <w:tr w:rsidR="00C858E3" w:rsidRPr="0010367B" w14:paraId="4A596E2F"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vAlign w:val="center"/>
            <w:hideMark/>
          </w:tcPr>
          <w:p w14:paraId="2EFEB41C"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Sponsor online statement posting:</w:t>
            </w:r>
          </w:p>
        </w:tc>
        <w:tc>
          <w:tcPr>
            <w:tcW w:w="2302" w:type="dxa"/>
            <w:tcBorders>
              <w:top w:val="single" w:sz="4" w:space="0" w:color="1F497D"/>
              <w:left w:val="single" w:sz="4" w:space="0" w:color="1F497D"/>
              <w:bottom w:val="single" w:sz="4" w:space="0" w:color="1F497D"/>
              <w:right w:val="single" w:sz="4" w:space="0" w:color="1F497D"/>
            </w:tcBorders>
            <w:vAlign w:val="center"/>
          </w:tcPr>
          <w:p w14:paraId="7C5051E3"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vAlign w:val="center"/>
          </w:tcPr>
          <w:p w14:paraId="306268C1" w14:textId="77777777" w:rsidR="00C858E3" w:rsidRPr="0010367B" w:rsidRDefault="00C858E3" w:rsidP="009170CB">
            <w:pPr>
              <w:jc w:val="center"/>
              <w:rPr>
                <w:rFonts w:ascii="Arial" w:hAnsi="Arial" w:cs="Arial"/>
                <w:color w:val="000000"/>
                <w:sz w:val="20"/>
              </w:rPr>
            </w:pPr>
          </w:p>
        </w:tc>
      </w:tr>
      <w:tr w:rsidR="00C858E3" w:rsidRPr="0010367B" w14:paraId="79A9AA72"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A6A6A6"/>
            <w:vAlign w:val="center"/>
            <w:hideMark/>
          </w:tcPr>
          <w:p w14:paraId="63E4D225" w14:textId="77777777" w:rsidR="00C858E3" w:rsidRPr="0010367B" w:rsidRDefault="00C858E3" w:rsidP="009170CB">
            <w:pPr>
              <w:rPr>
                <w:rFonts w:ascii="Arial" w:hAnsi="Arial" w:cs="Arial"/>
                <w:color w:val="000000"/>
                <w:sz w:val="20"/>
              </w:rPr>
            </w:pPr>
            <w:r w:rsidRPr="0010367B">
              <w:rPr>
                <w:rFonts w:ascii="Arial" w:hAnsi="Arial" w:cs="Arial"/>
                <w:color w:val="000000"/>
                <w:sz w:val="20"/>
              </w:rPr>
              <w:t>Participant Services</w:t>
            </w:r>
          </w:p>
        </w:tc>
        <w:tc>
          <w:tcPr>
            <w:tcW w:w="2302" w:type="dxa"/>
            <w:tcBorders>
              <w:top w:val="single" w:sz="4" w:space="0" w:color="1F497D"/>
              <w:left w:val="single" w:sz="4" w:space="0" w:color="1F497D"/>
              <w:bottom w:val="single" w:sz="4" w:space="0" w:color="1F497D"/>
              <w:right w:val="single" w:sz="4" w:space="0" w:color="1F497D"/>
            </w:tcBorders>
            <w:shd w:val="clear" w:color="auto" w:fill="A6A6A6"/>
            <w:vAlign w:val="center"/>
          </w:tcPr>
          <w:p w14:paraId="5C5EC3CF" w14:textId="77777777" w:rsidR="00C858E3" w:rsidRPr="0010367B" w:rsidRDefault="00C858E3" w:rsidP="009170CB">
            <w:pP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A6A6A6"/>
            <w:vAlign w:val="center"/>
          </w:tcPr>
          <w:p w14:paraId="3A8ACB65" w14:textId="77777777" w:rsidR="00C858E3" w:rsidRPr="0010367B" w:rsidRDefault="00C858E3" w:rsidP="009170CB">
            <w:pPr>
              <w:rPr>
                <w:rFonts w:ascii="Arial" w:hAnsi="Arial" w:cs="Arial"/>
                <w:color w:val="000000"/>
                <w:sz w:val="20"/>
              </w:rPr>
            </w:pPr>
          </w:p>
        </w:tc>
      </w:tr>
      <w:tr w:rsidR="00C858E3" w:rsidRPr="0010367B" w14:paraId="28AA0440" w14:textId="77777777" w:rsidTr="00B37609">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7CFCBF90"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Number of on-site individual meetings:</w:t>
            </w: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74DE3BD"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22676D7" w14:textId="77777777" w:rsidR="00C858E3" w:rsidRPr="0010367B" w:rsidRDefault="00C858E3" w:rsidP="009170CB">
            <w:pPr>
              <w:jc w:val="center"/>
              <w:rPr>
                <w:rFonts w:ascii="Arial" w:hAnsi="Arial" w:cs="Arial"/>
                <w:color w:val="000000"/>
                <w:sz w:val="20"/>
              </w:rPr>
            </w:pPr>
          </w:p>
        </w:tc>
      </w:tr>
      <w:tr w:rsidR="00C858E3" w:rsidRPr="0010367B" w14:paraId="5E1F8E44"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vAlign w:val="center"/>
            <w:hideMark/>
          </w:tcPr>
          <w:p w14:paraId="1D71E58B"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Number of on-site group meetings:</w:t>
            </w:r>
          </w:p>
        </w:tc>
        <w:tc>
          <w:tcPr>
            <w:tcW w:w="2302" w:type="dxa"/>
            <w:tcBorders>
              <w:top w:val="single" w:sz="4" w:space="0" w:color="1F497D"/>
              <w:left w:val="single" w:sz="4" w:space="0" w:color="1F497D"/>
              <w:bottom w:val="single" w:sz="4" w:space="0" w:color="1F497D"/>
              <w:right w:val="single" w:sz="4" w:space="0" w:color="1F497D"/>
            </w:tcBorders>
            <w:vAlign w:val="center"/>
          </w:tcPr>
          <w:p w14:paraId="357FB441"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vAlign w:val="center"/>
          </w:tcPr>
          <w:p w14:paraId="7F32E246" w14:textId="77777777" w:rsidR="00C858E3" w:rsidRPr="0010367B" w:rsidRDefault="00C858E3" w:rsidP="009170CB">
            <w:pPr>
              <w:jc w:val="center"/>
              <w:rPr>
                <w:rFonts w:ascii="Arial" w:hAnsi="Arial" w:cs="Arial"/>
                <w:color w:val="000000"/>
                <w:sz w:val="20"/>
              </w:rPr>
            </w:pPr>
          </w:p>
        </w:tc>
      </w:tr>
      <w:tr w:rsidR="00C858E3" w:rsidRPr="0010367B" w14:paraId="6D767EFA" w14:textId="77777777" w:rsidTr="00B37609">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7BA1A3D6"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Financial planning services:</w:t>
            </w: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317407B"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E116C5A" w14:textId="77777777" w:rsidR="00C858E3" w:rsidRPr="0010367B" w:rsidRDefault="00C858E3" w:rsidP="009170CB">
            <w:pPr>
              <w:jc w:val="center"/>
              <w:rPr>
                <w:rFonts w:ascii="Arial" w:hAnsi="Arial" w:cs="Arial"/>
                <w:color w:val="000000"/>
                <w:sz w:val="20"/>
              </w:rPr>
            </w:pPr>
          </w:p>
        </w:tc>
      </w:tr>
      <w:tr w:rsidR="00C858E3" w:rsidRPr="0010367B" w14:paraId="53428A5B"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vAlign w:val="center"/>
            <w:hideMark/>
          </w:tcPr>
          <w:p w14:paraId="75F23C32"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Plan participation rate increases:</w:t>
            </w:r>
          </w:p>
        </w:tc>
        <w:tc>
          <w:tcPr>
            <w:tcW w:w="2302" w:type="dxa"/>
            <w:tcBorders>
              <w:top w:val="single" w:sz="4" w:space="0" w:color="1F497D"/>
              <w:left w:val="single" w:sz="4" w:space="0" w:color="1F497D"/>
              <w:bottom w:val="single" w:sz="4" w:space="0" w:color="1F497D"/>
              <w:right w:val="single" w:sz="4" w:space="0" w:color="1F497D"/>
            </w:tcBorders>
            <w:vAlign w:val="center"/>
          </w:tcPr>
          <w:p w14:paraId="68FC4246"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vAlign w:val="center"/>
          </w:tcPr>
          <w:p w14:paraId="308757DD" w14:textId="77777777" w:rsidR="00C858E3" w:rsidRPr="0010367B" w:rsidRDefault="00C858E3" w:rsidP="009170CB">
            <w:pPr>
              <w:jc w:val="center"/>
              <w:rPr>
                <w:rFonts w:ascii="Arial" w:hAnsi="Arial" w:cs="Arial"/>
                <w:color w:val="000000"/>
                <w:sz w:val="20"/>
              </w:rPr>
            </w:pPr>
          </w:p>
        </w:tc>
      </w:tr>
      <w:tr w:rsidR="00C858E3" w:rsidRPr="0010367B" w14:paraId="4F5DDDA6" w14:textId="77777777" w:rsidTr="00B37609">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3AC2B36E"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Deferral rate increases:</w:t>
            </w: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A6A4BCA"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3AEA7381" w14:textId="77777777" w:rsidR="00C858E3" w:rsidRPr="0010367B" w:rsidRDefault="00C858E3" w:rsidP="009170CB">
            <w:pPr>
              <w:jc w:val="center"/>
              <w:rPr>
                <w:rFonts w:ascii="Arial" w:hAnsi="Arial" w:cs="Arial"/>
                <w:color w:val="000000"/>
                <w:sz w:val="20"/>
              </w:rPr>
            </w:pPr>
          </w:p>
        </w:tc>
      </w:tr>
      <w:tr w:rsidR="00C858E3" w:rsidRPr="0010367B" w14:paraId="5AB74534"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A6A6A6"/>
            <w:vAlign w:val="center"/>
            <w:hideMark/>
          </w:tcPr>
          <w:p w14:paraId="5F0D1593" w14:textId="77777777" w:rsidR="00C858E3" w:rsidRPr="0010367B" w:rsidRDefault="00C858E3" w:rsidP="009170CB">
            <w:pPr>
              <w:rPr>
                <w:rFonts w:ascii="Arial" w:hAnsi="Arial" w:cs="Arial"/>
                <w:color w:val="000000"/>
                <w:sz w:val="20"/>
              </w:rPr>
            </w:pPr>
            <w:r w:rsidRPr="0010367B">
              <w:rPr>
                <w:rFonts w:ascii="Arial" w:hAnsi="Arial" w:cs="Arial"/>
                <w:color w:val="000000"/>
                <w:sz w:val="20"/>
              </w:rPr>
              <w:t>Transition</w:t>
            </w:r>
          </w:p>
        </w:tc>
        <w:tc>
          <w:tcPr>
            <w:tcW w:w="2302" w:type="dxa"/>
            <w:tcBorders>
              <w:top w:val="single" w:sz="4" w:space="0" w:color="1F497D"/>
              <w:left w:val="single" w:sz="4" w:space="0" w:color="1F497D"/>
              <w:bottom w:val="single" w:sz="4" w:space="0" w:color="1F497D"/>
              <w:right w:val="single" w:sz="4" w:space="0" w:color="1F497D"/>
            </w:tcBorders>
            <w:shd w:val="clear" w:color="auto" w:fill="A6A6A6"/>
            <w:vAlign w:val="center"/>
          </w:tcPr>
          <w:p w14:paraId="1401944D" w14:textId="77777777" w:rsidR="00C858E3" w:rsidRPr="0010367B" w:rsidRDefault="00C858E3" w:rsidP="009170CB">
            <w:pP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A6A6A6"/>
            <w:vAlign w:val="center"/>
          </w:tcPr>
          <w:p w14:paraId="1BA31708" w14:textId="77777777" w:rsidR="00C858E3" w:rsidRPr="0010367B" w:rsidRDefault="00C858E3" w:rsidP="009170CB">
            <w:pPr>
              <w:rPr>
                <w:rFonts w:ascii="Arial" w:hAnsi="Arial" w:cs="Arial"/>
                <w:color w:val="000000"/>
                <w:sz w:val="20"/>
              </w:rPr>
            </w:pPr>
          </w:p>
        </w:tc>
      </w:tr>
      <w:tr w:rsidR="00C858E3" w:rsidRPr="0010367B" w14:paraId="4A8A0586" w14:textId="77777777" w:rsidTr="00B37609">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43E6B7AE"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Timeline:</w:t>
            </w: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0521553F"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AD00CDA" w14:textId="77777777" w:rsidR="00C858E3" w:rsidRPr="0010367B" w:rsidRDefault="00C858E3" w:rsidP="009170CB">
            <w:pPr>
              <w:jc w:val="center"/>
              <w:rPr>
                <w:rFonts w:ascii="Arial" w:hAnsi="Arial" w:cs="Arial"/>
                <w:color w:val="000000"/>
                <w:sz w:val="20"/>
              </w:rPr>
            </w:pPr>
          </w:p>
        </w:tc>
      </w:tr>
      <w:tr w:rsidR="00C858E3" w:rsidRPr="0010367B" w14:paraId="14A1FB28"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vAlign w:val="center"/>
            <w:hideMark/>
          </w:tcPr>
          <w:p w14:paraId="2C02C91C"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Deliverables:</w:t>
            </w:r>
          </w:p>
        </w:tc>
        <w:tc>
          <w:tcPr>
            <w:tcW w:w="2302" w:type="dxa"/>
            <w:tcBorders>
              <w:top w:val="single" w:sz="4" w:space="0" w:color="1F497D"/>
              <w:left w:val="single" w:sz="4" w:space="0" w:color="1F497D"/>
              <w:bottom w:val="single" w:sz="4" w:space="0" w:color="1F497D"/>
              <w:right w:val="single" w:sz="4" w:space="0" w:color="1F497D"/>
            </w:tcBorders>
            <w:vAlign w:val="center"/>
          </w:tcPr>
          <w:p w14:paraId="01EA1270"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vAlign w:val="center"/>
          </w:tcPr>
          <w:p w14:paraId="0BD20F4F" w14:textId="77777777" w:rsidR="00C858E3" w:rsidRPr="0010367B" w:rsidRDefault="00C858E3" w:rsidP="009170CB">
            <w:pPr>
              <w:jc w:val="center"/>
              <w:rPr>
                <w:rFonts w:ascii="Arial" w:hAnsi="Arial" w:cs="Arial"/>
                <w:color w:val="000000"/>
                <w:sz w:val="20"/>
              </w:rPr>
            </w:pPr>
          </w:p>
        </w:tc>
      </w:tr>
      <w:tr w:rsidR="00C858E3" w:rsidRPr="0010367B" w14:paraId="187DD5F9" w14:textId="77777777" w:rsidTr="00B37609">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252CF382"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On-site meetings:</w:t>
            </w: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48867F7B"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AD56B2F" w14:textId="77777777" w:rsidR="00C858E3" w:rsidRPr="0010367B" w:rsidRDefault="00C858E3" w:rsidP="009170CB">
            <w:pPr>
              <w:jc w:val="center"/>
              <w:rPr>
                <w:rFonts w:ascii="Arial" w:hAnsi="Arial" w:cs="Arial"/>
                <w:color w:val="000000"/>
                <w:sz w:val="20"/>
              </w:rPr>
            </w:pPr>
          </w:p>
        </w:tc>
      </w:tr>
      <w:tr w:rsidR="00C858E3" w:rsidRPr="0010367B" w14:paraId="587F26BD"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A6A6A6"/>
            <w:vAlign w:val="center"/>
            <w:hideMark/>
          </w:tcPr>
          <w:p w14:paraId="2E867A83" w14:textId="77777777" w:rsidR="00C858E3" w:rsidRPr="0010367B" w:rsidRDefault="00C858E3" w:rsidP="009170CB">
            <w:pPr>
              <w:rPr>
                <w:rFonts w:ascii="Arial" w:hAnsi="Arial" w:cs="Arial"/>
                <w:color w:val="000000"/>
                <w:sz w:val="20"/>
              </w:rPr>
            </w:pPr>
            <w:r w:rsidRPr="0010367B">
              <w:rPr>
                <w:rFonts w:ascii="Arial" w:hAnsi="Arial" w:cs="Arial"/>
                <w:color w:val="000000"/>
                <w:sz w:val="20"/>
              </w:rPr>
              <w:t>Administration</w:t>
            </w:r>
          </w:p>
        </w:tc>
        <w:tc>
          <w:tcPr>
            <w:tcW w:w="2302" w:type="dxa"/>
            <w:tcBorders>
              <w:top w:val="single" w:sz="4" w:space="0" w:color="1F497D"/>
              <w:left w:val="single" w:sz="4" w:space="0" w:color="1F497D"/>
              <w:bottom w:val="single" w:sz="4" w:space="0" w:color="1F497D"/>
              <w:right w:val="single" w:sz="4" w:space="0" w:color="1F497D"/>
            </w:tcBorders>
            <w:shd w:val="clear" w:color="auto" w:fill="A6A6A6"/>
            <w:vAlign w:val="center"/>
          </w:tcPr>
          <w:p w14:paraId="7816D13F" w14:textId="77777777" w:rsidR="00C858E3" w:rsidRPr="0010367B" w:rsidRDefault="00C858E3" w:rsidP="009170CB">
            <w:pP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A6A6A6"/>
            <w:vAlign w:val="center"/>
          </w:tcPr>
          <w:p w14:paraId="1E66600A" w14:textId="77777777" w:rsidR="00C858E3" w:rsidRPr="0010367B" w:rsidRDefault="00C858E3" w:rsidP="009170CB">
            <w:pPr>
              <w:rPr>
                <w:rFonts w:ascii="Arial" w:hAnsi="Arial" w:cs="Arial"/>
                <w:color w:val="000000"/>
                <w:sz w:val="20"/>
              </w:rPr>
            </w:pPr>
          </w:p>
        </w:tc>
      </w:tr>
      <w:tr w:rsidR="00C858E3" w:rsidRPr="0010367B" w14:paraId="5ADF973C" w14:textId="77777777" w:rsidTr="00B37609">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20FE08F6"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lastRenderedPageBreak/>
              <w:t>Contribution posting:</w:t>
            </w: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4CAA9936"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47C49046" w14:textId="77777777" w:rsidR="00C858E3" w:rsidRPr="0010367B" w:rsidRDefault="00C858E3" w:rsidP="009170CB">
            <w:pPr>
              <w:jc w:val="center"/>
              <w:rPr>
                <w:rFonts w:ascii="Arial" w:hAnsi="Arial" w:cs="Arial"/>
                <w:color w:val="000000"/>
                <w:sz w:val="20"/>
              </w:rPr>
            </w:pPr>
          </w:p>
        </w:tc>
      </w:tr>
      <w:tr w:rsidR="00C858E3" w:rsidRPr="0010367B" w14:paraId="45E49811"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14:paraId="4EB9AF6A"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Withdrawals processed:</w:t>
            </w:r>
          </w:p>
        </w:tc>
        <w:tc>
          <w:tcPr>
            <w:tcW w:w="2302"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448B4E73"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2F4D5C8F" w14:textId="77777777" w:rsidR="00C858E3" w:rsidRPr="0010367B" w:rsidRDefault="00C858E3" w:rsidP="009170CB">
            <w:pPr>
              <w:jc w:val="center"/>
              <w:rPr>
                <w:rFonts w:ascii="Arial" w:hAnsi="Arial" w:cs="Arial"/>
                <w:color w:val="000000"/>
                <w:sz w:val="20"/>
              </w:rPr>
            </w:pPr>
          </w:p>
        </w:tc>
      </w:tr>
      <w:tr w:rsidR="00C858E3" w:rsidRPr="0010367B" w14:paraId="6E2CF5F4" w14:textId="77777777" w:rsidTr="00B37609">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6DAA8DE7"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Emergency withdrawals processed:</w:t>
            </w: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4312CCEE"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434CA399" w14:textId="77777777" w:rsidR="00C858E3" w:rsidRPr="0010367B" w:rsidRDefault="00C858E3" w:rsidP="009170CB">
            <w:pPr>
              <w:jc w:val="center"/>
              <w:rPr>
                <w:rFonts w:ascii="Arial" w:hAnsi="Arial" w:cs="Arial"/>
                <w:color w:val="000000"/>
                <w:sz w:val="20"/>
              </w:rPr>
            </w:pPr>
          </w:p>
        </w:tc>
      </w:tr>
      <w:tr w:rsidR="00C858E3" w:rsidRPr="0010367B" w14:paraId="5234D210"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FFFFFF"/>
            <w:vAlign w:val="center"/>
            <w:hideMark/>
          </w:tcPr>
          <w:p w14:paraId="4DE47585"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Rollovers/transfers out:</w:t>
            </w:r>
          </w:p>
        </w:tc>
        <w:tc>
          <w:tcPr>
            <w:tcW w:w="2302"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507D4E1A"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FFFFFF"/>
            <w:vAlign w:val="center"/>
          </w:tcPr>
          <w:p w14:paraId="722A0CAA" w14:textId="77777777" w:rsidR="00C858E3" w:rsidRPr="0010367B" w:rsidRDefault="00C858E3" w:rsidP="009170CB">
            <w:pPr>
              <w:jc w:val="center"/>
              <w:rPr>
                <w:rFonts w:ascii="Arial" w:hAnsi="Arial" w:cs="Arial"/>
                <w:color w:val="000000"/>
                <w:sz w:val="20"/>
              </w:rPr>
            </w:pPr>
          </w:p>
        </w:tc>
      </w:tr>
      <w:tr w:rsidR="00C858E3" w:rsidRPr="0010367B" w14:paraId="73ED879F" w14:textId="77777777" w:rsidTr="00B37609">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4F6B96D7"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Loan processing (if applicable):</w:t>
            </w: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6D868693"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CE5B8C0" w14:textId="77777777" w:rsidR="00C858E3" w:rsidRPr="0010367B" w:rsidRDefault="00C858E3" w:rsidP="009170CB">
            <w:pPr>
              <w:jc w:val="center"/>
              <w:rPr>
                <w:rFonts w:ascii="Arial" w:hAnsi="Arial" w:cs="Arial"/>
                <w:color w:val="000000"/>
                <w:sz w:val="20"/>
              </w:rPr>
            </w:pPr>
          </w:p>
        </w:tc>
      </w:tr>
      <w:tr w:rsidR="00C858E3" w:rsidRPr="0010367B" w14:paraId="35D7BE08"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A6A6A6"/>
            <w:vAlign w:val="center"/>
            <w:hideMark/>
          </w:tcPr>
          <w:p w14:paraId="276AE7AB" w14:textId="77777777" w:rsidR="00C858E3" w:rsidRPr="0010367B" w:rsidRDefault="00C858E3" w:rsidP="009170CB">
            <w:pPr>
              <w:rPr>
                <w:rFonts w:ascii="Arial" w:hAnsi="Arial" w:cs="Arial"/>
                <w:color w:val="000000"/>
                <w:sz w:val="20"/>
              </w:rPr>
            </w:pPr>
            <w:r w:rsidRPr="0010367B">
              <w:rPr>
                <w:rFonts w:ascii="Arial" w:hAnsi="Arial" w:cs="Arial"/>
                <w:color w:val="000000"/>
                <w:sz w:val="20"/>
              </w:rPr>
              <w:t>Plan Sponsor Services</w:t>
            </w:r>
          </w:p>
        </w:tc>
        <w:tc>
          <w:tcPr>
            <w:tcW w:w="2302" w:type="dxa"/>
            <w:tcBorders>
              <w:top w:val="single" w:sz="4" w:space="0" w:color="1F497D"/>
              <w:left w:val="single" w:sz="4" w:space="0" w:color="1F497D"/>
              <w:bottom w:val="single" w:sz="4" w:space="0" w:color="1F497D"/>
              <w:right w:val="single" w:sz="4" w:space="0" w:color="1F497D"/>
            </w:tcBorders>
            <w:shd w:val="clear" w:color="auto" w:fill="A6A6A6"/>
            <w:vAlign w:val="center"/>
          </w:tcPr>
          <w:p w14:paraId="4B46573F" w14:textId="77777777" w:rsidR="00C858E3" w:rsidRPr="0010367B" w:rsidRDefault="00C858E3" w:rsidP="009170CB">
            <w:pP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A6A6A6"/>
            <w:vAlign w:val="center"/>
          </w:tcPr>
          <w:p w14:paraId="648DFAB4" w14:textId="77777777" w:rsidR="00C858E3" w:rsidRPr="0010367B" w:rsidRDefault="00C858E3" w:rsidP="009170CB">
            <w:pPr>
              <w:rPr>
                <w:rFonts w:ascii="Arial" w:hAnsi="Arial" w:cs="Arial"/>
                <w:color w:val="000000"/>
                <w:sz w:val="20"/>
              </w:rPr>
            </w:pPr>
          </w:p>
        </w:tc>
      </w:tr>
      <w:tr w:rsidR="00C858E3" w:rsidRPr="0010367B" w14:paraId="37B36801" w14:textId="77777777" w:rsidTr="00B37609">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30A20F4D" w14:textId="77777777" w:rsidR="00C858E3" w:rsidRPr="0010367B" w:rsidRDefault="00C858E3" w:rsidP="009170CB">
            <w:pPr>
              <w:ind w:left="252" w:hanging="90"/>
              <w:jc w:val="right"/>
              <w:rPr>
                <w:rFonts w:ascii="Arial" w:hAnsi="Arial" w:cs="Arial"/>
                <w:color w:val="000000"/>
                <w:sz w:val="20"/>
              </w:rPr>
            </w:pPr>
            <w:r w:rsidRPr="0010367B">
              <w:rPr>
                <w:rFonts w:ascii="Arial" w:hAnsi="Arial" w:cs="Arial"/>
                <w:color w:val="000000"/>
                <w:sz w:val="20"/>
              </w:rPr>
              <w:t>Report delivery:</w:t>
            </w: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5431C102"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13C640DF" w14:textId="77777777" w:rsidR="00C858E3" w:rsidRPr="0010367B" w:rsidRDefault="00C858E3" w:rsidP="009170CB">
            <w:pPr>
              <w:jc w:val="center"/>
              <w:rPr>
                <w:rFonts w:ascii="Arial" w:hAnsi="Arial" w:cs="Arial"/>
                <w:color w:val="000000"/>
                <w:sz w:val="20"/>
              </w:rPr>
            </w:pPr>
          </w:p>
        </w:tc>
      </w:tr>
      <w:tr w:rsidR="00C858E3" w:rsidRPr="0010367B" w14:paraId="54B3959C"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vAlign w:val="center"/>
            <w:hideMark/>
          </w:tcPr>
          <w:p w14:paraId="78A9C2A8" w14:textId="77777777" w:rsidR="00C858E3" w:rsidRPr="0010367B" w:rsidRDefault="00C858E3" w:rsidP="009170CB">
            <w:pPr>
              <w:ind w:left="252" w:hanging="90"/>
              <w:jc w:val="right"/>
              <w:rPr>
                <w:rFonts w:ascii="Arial" w:hAnsi="Arial" w:cs="Arial"/>
                <w:color w:val="000000"/>
                <w:sz w:val="20"/>
              </w:rPr>
            </w:pPr>
            <w:r w:rsidRPr="0010367B">
              <w:rPr>
                <w:rFonts w:ascii="Arial" w:hAnsi="Arial" w:cs="Arial"/>
                <w:color w:val="000000"/>
                <w:sz w:val="20"/>
              </w:rPr>
              <w:t>Training:</w:t>
            </w:r>
          </w:p>
        </w:tc>
        <w:tc>
          <w:tcPr>
            <w:tcW w:w="2302" w:type="dxa"/>
            <w:tcBorders>
              <w:top w:val="single" w:sz="4" w:space="0" w:color="1F497D"/>
              <w:left w:val="single" w:sz="4" w:space="0" w:color="1F497D"/>
              <w:bottom w:val="single" w:sz="4" w:space="0" w:color="1F497D"/>
              <w:right w:val="single" w:sz="4" w:space="0" w:color="1F497D"/>
            </w:tcBorders>
            <w:vAlign w:val="center"/>
          </w:tcPr>
          <w:p w14:paraId="239D8E22"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vAlign w:val="center"/>
          </w:tcPr>
          <w:p w14:paraId="6E6285CA" w14:textId="77777777" w:rsidR="00C858E3" w:rsidRPr="0010367B" w:rsidRDefault="00C858E3" w:rsidP="009170CB">
            <w:pPr>
              <w:jc w:val="center"/>
              <w:rPr>
                <w:rFonts w:ascii="Arial" w:hAnsi="Arial" w:cs="Arial"/>
                <w:color w:val="000000"/>
                <w:sz w:val="20"/>
              </w:rPr>
            </w:pPr>
          </w:p>
        </w:tc>
      </w:tr>
      <w:tr w:rsidR="00C858E3" w:rsidRPr="0010367B" w14:paraId="66B649C4"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A6A6A6"/>
            <w:vAlign w:val="center"/>
            <w:hideMark/>
          </w:tcPr>
          <w:p w14:paraId="087F6C00" w14:textId="77777777" w:rsidR="00C858E3" w:rsidRPr="0010367B" w:rsidRDefault="00C858E3" w:rsidP="009170CB">
            <w:pPr>
              <w:rPr>
                <w:rFonts w:ascii="Arial" w:hAnsi="Arial" w:cs="Arial"/>
                <w:color w:val="000000"/>
                <w:sz w:val="20"/>
              </w:rPr>
            </w:pPr>
            <w:r w:rsidRPr="0010367B">
              <w:rPr>
                <w:rFonts w:ascii="Arial" w:hAnsi="Arial" w:cs="Arial"/>
                <w:color w:val="000000"/>
                <w:sz w:val="20"/>
              </w:rPr>
              <w:t>Overall Satisfaction</w:t>
            </w:r>
          </w:p>
        </w:tc>
        <w:tc>
          <w:tcPr>
            <w:tcW w:w="2302" w:type="dxa"/>
            <w:tcBorders>
              <w:top w:val="single" w:sz="4" w:space="0" w:color="1F497D"/>
              <w:left w:val="single" w:sz="4" w:space="0" w:color="1F497D"/>
              <w:bottom w:val="single" w:sz="4" w:space="0" w:color="1F497D"/>
              <w:right w:val="single" w:sz="4" w:space="0" w:color="1F497D"/>
            </w:tcBorders>
            <w:shd w:val="clear" w:color="auto" w:fill="A6A6A6"/>
            <w:vAlign w:val="center"/>
          </w:tcPr>
          <w:p w14:paraId="1B5EE5D0" w14:textId="77777777" w:rsidR="00C858E3" w:rsidRPr="0010367B" w:rsidRDefault="00C858E3" w:rsidP="009170CB">
            <w:pP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A6A6A6"/>
            <w:vAlign w:val="center"/>
          </w:tcPr>
          <w:p w14:paraId="22A31DAD" w14:textId="77777777" w:rsidR="00C858E3" w:rsidRPr="0010367B" w:rsidRDefault="00C858E3" w:rsidP="009170CB">
            <w:pPr>
              <w:rPr>
                <w:rFonts w:ascii="Arial" w:hAnsi="Arial" w:cs="Arial"/>
                <w:color w:val="000000"/>
                <w:sz w:val="20"/>
              </w:rPr>
            </w:pPr>
          </w:p>
        </w:tc>
      </w:tr>
      <w:tr w:rsidR="00C858E3" w:rsidRPr="0010367B" w14:paraId="179E770E" w14:textId="77777777" w:rsidTr="00B37609">
        <w:trPr>
          <w:trHeight w:val="288"/>
        </w:trPr>
        <w:tc>
          <w:tcPr>
            <w:tcW w:w="4176"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hideMark/>
          </w:tcPr>
          <w:p w14:paraId="7A38CED3"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Draft and distribute survey:</w:t>
            </w: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706360B2"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shd w:val="clear" w:color="auto" w:fill="BDD6EE" w:themeFill="accent1" w:themeFillTint="66"/>
            <w:vAlign w:val="center"/>
          </w:tcPr>
          <w:p w14:paraId="2F818A2C" w14:textId="77777777" w:rsidR="00C858E3" w:rsidRPr="0010367B" w:rsidRDefault="00C858E3" w:rsidP="009170CB">
            <w:pPr>
              <w:jc w:val="center"/>
              <w:rPr>
                <w:rFonts w:ascii="Arial" w:hAnsi="Arial" w:cs="Arial"/>
                <w:color w:val="000000"/>
                <w:sz w:val="20"/>
              </w:rPr>
            </w:pPr>
          </w:p>
        </w:tc>
      </w:tr>
      <w:tr w:rsidR="00C858E3" w:rsidRPr="0010367B" w14:paraId="70E1D543" w14:textId="77777777" w:rsidTr="009170CB">
        <w:trPr>
          <w:trHeight w:val="288"/>
        </w:trPr>
        <w:tc>
          <w:tcPr>
            <w:tcW w:w="4176" w:type="dxa"/>
            <w:tcBorders>
              <w:top w:val="single" w:sz="4" w:space="0" w:color="1F497D"/>
              <w:left w:val="single" w:sz="4" w:space="0" w:color="1F497D"/>
              <w:bottom w:val="single" w:sz="4" w:space="0" w:color="1F497D"/>
              <w:right w:val="single" w:sz="4" w:space="0" w:color="1F497D"/>
            </w:tcBorders>
            <w:vAlign w:val="center"/>
            <w:hideMark/>
          </w:tcPr>
          <w:p w14:paraId="354A08FC" w14:textId="77777777" w:rsidR="00C858E3" w:rsidRPr="0010367B" w:rsidRDefault="00C858E3" w:rsidP="009170CB">
            <w:pPr>
              <w:ind w:left="162"/>
              <w:jc w:val="right"/>
              <w:rPr>
                <w:rFonts w:ascii="Arial" w:hAnsi="Arial" w:cs="Arial"/>
                <w:color w:val="000000"/>
                <w:sz w:val="20"/>
              </w:rPr>
            </w:pPr>
            <w:r w:rsidRPr="0010367B">
              <w:rPr>
                <w:rFonts w:ascii="Arial" w:hAnsi="Arial" w:cs="Arial"/>
                <w:color w:val="000000"/>
                <w:sz w:val="20"/>
              </w:rPr>
              <w:t>Satisfaction survey score:</w:t>
            </w:r>
          </w:p>
        </w:tc>
        <w:tc>
          <w:tcPr>
            <w:tcW w:w="2302" w:type="dxa"/>
            <w:tcBorders>
              <w:top w:val="single" w:sz="4" w:space="0" w:color="1F497D"/>
              <w:left w:val="single" w:sz="4" w:space="0" w:color="1F497D"/>
              <w:bottom w:val="single" w:sz="4" w:space="0" w:color="1F497D"/>
              <w:right w:val="single" w:sz="4" w:space="0" w:color="1F497D"/>
            </w:tcBorders>
            <w:vAlign w:val="center"/>
          </w:tcPr>
          <w:p w14:paraId="74478E86" w14:textId="77777777" w:rsidR="00C858E3" w:rsidRPr="0010367B" w:rsidRDefault="00C858E3" w:rsidP="009170CB">
            <w:pPr>
              <w:jc w:val="center"/>
              <w:rPr>
                <w:rFonts w:ascii="Arial" w:hAnsi="Arial" w:cs="Arial"/>
                <w:color w:val="000000"/>
                <w:sz w:val="20"/>
              </w:rPr>
            </w:pPr>
          </w:p>
        </w:tc>
        <w:tc>
          <w:tcPr>
            <w:tcW w:w="2302" w:type="dxa"/>
            <w:tcBorders>
              <w:top w:val="single" w:sz="4" w:space="0" w:color="1F497D"/>
              <w:left w:val="single" w:sz="4" w:space="0" w:color="1F497D"/>
              <w:bottom w:val="single" w:sz="4" w:space="0" w:color="1F497D"/>
              <w:right w:val="single" w:sz="4" w:space="0" w:color="1F497D"/>
            </w:tcBorders>
            <w:vAlign w:val="center"/>
          </w:tcPr>
          <w:p w14:paraId="7833A8DB" w14:textId="77777777" w:rsidR="00C858E3" w:rsidRPr="0010367B" w:rsidRDefault="00C858E3" w:rsidP="009170CB">
            <w:pPr>
              <w:jc w:val="center"/>
              <w:rPr>
                <w:rFonts w:ascii="Arial" w:hAnsi="Arial" w:cs="Arial"/>
                <w:color w:val="000000"/>
                <w:sz w:val="20"/>
              </w:rPr>
            </w:pPr>
          </w:p>
        </w:tc>
      </w:tr>
    </w:tbl>
    <w:p w14:paraId="22BF6759" w14:textId="77777777" w:rsidR="00C858E3" w:rsidRPr="0010367B" w:rsidRDefault="00C858E3" w:rsidP="00C858E3">
      <w:pPr>
        <w:rPr>
          <w:rFonts w:ascii="Arial" w:hAnsi="Arial" w:cs="Arial"/>
          <w:sz w:val="20"/>
        </w:rPr>
      </w:pPr>
    </w:p>
    <w:p w14:paraId="23EC8C7D" w14:textId="77777777" w:rsidR="00C858E3" w:rsidRPr="0010367B" w:rsidRDefault="00C858E3" w:rsidP="00C858E3">
      <w:pPr>
        <w:rPr>
          <w:rFonts w:ascii="Arial" w:hAnsi="Arial" w:cs="Arial"/>
          <w:sz w:val="20"/>
        </w:rPr>
      </w:pPr>
      <w:r w:rsidRPr="0010367B">
        <w:rPr>
          <w:rFonts w:ascii="Arial" w:hAnsi="Arial" w:cs="Arial"/>
          <w:sz w:val="20"/>
        </w:rPr>
        <w:br w:type="page"/>
      </w:r>
    </w:p>
    <w:p w14:paraId="44D65201" w14:textId="77777777" w:rsidR="00C858E3" w:rsidRPr="0010367B" w:rsidRDefault="00C858E3" w:rsidP="00C858E3">
      <w:pPr>
        <w:pStyle w:val="ListParagraph"/>
        <w:numPr>
          <w:ilvl w:val="0"/>
          <w:numId w:val="12"/>
        </w:numPr>
        <w:tabs>
          <w:tab w:val="clear" w:pos="720"/>
        </w:tabs>
        <w:spacing w:after="0" w:line="240" w:lineRule="auto"/>
        <w:ind w:left="540" w:hanging="540"/>
        <w:jc w:val="both"/>
        <w:rPr>
          <w:rFonts w:ascii="Arial" w:hAnsi="Arial" w:cs="Arial"/>
          <w:sz w:val="20"/>
          <w:szCs w:val="20"/>
        </w:rPr>
      </w:pPr>
      <w:r w:rsidRPr="0010367B">
        <w:rPr>
          <w:rFonts w:ascii="Arial" w:hAnsi="Arial" w:cs="Arial"/>
          <w:sz w:val="20"/>
          <w:szCs w:val="20"/>
        </w:rPr>
        <w:lastRenderedPageBreak/>
        <w:t xml:space="preserve">Will you agree to provide reports to the </w:t>
      </w:r>
      <w:r w:rsidRPr="0010367B">
        <w:rPr>
          <w:rFonts w:ascii="Arial" w:hAnsi="Arial" w:cs="Arial"/>
          <w:sz w:val="20"/>
          <w:szCs w:val="20"/>
          <w:lang w:val="en-US"/>
        </w:rPr>
        <w:t>Plan Sponsor</w:t>
      </w:r>
      <w:r w:rsidRPr="0010367B">
        <w:rPr>
          <w:rFonts w:ascii="Arial" w:hAnsi="Arial" w:cs="Arial"/>
          <w:sz w:val="20"/>
          <w:szCs w:val="20"/>
        </w:rPr>
        <w:t xml:space="preserve"> that detail all service performance benchmarks and whether or not they are being met? (Yes/No) If yes, how frequently are the reports available? </w:t>
      </w:r>
    </w:p>
    <w:p w14:paraId="6D14CBD9" w14:textId="77777777" w:rsidR="00C858E3" w:rsidRPr="0010367B" w:rsidRDefault="00C858E3" w:rsidP="00C858E3">
      <w:pPr>
        <w:ind w:left="540"/>
        <w:rPr>
          <w:rFonts w:ascii="Arial" w:hAnsi="Arial" w:cs="Arial"/>
          <w:sz w:val="20"/>
        </w:rPr>
      </w:pPr>
    </w:p>
    <w:p w14:paraId="51DD3BB7" w14:textId="77777777" w:rsidR="00C858E3" w:rsidRPr="0010367B" w:rsidRDefault="00C858E3" w:rsidP="00C858E3">
      <w:pPr>
        <w:pStyle w:val="ListParagraph"/>
        <w:numPr>
          <w:ilvl w:val="0"/>
          <w:numId w:val="12"/>
        </w:numPr>
        <w:tabs>
          <w:tab w:val="clear" w:pos="720"/>
        </w:tabs>
        <w:spacing w:after="0" w:line="240" w:lineRule="auto"/>
        <w:ind w:left="540" w:hanging="540"/>
        <w:jc w:val="both"/>
        <w:rPr>
          <w:rFonts w:ascii="Arial" w:hAnsi="Arial" w:cs="Arial"/>
          <w:sz w:val="20"/>
          <w:szCs w:val="20"/>
        </w:rPr>
      </w:pPr>
      <w:bookmarkStart w:id="16" w:name="_Toc445198873"/>
      <w:r w:rsidRPr="0010367B">
        <w:rPr>
          <w:rFonts w:ascii="Arial" w:hAnsi="Arial" w:cs="Arial"/>
          <w:sz w:val="20"/>
          <w:szCs w:val="20"/>
        </w:rPr>
        <w:t>As it pertains to the performance guarantees referenced above, have you ever had to make payments to any clients for failure to perform on these types of guarantees? (Yes/No) If yes, please state how many times over the last three (3) years such payments have been made.</w:t>
      </w:r>
      <w:bookmarkEnd w:id="16"/>
    </w:p>
    <w:p w14:paraId="2F48CD4C" w14:textId="77777777" w:rsidR="00C858E3" w:rsidRPr="0010367B" w:rsidRDefault="00C858E3" w:rsidP="00C858E3">
      <w:pPr>
        <w:pStyle w:val="ListParagraph"/>
        <w:spacing w:after="0" w:line="240" w:lineRule="auto"/>
        <w:ind w:left="540"/>
        <w:jc w:val="both"/>
        <w:rPr>
          <w:rFonts w:ascii="Arial" w:hAnsi="Arial" w:cs="Arial"/>
          <w:sz w:val="20"/>
          <w:szCs w:val="20"/>
          <w:lang w:val="en-US"/>
        </w:rPr>
      </w:pPr>
    </w:p>
    <w:p w14:paraId="16F8B314" w14:textId="27BD915C" w:rsidR="00C858E3" w:rsidRPr="0010367B" w:rsidRDefault="00C858E3" w:rsidP="00C858E3">
      <w:pPr>
        <w:pStyle w:val="ListParagraph"/>
        <w:spacing w:after="0" w:line="240" w:lineRule="auto"/>
        <w:ind w:left="0"/>
        <w:rPr>
          <w:rFonts w:ascii="Arial" w:hAnsi="Arial" w:cs="Arial"/>
          <w:b/>
          <w:color w:val="0070C0"/>
          <w:sz w:val="20"/>
          <w:szCs w:val="20"/>
          <w:u w:val="single"/>
          <w:lang w:val="en-US"/>
        </w:rPr>
      </w:pPr>
      <w:r w:rsidRPr="0010367B">
        <w:rPr>
          <w:rFonts w:ascii="Arial" w:hAnsi="Arial" w:cs="Arial"/>
          <w:b/>
          <w:color w:val="0070C0"/>
          <w:sz w:val="20"/>
          <w:szCs w:val="20"/>
          <w:u w:val="single"/>
          <w:lang w:val="en-US"/>
        </w:rPr>
        <w:t>Revenue Share</w:t>
      </w:r>
      <w:r w:rsidR="00C10836">
        <w:rPr>
          <w:rFonts w:ascii="Arial" w:hAnsi="Arial" w:cs="Arial"/>
          <w:b/>
          <w:color w:val="0070C0"/>
          <w:sz w:val="20"/>
          <w:szCs w:val="20"/>
          <w:u w:val="single"/>
          <w:lang w:val="en-US"/>
        </w:rPr>
        <w:t>:</w:t>
      </w:r>
    </w:p>
    <w:p w14:paraId="5DFAD144" w14:textId="59E474C4" w:rsidR="00C858E3" w:rsidRDefault="00C858E3" w:rsidP="00C858E3">
      <w:pPr>
        <w:pStyle w:val="ListParagraph"/>
        <w:spacing w:after="0" w:line="240" w:lineRule="auto"/>
        <w:ind w:left="0"/>
        <w:rPr>
          <w:rFonts w:ascii="Arial" w:hAnsi="Arial" w:cs="Arial"/>
          <w:b/>
          <w:color w:val="0070C0"/>
          <w:sz w:val="20"/>
          <w:szCs w:val="20"/>
          <w:u w:val="single"/>
          <w:lang w:val="en-US"/>
        </w:rPr>
      </w:pPr>
    </w:p>
    <w:p w14:paraId="2C60788B" w14:textId="4FE47219" w:rsidR="007406B2" w:rsidRPr="00067404" w:rsidRDefault="007406B2" w:rsidP="007406B2">
      <w:pPr>
        <w:ind w:left="540"/>
        <w:rPr>
          <w:rFonts w:ascii="Arial" w:hAnsi="Arial" w:cs="Arial"/>
          <w:b/>
          <w:sz w:val="20"/>
        </w:rPr>
      </w:pPr>
      <w:r w:rsidRPr="00067404">
        <w:rPr>
          <w:rFonts w:ascii="Arial" w:hAnsi="Arial" w:cs="Arial"/>
          <w:b/>
          <w:sz w:val="20"/>
        </w:rPr>
        <w:t>For each of these questions, please note if your answer will be different if it applies to contracting to serve the all-City program, the Fire Fighter’s program or both programs, and specify what those differences may be.</w:t>
      </w:r>
    </w:p>
    <w:p w14:paraId="0B558763" w14:textId="77777777" w:rsidR="007406B2" w:rsidRPr="0010367B" w:rsidRDefault="007406B2" w:rsidP="00C858E3">
      <w:pPr>
        <w:pStyle w:val="ListParagraph"/>
        <w:spacing w:after="0" w:line="240" w:lineRule="auto"/>
        <w:ind w:left="0"/>
        <w:rPr>
          <w:rFonts w:ascii="Arial" w:hAnsi="Arial" w:cs="Arial"/>
          <w:b/>
          <w:color w:val="0070C0"/>
          <w:sz w:val="20"/>
          <w:szCs w:val="20"/>
          <w:u w:val="single"/>
          <w:lang w:val="en-US"/>
        </w:rPr>
      </w:pPr>
    </w:p>
    <w:p w14:paraId="7A3B1715" w14:textId="77777777" w:rsidR="00C858E3" w:rsidRPr="0010367B" w:rsidRDefault="00C858E3" w:rsidP="00C858E3">
      <w:pPr>
        <w:pStyle w:val="ListParagraph"/>
        <w:numPr>
          <w:ilvl w:val="0"/>
          <w:numId w:val="12"/>
        </w:numPr>
        <w:tabs>
          <w:tab w:val="clear" w:pos="720"/>
        </w:tabs>
        <w:spacing w:after="0" w:line="240" w:lineRule="auto"/>
        <w:ind w:left="540" w:hanging="540"/>
        <w:jc w:val="both"/>
        <w:rPr>
          <w:rFonts w:ascii="Arial" w:hAnsi="Arial" w:cs="Arial"/>
          <w:sz w:val="20"/>
          <w:szCs w:val="20"/>
        </w:rPr>
      </w:pPr>
      <w:r w:rsidRPr="0010367B">
        <w:rPr>
          <w:rFonts w:ascii="Arial" w:hAnsi="Arial" w:cs="Arial"/>
          <w:sz w:val="20"/>
          <w:szCs w:val="20"/>
        </w:rPr>
        <w:t>If the final investment line-up selected were to generate some amount of revenue sharing, will you rebate any and all revenue above the contracted amount? (Yes/No) If yes, when or how frequently would this rebate occur?</w:t>
      </w:r>
    </w:p>
    <w:p w14:paraId="47F18AB9" w14:textId="77777777" w:rsidR="00C858E3" w:rsidRPr="0010367B" w:rsidRDefault="00C858E3" w:rsidP="00C858E3">
      <w:pPr>
        <w:pStyle w:val="ListParagraph"/>
        <w:spacing w:after="0" w:line="240" w:lineRule="auto"/>
        <w:ind w:left="540"/>
        <w:jc w:val="both"/>
        <w:rPr>
          <w:rFonts w:ascii="Arial" w:hAnsi="Arial" w:cs="Arial"/>
          <w:sz w:val="20"/>
          <w:szCs w:val="20"/>
        </w:rPr>
      </w:pPr>
    </w:p>
    <w:p w14:paraId="1863AC0F" w14:textId="77777777" w:rsidR="00C858E3" w:rsidRPr="00932D08" w:rsidRDefault="00C858E3" w:rsidP="00C858E3">
      <w:pPr>
        <w:pStyle w:val="ListParagraph"/>
        <w:numPr>
          <w:ilvl w:val="0"/>
          <w:numId w:val="12"/>
        </w:numPr>
        <w:tabs>
          <w:tab w:val="clear" w:pos="720"/>
        </w:tabs>
        <w:spacing w:after="0" w:line="240" w:lineRule="auto"/>
        <w:ind w:left="540" w:hanging="540"/>
        <w:jc w:val="both"/>
        <w:rPr>
          <w:rFonts w:ascii="Arial" w:hAnsi="Arial" w:cs="Arial"/>
          <w:sz w:val="20"/>
          <w:szCs w:val="20"/>
        </w:rPr>
      </w:pPr>
      <w:r w:rsidRPr="0010367B">
        <w:rPr>
          <w:rFonts w:ascii="Arial" w:hAnsi="Arial" w:cs="Arial"/>
          <w:sz w:val="20"/>
          <w:szCs w:val="20"/>
        </w:rPr>
        <w:t>If the Plan Sponsor desires to assess participants a Plan Sponsor-imposed asset-based fee to offset Plan administration-related expenses, will your Firm assess this fee on behalf of the Plan Sponsor and return thos</w:t>
      </w:r>
      <w:r w:rsidRPr="00932D08">
        <w:rPr>
          <w:rFonts w:ascii="Arial" w:hAnsi="Arial" w:cs="Arial"/>
          <w:sz w:val="20"/>
          <w:szCs w:val="20"/>
        </w:rPr>
        <w:t xml:space="preserve">e collected fees to the Plan(s) as they are collected?  </w:t>
      </w:r>
      <w:r w:rsidR="00576184" w:rsidRPr="00932D08">
        <w:rPr>
          <w:rFonts w:ascii="Arial" w:hAnsi="Arial" w:cs="Arial"/>
          <w:sz w:val="20"/>
          <w:szCs w:val="20"/>
        </w:rPr>
        <w:t>(Yes/No)</w:t>
      </w:r>
      <w:r w:rsidR="00576184" w:rsidRPr="00932D08">
        <w:rPr>
          <w:rFonts w:ascii="Arial" w:hAnsi="Arial" w:cs="Arial"/>
          <w:sz w:val="20"/>
          <w:szCs w:val="20"/>
          <w:lang w:val="en-US"/>
        </w:rPr>
        <w:t xml:space="preserve"> </w:t>
      </w:r>
      <w:r w:rsidRPr="00932D08">
        <w:rPr>
          <w:rFonts w:ascii="Arial" w:hAnsi="Arial" w:cs="Arial"/>
          <w:sz w:val="20"/>
          <w:szCs w:val="20"/>
        </w:rPr>
        <w:t>If yes, briefly describe, addressing the frequency of the fee and how it would be calculated and assessed.</w:t>
      </w:r>
    </w:p>
    <w:p w14:paraId="42CC6E8D" w14:textId="77777777" w:rsidR="00C858E3" w:rsidRPr="00932D08" w:rsidRDefault="00C858E3" w:rsidP="00C858E3">
      <w:pPr>
        <w:pStyle w:val="ListParagraph"/>
        <w:spacing w:after="0" w:line="240" w:lineRule="auto"/>
        <w:ind w:left="540"/>
        <w:jc w:val="both"/>
        <w:rPr>
          <w:rFonts w:ascii="Arial" w:hAnsi="Arial" w:cs="Arial"/>
          <w:sz w:val="20"/>
          <w:szCs w:val="20"/>
        </w:rPr>
      </w:pPr>
    </w:p>
    <w:p w14:paraId="37B9EC6B" w14:textId="6663FB97" w:rsidR="00C858E3" w:rsidRPr="00932D08" w:rsidRDefault="00C858E3" w:rsidP="00C858E3">
      <w:pPr>
        <w:pStyle w:val="ListParagraph"/>
        <w:numPr>
          <w:ilvl w:val="0"/>
          <w:numId w:val="12"/>
        </w:numPr>
        <w:tabs>
          <w:tab w:val="clear" w:pos="720"/>
        </w:tabs>
        <w:spacing w:after="0" w:line="240" w:lineRule="auto"/>
        <w:ind w:left="540" w:hanging="540"/>
        <w:jc w:val="both"/>
        <w:rPr>
          <w:rFonts w:ascii="Arial" w:hAnsi="Arial" w:cs="Arial"/>
          <w:sz w:val="20"/>
          <w:szCs w:val="20"/>
        </w:rPr>
      </w:pPr>
      <w:r w:rsidRPr="00932D08">
        <w:rPr>
          <w:rFonts w:ascii="Arial" w:hAnsi="Arial" w:cs="Arial"/>
          <w:sz w:val="20"/>
          <w:szCs w:val="20"/>
        </w:rPr>
        <w:t>If the response to Question G</w:t>
      </w:r>
      <w:r w:rsidR="00B705B6" w:rsidRPr="00932D08">
        <w:rPr>
          <w:rFonts w:ascii="Arial" w:hAnsi="Arial" w:cs="Arial"/>
          <w:sz w:val="20"/>
          <w:szCs w:val="20"/>
          <w:lang w:val="en-US"/>
        </w:rPr>
        <w:t>30</w:t>
      </w:r>
      <w:r w:rsidRPr="00932D08">
        <w:rPr>
          <w:rFonts w:ascii="Arial" w:hAnsi="Arial" w:cs="Arial"/>
          <w:sz w:val="20"/>
          <w:szCs w:val="20"/>
        </w:rPr>
        <w:t xml:space="preserve"> </w:t>
      </w:r>
      <w:r w:rsidR="00A41E92" w:rsidRPr="00932D08">
        <w:rPr>
          <w:rFonts w:ascii="Arial" w:hAnsi="Arial" w:cs="Arial"/>
          <w:sz w:val="20"/>
          <w:szCs w:val="20"/>
          <w:lang w:val="en-US"/>
        </w:rPr>
        <w:t xml:space="preserve">below </w:t>
      </w:r>
      <w:r w:rsidRPr="00932D08">
        <w:rPr>
          <w:rFonts w:ascii="Arial" w:hAnsi="Arial" w:cs="Arial"/>
          <w:sz w:val="20"/>
          <w:szCs w:val="20"/>
        </w:rPr>
        <w:t>is yes, what are the Plan Sponsor’s options in terms of the setup of the account to hold such assets, and in what type of vehicles may the assets be invested?  Does this investment option have to be on the core menu?  (Yes/No)</w:t>
      </w:r>
    </w:p>
    <w:p w14:paraId="72AF8C80" w14:textId="77777777" w:rsidR="00C858E3" w:rsidRPr="00932D08" w:rsidRDefault="00C858E3" w:rsidP="00C858E3">
      <w:pPr>
        <w:tabs>
          <w:tab w:val="left" w:pos="-5850"/>
          <w:tab w:val="left" w:pos="-2880"/>
          <w:tab w:val="left" w:pos="522"/>
        </w:tabs>
        <w:jc w:val="both"/>
        <w:rPr>
          <w:rFonts w:ascii="Arial" w:hAnsi="Arial" w:cs="Arial"/>
          <w:sz w:val="20"/>
        </w:rPr>
      </w:pPr>
    </w:p>
    <w:p w14:paraId="53ADFD37" w14:textId="77777777" w:rsidR="00C858E3" w:rsidRPr="00932D08" w:rsidRDefault="00C858E3" w:rsidP="00C858E3">
      <w:pPr>
        <w:pStyle w:val="ListParagraph"/>
        <w:numPr>
          <w:ilvl w:val="0"/>
          <w:numId w:val="12"/>
        </w:numPr>
        <w:tabs>
          <w:tab w:val="clear" w:pos="720"/>
        </w:tabs>
        <w:spacing w:after="0" w:line="240" w:lineRule="auto"/>
        <w:ind w:left="540" w:hanging="540"/>
        <w:jc w:val="both"/>
        <w:rPr>
          <w:rFonts w:ascii="Arial" w:hAnsi="Arial" w:cs="Arial"/>
          <w:sz w:val="20"/>
          <w:szCs w:val="20"/>
        </w:rPr>
      </w:pPr>
      <w:r w:rsidRPr="00932D08">
        <w:rPr>
          <w:rFonts w:ascii="Arial" w:hAnsi="Arial" w:cs="Arial"/>
          <w:sz w:val="20"/>
          <w:szCs w:val="20"/>
        </w:rPr>
        <w:t>Will your Firm hold onto this in a separate account? (Yes/No) If yes, briefly describe how the Plan Sponsor would access the assets held in this account?</w:t>
      </w:r>
    </w:p>
    <w:p w14:paraId="54D8046A" w14:textId="77777777" w:rsidR="00C858E3" w:rsidRPr="00932D08" w:rsidRDefault="00C858E3" w:rsidP="00C858E3">
      <w:pPr>
        <w:pStyle w:val="ListParagraph"/>
        <w:spacing w:after="0" w:line="240" w:lineRule="auto"/>
        <w:rPr>
          <w:rFonts w:ascii="Arial" w:hAnsi="Arial" w:cs="Arial"/>
          <w:sz w:val="20"/>
          <w:szCs w:val="20"/>
        </w:rPr>
      </w:pPr>
    </w:p>
    <w:p w14:paraId="7E2E43C0" w14:textId="77777777" w:rsidR="00C858E3" w:rsidRPr="00932D08" w:rsidRDefault="00C858E3" w:rsidP="00C858E3">
      <w:pPr>
        <w:pStyle w:val="ListParagraph"/>
        <w:numPr>
          <w:ilvl w:val="0"/>
          <w:numId w:val="12"/>
        </w:numPr>
        <w:tabs>
          <w:tab w:val="clear" w:pos="720"/>
        </w:tabs>
        <w:spacing w:after="0" w:line="240" w:lineRule="auto"/>
        <w:ind w:left="540" w:hanging="540"/>
        <w:jc w:val="both"/>
        <w:rPr>
          <w:rFonts w:ascii="Arial" w:hAnsi="Arial" w:cs="Arial"/>
          <w:sz w:val="20"/>
          <w:szCs w:val="20"/>
        </w:rPr>
      </w:pPr>
      <w:r w:rsidRPr="00932D08">
        <w:rPr>
          <w:rFonts w:ascii="Arial" w:hAnsi="Arial" w:cs="Arial"/>
          <w:sz w:val="20"/>
          <w:szCs w:val="20"/>
        </w:rPr>
        <w:t>If your firm is able to return excess revenue to the Plan(s), can the Plan Sponsor receive a regular payment? (Yes/No) If yes, describe the frequency(</w:t>
      </w:r>
      <w:proofErr w:type="spellStart"/>
      <w:r w:rsidRPr="00932D08">
        <w:rPr>
          <w:rFonts w:ascii="Arial" w:hAnsi="Arial" w:cs="Arial"/>
          <w:sz w:val="20"/>
          <w:szCs w:val="20"/>
        </w:rPr>
        <w:t>ies</w:t>
      </w:r>
      <w:proofErr w:type="spellEnd"/>
      <w:r w:rsidRPr="00932D08">
        <w:rPr>
          <w:rFonts w:ascii="Arial" w:hAnsi="Arial" w:cs="Arial"/>
          <w:sz w:val="20"/>
          <w:szCs w:val="20"/>
        </w:rPr>
        <w:t>).</w:t>
      </w:r>
    </w:p>
    <w:p w14:paraId="4FEA1682" w14:textId="77777777" w:rsidR="00C858E3" w:rsidRPr="00932D08" w:rsidRDefault="00C858E3" w:rsidP="00C858E3">
      <w:pPr>
        <w:pStyle w:val="ListParagraph"/>
        <w:spacing w:after="0" w:line="240" w:lineRule="auto"/>
        <w:rPr>
          <w:rFonts w:ascii="Arial" w:hAnsi="Arial" w:cs="Arial"/>
          <w:sz w:val="20"/>
          <w:szCs w:val="20"/>
        </w:rPr>
      </w:pPr>
    </w:p>
    <w:p w14:paraId="626E5982" w14:textId="7C949779" w:rsidR="00C858E3" w:rsidRPr="0010367B" w:rsidRDefault="00C858E3" w:rsidP="00BA3D39">
      <w:pPr>
        <w:pStyle w:val="ListParagraph"/>
        <w:numPr>
          <w:ilvl w:val="0"/>
          <w:numId w:val="12"/>
        </w:numPr>
        <w:tabs>
          <w:tab w:val="clear" w:pos="720"/>
        </w:tabs>
        <w:spacing w:after="0" w:line="240" w:lineRule="auto"/>
        <w:ind w:left="540" w:hanging="540"/>
        <w:jc w:val="both"/>
        <w:rPr>
          <w:rFonts w:ascii="Arial" w:hAnsi="Arial" w:cs="Arial"/>
          <w:sz w:val="20"/>
          <w:szCs w:val="20"/>
        </w:rPr>
      </w:pPr>
      <w:r w:rsidRPr="00932D08">
        <w:rPr>
          <w:rFonts w:ascii="Arial" w:hAnsi="Arial" w:cs="Arial"/>
          <w:sz w:val="20"/>
          <w:szCs w:val="20"/>
        </w:rPr>
        <w:t>As i</w:t>
      </w:r>
      <w:r w:rsidR="00BA3D39" w:rsidRPr="00932D08">
        <w:rPr>
          <w:rFonts w:ascii="Arial" w:hAnsi="Arial" w:cs="Arial"/>
          <w:sz w:val="20"/>
          <w:szCs w:val="20"/>
        </w:rPr>
        <w:t xml:space="preserve">t relates to the </w:t>
      </w:r>
      <w:r w:rsidRPr="00932D08">
        <w:rPr>
          <w:rFonts w:ascii="Arial" w:hAnsi="Arial" w:cs="Arial"/>
          <w:sz w:val="20"/>
          <w:szCs w:val="20"/>
        </w:rPr>
        <w:t xml:space="preserve">administrative fee described in Question </w:t>
      </w:r>
      <w:r w:rsidRPr="00932D08">
        <w:rPr>
          <w:rFonts w:ascii="Arial" w:hAnsi="Arial" w:cs="Arial"/>
          <w:sz w:val="20"/>
          <w:szCs w:val="20"/>
          <w:lang w:val="en-US"/>
        </w:rPr>
        <w:t>G</w:t>
      </w:r>
      <w:r w:rsidR="00B705B6" w:rsidRPr="00932D08">
        <w:rPr>
          <w:rFonts w:ascii="Arial" w:hAnsi="Arial" w:cs="Arial"/>
          <w:sz w:val="20"/>
          <w:szCs w:val="20"/>
          <w:lang w:val="en-US"/>
        </w:rPr>
        <w:t>3</w:t>
      </w:r>
      <w:r w:rsidR="005A0191" w:rsidRPr="00932D08">
        <w:rPr>
          <w:rFonts w:ascii="Arial" w:hAnsi="Arial" w:cs="Arial"/>
          <w:sz w:val="20"/>
          <w:szCs w:val="20"/>
          <w:lang w:val="en-US"/>
        </w:rPr>
        <w:t>1</w:t>
      </w:r>
      <w:r w:rsidRPr="00932D08">
        <w:rPr>
          <w:rFonts w:ascii="Arial" w:hAnsi="Arial" w:cs="Arial"/>
          <w:sz w:val="20"/>
          <w:szCs w:val="20"/>
        </w:rPr>
        <w:t>, will your</w:t>
      </w:r>
      <w:r w:rsidRPr="0010367B">
        <w:rPr>
          <w:rFonts w:ascii="Arial" w:hAnsi="Arial" w:cs="Arial"/>
          <w:sz w:val="20"/>
          <w:szCs w:val="20"/>
        </w:rPr>
        <w:t xml:space="preserve"> Firm, if directed, apply a hard dollar annual per participant fee cap? (Yes/No)</w:t>
      </w:r>
    </w:p>
    <w:p w14:paraId="3E6CB9BA" w14:textId="77777777" w:rsidR="00C858E3" w:rsidRPr="0010367B" w:rsidRDefault="00C858E3" w:rsidP="00C858E3">
      <w:pPr>
        <w:ind w:left="540"/>
        <w:jc w:val="both"/>
        <w:rPr>
          <w:rFonts w:ascii="Arial" w:hAnsi="Arial" w:cs="Arial"/>
          <w:b/>
          <w:sz w:val="20"/>
        </w:rPr>
      </w:pPr>
    </w:p>
    <w:p w14:paraId="6C1DE4D1" w14:textId="77777777" w:rsidR="00C858E3" w:rsidRPr="0010367B" w:rsidRDefault="00C858E3" w:rsidP="00C858E3">
      <w:pPr>
        <w:ind w:left="540"/>
        <w:jc w:val="both"/>
        <w:rPr>
          <w:rFonts w:ascii="Arial" w:hAnsi="Arial" w:cs="Arial"/>
          <w:i/>
          <w:sz w:val="20"/>
        </w:rPr>
      </w:pPr>
      <w:r w:rsidRPr="0010367B">
        <w:rPr>
          <w:rFonts w:ascii="Arial" w:hAnsi="Arial" w:cs="Arial"/>
          <w:i/>
          <w:sz w:val="20"/>
        </w:rPr>
        <w:t>For example: The plan sponsor may wish to assess participants a plan administration fee of 0.10% of assets, but only to a maximum of $150 per year. (Participant with over $150,000 in assets would pay a maximum of $150 and the 0.10% would not be applied to balances greater than $150,000.)</w:t>
      </w:r>
    </w:p>
    <w:p w14:paraId="51E0145F" w14:textId="77777777" w:rsidR="00C858E3" w:rsidRPr="0010367B" w:rsidRDefault="00C858E3" w:rsidP="00C858E3">
      <w:pPr>
        <w:pStyle w:val="ListParagraph"/>
        <w:spacing w:after="0" w:line="240" w:lineRule="auto"/>
        <w:rPr>
          <w:rFonts w:ascii="Arial" w:hAnsi="Arial" w:cs="Arial"/>
          <w:sz w:val="20"/>
          <w:szCs w:val="20"/>
        </w:rPr>
      </w:pPr>
    </w:p>
    <w:p w14:paraId="1C7A5076" w14:textId="77777777" w:rsidR="00C858E3" w:rsidRPr="0010367B" w:rsidRDefault="00C858E3" w:rsidP="00C858E3">
      <w:pPr>
        <w:pStyle w:val="ListParagraph"/>
        <w:numPr>
          <w:ilvl w:val="0"/>
          <w:numId w:val="12"/>
        </w:numPr>
        <w:tabs>
          <w:tab w:val="clear" w:pos="720"/>
        </w:tabs>
        <w:spacing w:after="0" w:line="240" w:lineRule="auto"/>
        <w:ind w:left="540" w:hanging="540"/>
        <w:jc w:val="both"/>
        <w:rPr>
          <w:rFonts w:ascii="Arial" w:hAnsi="Arial" w:cs="Arial"/>
          <w:sz w:val="20"/>
          <w:szCs w:val="20"/>
        </w:rPr>
      </w:pPr>
      <w:r w:rsidRPr="0010367B">
        <w:rPr>
          <w:rFonts w:ascii="Arial" w:hAnsi="Arial" w:cs="Arial"/>
          <w:sz w:val="20"/>
          <w:szCs w:val="20"/>
        </w:rPr>
        <w:lastRenderedPageBreak/>
        <w:t>Will your Firm, if directed, credit revenue share from the investment providers towards offsetting any per-participant plan administration fee? (Yes/No)</w:t>
      </w:r>
    </w:p>
    <w:p w14:paraId="1B6D9171" w14:textId="77777777" w:rsidR="00C858E3" w:rsidRPr="0010367B" w:rsidRDefault="00C858E3" w:rsidP="00C858E3">
      <w:pPr>
        <w:tabs>
          <w:tab w:val="left" w:pos="-5850"/>
          <w:tab w:val="left" w:pos="-2880"/>
          <w:tab w:val="left" w:pos="522"/>
        </w:tabs>
        <w:ind w:left="504"/>
        <w:jc w:val="both"/>
        <w:rPr>
          <w:rFonts w:ascii="Arial" w:hAnsi="Arial" w:cs="Arial"/>
          <w:sz w:val="20"/>
        </w:rPr>
      </w:pPr>
    </w:p>
    <w:p w14:paraId="557155F8" w14:textId="77777777" w:rsidR="00C858E3" w:rsidRPr="0010367B" w:rsidRDefault="00C858E3" w:rsidP="00C858E3">
      <w:pPr>
        <w:pStyle w:val="ListParagraph"/>
        <w:numPr>
          <w:ilvl w:val="0"/>
          <w:numId w:val="12"/>
        </w:numPr>
        <w:tabs>
          <w:tab w:val="clear" w:pos="720"/>
        </w:tabs>
        <w:spacing w:after="0" w:line="240" w:lineRule="auto"/>
        <w:ind w:left="540" w:hanging="540"/>
        <w:jc w:val="both"/>
        <w:rPr>
          <w:rFonts w:ascii="Arial" w:hAnsi="Arial" w:cs="Arial"/>
          <w:sz w:val="20"/>
          <w:szCs w:val="20"/>
        </w:rPr>
      </w:pPr>
      <w:r w:rsidRPr="0010367B">
        <w:rPr>
          <w:rFonts w:ascii="Arial" w:hAnsi="Arial" w:cs="Arial"/>
          <w:sz w:val="20"/>
          <w:szCs w:val="20"/>
        </w:rPr>
        <w:t>Will your Firm, if directed, return revenue share from investment providers in a pro-rata fashion directly back to the participants who had invested in those funds each quarter, if so directed by the Plan Sponsor? (Yes/No) If yes, please briefly describe.</w:t>
      </w:r>
    </w:p>
    <w:p w14:paraId="77FBF497" w14:textId="77777777" w:rsidR="00C858E3" w:rsidRPr="0010367B" w:rsidRDefault="00C858E3" w:rsidP="00C858E3">
      <w:pPr>
        <w:ind w:left="504"/>
        <w:jc w:val="both"/>
        <w:rPr>
          <w:rFonts w:ascii="Arial" w:hAnsi="Arial" w:cs="Arial"/>
          <w:i/>
          <w:sz w:val="20"/>
        </w:rPr>
      </w:pPr>
    </w:p>
    <w:p w14:paraId="17E33B78" w14:textId="77777777" w:rsidR="00C858E3" w:rsidRPr="0010367B" w:rsidRDefault="00C858E3" w:rsidP="00C858E3">
      <w:pPr>
        <w:ind w:left="504"/>
        <w:jc w:val="both"/>
        <w:rPr>
          <w:rFonts w:ascii="Arial" w:hAnsi="Arial" w:cs="Arial"/>
          <w:i/>
          <w:sz w:val="20"/>
        </w:rPr>
      </w:pPr>
      <w:r w:rsidRPr="0010367B">
        <w:rPr>
          <w:rFonts w:ascii="Arial" w:hAnsi="Arial" w:cs="Arial"/>
          <w:i/>
          <w:sz w:val="20"/>
        </w:rPr>
        <w:t>For example: Participant A invests in Fund A and Fund B. Fund A generates 0.25% in revenue share annually and Fund B generates 0.15% annually. Participant A holds 0.5% of the Plan’s total investment in Fund A and 0.5% of the Plan’s total investment in Fund B. Each quarter 0.5% of the revenue received or credited from Fund A would be reimbursed into Participant A’s account and 0.5% of revenue from Fund B would be reimbursed into Participant A’s account. Other participants with different proportionate shares of the Plan’s total investments in Fund A and Fund B would receive different reimbursements in accordance with their proportional share of those funds.</w:t>
      </w:r>
    </w:p>
    <w:p w14:paraId="036D32C1" w14:textId="77777777" w:rsidR="00C858E3" w:rsidRPr="0010367B" w:rsidRDefault="00C858E3" w:rsidP="00C858E3">
      <w:pPr>
        <w:rPr>
          <w:rFonts w:ascii="Arial" w:hAnsi="Arial" w:cs="Arial"/>
          <w:i/>
          <w:sz w:val="20"/>
        </w:rPr>
      </w:pPr>
      <w:r w:rsidRPr="0010367B">
        <w:rPr>
          <w:rFonts w:ascii="Arial" w:hAnsi="Arial" w:cs="Arial"/>
          <w:i/>
          <w:sz w:val="20"/>
        </w:rPr>
        <w:br w:type="page"/>
      </w:r>
    </w:p>
    <w:p w14:paraId="0F40C685" w14:textId="77777777" w:rsidR="00C858E3" w:rsidRPr="0010367B" w:rsidRDefault="00C858E3" w:rsidP="00C858E3">
      <w:pPr>
        <w:ind w:left="504"/>
        <w:jc w:val="both"/>
        <w:rPr>
          <w:rFonts w:ascii="Arial" w:hAnsi="Arial" w:cs="Arial"/>
          <w:i/>
          <w:sz w:val="20"/>
        </w:rPr>
      </w:pPr>
    </w:p>
    <w:p w14:paraId="430C9CD4" w14:textId="77777777" w:rsidR="00C858E3" w:rsidRPr="0010367B" w:rsidRDefault="00C858E3" w:rsidP="00C858E3">
      <w:pPr>
        <w:pStyle w:val="ListParagraph"/>
        <w:numPr>
          <w:ilvl w:val="0"/>
          <w:numId w:val="12"/>
        </w:numPr>
        <w:tabs>
          <w:tab w:val="clear" w:pos="720"/>
        </w:tabs>
        <w:spacing w:after="0" w:line="240" w:lineRule="auto"/>
        <w:ind w:left="540" w:hanging="540"/>
        <w:jc w:val="both"/>
        <w:rPr>
          <w:rFonts w:ascii="Arial" w:hAnsi="Arial" w:cs="Arial"/>
          <w:sz w:val="20"/>
          <w:szCs w:val="20"/>
        </w:rPr>
      </w:pPr>
      <w:r w:rsidRPr="0010367B">
        <w:rPr>
          <w:rFonts w:ascii="Arial" w:hAnsi="Arial" w:cs="Arial"/>
          <w:sz w:val="20"/>
          <w:szCs w:val="20"/>
        </w:rPr>
        <w:t>Will your Firm apply different revenue share rebate credits and/or administrative fee offsets at the participant level as applicable to each fund? (Yes/No) If yes, please briefly describe.</w:t>
      </w:r>
    </w:p>
    <w:p w14:paraId="55E959EA" w14:textId="77777777" w:rsidR="00C858E3" w:rsidRPr="0010367B" w:rsidRDefault="00C858E3" w:rsidP="00C858E3">
      <w:pPr>
        <w:tabs>
          <w:tab w:val="left" w:pos="-5850"/>
          <w:tab w:val="left" w:pos="-2880"/>
          <w:tab w:val="left" w:pos="522"/>
        </w:tabs>
        <w:ind w:left="504"/>
        <w:jc w:val="both"/>
        <w:rPr>
          <w:rFonts w:ascii="Arial" w:hAnsi="Arial" w:cs="Arial"/>
          <w:sz w:val="20"/>
        </w:rPr>
      </w:pPr>
    </w:p>
    <w:p w14:paraId="742B4B3C" w14:textId="77777777" w:rsidR="00C858E3" w:rsidRPr="0010367B" w:rsidRDefault="00C858E3" w:rsidP="00C858E3">
      <w:pPr>
        <w:ind w:left="504"/>
        <w:jc w:val="both"/>
        <w:rPr>
          <w:rFonts w:ascii="Arial" w:hAnsi="Arial" w:cs="Arial"/>
          <w:i/>
          <w:sz w:val="20"/>
        </w:rPr>
      </w:pPr>
      <w:r w:rsidRPr="0010367B">
        <w:rPr>
          <w:rFonts w:ascii="Arial" w:hAnsi="Arial" w:cs="Arial"/>
          <w:i/>
          <w:sz w:val="20"/>
        </w:rPr>
        <w:t xml:space="preserve">For example: </w:t>
      </w:r>
      <w:r w:rsidR="00430461" w:rsidRPr="0010367B">
        <w:rPr>
          <w:rFonts w:ascii="Arial" w:hAnsi="Arial" w:cs="Arial"/>
          <w:i/>
          <w:sz w:val="20"/>
        </w:rPr>
        <w:t>A participant invests in Fund A</w:t>
      </w:r>
      <w:r w:rsidRPr="0010367B">
        <w:rPr>
          <w:rFonts w:ascii="Arial" w:hAnsi="Arial" w:cs="Arial"/>
          <w:i/>
          <w:sz w:val="20"/>
        </w:rPr>
        <w:t>, Fund B and Fund C. Fund A generates 0.25% in revenue share annually, Fund B generates 0.10% annually and Fund C generates no revenue sharing. The plan sponsor has elected to assess all participants a 0.10% administrative fee annually that can be partially or fully offset by any fund revenue sharing. Accordingly, participant assets that are invested in Fund A that shares 0.25% would receive an account credit of 0.15% based on the assets in Fund A; participants in Fund B would receive no credit and no applicable administrative charge assessed to the assets in Fund B; and participants in Fund C would be charged the full 0.10% on the assets invested in Fund C.</w:t>
      </w:r>
    </w:p>
    <w:p w14:paraId="3BF225D9" w14:textId="77777777" w:rsidR="00C858E3" w:rsidRPr="0010367B" w:rsidRDefault="00C858E3" w:rsidP="00C858E3">
      <w:pPr>
        <w:tabs>
          <w:tab w:val="left" w:pos="-5850"/>
          <w:tab w:val="left" w:pos="-2880"/>
          <w:tab w:val="left" w:pos="522"/>
        </w:tabs>
        <w:ind w:left="504"/>
        <w:jc w:val="both"/>
        <w:rPr>
          <w:rFonts w:ascii="Arial" w:hAnsi="Arial" w:cs="Arial"/>
          <w:sz w:val="20"/>
        </w:rPr>
      </w:pPr>
    </w:p>
    <w:p w14:paraId="53A2C2C8" w14:textId="77777777" w:rsidR="00C858E3" w:rsidRPr="0010367B" w:rsidRDefault="00C858E3" w:rsidP="00C858E3">
      <w:pPr>
        <w:pStyle w:val="ListParagraph"/>
        <w:numPr>
          <w:ilvl w:val="0"/>
          <w:numId w:val="12"/>
        </w:numPr>
        <w:tabs>
          <w:tab w:val="clear" w:pos="720"/>
        </w:tabs>
        <w:spacing w:after="0" w:line="240" w:lineRule="auto"/>
        <w:ind w:left="540" w:hanging="540"/>
        <w:jc w:val="both"/>
        <w:rPr>
          <w:rFonts w:ascii="Arial" w:hAnsi="Arial" w:cs="Arial"/>
          <w:sz w:val="20"/>
          <w:szCs w:val="20"/>
        </w:rPr>
      </w:pPr>
      <w:r w:rsidRPr="0010367B">
        <w:rPr>
          <w:rFonts w:ascii="Arial" w:hAnsi="Arial" w:cs="Arial"/>
          <w:sz w:val="20"/>
          <w:szCs w:val="20"/>
        </w:rPr>
        <w:t xml:space="preserve">As a requirement to contract with the Plan Sponsor, will you commit in writing to specifically disclosing all revenues received from the investment options and services you offer to the Plan Sponsor? (Yes/No) </w:t>
      </w:r>
    </w:p>
    <w:p w14:paraId="26176167" w14:textId="77777777" w:rsidR="005F0A5C" w:rsidRPr="0010367B" w:rsidRDefault="005F0A5C" w:rsidP="005F0A5C">
      <w:pPr>
        <w:pStyle w:val="ListParagraph"/>
        <w:spacing w:after="0" w:line="240" w:lineRule="auto"/>
        <w:ind w:left="540"/>
        <w:jc w:val="both"/>
        <w:rPr>
          <w:rFonts w:ascii="Arial" w:hAnsi="Arial" w:cs="Arial"/>
          <w:sz w:val="20"/>
          <w:szCs w:val="20"/>
        </w:rPr>
      </w:pPr>
    </w:p>
    <w:p w14:paraId="6A0071B9" w14:textId="77777777" w:rsidR="005F0A5C" w:rsidRPr="0010367B" w:rsidRDefault="000763CC" w:rsidP="000763CC">
      <w:pPr>
        <w:pStyle w:val="ListParagraph"/>
        <w:numPr>
          <w:ilvl w:val="0"/>
          <w:numId w:val="12"/>
        </w:numPr>
        <w:tabs>
          <w:tab w:val="clear" w:pos="720"/>
        </w:tabs>
        <w:spacing w:after="0" w:line="240" w:lineRule="auto"/>
        <w:ind w:left="540" w:hanging="540"/>
        <w:jc w:val="both"/>
        <w:rPr>
          <w:rFonts w:ascii="Arial" w:hAnsi="Arial" w:cs="Arial"/>
          <w:sz w:val="20"/>
          <w:szCs w:val="20"/>
        </w:rPr>
      </w:pPr>
      <w:r w:rsidRPr="0010367B">
        <w:rPr>
          <w:rFonts w:ascii="Arial" w:hAnsi="Arial" w:cs="Arial"/>
          <w:sz w:val="20"/>
          <w:szCs w:val="20"/>
          <w:lang w:val="en-US"/>
        </w:rPr>
        <w:t xml:space="preserve">The Plan Sponsor may be exploring different fee collection models from participant accounts.  </w:t>
      </w:r>
      <w:r w:rsidR="005F0A5C" w:rsidRPr="0010367B">
        <w:rPr>
          <w:rFonts w:ascii="Arial" w:hAnsi="Arial" w:cs="Arial"/>
          <w:sz w:val="20"/>
          <w:szCs w:val="20"/>
        </w:rPr>
        <w:t xml:space="preserve">Is your Firm able to implement a hybrid model where fees are collected on both a per-head fee and an asset-based fee? (Yes/No) </w:t>
      </w:r>
    </w:p>
    <w:p w14:paraId="2E17C716" w14:textId="77777777" w:rsidR="005F0A5C" w:rsidRPr="0010367B" w:rsidRDefault="005F0A5C" w:rsidP="005F0A5C">
      <w:pPr>
        <w:ind w:left="540"/>
        <w:jc w:val="both"/>
        <w:rPr>
          <w:rFonts w:ascii="Arial" w:hAnsi="Arial" w:cs="Arial"/>
          <w:sz w:val="20"/>
        </w:rPr>
      </w:pPr>
    </w:p>
    <w:p w14:paraId="613D5AA7" w14:textId="77777777" w:rsidR="005F0A5C" w:rsidRPr="0010367B" w:rsidRDefault="005F0A5C" w:rsidP="000763CC">
      <w:pPr>
        <w:pStyle w:val="ListParagraph"/>
        <w:numPr>
          <w:ilvl w:val="0"/>
          <w:numId w:val="12"/>
        </w:numPr>
        <w:tabs>
          <w:tab w:val="clear" w:pos="720"/>
        </w:tabs>
        <w:spacing w:after="0" w:line="240" w:lineRule="auto"/>
        <w:ind w:left="540" w:hanging="540"/>
        <w:jc w:val="both"/>
        <w:rPr>
          <w:rFonts w:ascii="Arial" w:hAnsi="Arial" w:cs="Arial"/>
          <w:sz w:val="20"/>
          <w:szCs w:val="20"/>
        </w:rPr>
      </w:pPr>
      <w:r w:rsidRPr="0010367B">
        <w:rPr>
          <w:rFonts w:ascii="Arial" w:hAnsi="Arial" w:cs="Arial"/>
          <w:sz w:val="20"/>
          <w:szCs w:val="20"/>
        </w:rPr>
        <w:t>Is your Firm able to implement a minimum fee cap where smaller accounts do not pay an additional administrative tack-on fee? (Yes/No)</w:t>
      </w:r>
    </w:p>
    <w:p w14:paraId="09CB9356" w14:textId="77777777" w:rsidR="005F0A5C" w:rsidRPr="0010367B" w:rsidRDefault="005F0A5C" w:rsidP="005F0A5C">
      <w:pPr>
        <w:ind w:left="540"/>
        <w:jc w:val="both"/>
        <w:rPr>
          <w:rFonts w:ascii="Arial" w:hAnsi="Arial" w:cs="Arial"/>
          <w:sz w:val="20"/>
        </w:rPr>
      </w:pPr>
    </w:p>
    <w:p w14:paraId="61DFF579" w14:textId="77777777" w:rsidR="005F0A5C" w:rsidRPr="0010367B" w:rsidRDefault="005F0A5C" w:rsidP="000763CC">
      <w:pPr>
        <w:pStyle w:val="ListParagraph"/>
        <w:numPr>
          <w:ilvl w:val="0"/>
          <w:numId w:val="12"/>
        </w:numPr>
        <w:tabs>
          <w:tab w:val="clear" w:pos="720"/>
        </w:tabs>
        <w:spacing w:after="0" w:line="240" w:lineRule="auto"/>
        <w:ind w:left="540" w:hanging="540"/>
        <w:jc w:val="both"/>
        <w:rPr>
          <w:rFonts w:ascii="Arial" w:hAnsi="Arial" w:cs="Arial"/>
          <w:sz w:val="20"/>
          <w:szCs w:val="20"/>
        </w:rPr>
      </w:pPr>
      <w:r w:rsidRPr="0010367B">
        <w:rPr>
          <w:rFonts w:ascii="Arial" w:hAnsi="Arial" w:cs="Arial"/>
          <w:sz w:val="20"/>
          <w:szCs w:val="20"/>
        </w:rPr>
        <w:t>Is your Firm able to implement a maximum fee cap where larger accounts do not pay an additional administrative tack-on fee once they hit a breakpoint? (Yes/No)</w:t>
      </w:r>
    </w:p>
    <w:p w14:paraId="0F0A1A5F" w14:textId="3452CDE4" w:rsidR="00C858E3" w:rsidRPr="00C10836" w:rsidRDefault="00C858E3" w:rsidP="00694605">
      <w:pPr>
        <w:rPr>
          <w:rFonts w:ascii="Arial" w:hAnsi="Arial" w:cs="Arial"/>
          <w:sz w:val="20"/>
        </w:rPr>
      </w:pPr>
    </w:p>
    <w:p w14:paraId="11A279E5" w14:textId="77777777" w:rsidR="00C858E3" w:rsidRPr="00C10836" w:rsidRDefault="00C858E3" w:rsidP="000763CC">
      <w:pPr>
        <w:pStyle w:val="ListParagraph"/>
        <w:numPr>
          <w:ilvl w:val="0"/>
          <w:numId w:val="8"/>
        </w:numPr>
        <w:spacing w:after="0" w:line="240" w:lineRule="auto"/>
        <w:ind w:left="540" w:hanging="540"/>
        <w:jc w:val="both"/>
        <w:rPr>
          <w:rFonts w:ascii="Arial" w:hAnsi="Arial" w:cs="Arial"/>
          <w:b/>
          <w:color w:val="0070C0"/>
          <w:sz w:val="24"/>
          <w:szCs w:val="24"/>
          <w:lang w:val="en-US"/>
        </w:rPr>
      </w:pPr>
      <w:r w:rsidRPr="00C10836">
        <w:rPr>
          <w:rFonts w:ascii="Arial" w:hAnsi="Arial" w:cs="Arial"/>
          <w:b/>
          <w:color w:val="0070C0"/>
          <w:sz w:val="24"/>
          <w:szCs w:val="24"/>
          <w:lang w:val="en-US"/>
        </w:rPr>
        <w:t>References</w:t>
      </w:r>
    </w:p>
    <w:p w14:paraId="212AEF54" w14:textId="77777777" w:rsidR="00C858E3" w:rsidRPr="00C10836" w:rsidRDefault="00C858E3" w:rsidP="00C858E3">
      <w:pPr>
        <w:spacing w:line="200" w:lineRule="exact"/>
        <w:ind w:left="547"/>
        <w:rPr>
          <w:rFonts w:ascii="Arial" w:hAnsi="Arial" w:cs="Arial"/>
          <w:sz w:val="20"/>
        </w:rPr>
      </w:pPr>
    </w:p>
    <w:p w14:paraId="072C38A5" w14:textId="77777777" w:rsidR="00C858E3" w:rsidRPr="00C10836" w:rsidRDefault="00C858E3" w:rsidP="00C858E3">
      <w:pPr>
        <w:pStyle w:val="RFPLevel2"/>
        <w:numPr>
          <w:ilvl w:val="0"/>
          <w:numId w:val="0"/>
        </w:numPr>
        <w:snapToGrid/>
        <w:spacing w:after="60"/>
        <w:ind w:left="547"/>
        <w:rPr>
          <w:b/>
          <w:sz w:val="20"/>
        </w:rPr>
      </w:pPr>
      <w:r w:rsidRPr="00C10836">
        <w:rPr>
          <w:b/>
          <w:sz w:val="20"/>
        </w:rPr>
        <w:t>Current Governmental Client References</w:t>
      </w:r>
    </w:p>
    <w:p w14:paraId="4685BE39" w14:textId="363D9498" w:rsidR="00C858E3" w:rsidRPr="00C10836" w:rsidRDefault="00C858E3" w:rsidP="00C858E3">
      <w:pPr>
        <w:pStyle w:val="RFPLevel2"/>
        <w:numPr>
          <w:ilvl w:val="0"/>
          <w:numId w:val="0"/>
        </w:numPr>
        <w:spacing w:after="60"/>
        <w:ind w:left="547"/>
        <w:jc w:val="both"/>
        <w:rPr>
          <w:sz w:val="20"/>
        </w:rPr>
      </w:pPr>
      <w:r w:rsidRPr="00C10836">
        <w:rPr>
          <w:sz w:val="20"/>
        </w:rPr>
        <w:t xml:space="preserve">Provide the following information for </w:t>
      </w:r>
      <w:r w:rsidRPr="00C10836">
        <w:rPr>
          <w:sz w:val="20"/>
          <w:u w:val="single"/>
        </w:rPr>
        <w:t>five (5) governmental</w:t>
      </w:r>
      <w:r w:rsidRPr="00C10836">
        <w:rPr>
          <w:sz w:val="20"/>
        </w:rPr>
        <w:t xml:space="preserve"> employers with plan assets </w:t>
      </w:r>
      <w:r w:rsidRPr="00C10836">
        <w:rPr>
          <w:sz w:val="20"/>
          <w:u w:val="single"/>
        </w:rPr>
        <w:t>over</w:t>
      </w:r>
      <w:r w:rsidRPr="00C10836">
        <w:rPr>
          <w:sz w:val="20"/>
        </w:rPr>
        <w:t xml:space="preserve"> $</w:t>
      </w:r>
      <w:r w:rsidR="00A41E92">
        <w:rPr>
          <w:sz w:val="20"/>
        </w:rPr>
        <w:t>2</w:t>
      </w:r>
      <w:r w:rsidRPr="00C10836">
        <w:rPr>
          <w:sz w:val="20"/>
        </w:rPr>
        <w:t>00 million for which your Firm presently provides</w:t>
      </w:r>
      <w:r w:rsidRPr="00C10836">
        <w:rPr>
          <w:b/>
          <w:sz w:val="20"/>
        </w:rPr>
        <w:t xml:space="preserve"> 457 Plan </w:t>
      </w:r>
      <w:r w:rsidRPr="00C10836">
        <w:rPr>
          <w:sz w:val="20"/>
        </w:rPr>
        <w:t>record keeping and plan administration services. Select a contact person for each plan who has managerial/committee member responsibilities associated with the plan.</w:t>
      </w:r>
    </w:p>
    <w:tbl>
      <w:tblPr>
        <w:tblW w:w="8532" w:type="dxa"/>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3510"/>
        <w:gridCol w:w="5022"/>
      </w:tblGrid>
      <w:tr w:rsidR="00C858E3" w:rsidRPr="00C10836" w14:paraId="37989B3A" w14:textId="77777777" w:rsidTr="00B37609">
        <w:trPr>
          <w:trHeight w:val="288"/>
        </w:trPr>
        <w:tc>
          <w:tcPr>
            <w:tcW w:w="3510" w:type="dxa"/>
            <w:shd w:val="clear" w:color="auto" w:fill="BDD6EE" w:themeFill="accent1" w:themeFillTint="66"/>
            <w:vAlign w:val="center"/>
          </w:tcPr>
          <w:p w14:paraId="13DF77F6"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Client name:</w:t>
            </w:r>
          </w:p>
        </w:tc>
        <w:tc>
          <w:tcPr>
            <w:tcW w:w="5022" w:type="dxa"/>
            <w:shd w:val="clear" w:color="auto" w:fill="BDD6EE" w:themeFill="accent1" w:themeFillTint="66"/>
            <w:vAlign w:val="center"/>
          </w:tcPr>
          <w:p w14:paraId="7F09D761" w14:textId="77777777" w:rsidR="00C858E3" w:rsidRPr="00C10836" w:rsidRDefault="00C858E3" w:rsidP="009170CB">
            <w:pPr>
              <w:tabs>
                <w:tab w:val="left" w:pos="-2790"/>
              </w:tabs>
              <w:ind w:left="-18" w:right="-108"/>
              <w:rPr>
                <w:rFonts w:ascii="Arial" w:hAnsi="Arial" w:cs="Arial"/>
                <w:bCs/>
                <w:sz w:val="20"/>
              </w:rPr>
            </w:pPr>
          </w:p>
        </w:tc>
      </w:tr>
      <w:tr w:rsidR="00C858E3" w:rsidRPr="00C10836" w14:paraId="6C193104" w14:textId="77777777" w:rsidTr="009170CB">
        <w:trPr>
          <w:trHeight w:val="288"/>
        </w:trPr>
        <w:tc>
          <w:tcPr>
            <w:tcW w:w="3510" w:type="dxa"/>
            <w:shd w:val="clear" w:color="auto" w:fill="FFFFFF"/>
            <w:vAlign w:val="center"/>
          </w:tcPr>
          <w:p w14:paraId="7487C4A0"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Contact name &amp; title:</w:t>
            </w:r>
          </w:p>
        </w:tc>
        <w:tc>
          <w:tcPr>
            <w:tcW w:w="5022" w:type="dxa"/>
            <w:shd w:val="clear" w:color="auto" w:fill="FFFFFF"/>
            <w:vAlign w:val="center"/>
          </w:tcPr>
          <w:p w14:paraId="178F360C" w14:textId="77777777" w:rsidR="00C858E3" w:rsidRPr="00C10836" w:rsidRDefault="00C858E3" w:rsidP="009170CB">
            <w:pPr>
              <w:tabs>
                <w:tab w:val="left" w:pos="-2790"/>
              </w:tabs>
              <w:ind w:left="-18" w:right="-108"/>
              <w:rPr>
                <w:rFonts w:ascii="Arial" w:hAnsi="Arial" w:cs="Arial"/>
                <w:bCs/>
                <w:sz w:val="20"/>
              </w:rPr>
            </w:pPr>
          </w:p>
        </w:tc>
      </w:tr>
      <w:tr w:rsidR="00C858E3" w:rsidRPr="00C10836" w14:paraId="7DB1F46D" w14:textId="77777777" w:rsidTr="00B37609">
        <w:trPr>
          <w:trHeight w:val="288"/>
        </w:trPr>
        <w:tc>
          <w:tcPr>
            <w:tcW w:w="3510" w:type="dxa"/>
            <w:shd w:val="clear" w:color="auto" w:fill="BDD6EE" w:themeFill="accent1" w:themeFillTint="66"/>
            <w:vAlign w:val="center"/>
          </w:tcPr>
          <w:p w14:paraId="1D7A4B4F"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Contact phone number:</w:t>
            </w:r>
          </w:p>
        </w:tc>
        <w:tc>
          <w:tcPr>
            <w:tcW w:w="5022" w:type="dxa"/>
            <w:shd w:val="clear" w:color="auto" w:fill="BDD6EE" w:themeFill="accent1" w:themeFillTint="66"/>
            <w:vAlign w:val="center"/>
          </w:tcPr>
          <w:p w14:paraId="77A7DC0E" w14:textId="77777777" w:rsidR="00C858E3" w:rsidRPr="00C10836" w:rsidRDefault="00C858E3" w:rsidP="009170CB">
            <w:pPr>
              <w:tabs>
                <w:tab w:val="left" w:pos="-2790"/>
              </w:tabs>
              <w:ind w:left="-18" w:right="-108"/>
              <w:rPr>
                <w:rFonts w:ascii="Arial" w:hAnsi="Arial" w:cs="Arial"/>
                <w:bCs/>
                <w:sz w:val="20"/>
              </w:rPr>
            </w:pPr>
          </w:p>
        </w:tc>
      </w:tr>
      <w:tr w:rsidR="00C858E3" w:rsidRPr="00C10836" w14:paraId="29445C14" w14:textId="77777777" w:rsidTr="009170CB">
        <w:trPr>
          <w:trHeight w:val="288"/>
        </w:trPr>
        <w:tc>
          <w:tcPr>
            <w:tcW w:w="3510" w:type="dxa"/>
            <w:shd w:val="clear" w:color="auto" w:fill="FFFFFF"/>
            <w:vAlign w:val="center"/>
          </w:tcPr>
          <w:p w14:paraId="2EFAF6CE"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E-mail address:</w:t>
            </w:r>
          </w:p>
        </w:tc>
        <w:tc>
          <w:tcPr>
            <w:tcW w:w="5022" w:type="dxa"/>
            <w:shd w:val="clear" w:color="auto" w:fill="FFFFFF"/>
            <w:vAlign w:val="center"/>
          </w:tcPr>
          <w:p w14:paraId="6CDB0464" w14:textId="77777777" w:rsidR="00C858E3" w:rsidRPr="00C10836" w:rsidRDefault="00C858E3" w:rsidP="009170CB">
            <w:pPr>
              <w:tabs>
                <w:tab w:val="left" w:pos="-2790"/>
              </w:tabs>
              <w:ind w:left="-18" w:right="-108"/>
              <w:rPr>
                <w:rFonts w:ascii="Arial" w:hAnsi="Arial" w:cs="Arial"/>
                <w:bCs/>
                <w:sz w:val="20"/>
              </w:rPr>
            </w:pPr>
          </w:p>
        </w:tc>
      </w:tr>
      <w:tr w:rsidR="00C858E3" w:rsidRPr="00C10836" w14:paraId="14B0FAAF" w14:textId="77777777" w:rsidTr="00B37609">
        <w:trPr>
          <w:trHeight w:val="288"/>
        </w:trPr>
        <w:tc>
          <w:tcPr>
            <w:tcW w:w="3510" w:type="dxa"/>
            <w:shd w:val="clear" w:color="auto" w:fill="BDD6EE" w:themeFill="accent1" w:themeFillTint="66"/>
            <w:vAlign w:val="center"/>
          </w:tcPr>
          <w:p w14:paraId="3E8D2689"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Plan inception date:</w:t>
            </w:r>
          </w:p>
        </w:tc>
        <w:tc>
          <w:tcPr>
            <w:tcW w:w="5022" w:type="dxa"/>
            <w:shd w:val="clear" w:color="auto" w:fill="BDD6EE" w:themeFill="accent1" w:themeFillTint="66"/>
            <w:vAlign w:val="center"/>
          </w:tcPr>
          <w:p w14:paraId="480C233F" w14:textId="77777777" w:rsidR="00C858E3" w:rsidRPr="00C10836" w:rsidRDefault="00C858E3" w:rsidP="009170CB">
            <w:pPr>
              <w:tabs>
                <w:tab w:val="left" w:pos="-2790"/>
              </w:tabs>
              <w:ind w:left="-18" w:right="-108"/>
              <w:rPr>
                <w:rFonts w:ascii="Arial" w:hAnsi="Arial" w:cs="Arial"/>
                <w:bCs/>
                <w:sz w:val="20"/>
              </w:rPr>
            </w:pPr>
          </w:p>
        </w:tc>
      </w:tr>
      <w:tr w:rsidR="00C858E3" w:rsidRPr="00C10836" w14:paraId="7544212C" w14:textId="77777777" w:rsidTr="00C858E3">
        <w:trPr>
          <w:trHeight w:val="288"/>
        </w:trPr>
        <w:tc>
          <w:tcPr>
            <w:tcW w:w="3510" w:type="dxa"/>
            <w:shd w:val="clear" w:color="auto" w:fill="FFFFFF"/>
            <w:vAlign w:val="center"/>
          </w:tcPr>
          <w:p w14:paraId="648DDA66"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Total plan assets:</w:t>
            </w:r>
          </w:p>
        </w:tc>
        <w:tc>
          <w:tcPr>
            <w:tcW w:w="5022" w:type="dxa"/>
            <w:shd w:val="clear" w:color="auto" w:fill="FFFFFF"/>
            <w:vAlign w:val="center"/>
          </w:tcPr>
          <w:p w14:paraId="31005831" w14:textId="77777777" w:rsidR="00C858E3" w:rsidRPr="00C10836" w:rsidRDefault="00C858E3" w:rsidP="009170CB">
            <w:pPr>
              <w:tabs>
                <w:tab w:val="left" w:pos="-2790"/>
              </w:tabs>
              <w:ind w:left="-18" w:right="-108"/>
              <w:rPr>
                <w:rFonts w:ascii="Arial" w:hAnsi="Arial" w:cs="Arial"/>
                <w:bCs/>
                <w:sz w:val="20"/>
              </w:rPr>
            </w:pPr>
          </w:p>
        </w:tc>
      </w:tr>
      <w:tr w:rsidR="00C858E3" w:rsidRPr="00C10836" w14:paraId="6E89A4C2" w14:textId="77777777" w:rsidTr="00B37609">
        <w:trPr>
          <w:trHeight w:val="288"/>
        </w:trPr>
        <w:tc>
          <w:tcPr>
            <w:tcW w:w="3510" w:type="dxa"/>
            <w:shd w:val="clear" w:color="auto" w:fill="BDD6EE" w:themeFill="accent1" w:themeFillTint="66"/>
            <w:vAlign w:val="center"/>
          </w:tcPr>
          <w:p w14:paraId="51B978DD"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lastRenderedPageBreak/>
              <w:t>Total participants:</w:t>
            </w:r>
          </w:p>
        </w:tc>
        <w:tc>
          <w:tcPr>
            <w:tcW w:w="5022" w:type="dxa"/>
            <w:shd w:val="clear" w:color="auto" w:fill="BDD6EE" w:themeFill="accent1" w:themeFillTint="66"/>
            <w:vAlign w:val="center"/>
          </w:tcPr>
          <w:p w14:paraId="535E9512" w14:textId="77777777" w:rsidR="00C858E3" w:rsidRPr="00C10836" w:rsidRDefault="00C858E3" w:rsidP="009170CB">
            <w:pPr>
              <w:tabs>
                <w:tab w:val="left" w:pos="-2790"/>
              </w:tabs>
              <w:ind w:left="-18" w:right="-108"/>
              <w:rPr>
                <w:rFonts w:ascii="Arial" w:hAnsi="Arial" w:cs="Arial"/>
                <w:bCs/>
                <w:sz w:val="20"/>
              </w:rPr>
            </w:pPr>
          </w:p>
        </w:tc>
      </w:tr>
    </w:tbl>
    <w:p w14:paraId="3182A2C9" w14:textId="77777777" w:rsidR="00C858E3" w:rsidRPr="00C10836" w:rsidRDefault="00C858E3" w:rsidP="00C858E3">
      <w:pPr>
        <w:pStyle w:val="RFPLevel2"/>
        <w:numPr>
          <w:ilvl w:val="0"/>
          <w:numId w:val="0"/>
        </w:numPr>
        <w:ind w:left="540"/>
        <w:jc w:val="both"/>
        <w:rPr>
          <w:sz w:val="20"/>
        </w:rPr>
      </w:pPr>
    </w:p>
    <w:p w14:paraId="5C474F01" w14:textId="77777777" w:rsidR="00C858E3" w:rsidRPr="00C10836" w:rsidRDefault="00C858E3" w:rsidP="00C858E3">
      <w:pPr>
        <w:pStyle w:val="RFPLevel2"/>
        <w:numPr>
          <w:ilvl w:val="0"/>
          <w:numId w:val="0"/>
        </w:numPr>
        <w:snapToGrid/>
        <w:ind w:left="540"/>
        <w:rPr>
          <w:b/>
          <w:sz w:val="20"/>
        </w:rPr>
      </w:pPr>
      <w:r w:rsidRPr="00C10836">
        <w:rPr>
          <w:b/>
          <w:sz w:val="20"/>
        </w:rPr>
        <w:t>Former/Terminated Client References</w:t>
      </w:r>
    </w:p>
    <w:p w14:paraId="36AEAE42" w14:textId="77777777" w:rsidR="00C858E3" w:rsidRPr="00C10836" w:rsidRDefault="00C858E3" w:rsidP="00C858E3">
      <w:pPr>
        <w:pStyle w:val="RFPLevel2"/>
        <w:numPr>
          <w:ilvl w:val="0"/>
          <w:numId w:val="0"/>
        </w:numPr>
        <w:ind w:left="547"/>
        <w:jc w:val="both"/>
        <w:rPr>
          <w:sz w:val="20"/>
        </w:rPr>
      </w:pPr>
      <w:r w:rsidRPr="00C10836">
        <w:rPr>
          <w:sz w:val="20"/>
        </w:rPr>
        <w:t xml:space="preserve">Provide the following information for </w:t>
      </w:r>
      <w:r w:rsidRPr="00C10836">
        <w:rPr>
          <w:sz w:val="20"/>
          <w:u w:val="single"/>
        </w:rPr>
        <w:t>three (3) governmental</w:t>
      </w:r>
      <w:r w:rsidRPr="00C10836">
        <w:rPr>
          <w:sz w:val="20"/>
        </w:rPr>
        <w:t xml:space="preserve"> employers for which your Firm has, in the last five years (but does not presently), provided </w:t>
      </w:r>
      <w:r w:rsidRPr="00C10836">
        <w:rPr>
          <w:b/>
          <w:sz w:val="20"/>
        </w:rPr>
        <w:t>457 Plan</w:t>
      </w:r>
      <w:r w:rsidRPr="00C10836">
        <w:rPr>
          <w:sz w:val="20"/>
        </w:rPr>
        <w:t xml:space="preserve"> record keeping and plan administration services. Provide a contact person who has/had managerial/committee member responsibilities associated with the plan.</w:t>
      </w:r>
    </w:p>
    <w:tbl>
      <w:tblPr>
        <w:tblW w:w="8532" w:type="dxa"/>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3510"/>
        <w:gridCol w:w="5022"/>
      </w:tblGrid>
      <w:tr w:rsidR="00C858E3" w:rsidRPr="00C10836" w14:paraId="2DC6AE3C" w14:textId="77777777" w:rsidTr="00B37609">
        <w:trPr>
          <w:trHeight w:val="288"/>
        </w:trPr>
        <w:tc>
          <w:tcPr>
            <w:tcW w:w="3510" w:type="dxa"/>
            <w:shd w:val="clear" w:color="auto" w:fill="BDD6EE" w:themeFill="accent1" w:themeFillTint="66"/>
            <w:vAlign w:val="center"/>
          </w:tcPr>
          <w:p w14:paraId="665FEC19"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Client name:</w:t>
            </w:r>
          </w:p>
        </w:tc>
        <w:tc>
          <w:tcPr>
            <w:tcW w:w="5022" w:type="dxa"/>
            <w:shd w:val="clear" w:color="auto" w:fill="BDD6EE" w:themeFill="accent1" w:themeFillTint="66"/>
            <w:vAlign w:val="center"/>
          </w:tcPr>
          <w:p w14:paraId="08F157EC" w14:textId="77777777" w:rsidR="00C858E3" w:rsidRPr="00C10836" w:rsidRDefault="00C858E3" w:rsidP="009170CB">
            <w:pPr>
              <w:tabs>
                <w:tab w:val="left" w:pos="-2790"/>
              </w:tabs>
              <w:ind w:left="-18" w:right="-108"/>
              <w:rPr>
                <w:rFonts w:ascii="Arial" w:hAnsi="Arial" w:cs="Arial"/>
                <w:bCs/>
                <w:sz w:val="20"/>
              </w:rPr>
            </w:pPr>
          </w:p>
        </w:tc>
      </w:tr>
      <w:tr w:rsidR="00C858E3" w:rsidRPr="00C10836" w14:paraId="43273E21" w14:textId="77777777" w:rsidTr="009170CB">
        <w:trPr>
          <w:trHeight w:val="288"/>
        </w:trPr>
        <w:tc>
          <w:tcPr>
            <w:tcW w:w="3510" w:type="dxa"/>
            <w:vAlign w:val="center"/>
          </w:tcPr>
          <w:p w14:paraId="3A1701CC"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Contact name &amp; title:</w:t>
            </w:r>
          </w:p>
        </w:tc>
        <w:tc>
          <w:tcPr>
            <w:tcW w:w="5022" w:type="dxa"/>
            <w:vAlign w:val="center"/>
          </w:tcPr>
          <w:p w14:paraId="1FACCC53" w14:textId="77777777" w:rsidR="00C858E3" w:rsidRPr="00C10836" w:rsidRDefault="00C858E3" w:rsidP="009170CB">
            <w:pPr>
              <w:tabs>
                <w:tab w:val="left" w:pos="-2790"/>
              </w:tabs>
              <w:ind w:left="-18" w:right="-108"/>
              <w:rPr>
                <w:rFonts w:ascii="Arial" w:hAnsi="Arial" w:cs="Arial"/>
                <w:bCs/>
                <w:sz w:val="20"/>
              </w:rPr>
            </w:pPr>
          </w:p>
        </w:tc>
      </w:tr>
      <w:tr w:rsidR="00C858E3" w:rsidRPr="00C10836" w14:paraId="0B63FDB1" w14:textId="77777777" w:rsidTr="00B37609">
        <w:trPr>
          <w:trHeight w:val="288"/>
        </w:trPr>
        <w:tc>
          <w:tcPr>
            <w:tcW w:w="3510" w:type="dxa"/>
            <w:shd w:val="clear" w:color="auto" w:fill="BDD6EE" w:themeFill="accent1" w:themeFillTint="66"/>
            <w:vAlign w:val="center"/>
          </w:tcPr>
          <w:p w14:paraId="538757BF"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Contact phone number:</w:t>
            </w:r>
          </w:p>
        </w:tc>
        <w:tc>
          <w:tcPr>
            <w:tcW w:w="5022" w:type="dxa"/>
            <w:shd w:val="clear" w:color="auto" w:fill="BDD6EE" w:themeFill="accent1" w:themeFillTint="66"/>
            <w:vAlign w:val="center"/>
          </w:tcPr>
          <w:p w14:paraId="0A3E1979" w14:textId="77777777" w:rsidR="00C858E3" w:rsidRPr="00C10836" w:rsidRDefault="00C858E3" w:rsidP="009170CB">
            <w:pPr>
              <w:tabs>
                <w:tab w:val="left" w:pos="-2790"/>
              </w:tabs>
              <w:ind w:left="-18" w:right="-108"/>
              <w:rPr>
                <w:rFonts w:ascii="Arial" w:hAnsi="Arial" w:cs="Arial"/>
                <w:bCs/>
                <w:sz w:val="20"/>
              </w:rPr>
            </w:pPr>
          </w:p>
        </w:tc>
      </w:tr>
      <w:tr w:rsidR="00C858E3" w:rsidRPr="00C10836" w14:paraId="5B610BE1" w14:textId="77777777" w:rsidTr="009170CB">
        <w:trPr>
          <w:trHeight w:val="288"/>
        </w:trPr>
        <w:tc>
          <w:tcPr>
            <w:tcW w:w="3510" w:type="dxa"/>
            <w:vAlign w:val="center"/>
          </w:tcPr>
          <w:p w14:paraId="160834C3"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E-mail address:</w:t>
            </w:r>
          </w:p>
        </w:tc>
        <w:tc>
          <w:tcPr>
            <w:tcW w:w="5022" w:type="dxa"/>
            <w:vAlign w:val="center"/>
          </w:tcPr>
          <w:p w14:paraId="53DCDEED" w14:textId="77777777" w:rsidR="00C858E3" w:rsidRPr="00C10836" w:rsidRDefault="00C858E3" w:rsidP="009170CB">
            <w:pPr>
              <w:tabs>
                <w:tab w:val="left" w:pos="-2790"/>
              </w:tabs>
              <w:ind w:left="-18" w:right="-108"/>
              <w:rPr>
                <w:rFonts w:ascii="Arial" w:hAnsi="Arial" w:cs="Arial"/>
                <w:bCs/>
                <w:sz w:val="20"/>
              </w:rPr>
            </w:pPr>
          </w:p>
        </w:tc>
      </w:tr>
      <w:tr w:rsidR="00C858E3" w:rsidRPr="00C10836" w14:paraId="468F04C8" w14:textId="77777777" w:rsidTr="00B37609">
        <w:trPr>
          <w:trHeight w:val="288"/>
        </w:trPr>
        <w:tc>
          <w:tcPr>
            <w:tcW w:w="3510" w:type="dxa"/>
            <w:shd w:val="clear" w:color="auto" w:fill="BDD6EE" w:themeFill="accent1" w:themeFillTint="66"/>
            <w:vAlign w:val="center"/>
          </w:tcPr>
          <w:p w14:paraId="35119227"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Inception date:</w:t>
            </w:r>
          </w:p>
        </w:tc>
        <w:tc>
          <w:tcPr>
            <w:tcW w:w="5022" w:type="dxa"/>
            <w:shd w:val="clear" w:color="auto" w:fill="BDD6EE" w:themeFill="accent1" w:themeFillTint="66"/>
            <w:vAlign w:val="center"/>
          </w:tcPr>
          <w:p w14:paraId="7E20ACB8" w14:textId="77777777" w:rsidR="00C858E3" w:rsidRPr="00C10836" w:rsidRDefault="00C858E3" w:rsidP="009170CB">
            <w:pPr>
              <w:tabs>
                <w:tab w:val="left" w:pos="-2790"/>
              </w:tabs>
              <w:ind w:left="-18" w:right="-108"/>
              <w:rPr>
                <w:rFonts w:ascii="Arial" w:hAnsi="Arial" w:cs="Arial"/>
                <w:bCs/>
                <w:sz w:val="20"/>
              </w:rPr>
            </w:pPr>
          </w:p>
        </w:tc>
      </w:tr>
      <w:tr w:rsidR="00C858E3" w:rsidRPr="00C10836" w14:paraId="0A53CEFE" w14:textId="77777777" w:rsidTr="00C858E3">
        <w:trPr>
          <w:trHeight w:val="288"/>
        </w:trPr>
        <w:tc>
          <w:tcPr>
            <w:tcW w:w="3510" w:type="dxa"/>
            <w:shd w:val="clear" w:color="auto" w:fill="FFFFFF"/>
            <w:vAlign w:val="center"/>
          </w:tcPr>
          <w:p w14:paraId="77B742E5"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Termination date:</w:t>
            </w:r>
          </w:p>
        </w:tc>
        <w:tc>
          <w:tcPr>
            <w:tcW w:w="5022" w:type="dxa"/>
            <w:shd w:val="clear" w:color="auto" w:fill="FFFFFF"/>
            <w:vAlign w:val="center"/>
          </w:tcPr>
          <w:p w14:paraId="4C8E4E04" w14:textId="77777777" w:rsidR="00C858E3" w:rsidRPr="00C10836" w:rsidRDefault="00C858E3" w:rsidP="009170CB">
            <w:pPr>
              <w:tabs>
                <w:tab w:val="left" w:pos="-2790"/>
              </w:tabs>
              <w:ind w:left="-18" w:right="-108"/>
              <w:rPr>
                <w:rFonts w:ascii="Arial" w:hAnsi="Arial" w:cs="Arial"/>
                <w:bCs/>
                <w:sz w:val="20"/>
              </w:rPr>
            </w:pPr>
          </w:p>
        </w:tc>
      </w:tr>
      <w:tr w:rsidR="00C858E3" w:rsidRPr="00C10836" w14:paraId="668B9179" w14:textId="77777777" w:rsidTr="00B37609">
        <w:trPr>
          <w:trHeight w:val="288"/>
        </w:trPr>
        <w:tc>
          <w:tcPr>
            <w:tcW w:w="3510" w:type="dxa"/>
            <w:shd w:val="clear" w:color="auto" w:fill="BDD6EE" w:themeFill="accent1" w:themeFillTint="66"/>
            <w:vAlign w:val="center"/>
          </w:tcPr>
          <w:p w14:paraId="4C388A17"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Total plan assets:</w:t>
            </w:r>
          </w:p>
        </w:tc>
        <w:tc>
          <w:tcPr>
            <w:tcW w:w="5022" w:type="dxa"/>
            <w:shd w:val="clear" w:color="auto" w:fill="BDD6EE" w:themeFill="accent1" w:themeFillTint="66"/>
            <w:vAlign w:val="center"/>
          </w:tcPr>
          <w:p w14:paraId="30166774" w14:textId="77777777" w:rsidR="00C858E3" w:rsidRPr="00C10836" w:rsidRDefault="00C858E3" w:rsidP="009170CB">
            <w:pPr>
              <w:tabs>
                <w:tab w:val="left" w:pos="-2790"/>
              </w:tabs>
              <w:ind w:left="-18" w:right="-108"/>
              <w:rPr>
                <w:rFonts w:ascii="Arial" w:hAnsi="Arial" w:cs="Arial"/>
                <w:bCs/>
                <w:sz w:val="20"/>
              </w:rPr>
            </w:pPr>
          </w:p>
        </w:tc>
      </w:tr>
      <w:tr w:rsidR="00C858E3" w:rsidRPr="00C10836" w14:paraId="23AEAC50" w14:textId="77777777" w:rsidTr="00C858E3">
        <w:trPr>
          <w:trHeight w:val="288"/>
        </w:trPr>
        <w:tc>
          <w:tcPr>
            <w:tcW w:w="3510" w:type="dxa"/>
            <w:shd w:val="clear" w:color="auto" w:fill="FFFFFF"/>
            <w:vAlign w:val="center"/>
          </w:tcPr>
          <w:p w14:paraId="1358C1FA"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Total participants:</w:t>
            </w:r>
          </w:p>
        </w:tc>
        <w:tc>
          <w:tcPr>
            <w:tcW w:w="5022" w:type="dxa"/>
            <w:shd w:val="clear" w:color="auto" w:fill="FFFFFF"/>
            <w:vAlign w:val="center"/>
          </w:tcPr>
          <w:p w14:paraId="4F164054" w14:textId="77777777" w:rsidR="00C858E3" w:rsidRPr="00C10836" w:rsidRDefault="00C858E3" w:rsidP="009170CB">
            <w:pPr>
              <w:tabs>
                <w:tab w:val="left" w:pos="-2790"/>
              </w:tabs>
              <w:ind w:left="-18" w:right="-108"/>
              <w:rPr>
                <w:rFonts w:ascii="Arial" w:hAnsi="Arial" w:cs="Arial"/>
                <w:bCs/>
                <w:sz w:val="20"/>
              </w:rPr>
            </w:pPr>
          </w:p>
        </w:tc>
      </w:tr>
    </w:tbl>
    <w:p w14:paraId="6100199D" w14:textId="77777777" w:rsidR="00C858E3" w:rsidRPr="00C10836" w:rsidRDefault="00C858E3" w:rsidP="00C10836">
      <w:pPr>
        <w:pStyle w:val="RFPLevel2"/>
        <w:numPr>
          <w:ilvl w:val="0"/>
          <w:numId w:val="0"/>
        </w:numPr>
        <w:tabs>
          <w:tab w:val="left" w:pos="2160"/>
        </w:tabs>
        <w:rPr>
          <w:sz w:val="20"/>
        </w:rPr>
      </w:pPr>
    </w:p>
    <w:p w14:paraId="5BE395B8" w14:textId="77777777" w:rsidR="00C858E3" w:rsidRPr="00D72CCB" w:rsidRDefault="00C858E3" w:rsidP="00C858E3">
      <w:pPr>
        <w:pStyle w:val="RFPLevel2"/>
        <w:numPr>
          <w:ilvl w:val="0"/>
          <w:numId w:val="0"/>
        </w:numPr>
        <w:snapToGrid/>
        <w:ind w:left="540"/>
        <w:rPr>
          <w:b/>
          <w:sz w:val="20"/>
        </w:rPr>
      </w:pPr>
      <w:r w:rsidRPr="00D72CCB">
        <w:rPr>
          <w:b/>
          <w:sz w:val="20"/>
        </w:rPr>
        <w:t>Transition References</w:t>
      </w:r>
    </w:p>
    <w:p w14:paraId="44F38D15" w14:textId="64ECAB44" w:rsidR="00C858E3" w:rsidRPr="00C10836" w:rsidRDefault="00C858E3" w:rsidP="00C858E3">
      <w:pPr>
        <w:pStyle w:val="RFPLevel2"/>
        <w:numPr>
          <w:ilvl w:val="0"/>
          <w:numId w:val="0"/>
        </w:numPr>
        <w:ind w:left="540"/>
        <w:jc w:val="both"/>
        <w:rPr>
          <w:sz w:val="20"/>
        </w:rPr>
      </w:pPr>
      <w:r w:rsidRPr="00D72CCB">
        <w:rPr>
          <w:sz w:val="20"/>
        </w:rPr>
        <w:t xml:space="preserve">Provide the following information for </w:t>
      </w:r>
      <w:r w:rsidRPr="00D72CCB">
        <w:rPr>
          <w:sz w:val="20"/>
          <w:u w:val="single"/>
        </w:rPr>
        <w:t>three (3) governmental</w:t>
      </w:r>
      <w:r w:rsidRPr="00D72CCB">
        <w:rPr>
          <w:sz w:val="20"/>
        </w:rPr>
        <w:t xml:space="preserve"> </w:t>
      </w:r>
      <w:r w:rsidRPr="00D72CCB">
        <w:rPr>
          <w:b/>
          <w:sz w:val="20"/>
        </w:rPr>
        <w:t>457 plans</w:t>
      </w:r>
      <w:r w:rsidRPr="00D72CCB">
        <w:rPr>
          <w:sz w:val="20"/>
        </w:rPr>
        <w:t xml:space="preserve"> with plan assets </w:t>
      </w:r>
      <w:r w:rsidRPr="00D72CCB">
        <w:rPr>
          <w:sz w:val="20"/>
          <w:u w:val="single"/>
        </w:rPr>
        <w:t>over</w:t>
      </w:r>
      <w:r w:rsidRPr="00D72CCB">
        <w:rPr>
          <w:sz w:val="20"/>
        </w:rPr>
        <w:t xml:space="preserve"> $</w:t>
      </w:r>
      <w:r w:rsidR="00C10836" w:rsidRPr="00D72CCB">
        <w:rPr>
          <w:sz w:val="20"/>
        </w:rPr>
        <w:t>100</w:t>
      </w:r>
      <w:r w:rsidRPr="00D72CCB">
        <w:rPr>
          <w:sz w:val="20"/>
        </w:rPr>
        <w:t xml:space="preserve"> million each, for which you have performed an incoming plan asset and participant date transition within the past three years. Select a contact person at each client that was directly involved with the transition</w:t>
      </w:r>
      <w:r w:rsidRPr="00C10836">
        <w:rPr>
          <w:sz w:val="20"/>
        </w:rPr>
        <w:t xml:space="preserve"> process.</w:t>
      </w:r>
    </w:p>
    <w:tbl>
      <w:tblPr>
        <w:tblW w:w="8532" w:type="dxa"/>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3510"/>
        <w:gridCol w:w="5022"/>
      </w:tblGrid>
      <w:tr w:rsidR="00C858E3" w:rsidRPr="00C10836" w14:paraId="567A3665" w14:textId="77777777" w:rsidTr="00B37609">
        <w:trPr>
          <w:trHeight w:val="288"/>
        </w:trPr>
        <w:tc>
          <w:tcPr>
            <w:tcW w:w="3510" w:type="dxa"/>
            <w:shd w:val="clear" w:color="auto" w:fill="BDD6EE" w:themeFill="accent1" w:themeFillTint="66"/>
            <w:vAlign w:val="center"/>
          </w:tcPr>
          <w:p w14:paraId="4E784548"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Client name:</w:t>
            </w:r>
          </w:p>
        </w:tc>
        <w:tc>
          <w:tcPr>
            <w:tcW w:w="5022" w:type="dxa"/>
            <w:shd w:val="clear" w:color="auto" w:fill="BDD6EE" w:themeFill="accent1" w:themeFillTint="66"/>
            <w:vAlign w:val="center"/>
          </w:tcPr>
          <w:p w14:paraId="7706AF26" w14:textId="77777777" w:rsidR="00C858E3" w:rsidRPr="00C10836" w:rsidRDefault="00C858E3" w:rsidP="009170CB">
            <w:pPr>
              <w:tabs>
                <w:tab w:val="left" w:pos="-2790"/>
              </w:tabs>
              <w:ind w:left="-18" w:right="-108"/>
              <w:rPr>
                <w:rFonts w:ascii="Arial" w:hAnsi="Arial" w:cs="Arial"/>
                <w:bCs/>
                <w:sz w:val="20"/>
              </w:rPr>
            </w:pPr>
          </w:p>
        </w:tc>
      </w:tr>
      <w:tr w:rsidR="00C858E3" w:rsidRPr="00C10836" w14:paraId="01FF0D1B" w14:textId="77777777" w:rsidTr="009170CB">
        <w:trPr>
          <w:trHeight w:val="288"/>
        </w:trPr>
        <w:tc>
          <w:tcPr>
            <w:tcW w:w="3510" w:type="dxa"/>
            <w:vAlign w:val="center"/>
          </w:tcPr>
          <w:p w14:paraId="2985A89E"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Contact name &amp; title:</w:t>
            </w:r>
          </w:p>
        </w:tc>
        <w:tc>
          <w:tcPr>
            <w:tcW w:w="5022" w:type="dxa"/>
            <w:vAlign w:val="center"/>
          </w:tcPr>
          <w:p w14:paraId="07A28CC5" w14:textId="77777777" w:rsidR="00C858E3" w:rsidRPr="00C10836" w:rsidRDefault="00C858E3" w:rsidP="009170CB">
            <w:pPr>
              <w:tabs>
                <w:tab w:val="left" w:pos="-2790"/>
              </w:tabs>
              <w:ind w:left="-18" w:right="-108"/>
              <w:rPr>
                <w:rFonts w:ascii="Arial" w:hAnsi="Arial" w:cs="Arial"/>
                <w:bCs/>
                <w:sz w:val="20"/>
              </w:rPr>
            </w:pPr>
          </w:p>
        </w:tc>
      </w:tr>
      <w:tr w:rsidR="00C858E3" w:rsidRPr="00C10836" w14:paraId="27111E54" w14:textId="77777777" w:rsidTr="00B37609">
        <w:trPr>
          <w:trHeight w:val="288"/>
        </w:trPr>
        <w:tc>
          <w:tcPr>
            <w:tcW w:w="3510" w:type="dxa"/>
            <w:shd w:val="clear" w:color="auto" w:fill="BDD6EE" w:themeFill="accent1" w:themeFillTint="66"/>
            <w:vAlign w:val="center"/>
          </w:tcPr>
          <w:p w14:paraId="30A66661"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Contact phone number:</w:t>
            </w:r>
          </w:p>
        </w:tc>
        <w:tc>
          <w:tcPr>
            <w:tcW w:w="5022" w:type="dxa"/>
            <w:shd w:val="clear" w:color="auto" w:fill="BDD6EE" w:themeFill="accent1" w:themeFillTint="66"/>
            <w:vAlign w:val="center"/>
          </w:tcPr>
          <w:p w14:paraId="7AB25919" w14:textId="77777777" w:rsidR="00C858E3" w:rsidRPr="00C10836" w:rsidRDefault="00C858E3" w:rsidP="009170CB">
            <w:pPr>
              <w:tabs>
                <w:tab w:val="left" w:pos="-2790"/>
              </w:tabs>
              <w:ind w:left="-18" w:right="-108"/>
              <w:rPr>
                <w:rFonts w:ascii="Arial" w:hAnsi="Arial" w:cs="Arial"/>
                <w:bCs/>
                <w:sz w:val="20"/>
              </w:rPr>
            </w:pPr>
          </w:p>
        </w:tc>
      </w:tr>
      <w:tr w:rsidR="00C858E3" w:rsidRPr="00C10836" w14:paraId="3DBF0E16" w14:textId="77777777" w:rsidTr="009170CB">
        <w:trPr>
          <w:trHeight w:val="288"/>
        </w:trPr>
        <w:tc>
          <w:tcPr>
            <w:tcW w:w="3510" w:type="dxa"/>
            <w:vAlign w:val="center"/>
          </w:tcPr>
          <w:p w14:paraId="56C534F0"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E-mail address:</w:t>
            </w:r>
          </w:p>
        </w:tc>
        <w:tc>
          <w:tcPr>
            <w:tcW w:w="5022" w:type="dxa"/>
            <w:vAlign w:val="center"/>
          </w:tcPr>
          <w:p w14:paraId="668CAC68" w14:textId="77777777" w:rsidR="00C858E3" w:rsidRPr="00C10836" w:rsidRDefault="00C858E3" w:rsidP="009170CB">
            <w:pPr>
              <w:tabs>
                <w:tab w:val="left" w:pos="-2790"/>
              </w:tabs>
              <w:ind w:left="-18" w:right="-108"/>
              <w:rPr>
                <w:rFonts w:ascii="Arial" w:hAnsi="Arial" w:cs="Arial"/>
                <w:bCs/>
                <w:sz w:val="20"/>
              </w:rPr>
            </w:pPr>
          </w:p>
        </w:tc>
      </w:tr>
      <w:tr w:rsidR="00C858E3" w:rsidRPr="00C10836" w14:paraId="48292AFA" w14:textId="77777777" w:rsidTr="00B37609">
        <w:trPr>
          <w:trHeight w:val="288"/>
        </w:trPr>
        <w:tc>
          <w:tcPr>
            <w:tcW w:w="3510" w:type="dxa"/>
            <w:shd w:val="clear" w:color="auto" w:fill="BDD6EE" w:themeFill="accent1" w:themeFillTint="66"/>
            <w:vAlign w:val="center"/>
          </w:tcPr>
          <w:p w14:paraId="658C48F1"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Inception date:</w:t>
            </w:r>
          </w:p>
        </w:tc>
        <w:tc>
          <w:tcPr>
            <w:tcW w:w="5022" w:type="dxa"/>
            <w:shd w:val="clear" w:color="auto" w:fill="BDD6EE" w:themeFill="accent1" w:themeFillTint="66"/>
            <w:vAlign w:val="center"/>
          </w:tcPr>
          <w:p w14:paraId="51D7356B" w14:textId="77777777" w:rsidR="00C858E3" w:rsidRPr="00C10836" w:rsidRDefault="00C858E3" w:rsidP="009170CB">
            <w:pPr>
              <w:tabs>
                <w:tab w:val="left" w:pos="-2790"/>
              </w:tabs>
              <w:ind w:left="-18" w:right="-108"/>
              <w:rPr>
                <w:rFonts w:ascii="Arial" w:hAnsi="Arial" w:cs="Arial"/>
                <w:bCs/>
                <w:sz w:val="20"/>
              </w:rPr>
            </w:pPr>
          </w:p>
        </w:tc>
      </w:tr>
      <w:tr w:rsidR="00C858E3" w:rsidRPr="00C10836" w14:paraId="19CD81FA" w14:textId="77777777" w:rsidTr="00C858E3">
        <w:trPr>
          <w:trHeight w:val="288"/>
        </w:trPr>
        <w:tc>
          <w:tcPr>
            <w:tcW w:w="3510" w:type="dxa"/>
            <w:shd w:val="clear" w:color="auto" w:fill="FFFFFF"/>
            <w:vAlign w:val="center"/>
          </w:tcPr>
          <w:p w14:paraId="6E62A23E"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Total plan assets:</w:t>
            </w:r>
          </w:p>
        </w:tc>
        <w:tc>
          <w:tcPr>
            <w:tcW w:w="5022" w:type="dxa"/>
            <w:shd w:val="clear" w:color="auto" w:fill="FFFFFF"/>
            <w:vAlign w:val="center"/>
          </w:tcPr>
          <w:p w14:paraId="58F7142A" w14:textId="77777777" w:rsidR="00C858E3" w:rsidRPr="00C10836" w:rsidRDefault="00C858E3" w:rsidP="009170CB">
            <w:pPr>
              <w:tabs>
                <w:tab w:val="left" w:pos="-2790"/>
              </w:tabs>
              <w:ind w:left="-18" w:right="-108"/>
              <w:rPr>
                <w:rFonts w:ascii="Arial" w:hAnsi="Arial" w:cs="Arial"/>
                <w:bCs/>
                <w:sz w:val="20"/>
              </w:rPr>
            </w:pPr>
          </w:p>
        </w:tc>
      </w:tr>
      <w:tr w:rsidR="00C858E3" w:rsidRPr="00C10836" w14:paraId="63DED47B" w14:textId="77777777" w:rsidTr="00B37609">
        <w:trPr>
          <w:trHeight w:val="288"/>
        </w:trPr>
        <w:tc>
          <w:tcPr>
            <w:tcW w:w="3510" w:type="dxa"/>
            <w:shd w:val="clear" w:color="auto" w:fill="BDD6EE" w:themeFill="accent1" w:themeFillTint="66"/>
            <w:vAlign w:val="center"/>
          </w:tcPr>
          <w:p w14:paraId="7C000AD0" w14:textId="77777777" w:rsidR="00C858E3" w:rsidRPr="00C10836" w:rsidRDefault="00C858E3" w:rsidP="009170CB">
            <w:pPr>
              <w:tabs>
                <w:tab w:val="left" w:pos="-2790"/>
              </w:tabs>
              <w:jc w:val="right"/>
              <w:rPr>
                <w:rFonts w:ascii="Arial" w:hAnsi="Arial" w:cs="Arial"/>
                <w:sz w:val="20"/>
              </w:rPr>
            </w:pPr>
            <w:r w:rsidRPr="00C10836">
              <w:rPr>
                <w:rFonts w:ascii="Arial" w:hAnsi="Arial" w:cs="Arial"/>
                <w:sz w:val="20"/>
              </w:rPr>
              <w:t>Total participants:</w:t>
            </w:r>
          </w:p>
        </w:tc>
        <w:tc>
          <w:tcPr>
            <w:tcW w:w="5022" w:type="dxa"/>
            <w:shd w:val="clear" w:color="auto" w:fill="BDD6EE" w:themeFill="accent1" w:themeFillTint="66"/>
            <w:vAlign w:val="center"/>
          </w:tcPr>
          <w:p w14:paraId="28ABDA34" w14:textId="77777777" w:rsidR="00C858E3" w:rsidRPr="00C10836" w:rsidRDefault="00C858E3" w:rsidP="009170CB">
            <w:pPr>
              <w:tabs>
                <w:tab w:val="left" w:pos="-2790"/>
              </w:tabs>
              <w:ind w:left="-18" w:right="-108"/>
              <w:rPr>
                <w:rFonts w:ascii="Arial" w:hAnsi="Arial" w:cs="Arial"/>
                <w:bCs/>
                <w:sz w:val="20"/>
              </w:rPr>
            </w:pPr>
          </w:p>
        </w:tc>
      </w:tr>
    </w:tbl>
    <w:p w14:paraId="768A597B" w14:textId="77777777" w:rsidR="00C858E3" w:rsidRPr="00C10836" w:rsidRDefault="00C858E3" w:rsidP="00C858E3">
      <w:pPr>
        <w:pStyle w:val="RFPLevel3"/>
        <w:numPr>
          <w:ilvl w:val="0"/>
          <w:numId w:val="0"/>
        </w:numPr>
        <w:spacing w:after="0"/>
        <w:rPr>
          <w:rFonts w:cs="Arial"/>
        </w:rPr>
      </w:pPr>
    </w:p>
    <w:p w14:paraId="3387C8EE" w14:textId="513CB6FE" w:rsidR="00C10836" w:rsidRDefault="00C10836" w:rsidP="00C858E3">
      <w:pPr>
        <w:pStyle w:val="RFPLevel3"/>
        <w:numPr>
          <w:ilvl w:val="0"/>
          <w:numId w:val="0"/>
        </w:numPr>
        <w:spacing w:after="0"/>
        <w:rPr>
          <w:rFonts w:ascii="Garamond" w:hAnsi="Garamond"/>
          <w:sz w:val="22"/>
          <w:lang w:val="en-US"/>
        </w:rPr>
      </w:pPr>
    </w:p>
    <w:p w14:paraId="21450F3C" w14:textId="716625EB" w:rsidR="00FE376B" w:rsidRDefault="00FE376B" w:rsidP="00C858E3">
      <w:pPr>
        <w:pStyle w:val="RFPLevel3"/>
        <w:numPr>
          <w:ilvl w:val="0"/>
          <w:numId w:val="0"/>
        </w:numPr>
        <w:spacing w:after="0"/>
        <w:rPr>
          <w:rFonts w:ascii="Garamond" w:hAnsi="Garamond"/>
          <w:sz w:val="22"/>
          <w:lang w:val="en-US"/>
        </w:rPr>
      </w:pPr>
    </w:p>
    <w:p w14:paraId="76C9A041" w14:textId="3015CF6E" w:rsidR="00FE376B" w:rsidRDefault="00FE376B" w:rsidP="00C858E3">
      <w:pPr>
        <w:pStyle w:val="RFPLevel3"/>
        <w:numPr>
          <w:ilvl w:val="0"/>
          <w:numId w:val="0"/>
        </w:numPr>
        <w:spacing w:after="0"/>
        <w:rPr>
          <w:rFonts w:ascii="Garamond" w:hAnsi="Garamond"/>
          <w:sz w:val="22"/>
          <w:lang w:val="en-US"/>
        </w:rPr>
      </w:pPr>
    </w:p>
    <w:p w14:paraId="4FC38581" w14:textId="1AE577D6" w:rsidR="00FE376B" w:rsidRDefault="00FE376B" w:rsidP="00C858E3">
      <w:pPr>
        <w:pStyle w:val="RFPLevel3"/>
        <w:numPr>
          <w:ilvl w:val="0"/>
          <w:numId w:val="0"/>
        </w:numPr>
        <w:spacing w:after="0"/>
        <w:rPr>
          <w:rFonts w:ascii="Garamond" w:hAnsi="Garamond"/>
          <w:sz w:val="22"/>
          <w:lang w:val="en-US"/>
        </w:rPr>
      </w:pPr>
    </w:p>
    <w:p w14:paraId="70331BA4" w14:textId="73B846AE" w:rsidR="00FE376B" w:rsidRDefault="00FE376B" w:rsidP="00C858E3">
      <w:pPr>
        <w:pStyle w:val="RFPLevel3"/>
        <w:numPr>
          <w:ilvl w:val="0"/>
          <w:numId w:val="0"/>
        </w:numPr>
        <w:spacing w:after="0"/>
        <w:rPr>
          <w:rFonts w:ascii="Garamond" w:hAnsi="Garamond"/>
          <w:sz w:val="22"/>
          <w:lang w:val="en-US"/>
        </w:rPr>
      </w:pPr>
    </w:p>
    <w:p w14:paraId="7F7C74D2" w14:textId="649AA6FB" w:rsidR="00FE376B" w:rsidRDefault="00FE376B" w:rsidP="00C858E3">
      <w:pPr>
        <w:pStyle w:val="RFPLevel3"/>
        <w:numPr>
          <w:ilvl w:val="0"/>
          <w:numId w:val="0"/>
        </w:numPr>
        <w:spacing w:after="0"/>
        <w:rPr>
          <w:rFonts w:ascii="Garamond" w:hAnsi="Garamond"/>
          <w:sz w:val="22"/>
          <w:lang w:val="en-US"/>
        </w:rPr>
      </w:pPr>
    </w:p>
    <w:p w14:paraId="1C04CD6B" w14:textId="7F493A5D" w:rsidR="00FE376B" w:rsidRDefault="00FE376B" w:rsidP="00C858E3">
      <w:pPr>
        <w:pStyle w:val="RFPLevel3"/>
        <w:numPr>
          <w:ilvl w:val="0"/>
          <w:numId w:val="0"/>
        </w:numPr>
        <w:spacing w:after="0"/>
        <w:rPr>
          <w:rFonts w:ascii="Garamond" w:hAnsi="Garamond"/>
          <w:sz w:val="22"/>
          <w:lang w:val="en-US"/>
        </w:rPr>
      </w:pPr>
    </w:p>
    <w:p w14:paraId="37510057" w14:textId="3986DB81" w:rsidR="00FE376B" w:rsidRDefault="00FE376B" w:rsidP="00C858E3">
      <w:pPr>
        <w:pStyle w:val="RFPLevel3"/>
        <w:numPr>
          <w:ilvl w:val="0"/>
          <w:numId w:val="0"/>
        </w:numPr>
        <w:spacing w:after="0"/>
        <w:rPr>
          <w:rFonts w:ascii="Garamond" w:hAnsi="Garamond"/>
          <w:sz w:val="22"/>
          <w:lang w:val="en-US"/>
        </w:rPr>
      </w:pPr>
    </w:p>
    <w:p w14:paraId="059FABCC" w14:textId="598E72F8" w:rsidR="00FE376B" w:rsidRDefault="00FE376B" w:rsidP="00C858E3">
      <w:pPr>
        <w:pStyle w:val="RFPLevel3"/>
        <w:numPr>
          <w:ilvl w:val="0"/>
          <w:numId w:val="0"/>
        </w:numPr>
        <w:spacing w:after="0"/>
        <w:rPr>
          <w:rFonts w:ascii="Garamond" w:hAnsi="Garamond"/>
          <w:sz w:val="22"/>
          <w:lang w:val="en-US"/>
        </w:rPr>
      </w:pPr>
    </w:p>
    <w:p w14:paraId="48DD8755" w14:textId="759DAFA7" w:rsidR="00FE376B" w:rsidRDefault="00FE376B" w:rsidP="00C858E3">
      <w:pPr>
        <w:pStyle w:val="RFPLevel3"/>
        <w:numPr>
          <w:ilvl w:val="0"/>
          <w:numId w:val="0"/>
        </w:numPr>
        <w:spacing w:after="0"/>
        <w:rPr>
          <w:rFonts w:ascii="Garamond" w:hAnsi="Garamond"/>
          <w:sz w:val="22"/>
          <w:lang w:val="en-US"/>
        </w:rPr>
      </w:pPr>
    </w:p>
    <w:p w14:paraId="3D688976" w14:textId="6E6E4E01" w:rsidR="00FE376B" w:rsidRDefault="00FE376B" w:rsidP="00C858E3">
      <w:pPr>
        <w:pStyle w:val="RFPLevel3"/>
        <w:numPr>
          <w:ilvl w:val="0"/>
          <w:numId w:val="0"/>
        </w:numPr>
        <w:spacing w:after="0"/>
        <w:rPr>
          <w:rFonts w:ascii="Garamond" w:hAnsi="Garamond"/>
          <w:sz w:val="22"/>
          <w:lang w:val="en-US"/>
        </w:rPr>
      </w:pPr>
    </w:p>
    <w:p w14:paraId="18B369E9" w14:textId="35F2D8B3" w:rsidR="00FE376B" w:rsidRDefault="00FE376B" w:rsidP="00C858E3">
      <w:pPr>
        <w:pStyle w:val="RFPLevel3"/>
        <w:numPr>
          <w:ilvl w:val="0"/>
          <w:numId w:val="0"/>
        </w:numPr>
        <w:spacing w:after="0"/>
        <w:rPr>
          <w:rFonts w:ascii="Garamond" w:hAnsi="Garamond"/>
          <w:sz w:val="22"/>
          <w:lang w:val="en-US"/>
        </w:rPr>
      </w:pPr>
    </w:p>
    <w:p w14:paraId="407028B0" w14:textId="29D5C3BA" w:rsidR="00FE376B" w:rsidRDefault="00FE376B" w:rsidP="00C858E3">
      <w:pPr>
        <w:pStyle w:val="RFPLevel3"/>
        <w:numPr>
          <w:ilvl w:val="0"/>
          <w:numId w:val="0"/>
        </w:numPr>
        <w:spacing w:after="0"/>
        <w:rPr>
          <w:rFonts w:ascii="Garamond" w:hAnsi="Garamond"/>
          <w:sz w:val="22"/>
          <w:lang w:val="en-US"/>
        </w:rPr>
      </w:pPr>
    </w:p>
    <w:p w14:paraId="08C27D9B" w14:textId="28595E47" w:rsidR="00FE376B" w:rsidRDefault="00FE376B" w:rsidP="00C858E3">
      <w:pPr>
        <w:pStyle w:val="RFPLevel3"/>
        <w:numPr>
          <w:ilvl w:val="0"/>
          <w:numId w:val="0"/>
        </w:numPr>
        <w:spacing w:after="0"/>
        <w:rPr>
          <w:rFonts w:ascii="Garamond" w:hAnsi="Garamond"/>
          <w:sz w:val="22"/>
          <w:lang w:val="en-US"/>
        </w:rPr>
      </w:pPr>
    </w:p>
    <w:p w14:paraId="0782A1C3" w14:textId="398472C2" w:rsidR="00FE376B" w:rsidRDefault="00FE376B" w:rsidP="00C858E3">
      <w:pPr>
        <w:pStyle w:val="RFPLevel3"/>
        <w:numPr>
          <w:ilvl w:val="0"/>
          <w:numId w:val="0"/>
        </w:numPr>
        <w:spacing w:after="0"/>
        <w:rPr>
          <w:rFonts w:ascii="Garamond" w:hAnsi="Garamond"/>
          <w:sz w:val="22"/>
          <w:lang w:val="en-US"/>
        </w:rPr>
      </w:pPr>
    </w:p>
    <w:p w14:paraId="293349CE" w14:textId="2FA328B2" w:rsidR="00FE376B" w:rsidRDefault="00FE376B" w:rsidP="00C858E3">
      <w:pPr>
        <w:pStyle w:val="RFPLevel3"/>
        <w:numPr>
          <w:ilvl w:val="0"/>
          <w:numId w:val="0"/>
        </w:numPr>
        <w:spacing w:after="0"/>
        <w:rPr>
          <w:rFonts w:ascii="Garamond" w:hAnsi="Garamond"/>
          <w:sz w:val="22"/>
          <w:lang w:val="en-US"/>
        </w:rPr>
      </w:pPr>
    </w:p>
    <w:p w14:paraId="215D0BBC" w14:textId="0997E153" w:rsidR="00FE376B" w:rsidRDefault="00FE376B" w:rsidP="00C858E3">
      <w:pPr>
        <w:pStyle w:val="RFPLevel3"/>
        <w:numPr>
          <w:ilvl w:val="0"/>
          <w:numId w:val="0"/>
        </w:numPr>
        <w:spacing w:after="0"/>
        <w:rPr>
          <w:rFonts w:ascii="Garamond" w:hAnsi="Garamond"/>
          <w:sz w:val="22"/>
          <w:lang w:val="en-US"/>
        </w:rPr>
      </w:pPr>
    </w:p>
    <w:p w14:paraId="22ABDF35" w14:textId="369EB49E" w:rsidR="00FE376B" w:rsidRDefault="00FE376B" w:rsidP="00C858E3">
      <w:pPr>
        <w:pStyle w:val="RFPLevel3"/>
        <w:numPr>
          <w:ilvl w:val="0"/>
          <w:numId w:val="0"/>
        </w:numPr>
        <w:spacing w:after="0"/>
        <w:rPr>
          <w:rFonts w:ascii="Garamond" w:hAnsi="Garamond"/>
          <w:sz w:val="22"/>
          <w:lang w:val="en-US"/>
        </w:rPr>
      </w:pPr>
    </w:p>
    <w:p w14:paraId="0183EC5E" w14:textId="3D0F72E5" w:rsidR="00FE376B" w:rsidRDefault="00FE376B" w:rsidP="00C858E3">
      <w:pPr>
        <w:pStyle w:val="RFPLevel3"/>
        <w:numPr>
          <w:ilvl w:val="0"/>
          <w:numId w:val="0"/>
        </w:numPr>
        <w:spacing w:after="0"/>
        <w:rPr>
          <w:rFonts w:ascii="Garamond" w:hAnsi="Garamond"/>
          <w:sz w:val="22"/>
          <w:lang w:val="en-US"/>
        </w:rPr>
      </w:pPr>
    </w:p>
    <w:p w14:paraId="14B77D22" w14:textId="5E483A4C" w:rsidR="00FE376B" w:rsidRDefault="00FE376B" w:rsidP="00C858E3">
      <w:pPr>
        <w:pStyle w:val="RFPLevel3"/>
        <w:numPr>
          <w:ilvl w:val="0"/>
          <w:numId w:val="0"/>
        </w:numPr>
        <w:spacing w:after="0"/>
        <w:rPr>
          <w:rFonts w:ascii="Garamond" w:hAnsi="Garamond"/>
          <w:sz w:val="22"/>
          <w:lang w:val="en-US"/>
        </w:rPr>
      </w:pPr>
    </w:p>
    <w:p w14:paraId="13F15140" w14:textId="2BC6BD59" w:rsidR="00FE376B" w:rsidRDefault="00FE376B" w:rsidP="00C858E3">
      <w:pPr>
        <w:pStyle w:val="RFPLevel3"/>
        <w:numPr>
          <w:ilvl w:val="0"/>
          <w:numId w:val="0"/>
        </w:numPr>
        <w:spacing w:after="0"/>
        <w:rPr>
          <w:rFonts w:ascii="Garamond" w:hAnsi="Garamond"/>
          <w:sz w:val="22"/>
          <w:lang w:val="en-US"/>
        </w:rPr>
      </w:pPr>
    </w:p>
    <w:p w14:paraId="025AC28C" w14:textId="6EE625B6" w:rsidR="00FE376B" w:rsidRDefault="00FE376B" w:rsidP="00C858E3">
      <w:pPr>
        <w:pStyle w:val="RFPLevel3"/>
        <w:numPr>
          <w:ilvl w:val="0"/>
          <w:numId w:val="0"/>
        </w:numPr>
        <w:spacing w:after="0"/>
        <w:rPr>
          <w:rFonts w:ascii="Garamond" w:hAnsi="Garamond"/>
          <w:sz w:val="22"/>
          <w:lang w:val="en-US"/>
        </w:rPr>
      </w:pPr>
    </w:p>
    <w:p w14:paraId="0E41A172" w14:textId="06DB533B" w:rsidR="00FE376B" w:rsidRDefault="00FE376B" w:rsidP="00C858E3">
      <w:pPr>
        <w:pStyle w:val="RFPLevel3"/>
        <w:numPr>
          <w:ilvl w:val="0"/>
          <w:numId w:val="0"/>
        </w:numPr>
        <w:spacing w:after="0"/>
        <w:rPr>
          <w:rFonts w:ascii="Garamond" w:hAnsi="Garamond"/>
          <w:sz w:val="22"/>
          <w:lang w:val="en-US"/>
        </w:rPr>
      </w:pPr>
    </w:p>
    <w:p w14:paraId="2714B67B" w14:textId="60A9616D" w:rsidR="00FE376B" w:rsidRDefault="00FE376B" w:rsidP="00C858E3">
      <w:pPr>
        <w:pStyle w:val="RFPLevel3"/>
        <w:numPr>
          <w:ilvl w:val="0"/>
          <w:numId w:val="0"/>
        </w:numPr>
        <w:spacing w:after="0"/>
        <w:rPr>
          <w:rFonts w:ascii="Garamond" w:hAnsi="Garamond"/>
          <w:sz w:val="22"/>
          <w:lang w:val="en-US"/>
        </w:rPr>
      </w:pPr>
    </w:p>
    <w:p w14:paraId="5D0B7D25" w14:textId="1CCCD986" w:rsidR="00FE376B" w:rsidRDefault="00FE376B" w:rsidP="00C858E3">
      <w:pPr>
        <w:pStyle w:val="RFPLevel3"/>
        <w:numPr>
          <w:ilvl w:val="0"/>
          <w:numId w:val="0"/>
        </w:numPr>
        <w:spacing w:after="0"/>
        <w:rPr>
          <w:rFonts w:ascii="Garamond" w:hAnsi="Garamond"/>
          <w:sz w:val="22"/>
          <w:lang w:val="en-US"/>
        </w:rPr>
      </w:pPr>
    </w:p>
    <w:p w14:paraId="79C19E6D" w14:textId="13E7B702" w:rsidR="00FE376B" w:rsidRDefault="00FE376B" w:rsidP="00C858E3">
      <w:pPr>
        <w:pStyle w:val="RFPLevel3"/>
        <w:numPr>
          <w:ilvl w:val="0"/>
          <w:numId w:val="0"/>
        </w:numPr>
        <w:spacing w:after="0"/>
        <w:rPr>
          <w:rFonts w:ascii="Garamond" w:hAnsi="Garamond"/>
          <w:sz w:val="22"/>
          <w:lang w:val="en-US"/>
        </w:rPr>
      </w:pPr>
    </w:p>
    <w:p w14:paraId="3B64817F" w14:textId="19C8C0B4" w:rsidR="00FE376B" w:rsidRDefault="00FE376B" w:rsidP="00C858E3">
      <w:pPr>
        <w:pStyle w:val="RFPLevel3"/>
        <w:numPr>
          <w:ilvl w:val="0"/>
          <w:numId w:val="0"/>
        </w:numPr>
        <w:spacing w:after="0"/>
        <w:rPr>
          <w:rFonts w:ascii="Garamond" w:hAnsi="Garamond"/>
          <w:sz w:val="22"/>
          <w:lang w:val="en-US"/>
        </w:rPr>
      </w:pPr>
    </w:p>
    <w:p w14:paraId="45956B85" w14:textId="104A94A7" w:rsidR="00FE376B" w:rsidRDefault="00FE376B" w:rsidP="00C858E3">
      <w:pPr>
        <w:pStyle w:val="RFPLevel3"/>
        <w:numPr>
          <w:ilvl w:val="0"/>
          <w:numId w:val="0"/>
        </w:numPr>
        <w:spacing w:after="0"/>
        <w:rPr>
          <w:rFonts w:ascii="Garamond" w:hAnsi="Garamond"/>
          <w:sz w:val="22"/>
          <w:lang w:val="en-US"/>
        </w:rPr>
      </w:pPr>
    </w:p>
    <w:p w14:paraId="18357B26" w14:textId="56C22849" w:rsidR="00FE376B" w:rsidRDefault="00FE376B" w:rsidP="00C858E3">
      <w:pPr>
        <w:pStyle w:val="RFPLevel3"/>
        <w:numPr>
          <w:ilvl w:val="0"/>
          <w:numId w:val="0"/>
        </w:numPr>
        <w:spacing w:after="0"/>
        <w:rPr>
          <w:rFonts w:ascii="Garamond" w:hAnsi="Garamond"/>
          <w:sz w:val="22"/>
          <w:lang w:val="en-US"/>
        </w:rPr>
      </w:pPr>
    </w:p>
    <w:p w14:paraId="71905D4C" w14:textId="4A581236" w:rsidR="00FE376B" w:rsidRDefault="00FE376B" w:rsidP="00C858E3">
      <w:pPr>
        <w:pStyle w:val="RFPLevel3"/>
        <w:numPr>
          <w:ilvl w:val="0"/>
          <w:numId w:val="0"/>
        </w:numPr>
        <w:spacing w:after="0"/>
        <w:rPr>
          <w:rFonts w:ascii="Garamond" w:hAnsi="Garamond"/>
          <w:sz w:val="22"/>
          <w:lang w:val="en-US"/>
        </w:rPr>
      </w:pPr>
    </w:p>
    <w:p w14:paraId="2FBF8725" w14:textId="61B07500" w:rsidR="00FE376B" w:rsidRDefault="00FE376B" w:rsidP="00C858E3">
      <w:pPr>
        <w:pStyle w:val="RFPLevel3"/>
        <w:numPr>
          <w:ilvl w:val="0"/>
          <w:numId w:val="0"/>
        </w:numPr>
        <w:spacing w:after="0"/>
        <w:rPr>
          <w:rFonts w:ascii="Garamond" w:hAnsi="Garamond"/>
          <w:sz w:val="22"/>
          <w:lang w:val="en-US"/>
        </w:rPr>
      </w:pPr>
    </w:p>
    <w:p w14:paraId="498563AE" w14:textId="1D4DEC85" w:rsidR="00FE376B" w:rsidRDefault="00FE376B" w:rsidP="00C858E3">
      <w:pPr>
        <w:pStyle w:val="RFPLevel3"/>
        <w:numPr>
          <w:ilvl w:val="0"/>
          <w:numId w:val="0"/>
        </w:numPr>
        <w:spacing w:after="0"/>
        <w:rPr>
          <w:rFonts w:ascii="Garamond" w:hAnsi="Garamond"/>
          <w:sz w:val="22"/>
          <w:lang w:val="en-US"/>
        </w:rPr>
      </w:pPr>
    </w:p>
    <w:p w14:paraId="74EE0956" w14:textId="77777777" w:rsidR="00FE376B" w:rsidRDefault="00FE376B" w:rsidP="00C858E3">
      <w:pPr>
        <w:pStyle w:val="RFPLevel3"/>
        <w:numPr>
          <w:ilvl w:val="0"/>
          <w:numId w:val="0"/>
        </w:numPr>
        <w:spacing w:after="0"/>
        <w:rPr>
          <w:rFonts w:ascii="Garamond" w:hAnsi="Garamond"/>
          <w:sz w:val="22"/>
          <w:lang w:val="en-US"/>
        </w:rPr>
      </w:pPr>
    </w:p>
    <w:p w14:paraId="1AFBFE80" w14:textId="77777777" w:rsidR="00C10836" w:rsidRPr="001A2639" w:rsidRDefault="00C10836" w:rsidP="00C858E3">
      <w:pPr>
        <w:pStyle w:val="RFPLevel3"/>
        <w:numPr>
          <w:ilvl w:val="0"/>
          <w:numId w:val="0"/>
        </w:numPr>
        <w:spacing w:after="0"/>
        <w:rPr>
          <w:rFonts w:ascii="Garamond" w:hAnsi="Garamond"/>
          <w:sz w:val="22"/>
          <w:lang w:val="en-US"/>
        </w:rPr>
      </w:pPr>
    </w:p>
    <w:p w14:paraId="42395606" w14:textId="77777777" w:rsidR="00C858E3" w:rsidRPr="00A45F5C" w:rsidRDefault="00C858E3" w:rsidP="00C858E3">
      <w:pPr>
        <w:pStyle w:val="BodyText"/>
        <w:jc w:val="left"/>
        <w:rPr>
          <w:rFonts w:ascii="Garamond" w:hAnsi="Garamond"/>
          <w:sz w:val="22"/>
          <w:lang w:val="en-US"/>
        </w:rPr>
      </w:pPr>
    </w:p>
    <w:p w14:paraId="1DC70EF9" w14:textId="5BFA21DD" w:rsidR="00694605" w:rsidRPr="00FE376B" w:rsidRDefault="00694605" w:rsidP="00694605">
      <w:pPr>
        <w:pStyle w:val="Heading1"/>
        <w:numPr>
          <w:ilvl w:val="0"/>
          <w:numId w:val="14"/>
        </w:numPr>
        <w:ind w:left="540" w:hanging="540"/>
        <w:jc w:val="left"/>
        <w:rPr>
          <w:rFonts w:ascii="Arial" w:hAnsi="Arial" w:cs="Arial"/>
          <w:b/>
          <w:color w:val="0070C0"/>
          <w:sz w:val="24"/>
          <w:szCs w:val="24"/>
          <w:lang w:val="en-US"/>
        </w:rPr>
      </w:pPr>
      <w:r w:rsidRPr="00FE376B">
        <w:rPr>
          <w:rFonts w:ascii="Arial" w:hAnsi="Arial" w:cs="Arial"/>
          <w:b/>
          <w:color w:val="0070C0"/>
          <w:sz w:val="24"/>
          <w:szCs w:val="24"/>
          <w:lang w:val="en-US"/>
        </w:rPr>
        <w:lastRenderedPageBreak/>
        <w:t>EXHIBITS</w:t>
      </w:r>
    </w:p>
    <w:p w14:paraId="25F1F86C" w14:textId="77777777" w:rsidR="00694605" w:rsidRPr="00694605" w:rsidRDefault="00694605" w:rsidP="00694605">
      <w:pPr>
        <w:rPr>
          <w:lang w:eastAsia="x-none"/>
        </w:rPr>
      </w:pPr>
    </w:p>
    <w:p w14:paraId="39C0D630" w14:textId="65F42FCF" w:rsidR="00694605" w:rsidRDefault="00694605" w:rsidP="00694605">
      <w:pPr>
        <w:pStyle w:val="RFPLevel3"/>
        <w:numPr>
          <w:ilvl w:val="0"/>
          <w:numId w:val="0"/>
        </w:numPr>
        <w:ind w:left="540"/>
        <w:rPr>
          <w:rFonts w:cs="Arial"/>
          <w:lang w:val="en-US"/>
        </w:rPr>
      </w:pPr>
      <w:r>
        <w:rPr>
          <w:rFonts w:cs="Arial"/>
          <w:lang w:val="en-US"/>
        </w:rPr>
        <w:t>Exhibit 1</w:t>
      </w:r>
      <w:r w:rsidRPr="00D72CCB">
        <w:rPr>
          <w:rFonts w:cs="Arial"/>
        </w:rPr>
        <w:t xml:space="preserve">:  </w:t>
      </w:r>
      <w:r>
        <w:rPr>
          <w:rFonts w:cs="Arial"/>
          <w:lang w:val="en-US"/>
        </w:rPr>
        <w:t>Firm Ownership Diagram</w:t>
      </w:r>
    </w:p>
    <w:p w14:paraId="63DAFF3A" w14:textId="4282497E" w:rsidR="00694605" w:rsidRDefault="00694605" w:rsidP="00694605">
      <w:pPr>
        <w:pStyle w:val="RFPLevel3"/>
        <w:numPr>
          <w:ilvl w:val="0"/>
          <w:numId w:val="0"/>
        </w:numPr>
        <w:ind w:left="540"/>
        <w:rPr>
          <w:rFonts w:cs="Arial"/>
          <w:lang w:val="en-US"/>
        </w:rPr>
      </w:pPr>
      <w:r>
        <w:rPr>
          <w:rFonts w:cs="Arial"/>
          <w:lang w:val="en-US"/>
        </w:rPr>
        <w:t xml:space="preserve">Exhibit 2:  </w:t>
      </w:r>
      <w:r w:rsidR="00695E21">
        <w:rPr>
          <w:rFonts w:cs="Arial"/>
          <w:lang w:val="en-US"/>
        </w:rPr>
        <w:t>Financial Statements</w:t>
      </w:r>
    </w:p>
    <w:p w14:paraId="1B4A2DCF" w14:textId="0C18C8D0" w:rsidR="00695E21" w:rsidRDefault="00695E21" w:rsidP="00694605">
      <w:pPr>
        <w:pStyle w:val="RFPLevel3"/>
        <w:numPr>
          <w:ilvl w:val="0"/>
          <w:numId w:val="0"/>
        </w:numPr>
        <w:ind w:left="540"/>
        <w:rPr>
          <w:rFonts w:cs="Arial"/>
          <w:lang w:val="en-US"/>
        </w:rPr>
      </w:pPr>
      <w:r>
        <w:rPr>
          <w:rFonts w:cs="Arial"/>
          <w:lang w:val="en-US"/>
        </w:rPr>
        <w:t>Exhibit 3:  SOC 1 Audit Report</w:t>
      </w:r>
    </w:p>
    <w:p w14:paraId="25E1CF18" w14:textId="33D13BE6" w:rsidR="00695E21" w:rsidRDefault="00695E21" w:rsidP="00694605">
      <w:pPr>
        <w:pStyle w:val="RFPLevel3"/>
        <w:numPr>
          <w:ilvl w:val="0"/>
          <w:numId w:val="0"/>
        </w:numPr>
        <w:ind w:left="540"/>
        <w:rPr>
          <w:rFonts w:cs="Arial"/>
          <w:lang w:val="en-US"/>
        </w:rPr>
      </w:pPr>
      <w:r>
        <w:rPr>
          <w:rFonts w:cs="Arial"/>
          <w:lang w:val="en-US"/>
        </w:rPr>
        <w:t>Exhibit 4:  System Audit Results</w:t>
      </w:r>
    </w:p>
    <w:p w14:paraId="7CF3AFFB" w14:textId="35366943" w:rsidR="00725371" w:rsidRDefault="00725371" w:rsidP="00694605">
      <w:pPr>
        <w:pStyle w:val="RFPLevel3"/>
        <w:numPr>
          <w:ilvl w:val="0"/>
          <w:numId w:val="0"/>
        </w:numPr>
        <w:ind w:left="540"/>
        <w:rPr>
          <w:rFonts w:cs="Arial"/>
          <w:lang w:val="en-US"/>
        </w:rPr>
      </w:pPr>
      <w:r>
        <w:rPr>
          <w:rFonts w:cs="Arial"/>
          <w:lang w:val="en-US"/>
        </w:rPr>
        <w:t>Exhibit 5:  SPARK Data Security Best Practices Compliance Certification</w:t>
      </w:r>
    </w:p>
    <w:p w14:paraId="0370EFB5" w14:textId="080285E5" w:rsidR="00725371" w:rsidRDefault="00725371" w:rsidP="00694605">
      <w:pPr>
        <w:pStyle w:val="RFPLevel3"/>
        <w:numPr>
          <w:ilvl w:val="0"/>
          <w:numId w:val="0"/>
        </w:numPr>
        <w:ind w:left="540"/>
        <w:rPr>
          <w:rFonts w:cs="Arial"/>
          <w:lang w:val="en-US"/>
        </w:rPr>
      </w:pPr>
      <w:r>
        <w:rPr>
          <w:rFonts w:cs="Arial"/>
          <w:lang w:val="en-US"/>
        </w:rPr>
        <w:t>Exhibit 6:  SOC 2 Audit Report</w:t>
      </w:r>
    </w:p>
    <w:p w14:paraId="748BFBF8" w14:textId="587401FB" w:rsidR="00695E21" w:rsidRDefault="00695E21" w:rsidP="00694605">
      <w:pPr>
        <w:pStyle w:val="RFPLevel3"/>
        <w:numPr>
          <w:ilvl w:val="0"/>
          <w:numId w:val="0"/>
        </w:numPr>
        <w:ind w:left="540"/>
        <w:rPr>
          <w:rFonts w:cs="Arial"/>
          <w:lang w:val="en-US"/>
        </w:rPr>
      </w:pPr>
      <w:r>
        <w:rPr>
          <w:rFonts w:cs="Arial"/>
          <w:lang w:val="en-US"/>
        </w:rPr>
        <w:t xml:space="preserve">Exhibit </w:t>
      </w:r>
      <w:r w:rsidR="00725371">
        <w:rPr>
          <w:rFonts w:cs="Arial"/>
          <w:lang w:val="en-US"/>
        </w:rPr>
        <w:t>7</w:t>
      </w:r>
      <w:r>
        <w:rPr>
          <w:rFonts w:cs="Arial"/>
          <w:lang w:val="en-US"/>
        </w:rPr>
        <w:t>:  Data Assessment Summary</w:t>
      </w:r>
    </w:p>
    <w:p w14:paraId="07F82F8B" w14:textId="51013A4D" w:rsidR="00695E21" w:rsidRDefault="00695E21" w:rsidP="00694605">
      <w:pPr>
        <w:pStyle w:val="RFPLevel3"/>
        <w:numPr>
          <w:ilvl w:val="0"/>
          <w:numId w:val="0"/>
        </w:numPr>
        <w:ind w:left="540"/>
        <w:rPr>
          <w:rFonts w:cs="Arial"/>
          <w:lang w:val="en-US"/>
        </w:rPr>
      </w:pPr>
      <w:r>
        <w:rPr>
          <w:rFonts w:cs="Arial"/>
          <w:lang w:val="en-US"/>
        </w:rPr>
        <w:t xml:space="preserve">Exhibit </w:t>
      </w:r>
      <w:r w:rsidR="00725371">
        <w:rPr>
          <w:rFonts w:cs="Arial"/>
          <w:lang w:val="en-US"/>
        </w:rPr>
        <w:t>8</w:t>
      </w:r>
      <w:r>
        <w:rPr>
          <w:rFonts w:cs="Arial"/>
          <w:lang w:val="en-US"/>
        </w:rPr>
        <w:t>:  Participant Asset Diagram</w:t>
      </w:r>
    </w:p>
    <w:p w14:paraId="5EE29E95" w14:textId="57CD91E4" w:rsidR="00EE5A67" w:rsidRDefault="00EE5A67" w:rsidP="00694605">
      <w:pPr>
        <w:pStyle w:val="RFPLevel3"/>
        <w:numPr>
          <w:ilvl w:val="0"/>
          <w:numId w:val="0"/>
        </w:numPr>
        <w:ind w:left="540"/>
        <w:rPr>
          <w:rFonts w:cs="Arial"/>
          <w:lang w:val="en-US"/>
        </w:rPr>
      </w:pPr>
      <w:r>
        <w:rPr>
          <w:rFonts w:cs="Arial"/>
          <w:lang w:val="en-US"/>
        </w:rPr>
        <w:t xml:space="preserve">Exhibit </w:t>
      </w:r>
      <w:r w:rsidR="00725371">
        <w:rPr>
          <w:rFonts w:cs="Arial"/>
          <w:lang w:val="en-US"/>
        </w:rPr>
        <w:t>9</w:t>
      </w:r>
      <w:r>
        <w:rPr>
          <w:rFonts w:cs="Arial"/>
          <w:lang w:val="en-US"/>
        </w:rPr>
        <w:t>:  Investment Advice Report</w:t>
      </w:r>
    </w:p>
    <w:p w14:paraId="707589CD" w14:textId="52A14D6C" w:rsidR="00EE5A67" w:rsidRDefault="00EE5A67" w:rsidP="00694605">
      <w:pPr>
        <w:pStyle w:val="RFPLevel3"/>
        <w:numPr>
          <w:ilvl w:val="0"/>
          <w:numId w:val="0"/>
        </w:numPr>
        <w:ind w:left="540"/>
        <w:rPr>
          <w:rFonts w:cs="Arial"/>
          <w:lang w:val="en-US"/>
        </w:rPr>
      </w:pPr>
      <w:r>
        <w:rPr>
          <w:rFonts w:cs="Arial"/>
          <w:lang w:val="en-US"/>
        </w:rPr>
        <w:t xml:space="preserve">Exhibit </w:t>
      </w:r>
      <w:r w:rsidR="00725371">
        <w:rPr>
          <w:rFonts w:cs="Arial"/>
          <w:lang w:val="en-US"/>
        </w:rPr>
        <w:t>10</w:t>
      </w:r>
      <w:r>
        <w:rPr>
          <w:rFonts w:cs="Arial"/>
          <w:lang w:val="en-US"/>
        </w:rPr>
        <w:t>:  Participant Survey</w:t>
      </w:r>
    </w:p>
    <w:p w14:paraId="500865B4" w14:textId="6347F2F9" w:rsidR="00EE5A67" w:rsidRDefault="00EE5A67" w:rsidP="00694605">
      <w:pPr>
        <w:pStyle w:val="RFPLevel3"/>
        <w:numPr>
          <w:ilvl w:val="0"/>
          <w:numId w:val="0"/>
        </w:numPr>
        <w:ind w:left="540"/>
        <w:rPr>
          <w:rFonts w:cs="Arial"/>
          <w:lang w:val="en-US"/>
        </w:rPr>
      </w:pPr>
      <w:r>
        <w:rPr>
          <w:rFonts w:cs="Arial"/>
          <w:lang w:val="en-US"/>
        </w:rPr>
        <w:t>Exhibit</w:t>
      </w:r>
      <w:r w:rsidR="00725371">
        <w:rPr>
          <w:rFonts w:cs="Arial"/>
          <w:lang w:val="en-US"/>
        </w:rPr>
        <w:t xml:space="preserve"> 11</w:t>
      </w:r>
      <w:r>
        <w:rPr>
          <w:rFonts w:cs="Arial"/>
          <w:lang w:val="en-US"/>
        </w:rPr>
        <w:t>:  Quarterly Participant Account Statement</w:t>
      </w:r>
    </w:p>
    <w:p w14:paraId="3F251FD3" w14:textId="127D0231" w:rsidR="00EE5A67" w:rsidRDefault="00EE5A67" w:rsidP="00EE5A67">
      <w:pPr>
        <w:pStyle w:val="RFPLevel3"/>
        <w:numPr>
          <w:ilvl w:val="0"/>
          <w:numId w:val="0"/>
        </w:numPr>
        <w:ind w:left="1530" w:hanging="990"/>
        <w:rPr>
          <w:rFonts w:cs="Arial"/>
          <w:lang w:val="en-US"/>
        </w:rPr>
      </w:pPr>
      <w:r>
        <w:rPr>
          <w:rFonts w:cs="Arial"/>
          <w:lang w:val="en-US"/>
        </w:rPr>
        <w:t>Exhibit 1</w:t>
      </w:r>
      <w:r w:rsidR="00725371">
        <w:rPr>
          <w:rFonts w:cs="Arial"/>
          <w:lang w:val="en-US"/>
        </w:rPr>
        <w:t>2</w:t>
      </w:r>
      <w:r>
        <w:rPr>
          <w:rFonts w:cs="Arial"/>
          <w:lang w:val="en-US"/>
        </w:rPr>
        <w:t>: Activity Report, Quarterly Plan Sponsor Statement, and Daily, Monthly, Quarterly and Annual Accounting Statements for Participant-Directed Plan</w:t>
      </w:r>
    </w:p>
    <w:p w14:paraId="27F403E1" w14:textId="38EF7777" w:rsidR="00EE5A67" w:rsidRDefault="00EE5A67" w:rsidP="00EE5A67">
      <w:pPr>
        <w:pStyle w:val="RFPLevel3"/>
        <w:numPr>
          <w:ilvl w:val="0"/>
          <w:numId w:val="0"/>
        </w:numPr>
        <w:ind w:left="1530" w:hanging="990"/>
        <w:rPr>
          <w:rFonts w:cs="Arial"/>
          <w:lang w:val="en-US"/>
        </w:rPr>
      </w:pPr>
      <w:r>
        <w:rPr>
          <w:rFonts w:cs="Arial"/>
          <w:lang w:val="en-US"/>
        </w:rPr>
        <w:t>Exhibit 1</w:t>
      </w:r>
      <w:r w:rsidR="00725371">
        <w:rPr>
          <w:rFonts w:cs="Arial"/>
          <w:lang w:val="en-US"/>
        </w:rPr>
        <w:t>3</w:t>
      </w:r>
      <w:r>
        <w:rPr>
          <w:rFonts w:cs="Arial"/>
          <w:lang w:val="en-US"/>
        </w:rPr>
        <w:t>:  Fee Disclosure</w:t>
      </w:r>
    </w:p>
    <w:p w14:paraId="1206C202" w14:textId="4856E582" w:rsidR="00EE5A67" w:rsidRDefault="00EE5A67" w:rsidP="00EE5A67">
      <w:pPr>
        <w:pStyle w:val="RFPLevel3"/>
        <w:numPr>
          <w:ilvl w:val="0"/>
          <w:numId w:val="0"/>
        </w:numPr>
        <w:ind w:left="1530" w:hanging="990"/>
        <w:rPr>
          <w:rFonts w:cs="Arial"/>
          <w:lang w:val="en-US"/>
        </w:rPr>
      </w:pPr>
      <w:r>
        <w:rPr>
          <w:rFonts w:cs="Arial"/>
          <w:lang w:val="en-US"/>
        </w:rPr>
        <w:t>Exhibit 1</w:t>
      </w:r>
      <w:r w:rsidR="00725371">
        <w:rPr>
          <w:rFonts w:cs="Arial"/>
          <w:lang w:val="en-US"/>
        </w:rPr>
        <w:t>4</w:t>
      </w:r>
      <w:r>
        <w:rPr>
          <w:rFonts w:cs="Arial"/>
          <w:lang w:val="en-US"/>
        </w:rPr>
        <w:t>:  Plan Sponsor Newsletter</w:t>
      </w:r>
    </w:p>
    <w:p w14:paraId="3A3243BE" w14:textId="6B934DC3" w:rsidR="00EE5A67" w:rsidRDefault="00EE5A67" w:rsidP="00EE5A67">
      <w:pPr>
        <w:pStyle w:val="RFPLevel3"/>
        <w:numPr>
          <w:ilvl w:val="0"/>
          <w:numId w:val="0"/>
        </w:numPr>
        <w:ind w:left="1530" w:hanging="990"/>
        <w:rPr>
          <w:rFonts w:cs="Arial"/>
          <w:lang w:val="en-US"/>
        </w:rPr>
      </w:pPr>
      <w:r>
        <w:rPr>
          <w:rFonts w:cs="Arial"/>
          <w:lang w:val="en-US"/>
        </w:rPr>
        <w:t>Exhibit 1</w:t>
      </w:r>
      <w:r w:rsidR="00725371">
        <w:rPr>
          <w:rFonts w:cs="Arial"/>
          <w:lang w:val="en-US"/>
        </w:rPr>
        <w:t>5</w:t>
      </w:r>
      <w:r>
        <w:rPr>
          <w:rFonts w:cs="Arial"/>
          <w:lang w:val="en-US"/>
        </w:rPr>
        <w:t xml:space="preserve">:  </w:t>
      </w:r>
      <w:r w:rsidR="00725371">
        <w:rPr>
          <w:rFonts w:cs="Arial"/>
          <w:lang w:val="en-US"/>
        </w:rPr>
        <w:t xml:space="preserve">Capital Preservation Fund </w:t>
      </w:r>
      <w:r>
        <w:rPr>
          <w:rFonts w:cs="Arial"/>
          <w:lang w:val="en-US"/>
        </w:rPr>
        <w:t>Investment Returns</w:t>
      </w:r>
    </w:p>
    <w:p w14:paraId="2F8C7483" w14:textId="2DE068F5" w:rsidR="00EE5A67" w:rsidRDefault="00EE5A67" w:rsidP="00EE5A67">
      <w:pPr>
        <w:pStyle w:val="RFPLevel3"/>
        <w:numPr>
          <w:ilvl w:val="0"/>
          <w:numId w:val="0"/>
        </w:numPr>
        <w:ind w:left="1530" w:hanging="990"/>
        <w:rPr>
          <w:rFonts w:cs="Arial"/>
          <w:lang w:val="en-US"/>
        </w:rPr>
      </w:pPr>
      <w:r>
        <w:rPr>
          <w:rFonts w:cs="Arial"/>
          <w:lang w:val="en-US"/>
        </w:rPr>
        <w:t>Exhibit 1</w:t>
      </w:r>
      <w:r w:rsidR="00725371">
        <w:rPr>
          <w:rFonts w:cs="Arial"/>
          <w:lang w:val="en-US"/>
        </w:rPr>
        <w:t>6</w:t>
      </w:r>
      <w:r>
        <w:rPr>
          <w:rFonts w:cs="Arial"/>
          <w:lang w:val="en-US"/>
        </w:rPr>
        <w:t xml:space="preserve">:  </w:t>
      </w:r>
      <w:r w:rsidR="00725371">
        <w:rPr>
          <w:rFonts w:cs="Arial"/>
          <w:lang w:val="en-US"/>
        </w:rPr>
        <w:t xml:space="preserve">Capital Preservation Fund </w:t>
      </w:r>
      <w:r>
        <w:rPr>
          <w:rFonts w:cs="Arial"/>
          <w:lang w:val="en-US"/>
        </w:rPr>
        <w:t>Attribution Sheet</w:t>
      </w:r>
    </w:p>
    <w:p w14:paraId="2EA4014C" w14:textId="3BAB777E" w:rsidR="00EE5A67" w:rsidRDefault="00EE5A67" w:rsidP="00EE5A67">
      <w:pPr>
        <w:pStyle w:val="RFPLevel3"/>
        <w:numPr>
          <w:ilvl w:val="0"/>
          <w:numId w:val="0"/>
        </w:numPr>
        <w:ind w:left="1530" w:hanging="990"/>
        <w:rPr>
          <w:rFonts w:cs="Arial"/>
          <w:lang w:val="en-US"/>
        </w:rPr>
      </w:pPr>
      <w:r>
        <w:rPr>
          <w:rFonts w:cs="Arial"/>
          <w:lang w:val="en-US"/>
        </w:rPr>
        <w:t>Exhibit 1</w:t>
      </w:r>
      <w:r w:rsidR="00725371">
        <w:rPr>
          <w:rFonts w:cs="Arial"/>
          <w:lang w:val="en-US"/>
        </w:rPr>
        <w:t>7</w:t>
      </w:r>
      <w:r>
        <w:rPr>
          <w:rFonts w:cs="Arial"/>
          <w:lang w:val="en-US"/>
        </w:rPr>
        <w:t xml:space="preserve">:  </w:t>
      </w:r>
      <w:r w:rsidR="005A0191">
        <w:rPr>
          <w:rFonts w:cs="Arial"/>
          <w:lang w:val="en-US"/>
        </w:rPr>
        <w:t>Investment Option List</w:t>
      </w:r>
    </w:p>
    <w:p w14:paraId="2FD8983C" w14:textId="70F2EDA0" w:rsidR="005A0191" w:rsidRDefault="005A0191" w:rsidP="00EE5A67">
      <w:pPr>
        <w:pStyle w:val="RFPLevel3"/>
        <w:numPr>
          <w:ilvl w:val="0"/>
          <w:numId w:val="0"/>
        </w:numPr>
        <w:ind w:left="1530" w:hanging="990"/>
        <w:rPr>
          <w:rFonts w:cs="Arial"/>
          <w:lang w:val="en-US"/>
        </w:rPr>
      </w:pPr>
      <w:r>
        <w:rPr>
          <w:rFonts w:cs="Arial"/>
          <w:lang w:val="en-US"/>
        </w:rPr>
        <w:t>Exhibit 1</w:t>
      </w:r>
      <w:r w:rsidR="00725371">
        <w:rPr>
          <w:rFonts w:cs="Arial"/>
          <w:lang w:val="en-US"/>
        </w:rPr>
        <w:t>8</w:t>
      </w:r>
      <w:r>
        <w:rPr>
          <w:rFonts w:cs="Arial"/>
          <w:lang w:val="en-US"/>
        </w:rPr>
        <w:t xml:space="preserve">:  </w:t>
      </w:r>
      <w:r w:rsidR="00725371">
        <w:rPr>
          <w:rFonts w:cs="Arial"/>
          <w:lang w:val="en-US"/>
        </w:rPr>
        <w:t>GMWB Vehicle and Pricing</w:t>
      </w:r>
    </w:p>
    <w:p w14:paraId="52DAD111" w14:textId="74A5E8BE" w:rsidR="005A0191" w:rsidRDefault="005A0191" w:rsidP="00EE5A67">
      <w:pPr>
        <w:pStyle w:val="RFPLevel3"/>
        <w:numPr>
          <w:ilvl w:val="0"/>
          <w:numId w:val="0"/>
        </w:numPr>
        <w:ind w:left="1530" w:hanging="990"/>
        <w:rPr>
          <w:rFonts w:cs="Arial"/>
          <w:lang w:val="en-US"/>
        </w:rPr>
      </w:pPr>
      <w:r>
        <w:rPr>
          <w:rFonts w:cs="Arial"/>
          <w:lang w:val="en-US"/>
        </w:rPr>
        <w:t>Exhibit 1</w:t>
      </w:r>
      <w:r w:rsidR="00725371">
        <w:rPr>
          <w:rFonts w:cs="Arial"/>
          <w:lang w:val="en-US"/>
        </w:rPr>
        <w:t>9</w:t>
      </w:r>
      <w:r>
        <w:rPr>
          <w:rFonts w:cs="Arial"/>
          <w:lang w:val="en-US"/>
        </w:rPr>
        <w:t xml:space="preserve">:  </w:t>
      </w:r>
      <w:r w:rsidR="00725371">
        <w:rPr>
          <w:rFonts w:cs="Arial"/>
          <w:lang w:val="en-US"/>
        </w:rPr>
        <w:t>SDBA Sample Statement</w:t>
      </w:r>
    </w:p>
    <w:p w14:paraId="79A15764" w14:textId="322CFEC2" w:rsidR="005A0191" w:rsidRDefault="005A0191" w:rsidP="005A0191">
      <w:pPr>
        <w:pStyle w:val="RFPLevel3"/>
        <w:numPr>
          <w:ilvl w:val="0"/>
          <w:numId w:val="0"/>
        </w:numPr>
        <w:ind w:left="1530" w:hanging="990"/>
        <w:rPr>
          <w:rFonts w:cs="Arial"/>
          <w:lang w:val="en-US"/>
        </w:rPr>
      </w:pPr>
      <w:r>
        <w:rPr>
          <w:rFonts w:cs="Arial"/>
          <w:lang w:val="en-US"/>
        </w:rPr>
        <w:t xml:space="preserve">Exhibit </w:t>
      </w:r>
      <w:r w:rsidR="00725371">
        <w:rPr>
          <w:rFonts w:cs="Arial"/>
          <w:lang w:val="en-US"/>
        </w:rPr>
        <w:t>20</w:t>
      </w:r>
      <w:r>
        <w:rPr>
          <w:rFonts w:cs="Arial"/>
          <w:lang w:val="en-US"/>
        </w:rPr>
        <w:t>:  Transition Timeline</w:t>
      </w:r>
      <w:r w:rsidR="00725371">
        <w:rPr>
          <w:rFonts w:cs="Arial"/>
          <w:lang w:val="en-US"/>
        </w:rPr>
        <w:t xml:space="preserve"> and Plan</w:t>
      </w:r>
    </w:p>
    <w:p w14:paraId="387F55A6" w14:textId="7DAEC78D" w:rsidR="005A0191" w:rsidRDefault="005A0191" w:rsidP="005A0191">
      <w:pPr>
        <w:pStyle w:val="RFPLevel3"/>
        <w:numPr>
          <w:ilvl w:val="0"/>
          <w:numId w:val="0"/>
        </w:numPr>
        <w:ind w:left="1530" w:hanging="990"/>
        <w:rPr>
          <w:rFonts w:cs="Arial"/>
          <w:lang w:val="en-US"/>
        </w:rPr>
      </w:pPr>
      <w:r>
        <w:rPr>
          <w:rFonts w:cs="Arial"/>
          <w:lang w:val="en-US"/>
        </w:rPr>
        <w:t xml:space="preserve">Exhibit </w:t>
      </w:r>
      <w:r w:rsidR="00725371">
        <w:rPr>
          <w:rFonts w:cs="Arial"/>
          <w:lang w:val="en-US"/>
        </w:rPr>
        <w:t>21</w:t>
      </w:r>
      <w:r>
        <w:rPr>
          <w:rFonts w:cs="Arial"/>
          <w:lang w:val="en-US"/>
        </w:rPr>
        <w:t>:  Transition Communication</w:t>
      </w:r>
      <w:r w:rsidR="00725371">
        <w:rPr>
          <w:rFonts w:cs="Arial"/>
          <w:lang w:val="en-US"/>
        </w:rPr>
        <w:t xml:space="preserve"> Plan</w:t>
      </w:r>
    </w:p>
    <w:p w14:paraId="2CA5FA20" w14:textId="7EF3832A" w:rsidR="009A640A" w:rsidRDefault="009A640A" w:rsidP="002B6AFF">
      <w:pPr>
        <w:pStyle w:val="BodyText"/>
        <w:rPr>
          <w:rFonts w:ascii="Garamond" w:hAnsi="Garamond"/>
          <w:b/>
          <w:sz w:val="22"/>
          <w:szCs w:val="22"/>
          <w:lang w:val="en-US"/>
        </w:rPr>
      </w:pPr>
    </w:p>
    <w:sectPr w:rsidR="009A640A" w:rsidSect="008C3DD5">
      <w:footerReference w:type="even" r:id="rId11"/>
      <w:footerReference w:type="default" r:id="rId12"/>
      <w:pgSz w:w="12240" w:h="15840" w:code="1"/>
      <w:pgMar w:top="1296" w:right="1296" w:bottom="1170" w:left="1296" w:header="720" w:footer="576" w:gutter="0"/>
      <w:pgBorders w:offsetFrom="page">
        <w:top w:val="thinThickMediumGap" w:sz="18" w:space="24" w:color="0070C0"/>
        <w:left w:val="thinThickMediumGap" w:sz="18" w:space="24" w:color="0070C0"/>
        <w:bottom w:val="thickThinMediumGap" w:sz="18" w:space="24" w:color="0070C0"/>
        <w:right w:val="thickThinMediumGap" w:sz="18" w:space="24" w:color="0070C0"/>
      </w:pgBorders>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6E44" w16cex:dateUtc="2020-10-27T17:00:00Z"/>
  <w16cex:commentExtensible w16cex:durableId="23426EA2" w16cex:dateUtc="2020-10-27T17:02:00Z"/>
  <w16cex:commentExtensible w16cex:durableId="23426EE8" w16cex:dateUtc="2020-10-27T17:03:00Z"/>
  <w16cex:commentExtensible w16cex:durableId="23426FDC" w16cex:dateUtc="2020-10-27T17:07:00Z"/>
  <w16cex:commentExtensible w16cex:durableId="23427001" w16cex:dateUtc="2020-10-27T17:08:00Z"/>
  <w16cex:commentExtensible w16cex:durableId="23427042" w16cex:dateUtc="2020-10-27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EE18D1" w16cid:durableId="234261DF"/>
  <w16cid:commentId w16cid:paraId="42FDFBA0" w16cid:durableId="234261E0"/>
  <w16cid:commentId w16cid:paraId="11A00EE4" w16cid:durableId="234261E1"/>
  <w16cid:commentId w16cid:paraId="0AD1E793" w16cid:durableId="23426E44"/>
  <w16cid:commentId w16cid:paraId="4258496A" w16cid:durableId="234261E2"/>
  <w16cid:commentId w16cid:paraId="6E360834" w16cid:durableId="23426EA2"/>
  <w16cid:commentId w16cid:paraId="456D4F03" w16cid:durableId="234261E3"/>
  <w16cid:commentId w16cid:paraId="7E3F5D04" w16cid:durableId="234261E4"/>
  <w16cid:commentId w16cid:paraId="55AA716B" w16cid:durableId="23426EE8"/>
  <w16cid:commentId w16cid:paraId="4608C282" w16cid:durableId="234261E5"/>
  <w16cid:commentId w16cid:paraId="3F204D62" w16cid:durableId="23426FDC"/>
  <w16cid:commentId w16cid:paraId="015A2677" w16cid:durableId="234261E6"/>
  <w16cid:commentId w16cid:paraId="083AD7BC" w16cid:durableId="23427001"/>
  <w16cid:commentId w16cid:paraId="58FCA577" w16cid:durableId="23427042"/>
  <w16cid:commentId w16cid:paraId="265E79FD" w16cid:durableId="2344F3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C342A" w14:textId="77777777" w:rsidR="00067404" w:rsidRDefault="00067404">
      <w:r>
        <w:separator/>
      </w:r>
    </w:p>
  </w:endnote>
  <w:endnote w:type="continuationSeparator" w:id="0">
    <w:p w14:paraId="659E9AAB" w14:textId="77777777" w:rsidR="00067404" w:rsidRDefault="0006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Demi Cond">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ill SSi">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8C8D" w14:textId="77777777" w:rsidR="00067404" w:rsidRDefault="000674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770D27D" w14:textId="77777777" w:rsidR="00067404" w:rsidRDefault="000674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FD2E" w14:textId="77777777" w:rsidR="00067404" w:rsidRDefault="00067404">
    <w:pPr>
      <w:pStyle w:val="Footer"/>
      <w:framePr w:wrap="around" w:vAnchor="text" w:hAnchor="margin" w:xAlign="right" w:y="1"/>
      <w:ind w:right="360"/>
      <w:rPr>
        <w:rStyle w:val="PageNumber"/>
      </w:rPr>
    </w:pPr>
  </w:p>
  <w:p w14:paraId="0C69B26B" w14:textId="52AC9FDA" w:rsidR="00067404" w:rsidRPr="00F25A7D" w:rsidRDefault="00067404" w:rsidP="00FE3CE3">
    <w:pPr>
      <w:pStyle w:val="Footer"/>
      <w:tabs>
        <w:tab w:val="left" w:pos="2430"/>
      </w:tabs>
      <w:ind w:right="360"/>
      <w:rPr>
        <w:rFonts w:ascii="Arial" w:hAnsi="Arial" w:cs="Arial"/>
        <w:sz w:val="16"/>
      </w:rPr>
    </w:pPr>
    <w:r w:rsidRPr="00F25A7D">
      <w:rPr>
        <w:rFonts w:ascii="Arial" w:hAnsi="Arial" w:cs="Arial"/>
        <w:sz w:val="16"/>
        <w:lang w:val="en-US"/>
      </w:rPr>
      <w:t>City of Tacoma 457(b) Plan</w:t>
    </w:r>
    <w:r w:rsidRPr="00F25A7D">
      <w:rPr>
        <w:rFonts w:ascii="Arial" w:hAnsi="Arial" w:cs="Arial"/>
        <w:sz w:val="16"/>
      </w:rPr>
      <w:tab/>
    </w:r>
    <w:r w:rsidRPr="00F25A7D">
      <w:rPr>
        <w:rFonts w:ascii="Arial" w:hAnsi="Arial" w:cs="Arial"/>
        <w:sz w:val="16"/>
      </w:rPr>
      <w:tab/>
    </w:r>
    <w:r w:rsidRPr="00F25A7D">
      <w:rPr>
        <w:rFonts w:ascii="Arial" w:hAnsi="Arial" w:cs="Arial"/>
        <w:sz w:val="16"/>
      </w:rPr>
      <w:tab/>
    </w:r>
  </w:p>
  <w:p w14:paraId="4DEE6B24" w14:textId="77777777" w:rsidR="00067404" w:rsidRPr="00FE3CE3" w:rsidRDefault="00067404">
    <w:pPr>
      <w:pStyle w:val="Footer"/>
      <w:rPr>
        <w:rFonts w:ascii="Arial" w:hAnsi="Arial" w:cs="Arial"/>
        <w:sz w:val="18"/>
      </w:rPr>
    </w:pPr>
    <w:r w:rsidRPr="00F25A7D">
      <w:rPr>
        <w:rFonts w:ascii="Arial" w:hAnsi="Arial" w:cs="Arial"/>
        <w:sz w:val="16"/>
      </w:rPr>
      <w:t>Request for Proposal</w:t>
    </w:r>
  </w:p>
  <w:p w14:paraId="4E912DBA" w14:textId="4CFEE627" w:rsidR="00067404" w:rsidRPr="00FE3CE3" w:rsidRDefault="00067404" w:rsidP="009A640A">
    <w:pPr>
      <w:pStyle w:val="Footer"/>
      <w:rPr>
        <w:rFonts w:ascii="Arial" w:hAnsi="Arial" w:cs="Arial"/>
        <w:sz w:val="16"/>
      </w:rPr>
    </w:pPr>
    <w:r w:rsidRPr="00FE3CE3">
      <w:rPr>
        <w:rFonts w:ascii="Arial" w:hAnsi="Arial" w:cs="Arial"/>
        <w:sz w:val="16"/>
      </w:rPr>
      <w:t xml:space="preserve">Page </w:t>
    </w:r>
    <w:r w:rsidRPr="00FE3CE3">
      <w:rPr>
        <w:rStyle w:val="PageNumber"/>
        <w:rFonts w:ascii="Arial" w:hAnsi="Arial" w:cs="Arial"/>
        <w:sz w:val="16"/>
      </w:rPr>
      <w:fldChar w:fldCharType="begin"/>
    </w:r>
    <w:r w:rsidRPr="00FE3CE3">
      <w:rPr>
        <w:rStyle w:val="PageNumber"/>
        <w:rFonts w:ascii="Arial" w:hAnsi="Arial" w:cs="Arial"/>
        <w:sz w:val="16"/>
      </w:rPr>
      <w:instrText xml:space="preserve"> PAGE </w:instrText>
    </w:r>
    <w:r w:rsidRPr="00FE3CE3">
      <w:rPr>
        <w:rStyle w:val="PageNumber"/>
        <w:rFonts w:ascii="Arial" w:hAnsi="Arial" w:cs="Arial"/>
        <w:sz w:val="16"/>
      </w:rPr>
      <w:fldChar w:fldCharType="separate"/>
    </w:r>
    <w:r w:rsidR="00B920E7">
      <w:rPr>
        <w:rStyle w:val="PageNumber"/>
        <w:rFonts w:ascii="Arial" w:hAnsi="Arial" w:cs="Arial"/>
        <w:noProof/>
        <w:sz w:val="16"/>
      </w:rPr>
      <w:t>20</w:t>
    </w:r>
    <w:r w:rsidRPr="00FE3CE3">
      <w:rPr>
        <w:rStyle w:val="PageNumber"/>
        <w:rFonts w:ascii="Arial" w:hAnsi="Arial" w:cs="Arial"/>
        <w:sz w:val="16"/>
      </w:rPr>
      <w:fldChar w:fldCharType="end"/>
    </w:r>
  </w:p>
  <w:p w14:paraId="329416C2" w14:textId="77777777" w:rsidR="00067404" w:rsidRPr="00FE3CE3" w:rsidRDefault="00067404" w:rsidP="009A640A">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D0696" w14:textId="77777777" w:rsidR="00067404" w:rsidRDefault="00067404">
      <w:r>
        <w:separator/>
      </w:r>
    </w:p>
  </w:footnote>
  <w:footnote w:type="continuationSeparator" w:id="0">
    <w:p w14:paraId="4C19F103" w14:textId="77777777" w:rsidR="00067404" w:rsidRDefault="0006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96F"/>
    <w:multiLevelType w:val="hybridMultilevel"/>
    <w:tmpl w:val="E20452C4"/>
    <w:lvl w:ilvl="0" w:tplc="CE787C00">
      <w:start w:val="1"/>
      <w:numFmt w:val="decimal"/>
      <w:lvlText w:val="C%1."/>
      <w:lvlJc w:val="left"/>
      <w:pPr>
        <w:ind w:left="900" w:hanging="360"/>
      </w:pPr>
      <w:rPr>
        <w:rFonts w:ascii="Garamond" w:hAnsi="Garamond" w:cs="Times New Roman" w:hint="default"/>
        <w:b w:val="0"/>
        <w:i w:val="0"/>
        <w:color w:val="000000"/>
        <w:sz w:val="20"/>
        <w:szCs w:val="2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250A26"/>
    <w:multiLevelType w:val="hybridMultilevel"/>
    <w:tmpl w:val="FEC8D066"/>
    <w:lvl w:ilvl="0" w:tplc="546E5EAA">
      <w:start w:val="1"/>
      <w:numFmt w:val="decimal"/>
      <w:lvlText w:val="G%1."/>
      <w:lvlJc w:val="left"/>
      <w:pPr>
        <w:tabs>
          <w:tab w:val="num" w:pos="720"/>
        </w:tabs>
        <w:ind w:left="360" w:hanging="360"/>
      </w:pPr>
      <w:rPr>
        <w:rFonts w:ascii="Arial" w:hAnsi="Arial" w:cs="Times New Roman" w:hint="default"/>
        <w:b w:val="0"/>
        <w:i w:val="0"/>
        <w:color w:val="000000"/>
        <w:sz w:val="20"/>
        <w:szCs w:val="21"/>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17517AE"/>
    <w:multiLevelType w:val="hybridMultilevel"/>
    <w:tmpl w:val="C6D0B1EE"/>
    <w:lvl w:ilvl="0" w:tplc="A566A79E">
      <w:start w:val="1"/>
      <w:numFmt w:val="lowerLetter"/>
      <w:pStyle w:val="RFPLevel4"/>
      <w:lvlText w:val="%1."/>
      <w:lvlJc w:val="left"/>
      <w:pPr>
        <w:ind w:left="1584"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45676FB"/>
    <w:multiLevelType w:val="multilevel"/>
    <w:tmpl w:val="3CA4AA04"/>
    <w:styleLink w:val="ArialStyle"/>
    <w:lvl w:ilvl="0">
      <w:start w:val="1"/>
      <w:numFmt w:val="decimal"/>
      <w:lvlText w:val="A%1."/>
      <w:lvlJc w:val="left"/>
      <w:pPr>
        <w:tabs>
          <w:tab w:val="num" w:pos="720"/>
        </w:tabs>
        <w:ind w:left="234" w:hanging="234"/>
      </w:pPr>
      <w:rPr>
        <w:rFonts w:ascii="Arial" w:hAnsi="Arial" w:cs="Arial" w:hint="default"/>
        <w:b w:val="0"/>
        <w:i w:val="0"/>
        <w:color w:val="000000"/>
        <w:sz w:val="20"/>
        <w:szCs w:val="21"/>
      </w:rPr>
    </w:lvl>
    <w:lvl w:ilvl="1">
      <w:start w:val="1"/>
      <w:numFmt w:val="lowerLetter"/>
      <w:lvlText w:val="%2."/>
      <w:lvlJc w:val="left"/>
      <w:pPr>
        <w:tabs>
          <w:tab w:val="num" w:pos="810"/>
        </w:tabs>
        <w:ind w:left="810" w:hanging="360"/>
      </w:pPr>
      <w:rPr>
        <w:rFonts w:cs="Times New Roman"/>
      </w:r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4" w15:restartNumberingAfterBreak="0">
    <w:nsid w:val="07421A4F"/>
    <w:multiLevelType w:val="hybridMultilevel"/>
    <w:tmpl w:val="FF20078A"/>
    <w:lvl w:ilvl="0" w:tplc="F60A9678">
      <w:start w:val="7"/>
      <w:numFmt w:val="upperLetter"/>
      <w:lvlText w:val="%1."/>
      <w:lvlJc w:val="left"/>
      <w:pPr>
        <w:ind w:left="360" w:hanging="360"/>
      </w:pPr>
      <w:rPr>
        <w:rFonts w:cs="Times New Roman"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13801"/>
    <w:multiLevelType w:val="hybridMultilevel"/>
    <w:tmpl w:val="D3D426B0"/>
    <w:lvl w:ilvl="0" w:tplc="0D84BC54">
      <w:start w:val="1"/>
      <w:numFmt w:val="decimal"/>
      <w:lvlText w:val="B%1."/>
      <w:lvlJc w:val="left"/>
      <w:pPr>
        <w:ind w:left="936" w:hanging="360"/>
      </w:pPr>
      <w:rPr>
        <w:rFonts w:ascii="Garamond" w:hAnsi="Garamond" w:cs="Arial" w:hint="default"/>
        <w:b w:val="0"/>
        <w:i w:val="0"/>
        <w:color w:val="000000"/>
        <w:sz w:val="20"/>
        <w:szCs w:val="2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103C07D5"/>
    <w:multiLevelType w:val="hybridMultilevel"/>
    <w:tmpl w:val="39BA10AE"/>
    <w:lvl w:ilvl="0" w:tplc="78A0FE7A">
      <w:start w:val="1"/>
      <w:numFmt w:val="decimal"/>
      <w:lvlText w:val="G%1."/>
      <w:lvlJc w:val="left"/>
      <w:pPr>
        <w:tabs>
          <w:tab w:val="num" w:pos="720"/>
        </w:tabs>
        <w:ind w:left="360" w:hanging="360"/>
      </w:pPr>
      <w:rPr>
        <w:rFonts w:ascii="Garamond" w:hAnsi="Garamond" w:cs="Times New Roman" w:hint="default"/>
        <w:b w:val="0"/>
        <w:i w:val="0"/>
        <w:color w:val="000000"/>
        <w:sz w:val="20"/>
        <w:szCs w:val="21"/>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05006E6"/>
    <w:multiLevelType w:val="hybridMultilevel"/>
    <w:tmpl w:val="F2C871B8"/>
    <w:lvl w:ilvl="0" w:tplc="FF5CF0FC">
      <w:start w:val="1"/>
      <w:numFmt w:val="upperLetter"/>
      <w:lvlText w:val="%1."/>
      <w:lvlJc w:val="left"/>
      <w:pPr>
        <w:ind w:left="360" w:hanging="360"/>
      </w:pPr>
      <w:rPr>
        <w:rFonts w:cs="Times New Roman"/>
        <w:color w:val="0070C0"/>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0843A3F"/>
    <w:multiLevelType w:val="hybridMultilevel"/>
    <w:tmpl w:val="5BECFD04"/>
    <w:lvl w:ilvl="0" w:tplc="59162F3C">
      <w:start w:val="1"/>
      <w:numFmt w:val="decimal"/>
      <w:lvlText w:val="B%1."/>
      <w:lvlJc w:val="left"/>
      <w:pPr>
        <w:tabs>
          <w:tab w:val="num" w:pos="720"/>
        </w:tabs>
        <w:ind w:left="504" w:hanging="504"/>
      </w:pPr>
      <w:rPr>
        <w:rFonts w:ascii="Arial" w:hAnsi="Arial" w:cs="Arial" w:hint="default"/>
        <w:b w:val="0"/>
        <w:i w:val="0"/>
        <w:sz w:val="20"/>
        <w:szCs w:val="20"/>
      </w:rPr>
    </w:lvl>
    <w:lvl w:ilvl="1" w:tplc="6D0017E0">
      <w:start w:val="1"/>
      <w:numFmt w:val="decimal"/>
      <w:lvlText w:val="F-%2."/>
      <w:lvlJc w:val="left"/>
      <w:pPr>
        <w:tabs>
          <w:tab w:val="num" w:pos="1440"/>
        </w:tabs>
        <w:ind w:left="1080" w:hanging="360"/>
      </w:pPr>
      <w:rPr>
        <w:rFonts w:cs="Times New Roman"/>
        <w:b w:val="0"/>
        <w:i w:val="0"/>
        <w:sz w:val="22"/>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BFC5214"/>
    <w:multiLevelType w:val="hybridMultilevel"/>
    <w:tmpl w:val="3A32E21A"/>
    <w:lvl w:ilvl="0" w:tplc="C38427B8">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4AD470B"/>
    <w:multiLevelType w:val="hybridMultilevel"/>
    <w:tmpl w:val="6EECD194"/>
    <w:lvl w:ilvl="0" w:tplc="78A0FE7A">
      <w:start w:val="1"/>
      <w:numFmt w:val="decimal"/>
      <w:lvlText w:val="G%1."/>
      <w:lvlJc w:val="left"/>
      <w:pPr>
        <w:tabs>
          <w:tab w:val="num" w:pos="720"/>
        </w:tabs>
        <w:ind w:left="360" w:hanging="360"/>
      </w:pPr>
      <w:rPr>
        <w:rFonts w:ascii="Garamond" w:hAnsi="Garamond" w:cs="Times New Roman" w:hint="default"/>
        <w:b w:val="0"/>
        <w:i w:val="0"/>
        <w:color w:val="000000"/>
        <w:sz w:val="20"/>
        <w:szCs w:val="21"/>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7D5633A"/>
    <w:multiLevelType w:val="multilevel"/>
    <w:tmpl w:val="3CA4AA04"/>
    <w:numStyleLink w:val="ArialStyle"/>
  </w:abstractNum>
  <w:abstractNum w:abstractNumId="12" w15:restartNumberingAfterBreak="0">
    <w:nsid w:val="2B116887"/>
    <w:multiLevelType w:val="hybridMultilevel"/>
    <w:tmpl w:val="8A3EDD78"/>
    <w:lvl w:ilvl="0" w:tplc="BD6C847A">
      <w:start w:val="1"/>
      <w:numFmt w:val="decimal"/>
      <w:lvlText w:val="%1."/>
      <w:lvlJc w:val="left"/>
      <w:pPr>
        <w:ind w:left="850" w:hanging="716"/>
      </w:pPr>
      <w:rPr>
        <w:rFonts w:ascii="Arial" w:eastAsia="Arial" w:hAnsi="Arial" w:hint="default"/>
        <w:w w:val="99"/>
        <w:sz w:val="22"/>
        <w:szCs w:val="22"/>
      </w:rPr>
    </w:lvl>
    <w:lvl w:ilvl="1" w:tplc="BD8EA6EA">
      <w:start w:val="1"/>
      <w:numFmt w:val="upperLetter"/>
      <w:lvlText w:val="%2."/>
      <w:lvlJc w:val="left"/>
      <w:pPr>
        <w:ind w:left="1570" w:hanging="735"/>
      </w:pPr>
      <w:rPr>
        <w:rFonts w:ascii="Arial" w:eastAsia="Arial" w:hAnsi="Arial" w:hint="default"/>
        <w:w w:val="101"/>
        <w:sz w:val="21"/>
        <w:szCs w:val="21"/>
      </w:rPr>
    </w:lvl>
    <w:lvl w:ilvl="2" w:tplc="CB4A8940">
      <w:start w:val="1"/>
      <w:numFmt w:val="lowerRoman"/>
      <w:lvlText w:val="%3."/>
      <w:lvlJc w:val="left"/>
      <w:pPr>
        <w:ind w:left="2285" w:hanging="826"/>
      </w:pPr>
      <w:rPr>
        <w:rFonts w:ascii="Arial" w:eastAsia="Arial" w:hAnsi="Arial" w:hint="default"/>
        <w:w w:val="104"/>
        <w:sz w:val="22"/>
        <w:szCs w:val="22"/>
      </w:rPr>
    </w:lvl>
    <w:lvl w:ilvl="3" w:tplc="C3A08574">
      <w:start w:val="1"/>
      <w:numFmt w:val="lowerLetter"/>
      <w:lvlText w:val="%4."/>
      <w:lvlJc w:val="left"/>
      <w:pPr>
        <w:ind w:left="3010" w:hanging="720"/>
      </w:pPr>
      <w:rPr>
        <w:rFonts w:ascii="Arial" w:eastAsia="Arial" w:hAnsi="Arial" w:hint="default"/>
        <w:w w:val="98"/>
        <w:sz w:val="22"/>
        <w:szCs w:val="22"/>
      </w:rPr>
    </w:lvl>
    <w:lvl w:ilvl="4" w:tplc="4CA6FCD6">
      <w:start w:val="1"/>
      <w:numFmt w:val="bullet"/>
      <w:lvlText w:val="•"/>
      <w:lvlJc w:val="left"/>
      <w:pPr>
        <w:ind w:left="3010" w:hanging="720"/>
      </w:pPr>
      <w:rPr>
        <w:rFonts w:hint="default"/>
      </w:rPr>
    </w:lvl>
    <w:lvl w:ilvl="5" w:tplc="46D839B0">
      <w:start w:val="1"/>
      <w:numFmt w:val="bullet"/>
      <w:lvlText w:val="•"/>
      <w:lvlJc w:val="left"/>
      <w:pPr>
        <w:ind w:left="4108" w:hanging="720"/>
      </w:pPr>
      <w:rPr>
        <w:rFonts w:hint="default"/>
      </w:rPr>
    </w:lvl>
    <w:lvl w:ilvl="6" w:tplc="78D4C7BA">
      <w:start w:val="1"/>
      <w:numFmt w:val="bullet"/>
      <w:lvlText w:val="•"/>
      <w:lvlJc w:val="left"/>
      <w:pPr>
        <w:ind w:left="5206" w:hanging="720"/>
      </w:pPr>
      <w:rPr>
        <w:rFonts w:hint="default"/>
      </w:rPr>
    </w:lvl>
    <w:lvl w:ilvl="7" w:tplc="AD10B1AA">
      <w:start w:val="1"/>
      <w:numFmt w:val="bullet"/>
      <w:lvlText w:val="•"/>
      <w:lvlJc w:val="left"/>
      <w:pPr>
        <w:ind w:left="6305" w:hanging="720"/>
      </w:pPr>
      <w:rPr>
        <w:rFonts w:hint="default"/>
      </w:rPr>
    </w:lvl>
    <w:lvl w:ilvl="8" w:tplc="3D3A2920">
      <w:start w:val="1"/>
      <w:numFmt w:val="bullet"/>
      <w:lvlText w:val="•"/>
      <w:lvlJc w:val="left"/>
      <w:pPr>
        <w:ind w:left="7403" w:hanging="720"/>
      </w:pPr>
      <w:rPr>
        <w:rFonts w:hint="default"/>
      </w:rPr>
    </w:lvl>
  </w:abstractNum>
  <w:abstractNum w:abstractNumId="13" w15:restartNumberingAfterBreak="0">
    <w:nsid w:val="35245BBD"/>
    <w:multiLevelType w:val="singleLevel"/>
    <w:tmpl w:val="DED08A4C"/>
    <w:lvl w:ilvl="0">
      <w:start w:val="1"/>
      <w:numFmt w:val="upperLetter"/>
      <w:pStyle w:val="a1"/>
      <w:lvlText w:val="%1."/>
      <w:lvlJc w:val="left"/>
      <w:pPr>
        <w:tabs>
          <w:tab w:val="num" w:pos="720"/>
        </w:tabs>
        <w:ind w:left="720" w:hanging="72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B5A3388"/>
    <w:multiLevelType w:val="hybridMultilevel"/>
    <w:tmpl w:val="92FC70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90BD2"/>
    <w:multiLevelType w:val="multilevel"/>
    <w:tmpl w:val="5ED4787E"/>
    <w:lvl w:ilvl="0">
      <w:start w:val="1"/>
      <w:numFmt w:val="upperRoman"/>
      <w:pStyle w:val="RFPLevel1"/>
      <w:lvlText w:val="%1."/>
      <w:lvlJc w:val="left"/>
      <w:pPr>
        <w:tabs>
          <w:tab w:val="num" w:pos="720"/>
        </w:tabs>
        <w:ind w:left="360" w:hanging="360"/>
      </w:pPr>
      <w:rPr>
        <w:rFonts w:cs="Times New Roman"/>
        <w:b/>
      </w:rPr>
    </w:lvl>
    <w:lvl w:ilvl="1">
      <w:start w:val="1"/>
      <w:numFmt w:val="upperLetter"/>
      <w:pStyle w:val="RFPLevel2"/>
      <w:lvlText w:val="%2."/>
      <w:lvlJc w:val="left"/>
      <w:pPr>
        <w:tabs>
          <w:tab w:val="num" w:pos="720"/>
        </w:tabs>
        <w:snapToGrid w:val="0"/>
        <w:ind w:left="720" w:hanging="360"/>
      </w:pPr>
      <w:rPr>
        <w:rFonts w:ascii="Arial" w:hAnsi="Arial" w:cs="Arial" w:hint="default"/>
        <w:b w:val="0"/>
        <w:bCs w:val="0"/>
        <w:i w:val="0"/>
        <w:iCs w:val="0"/>
        <w:caps w:val="0"/>
        <w:smallCaps w:val="0"/>
        <w:strike w:val="0"/>
        <w:dstrike w:val="0"/>
        <w:vanish w:val="0"/>
        <w:webHidden w:val="0"/>
        <w:color w:val="000000"/>
        <w:spacing w:val="0"/>
        <w:w w:val="1"/>
        <w:kern w:val="0"/>
        <w:position w:val="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FPLevel3"/>
      <w:lvlText w:val="%3."/>
      <w:lvlJc w:val="left"/>
      <w:pPr>
        <w:tabs>
          <w:tab w:val="num" w:pos="1080"/>
        </w:tabs>
        <w:snapToGrid w:val="0"/>
        <w:ind w:left="1080" w:hanging="360"/>
      </w:pPr>
      <w:rPr>
        <w:rFonts w:ascii="Arial" w:hAnsi="Arial" w:cs="Arial" w:hint="default"/>
        <w:b w:val="0"/>
        <w:bCs w:val="0"/>
        <w:i w:val="0"/>
        <w:iCs w:val="0"/>
        <w:caps w:val="0"/>
        <w:smallCaps w:val="0"/>
        <w:strike w:val="0"/>
        <w:dstrike w:val="0"/>
        <w:vanish w:val="0"/>
        <w:webHidden w:val="0"/>
        <w:color w:val="000000"/>
        <w:spacing w:val="0"/>
        <w:w w:val="1"/>
        <w:kern w:val="0"/>
        <w:position w:val="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RFPAHL4"/>
      <w:lvlText w:val="%4."/>
      <w:lvlJc w:val="left"/>
      <w:pPr>
        <w:tabs>
          <w:tab w:val="num" w:pos="1440"/>
        </w:tabs>
        <w:ind w:left="1440" w:hanging="360"/>
      </w:pPr>
      <w:rPr>
        <w:rFonts w:cs="Times New Roman"/>
      </w:rPr>
    </w:lvl>
    <w:lvl w:ilvl="4">
      <w:start w:val="1"/>
      <w:numFmt w:val="lowerRoman"/>
      <w:lvlText w:val="%5."/>
      <w:lvlJc w:val="righ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23D6BAD"/>
    <w:multiLevelType w:val="multilevel"/>
    <w:tmpl w:val="9B522F44"/>
    <w:lvl w:ilvl="0">
      <w:start w:val="1"/>
      <w:numFmt w:val="decimal"/>
      <w:pStyle w:val="NumberingScheme"/>
      <w:lvlText w:val="%1."/>
      <w:lvlJc w:val="left"/>
      <w:pPr>
        <w:ind w:left="360" w:hanging="360"/>
      </w:pPr>
      <w:rPr>
        <w:rFonts w:cs="Times New Roman"/>
      </w:rPr>
    </w:lvl>
    <w:lvl w:ilvl="1">
      <w:start w:val="1"/>
      <w:numFmt w:val="decimal"/>
      <w:isLgl/>
      <w:suff w:val="space"/>
      <w:lvlText w:val="%1.%2."/>
      <w:lvlJc w:val="left"/>
      <w:pPr>
        <w:ind w:left="720" w:hanging="360"/>
      </w:pPr>
      <w:rPr>
        <w:rFonts w:cs="Times New Roman"/>
        <w:b/>
        <w:sz w:val="18"/>
      </w:rPr>
    </w:lvl>
    <w:lvl w:ilvl="2">
      <w:start w:val="1"/>
      <w:numFmt w:val="bullet"/>
      <w:lvlText w:val=""/>
      <w:lvlJc w:val="left"/>
      <w:pPr>
        <w:ind w:left="1152" w:hanging="432"/>
      </w:pPr>
      <w:rPr>
        <w:rFonts w:ascii="Symbol" w:hAnsi="Symbol" w:hint="default"/>
        <w:b/>
        <w:sz w:val="18"/>
      </w:rPr>
    </w:lvl>
    <w:lvl w:ilvl="3">
      <w:start w:val="1"/>
      <w:numFmt w:val="bullet"/>
      <w:lvlText w:val=""/>
      <w:lvlJc w:val="left"/>
      <w:pPr>
        <w:ind w:left="1728" w:hanging="576"/>
      </w:pPr>
      <w:rPr>
        <w:rFonts w:ascii="Symbol" w:hAnsi="Symbol" w:hint="default"/>
        <w:b/>
        <w:sz w:val="18"/>
      </w:rPr>
    </w:lvl>
    <w:lvl w:ilvl="4">
      <w:start w:val="1"/>
      <w:numFmt w:val="decimal"/>
      <w:isLgl/>
      <w:suff w:val="space"/>
      <w:lvlText w:val="%1.%2.%3.%4.%5."/>
      <w:lvlJc w:val="left"/>
      <w:pPr>
        <w:ind w:left="1800" w:hanging="216"/>
      </w:pPr>
      <w:rPr>
        <w:rFonts w:cs="Times New Roman"/>
        <w:b/>
        <w:sz w:val="18"/>
      </w:rPr>
    </w:lvl>
    <w:lvl w:ilvl="5">
      <w:start w:val="1"/>
      <w:numFmt w:val="decimal"/>
      <w:isLgl/>
      <w:lvlText w:val="%1.%2.%3.%4.%5.%6."/>
      <w:lvlJc w:val="left"/>
      <w:pPr>
        <w:ind w:left="1080" w:hanging="1080"/>
      </w:pPr>
      <w:rPr>
        <w:rFonts w:cs="Times New Roman"/>
        <w:b/>
        <w:sz w:val="18"/>
      </w:rPr>
    </w:lvl>
    <w:lvl w:ilvl="6">
      <w:start w:val="1"/>
      <w:numFmt w:val="decimal"/>
      <w:isLgl/>
      <w:lvlText w:val="%1.%2.%3.%4.%5.%6.%7."/>
      <w:lvlJc w:val="left"/>
      <w:pPr>
        <w:ind w:left="1080" w:hanging="1080"/>
      </w:pPr>
      <w:rPr>
        <w:rFonts w:cs="Times New Roman"/>
        <w:b/>
        <w:sz w:val="18"/>
      </w:rPr>
    </w:lvl>
    <w:lvl w:ilvl="7">
      <w:start w:val="1"/>
      <w:numFmt w:val="decimal"/>
      <w:isLgl/>
      <w:lvlText w:val="%1.%2.%3.%4.%5.%6.%7.%8."/>
      <w:lvlJc w:val="left"/>
      <w:pPr>
        <w:ind w:left="1440" w:hanging="1440"/>
      </w:pPr>
      <w:rPr>
        <w:rFonts w:cs="Times New Roman"/>
        <w:b/>
        <w:sz w:val="18"/>
      </w:rPr>
    </w:lvl>
    <w:lvl w:ilvl="8">
      <w:start w:val="1"/>
      <w:numFmt w:val="decimal"/>
      <w:isLgl/>
      <w:lvlText w:val="%1.%2.%3.%4.%5.%6.%7.%8.%9."/>
      <w:lvlJc w:val="left"/>
      <w:pPr>
        <w:ind w:left="1440" w:hanging="1440"/>
      </w:pPr>
      <w:rPr>
        <w:rFonts w:cs="Times New Roman"/>
        <w:b/>
        <w:sz w:val="18"/>
      </w:rPr>
    </w:lvl>
  </w:abstractNum>
  <w:abstractNum w:abstractNumId="17" w15:restartNumberingAfterBreak="0">
    <w:nsid w:val="442E4878"/>
    <w:multiLevelType w:val="hybridMultilevel"/>
    <w:tmpl w:val="E2543430"/>
    <w:lvl w:ilvl="0" w:tplc="E06C461A">
      <w:start w:val="1"/>
      <w:numFmt w:val="decimal"/>
      <w:lvlText w:val="F%1."/>
      <w:lvlJc w:val="left"/>
      <w:pPr>
        <w:ind w:left="360" w:hanging="360"/>
      </w:pPr>
      <w:rPr>
        <w:rFonts w:ascii="Arial" w:hAnsi="Arial" w:cs="Times New Roman" w:hint="default"/>
        <w:b w:val="0"/>
        <w:i w:val="0"/>
        <w:sz w:val="20"/>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C57AA"/>
    <w:multiLevelType w:val="hybridMultilevel"/>
    <w:tmpl w:val="2D2074D0"/>
    <w:lvl w:ilvl="0" w:tplc="5128EC34">
      <w:start w:val="1"/>
      <w:numFmt w:val="decimal"/>
      <w:lvlText w:val="D%1."/>
      <w:lvlJc w:val="left"/>
      <w:pPr>
        <w:tabs>
          <w:tab w:val="num" w:pos="720"/>
        </w:tabs>
        <w:ind w:left="504" w:hanging="504"/>
      </w:pPr>
      <w:rPr>
        <w:rFonts w:ascii="Arial" w:hAnsi="Arial" w:cs="Arial" w:hint="default"/>
        <w:b w:val="0"/>
        <w:i w:val="0"/>
        <w:color w:val="auto"/>
        <w:sz w:val="20"/>
        <w:szCs w:val="20"/>
      </w:rPr>
    </w:lvl>
    <w:lvl w:ilvl="1" w:tplc="6D0017E0">
      <w:start w:val="1"/>
      <w:numFmt w:val="decimal"/>
      <w:lvlText w:val="F-%2."/>
      <w:lvlJc w:val="left"/>
      <w:pPr>
        <w:tabs>
          <w:tab w:val="num" w:pos="1440"/>
        </w:tabs>
        <w:ind w:left="1080" w:hanging="360"/>
      </w:pPr>
      <w:rPr>
        <w:rFonts w:cs="Times New Roman"/>
        <w:b w:val="0"/>
        <w:i w:val="0"/>
        <w:sz w:val="22"/>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5DE6774"/>
    <w:multiLevelType w:val="hybridMultilevel"/>
    <w:tmpl w:val="762E4590"/>
    <w:lvl w:ilvl="0" w:tplc="F930393E">
      <w:start w:val="1"/>
      <w:numFmt w:val="decimal"/>
      <w:lvlText w:val="E%1."/>
      <w:lvlJc w:val="left"/>
      <w:pPr>
        <w:tabs>
          <w:tab w:val="num" w:pos="720"/>
        </w:tabs>
        <w:ind w:left="504" w:hanging="504"/>
      </w:pPr>
      <w:rPr>
        <w:rFonts w:ascii="Arial" w:hAnsi="Arial" w:cs="Arial" w:hint="default"/>
        <w:b w:val="0"/>
        <w:i w:val="0"/>
        <w:color w:val="00000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88C43B4"/>
    <w:multiLevelType w:val="hybridMultilevel"/>
    <w:tmpl w:val="D3BEAEB2"/>
    <w:lvl w:ilvl="0" w:tplc="DC5C5640">
      <w:start w:val="1"/>
      <w:numFmt w:val="decimal"/>
      <w:lvlText w:val="D%1."/>
      <w:lvlJc w:val="left"/>
      <w:pPr>
        <w:ind w:left="936" w:hanging="360"/>
      </w:pPr>
      <w:rPr>
        <w:rFonts w:ascii="Garamond" w:hAnsi="Garamond" w:cs="Arial" w:hint="default"/>
        <w:b w:val="0"/>
        <w:i w:val="0"/>
        <w:color w:val="000000"/>
        <w:sz w:val="20"/>
        <w:szCs w:val="2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5D07185F"/>
    <w:multiLevelType w:val="hybridMultilevel"/>
    <w:tmpl w:val="366AF256"/>
    <w:lvl w:ilvl="0" w:tplc="FFFFFFFF">
      <w:start w:val="1"/>
      <w:numFmt w:val="decimal"/>
      <w:lvlText w:val="%1."/>
      <w:lvlJc w:val="left"/>
      <w:pPr>
        <w:tabs>
          <w:tab w:val="num" w:pos="522"/>
        </w:tabs>
        <w:ind w:left="522" w:hanging="360"/>
      </w:pPr>
    </w:lvl>
    <w:lvl w:ilvl="1" w:tplc="FFFFFFFF" w:tentative="1">
      <w:start w:val="1"/>
      <w:numFmt w:val="lowerLetter"/>
      <w:lvlText w:val="%2."/>
      <w:lvlJc w:val="left"/>
      <w:pPr>
        <w:tabs>
          <w:tab w:val="num" w:pos="1242"/>
        </w:tabs>
        <w:ind w:left="1242" w:hanging="360"/>
      </w:pPr>
    </w:lvl>
    <w:lvl w:ilvl="2" w:tplc="FFFFFFFF" w:tentative="1">
      <w:start w:val="1"/>
      <w:numFmt w:val="lowerRoman"/>
      <w:lvlText w:val="%3."/>
      <w:lvlJc w:val="right"/>
      <w:pPr>
        <w:tabs>
          <w:tab w:val="num" w:pos="1962"/>
        </w:tabs>
        <w:ind w:left="1962" w:hanging="180"/>
      </w:pPr>
    </w:lvl>
    <w:lvl w:ilvl="3" w:tplc="FFFFFFFF" w:tentative="1">
      <w:start w:val="1"/>
      <w:numFmt w:val="decimal"/>
      <w:lvlText w:val="%4."/>
      <w:lvlJc w:val="left"/>
      <w:pPr>
        <w:tabs>
          <w:tab w:val="num" w:pos="2682"/>
        </w:tabs>
        <w:ind w:left="2682" w:hanging="360"/>
      </w:pPr>
    </w:lvl>
    <w:lvl w:ilvl="4" w:tplc="FFFFFFFF" w:tentative="1">
      <w:start w:val="1"/>
      <w:numFmt w:val="lowerLetter"/>
      <w:lvlText w:val="%5."/>
      <w:lvlJc w:val="left"/>
      <w:pPr>
        <w:tabs>
          <w:tab w:val="num" w:pos="3402"/>
        </w:tabs>
        <w:ind w:left="3402" w:hanging="360"/>
      </w:pPr>
    </w:lvl>
    <w:lvl w:ilvl="5" w:tplc="FFFFFFFF" w:tentative="1">
      <w:start w:val="1"/>
      <w:numFmt w:val="lowerRoman"/>
      <w:lvlText w:val="%6."/>
      <w:lvlJc w:val="right"/>
      <w:pPr>
        <w:tabs>
          <w:tab w:val="num" w:pos="4122"/>
        </w:tabs>
        <w:ind w:left="4122" w:hanging="180"/>
      </w:pPr>
    </w:lvl>
    <w:lvl w:ilvl="6" w:tplc="FFFFFFFF" w:tentative="1">
      <w:start w:val="1"/>
      <w:numFmt w:val="decimal"/>
      <w:lvlText w:val="%7."/>
      <w:lvlJc w:val="left"/>
      <w:pPr>
        <w:tabs>
          <w:tab w:val="num" w:pos="4842"/>
        </w:tabs>
        <w:ind w:left="4842" w:hanging="360"/>
      </w:pPr>
    </w:lvl>
    <w:lvl w:ilvl="7" w:tplc="FFFFFFFF" w:tentative="1">
      <w:start w:val="1"/>
      <w:numFmt w:val="lowerLetter"/>
      <w:lvlText w:val="%8."/>
      <w:lvlJc w:val="left"/>
      <w:pPr>
        <w:tabs>
          <w:tab w:val="num" w:pos="5562"/>
        </w:tabs>
        <w:ind w:left="5562" w:hanging="360"/>
      </w:pPr>
    </w:lvl>
    <w:lvl w:ilvl="8" w:tplc="FFFFFFFF" w:tentative="1">
      <w:start w:val="1"/>
      <w:numFmt w:val="lowerRoman"/>
      <w:lvlText w:val="%9."/>
      <w:lvlJc w:val="right"/>
      <w:pPr>
        <w:tabs>
          <w:tab w:val="num" w:pos="6282"/>
        </w:tabs>
        <w:ind w:left="6282" w:hanging="180"/>
      </w:pPr>
    </w:lvl>
  </w:abstractNum>
  <w:abstractNum w:abstractNumId="22" w15:restartNumberingAfterBreak="0">
    <w:nsid w:val="60AF6EA2"/>
    <w:multiLevelType w:val="multilevel"/>
    <w:tmpl w:val="EDEAACCA"/>
    <w:lvl w:ilvl="0">
      <w:start w:val="1"/>
      <w:numFmt w:val="decimal"/>
      <w:pStyle w:val="RFPAHL1"/>
      <w:suff w:val="space"/>
      <w:lvlText w:val="Attachment %1 -"/>
      <w:lvlJc w:val="left"/>
      <w:pPr>
        <w:ind w:left="360" w:hanging="360"/>
      </w:pPr>
      <w:rPr>
        <w:rFonts w:cs="Times New Roman"/>
      </w:rPr>
    </w:lvl>
    <w:lvl w:ilvl="1">
      <w:start w:val="1"/>
      <w:numFmt w:val="upperLetter"/>
      <w:pStyle w:val="RFPAHL2"/>
      <w:lvlText w:val="%2."/>
      <w:lvlJc w:val="left"/>
      <w:pPr>
        <w:tabs>
          <w:tab w:val="num" w:pos="360"/>
        </w:tabs>
        <w:ind w:left="360" w:hanging="360"/>
      </w:pPr>
      <w:rPr>
        <w:rFonts w:cs="Times New Roman"/>
      </w:rPr>
    </w:lvl>
    <w:lvl w:ilvl="2">
      <w:start w:val="1"/>
      <w:numFmt w:val="decimal"/>
      <w:pStyle w:val="RFPAHL3"/>
      <w:lvlText w:val="%3."/>
      <w:lvlJc w:val="left"/>
      <w:pPr>
        <w:tabs>
          <w:tab w:val="num" w:pos="720"/>
        </w:tabs>
        <w:ind w:left="720" w:hanging="360"/>
      </w:pPr>
      <w:rPr>
        <w:rFonts w:cs="Times New Roman"/>
      </w:rPr>
    </w:lvl>
    <w:lvl w:ilvl="3">
      <w:start w:val="1"/>
      <w:numFmt w:val="lowerLetter"/>
      <w:lvlText w:val="%4."/>
      <w:lvlJc w:val="left"/>
      <w:pPr>
        <w:tabs>
          <w:tab w:val="num" w:pos="1080"/>
        </w:tabs>
        <w:ind w:left="1080" w:hanging="360"/>
      </w:pPr>
      <w:rPr>
        <w:rFonts w:cs="Times New Roman"/>
      </w:rPr>
    </w:lvl>
    <w:lvl w:ilvl="4">
      <w:start w:val="1"/>
      <w:numFmt w:val="decimal"/>
      <w:pStyle w:val="RFPAHL5"/>
      <w:lvlText w:val="(%5)"/>
      <w:lvlJc w:val="left"/>
      <w:pPr>
        <w:tabs>
          <w:tab w:val="num" w:pos="1440"/>
        </w:tabs>
        <w:ind w:left="1440" w:hanging="360"/>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15:restartNumberingAfterBreak="0">
    <w:nsid w:val="6D14570E"/>
    <w:multiLevelType w:val="hybridMultilevel"/>
    <w:tmpl w:val="5A0CF29E"/>
    <w:lvl w:ilvl="0" w:tplc="48D69B8A">
      <w:start w:val="1"/>
      <w:numFmt w:val="upperRoman"/>
      <w:lvlText w:val="%1."/>
      <w:lvlJc w:val="left"/>
      <w:pPr>
        <w:ind w:left="3510" w:hanging="720"/>
      </w:pPr>
      <w:rPr>
        <w:rFonts w:ascii="Garamond" w:hAnsi="Garamond" w:hint="default"/>
        <w:b/>
        <w:sz w:val="32"/>
        <w:szCs w:val="32"/>
      </w:rPr>
    </w:lvl>
    <w:lvl w:ilvl="1" w:tplc="04090019">
      <w:start w:val="1"/>
      <w:numFmt w:val="lowerLetter"/>
      <w:lvlText w:val="%2."/>
      <w:lvlJc w:val="left"/>
      <w:pPr>
        <w:ind w:left="1440" w:hanging="360"/>
      </w:pPr>
    </w:lvl>
    <w:lvl w:ilvl="2" w:tplc="56487412">
      <w:start w:val="1"/>
      <w:numFmt w:val="decimal"/>
      <w:lvlText w:val="%3."/>
      <w:lvlJc w:val="right"/>
      <w:pPr>
        <w:ind w:left="2160" w:hanging="180"/>
      </w:pPr>
      <w:rPr>
        <w:rFonts w:ascii="Franklin Gothic Demi Cond" w:eastAsia="Times New Roman" w:hAnsi="Franklin Gothic Demi Cond"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F6D12"/>
    <w:multiLevelType w:val="hybridMultilevel"/>
    <w:tmpl w:val="E788F916"/>
    <w:lvl w:ilvl="0" w:tplc="75CED5C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656123E"/>
    <w:multiLevelType w:val="multilevel"/>
    <w:tmpl w:val="BA42191C"/>
    <w:lvl w:ilvl="0">
      <w:start w:val="1"/>
      <w:numFmt w:val="decimal"/>
      <w:pStyle w:val="SectionPart"/>
      <w:suff w:val="space"/>
      <w:lvlText w:val="Part %1 —"/>
      <w:lvlJc w:val="left"/>
      <w:pPr>
        <w:ind w:left="2160" w:hanging="2160"/>
      </w:pPr>
      <w:rPr>
        <w:rFonts w:cs="Times New Roman"/>
      </w:rPr>
    </w:lvl>
    <w:lvl w:ilvl="1">
      <w:start w:val="1"/>
      <w:numFmt w:val="decimalZero"/>
      <w:pStyle w:val="SectionSubPart"/>
      <w:lvlText w:val="%1.%2"/>
      <w:lvlJc w:val="left"/>
      <w:pPr>
        <w:tabs>
          <w:tab w:val="num" w:pos="720"/>
        </w:tabs>
        <w:ind w:left="0" w:firstLine="0"/>
      </w:pPr>
      <w:rPr>
        <w:rFonts w:cs="Times New Roman"/>
      </w:rPr>
    </w:lvl>
    <w:lvl w:ilvl="2">
      <w:start w:val="1"/>
      <w:numFmt w:val="upperLetter"/>
      <w:pStyle w:val="SectionSubpartParaNum"/>
      <w:lvlText w:val="%3."/>
      <w:lvlJc w:val="left"/>
      <w:pPr>
        <w:tabs>
          <w:tab w:val="num" w:pos="1080"/>
        </w:tabs>
        <w:ind w:left="0" w:firstLine="720"/>
      </w:pPr>
      <w:rPr>
        <w:rFonts w:cs="Times New Roman"/>
      </w:rPr>
    </w:lvl>
    <w:lvl w:ilvl="3">
      <w:start w:val="1"/>
      <w:numFmt w:val="decimal"/>
      <w:pStyle w:val="SectionSubPartSubParaNum"/>
      <w:lvlText w:val="%4."/>
      <w:lvlJc w:val="left"/>
      <w:pPr>
        <w:tabs>
          <w:tab w:val="num" w:pos="1440"/>
        </w:tabs>
        <w:ind w:left="1440" w:hanging="360"/>
      </w:pPr>
      <w:rPr>
        <w:rFonts w:cs="Times New Roman"/>
      </w:rPr>
    </w:lvl>
    <w:lvl w:ilvl="4">
      <w:start w:val="1"/>
      <w:numFmt w:val="lowerLetter"/>
      <w:pStyle w:val="SectionSubPartSubSubParaNum"/>
      <w:lvlText w:val="(%5)"/>
      <w:lvlJc w:val="left"/>
      <w:pPr>
        <w:tabs>
          <w:tab w:val="num" w:pos="1620"/>
        </w:tabs>
        <w:ind w:left="126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6BC6CBF"/>
    <w:multiLevelType w:val="hybridMultilevel"/>
    <w:tmpl w:val="1E8AE518"/>
    <w:lvl w:ilvl="0" w:tplc="BAD86C46">
      <w:start w:val="1"/>
      <w:numFmt w:val="decimal"/>
      <w:lvlText w:val="C%1."/>
      <w:lvlJc w:val="left"/>
      <w:pPr>
        <w:ind w:left="504" w:hanging="504"/>
      </w:pPr>
      <w:rPr>
        <w:rFonts w:ascii="Arial" w:hAnsi="Arial" w:cs="Arial" w:hint="default"/>
        <w:b w:val="0"/>
        <w:i w:val="0"/>
        <w:color w:val="000000"/>
        <w:sz w:val="20"/>
        <w:szCs w:val="20"/>
      </w:rPr>
    </w:lvl>
    <w:lvl w:ilvl="1" w:tplc="075CA7E0">
      <w:start w:val="2"/>
      <w:numFmt w:val="upperLetter"/>
      <w:lvlText w:val="%2-8."/>
      <w:lvlJc w:val="left"/>
      <w:pPr>
        <w:tabs>
          <w:tab w:val="num" w:pos="1800"/>
        </w:tabs>
        <w:ind w:left="1440" w:hanging="360"/>
      </w:pPr>
      <w:rPr>
        <w:rFonts w:cs="Times New Roman"/>
        <w:b w:val="0"/>
        <w:i w:val="0"/>
      </w:rPr>
    </w:lvl>
    <w:lvl w:ilvl="2" w:tplc="FFFFFFFF">
      <w:start w:val="1"/>
      <w:numFmt w:val="lowerRoman"/>
      <w:lvlText w:val="%3."/>
      <w:lvlJc w:val="right"/>
      <w:pPr>
        <w:tabs>
          <w:tab w:val="num" w:pos="2160"/>
        </w:tabs>
        <w:ind w:left="2160" w:hanging="180"/>
      </w:pPr>
      <w:rPr>
        <w:rFonts w:cs="Times New Roman"/>
      </w:rPr>
    </w:lvl>
    <w:lvl w:ilvl="3" w:tplc="C4EE5B7E">
      <w:start w:val="1"/>
      <w:numFmt w:val="decimal"/>
      <w:lvlText w:val="B%4."/>
      <w:lvlJc w:val="left"/>
      <w:pPr>
        <w:ind w:left="504" w:hanging="504"/>
      </w:pPr>
      <w:rPr>
        <w:rFonts w:ascii="Helvetica" w:hAnsi="Helvetica" w:hint="default"/>
        <w:b w:val="0"/>
        <w:i w:val="0"/>
        <w:color w:val="000000"/>
        <w:sz w:val="22"/>
        <w:szCs w:val="22"/>
      </w:rPr>
    </w:lvl>
    <w:lvl w:ilvl="4" w:tplc="9F32AB7C">
      <w:start w:val="1"/>
      <w:numFmt w:val="none"/>
      <w:lvlText w:val="B-8."/>
      <w:lvlJc w:val="left"/>
      <w:pPr>
        <w:tabs>
          <w:tab w:val="num" w:pos="3960"/>
        </w:tabs>
        <w:ind w:left="3600" w:hanging="360"/>
      </w:pPr>
      <w:rPr>
        <w:rFonts w:cs="Times New Roman"/>
        <w:b w:val="0"/>
        <w:i w:val="0"/>
      </w:rPr>
    </w:lvl>
    <w:lvl w:ilvl="5" w:tplc="38243554">
      <w:start w:val="3"/>
      <w:numFmt w:val="upperLetter"/>
      <w:lvlText w:val="%6."/>
      <w:lvlJc w:val="left"/>
      <w:pPr>
        <w:ind w:left="2340" w:hanging="36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6F43143"/>
    <w:multiLevelType w:val="multilevel"/>
    <w:tmpl w:val="0409001D"/>
    <w:styleLink w:val="Style1"/>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EFA0271"/>
    <w:multiLevelType w:val="hybridMultilevel"/>
    <w:tmpl w:val="AE7EBA40"/>
    <w:lvl w:ilvl="0" w:tplc="7568AD94">
      <w:start w:val="2"/>
      <w:numFmt w:val="bullet"/>
      <w:lvlText w:val="-"/>
      <w:lvlJc w:val="left"/>
      <w:pPr>
        <w:ind w:left="900" w:hanging="360"/>
      </w:pPr>
      <w:rPr>
        <w:rFonts w:ascii="Garamond" w:eastAsia="Times New Roman" w:hAnsi="Garamond"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1"/>
  </w:num>
  <w:num w:numId="2">
    <w:abstractNumId w:val="15"/>
  </w:num>
  <w:num w:numId="3">
    <w:abstractNumId w:val="2"/>
  </w:num>
  <w:num w:numId="4">
    <w:abstractNumId w:val="22"/>
  </w:num>
  <w:num w:numId="5">
    <w:abstractNumId w:val="13"/>
  </w:num>
  <w:num w:numId="6">
    <w:abstractNumId w:val="16"/>
  </w:num>
  <w:num w:numId="7">
    <w:abstractNumId w:val="2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8"/>
  </w:num>
  <w:num w:numId="11">
    <w:abstractNumId w:val="19"/>
  </w:num>
  <w:num w:numId="12">
    <w:abstractNumId w:val="1"/>
  </w:num>
  <w:num w:numId="13">
    <w:abstractNumId w:val="27"/>
  </w:num>
  <w:num w:numId="14">
    <w:abstractNumId w:val="23"/>
  </w:num>
  <w:num w:numId="15">
    <w:abstractNumId w:val="9"/>
  </w:num>
  <w:num w:numId="16">
    <w:abstractNumId w:val="17"/>
  </w:num>
  <w:num w:numId="17">
    <w:abstractNumId w:val="11"/>
  </w:num>
  <w:num w:numId="18">
    <w:abstractNumId w:val="18"/>
  </w:num>
  <w:num w:numId="19">
    <w:abstractNumId w:val="7"/>
  </w:num>
  <w:num w:numId="20">
    <w:abstractNumId w:val="4"/>
  </w:num>
  <w:num w:numId="21">
    <w:abstractNumId w:val="6"/>
  </w:num>
  <w:num w:numId="22">
    <w:abstractNumId w:val="10"/>
  </w:num>
  <w:num w:numId="23">
    <w:abstractNumId w:val="12"/>
  </w:num>
  <w:num w:numId="24">
    <w:abstractNumId w:val="5"/>
  </w:num>
  <w:num w:numId="25">
    <w:abstractNumId w:val="0"/>
  </w:num>
  <w:num w:numId="26">
    <w:abstractNumId w:val="20"/>
  </w:num>
  <w:num w:numId="27">
    <w:abstractNumId w:val="14"/>
  </w:num>
  <w:num w:numId="28">
    <w:abstractNumId w:val="28"/>
  </w:num>
  <w:num w:numId="29">
    <w:abstractNumId w:val="24"/>
  </w:num>
  <w:num w:numId="30">
    <w:abstractNumId w:val="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4F"/>
    <w:rsid w:val="00001604"/>
    <w:rsid w:val="000018F8"/>
    <w:rsid w:val="00016B62"/>
    <w:rsid w:val="00020602"/>
    <w:rsid w:val="00026231"/>
    <w:rsid w:val="00027160"/>
    <w:rsid w:val="00030A23"/>
    <w:rsid w:val="00035D61"/>
    <w:rsid w:val="000567F1"/>
    <w:rsid w:val="00067404"/>
    <w:rsid w:val="00070902"/>
    <w:rsid w:val="000763CC"/>
    <w:rsid w:val="000770E8"/>
    <w:rsid w:val="000868AF"/>
    <w:rsid w:val="00093340"/>
    <w:rsid w:val="000951A1"/>
    <w:rsid w:val="00095380"/>
    <w:rsid w:val="000A2538"/>
    <w:rsid w:val="000A3CDB"/>
    <w:rsid w:val="000A7D2C"/>
    <w:rsid w:val="000B4F3F"/>
    <w:rsid w:val="000C57D4"/>
    <w:rsid w:val="000D4988"/>
    <w:rsid w:val="000D600C"/>
    <w:rsid w:val="000E5CFF"/>
    <w:rsid w:val="000E62BA"/>
    <w:rsid w:val="000F0EFD"/>
    <w:rsid w:val="000F2DA9"/>
    <w:rsid w:val="000F33D9"/>
    <w:rsid w:val="000F4031"/>
    <w:rsid w:val="00100D60"/>
    <w:rsid w:val="00101C37"/>
    <w:rsid w:val="0010362C"/>
    <w:rsid w:val="0010367B"/>
    <w:rsid w:val="0010537B"/>
    <w:rsid w:val="0010549D"/>
    <w:rsid w:val="001064D4"/>
    <w:rsid w:val="0012742D"/>
    <w:rsid w:val="00142A11"/>
    <w:rsid w:val="00152404"/>
    <w:rsid w:val="00152454"/>
    <w:rsid w:val="00155183"/>
    <w:rsid w:val="00155D20"/>
    <w:rsid w:val="00156F30"/>
    <w:rsid w:val="001577C2"/>
    <w:rsid w:val="00157B9C"/>
    <w:rsid w:val="00170910"/>
    <w:rsid w:val="00170D50"/>
    <w:rsid w:val="0017614F"/>
    <w:rsid w:val="00181C11"/>
    <w:rsid w:val="00181E72"/>
    <w:rsid w:val="001847A3"/>
    <w:rsid w:val="00190188"/>
    <w:rsid w:val="00192184"/>
    <w:rsid w:val="00193797"/>
    <w:rsid w:val="00194395"/>
    <w:rsid w:val="001949E2"/>
    <w:rsid w:val="00194A82"/>
    <w:rsid w:val="00196626"/>
    <w:rsid w:val="001A223A"/>
    <w:rsid w:val="001A4DAB"/>
    <w:rsid w:val="001A79E2"/>
    <w:rsid w:val="001A7F1D"/>
    <w:rsid w:val="001B20D4"/>
    <w:rsid w:val="001B37FD"/>
    <w:rsid w:val="001B53F8"/>
    <w:rsid w:val="001D60FA"/>
    <w:rsid w:val="001D6EE8"/>
    <w:rsid w:val="001D7A70"/>
    <w:rsid w:val="001E2FB0"/>
    <w:rsid w:val="001E37AB"/>
    <w:rsid w:val="001E3A36"/>
    <w:rsid w:val="001E6A2F"/>
    <w:rsid w:val="001F0B69"/>
    <w:rsid w:val="001F5C69"/>
    <w:rsid w:val="002041DE"/>
    <w:rsid w:val="00214A2C"/>
    <w:rsid w:val="002176E4"/>
    <w:rsid w:val="002212CD"/>
    <w:rsid w:val="00226C1B"/>
    <w:rsid w:val="002278F5"/>
    <w:rsid w:val="00231AC1"/>
    <w:rsid w:val="00233AB9"/>
    <w:rsid w:val="00236979"/>
    <w:rsid w:val="00241FC8"/>
    <w:rsid w:val="002511D9"/>
    <w:rsid w:val="0027318C"/>
    <w:rsid w:val="00274E15"/>
    <w:rsid w:val="00282D2D"/>
    <w:rsid w:val="0028435E"/>
    <w:rsid w:val="00291380"/>
    <w:rsid w:val="002A0AA0"/>
    <w:rsid w:val="002B6AFF"/>
    <w:rsid w:val="002C3C71"/>
    <w:rsid w:val="002C3EAE"/>
    <w:rsid w:val="002C68F4"/>
    <w:rsid w:val="002D0492"/>
    <w:rsid w:val="002D564E"/>
    <w:rsid w:val="002E1C49"/>
    <w:rsid w:val="002E2F71"/>
    <w:rsid w:val="002E4ABA"/>
    <w:rsid w:val="002E7C94"/>
    <w:rsid w:val="002F09D2"/>
    <w:rsid w:val="002F6DD0"/>
    <w:rsid w:val="002F72A2"/>
    <w:rsid w:val="002F7366"/>
    <w:rsid w:val="0031103F"/>
    <w:rsid w:val="003225E6"/>
    <w:rsid w:val="0032431B"/>
    <w:rsid w:val="0032443F"/>
    <w:rsid w:val="0032725A"/>
    <w:rsid w:val="00334E47"/>
    <w:rsid w:val="00335736"/>
    <w:rsid w:val="00337009"/>
    <w:rsid w:val="00346206"/>
    <w:rsid w:val="00350C6A"/>
    <w:rsid w:val="003536AF"/>
    <w:rsid w:val="00353742"/>
    <w:rsid w:val="00354E75"/>
    <w:rsid w:val="003555C8"/>
    <w:rsid w:val="003603D1"/>
    <w:rsid w:val="00377193"/>
    <w:rsid w:val="00377353"/>
    <w:rsid w:val="0038691C"/>
    <w:rsid w:val="00392DC6"/>
    <w:rsid w:val="003A47B5"/>
    <w:rsid w:val="003B5926"/>
    <w:rsid w:val="003B63FD"/>
    <w:rsid w:val="003B6751"/>
    <w:rsid w:val="003C1B84"/>
    <w:rsid w:val="003C2DB1"/>
    <w:rsid w:val="003C6B2E"/>
    <w:rsid w:val="003C6B7E"/>
    <w:rsid w:val="003D2A9D"/>
    <w:rsid w:val="003D490D"/>
    <w:rsid w:val="003D4BEE"/>
    <w:rsid w:val="003E3E8A"/>
    <w:rsid w:val="003F3DA3"/>
    <w:rsid w:val="003F5A68"/>
    <w:rsid w:val="003F738E"/>
    <w:rsid w:val="00403189"/>
    <w:rsid w:val="00407897"/>
    <w:rsid w:val="00417DF8"/>
    <w:rsid w:val="0042501B"/>
    <w:rsid w:val="00430461"/>
    <w:rsid w:val="004366C4"/>
    <w:rsid w:val="00442310"/>
    <w:rsid w:val="004468B1"/>
    <w:rsid w:val="004502F4"/>
    <w:rsid w:val="00452F4D"/>
    <w:rsid w:val="00470F73"/>
    <w:rsid w:val="004710A6"/>
    <w:rsid w:val="00471A2C"/>
    <w:rsid w:val="00476AA1"/>
    <w:rsid w:val="00497192"/>
    <w:rsid w:val="004A2D73"/>
    <w:rsid w:val="004B06D7"/>
    <w:rsid w:val="004B2619"/>
    <w:rsid w:val="004B5F05"/>
    <w:rsid w:val="004C2898"/>
    <w:rsid w:val="004C4F33"/>
    <w:rsid w:val="004D2574"/>
    <w:rsid w:val="004D53CC"/>
    <w:rsid w:val="004E3C5D"/>
    <w:rsid w:val="004E5EAC"/>
    <w:rsid w:val="004E77BC"/>
    <w:rsid w:val="004F75D5"/>
    <w:rsid w:val="004F7B7F"/>
    <w:rsid w:val="005051E7"/>
    <w:rsid w:val="00512428"/>
    <w:rsid w:val="005145B0"/>
    <w:rsid w:val="00514D08"/>
    <w:rsid w:val="00516DDD"/>
    <w:rsid w:val="005254F3"/>
    <w:rsid w:val="005257C7"/>
    <w:rsid w:val="005337D7"/>
    <w:rsid w:val="005343E5"/>
    <w:rsid w:val="00542A1A"/>
    <w:rsid w:val="0054726A"/>
    <w:rsid w:val="00552766"/>
    <w:rsid w:val="00557903"/>
    <w:rsid w:val="00564C37"/>
    <w:rsid w:val="00565CAA"/>
    <w:rsid w:val="0057048B"/>
    <w:rsid w:val="005708DC"/>
    <w:rsid w:val="00576184"/>
    <w:rsid w:val="00577701"/>
    <w:rsid w:val="005831D5"/>
    <w:rsid w:val="005850B1"/>
    <w:rsid w:val="00591577"/>
    <w:rsid w:val="00595730"/>
    <w:rsid w:val="005964BC"/>
    <w:rsid w:val="0059749A"/>
    <w:rsid w:val="005A0191"/>
    <w:rsid w:val="005A5CA1"/>
    <w:rsid w:val="005A6CEA"/>
    <w:rsid w:val="005A6E25"/>
    <w:rsid w:val="005B5A0F"/>
    <w:rsid w:val="005B7131"/>
    <w:rsid w:val="005C155D"/>
    <w:rsid w:val="005D4403"/>
    <w:rsid w:val="005E2FF3"/>
    <w:rsid w:val="005E30FA"/>
    <w:rsid w:val="005E625F"/>
    <w:rsid w:val="005F0A5C"/>
    <w:rsid w:val="005F275D"/>
    <w:rsid w:val="005F475F"/>
    <w:rsid w:val="00600574"/>
    <w:rsid w:val="00600EAC"/>
    <w:rsid w:val="00601542"/>
    <w:rsid w:val="00601990"/>
    <w:rsid w:val="00602F2D"/>
    <w:rsid w:val="00606EA9"/>
    <w:rsid w:val="00615A31"/>
    <w:rsid w:val="0063576B"/>
    <w:rsid w:val="006465A9"/>
    <w:rsid w:val="006518C8"/>
    <w:rsid w:val="00660726"/>
    <w:rsid w:val="00660778"/>
    <w:rsid w:val="00663C66"/>
    <w:rsid w:val="006738A9"/>
    <w:rsid w:val="00673AD2"/>
    <w:rsid w:val="00675DC9"/>
    <w:rsid w:val="00681634"/>
    <w:rsid w:val="006834FE"/>
    <w:rsid w:val="00692779"/>
    <w:rsid w:val="00694605"/>
    <w:rsid w:val="00695E21"/>
    <w:rsid w:val="00697032"/>
    <w:rsid w:val="006A2921"/>
    <w:rsid w:val="006B3752"/>
    <w:rsid w:val="006B395F"/>
    <w:rsid w:val="006D1256"/>
    <w:rsid w:val="006E5012"/>
    <w:rsid w:val="006F71EA"/>
    <w:rsid w:val="00715EF6"/>
    <w:rsid w:val="0071732C"/>
    <w:rsid w:val="007176C9"/>
    <w:rsid w:val="007226C3"/>
    <w:rsid w:val="00723BFE"/>
    <w:rsid w:val="00724742"/>
    <w:rsid w:val="00725371"/>
    <w:rsid w:val="00727F0E"/>
    <w:rsid w:val="00732E75"/>
    <w:rsid w:val="00733802"/>
    <w:rsid w:val="007406B2"/>
    <w:rsid w:val="00741A50"/>
    <w:rsid w:val="007446E1"/>
    <w:rsid w:val="00744E0E"/>
    <w:rsid w:val="007451C5"/>
    <w:rsid w:val="007467C4"/>
    <w:rsid w:val="007467DF"/>
    <w:rsid w:val="0074744D"/>
    <w:rsid w:val="007540E6"/>
    <w:rsid w:val="00763223"/>
    <w:rsid w:val="0076457A"/>
    <w:rsid w:val="0076485F"/>
    <w:rsid w:val="00773B66"/>
    <w:rsid w:val="00773C8E"/>
    <w:rsid w:val="007767B2"/>
    <w:rsid w:val="00776FF2"/>
    <w:rsid w:val="00782058"/>
    <w:rsid w:val="00782A1C"/>
    <w:rsid w:val="007927A4"/>
    <w:rsid w:val="00795210"/>
    <w:rsid w:val="007A074C"/>
    <w:rsid w:val="007A1D1D"/>
    <w:rsid w:val="007A1DF0"/>
    <w:rsid w:val="007A61C6"/>
    <w:rsid w:val="007A6AD0"/>
    <w:rsid w:val="007A6D32"/>
    <w:rsid w:val="007A7960"/>
    <w:rsid w:val="007B3E1A"/>
    <w:rsid w:val="007B4F40"/>
    <w:rsid w:val="007B7CDC"/>
    <w:rsid w:val="007C0AC6"/>
    <w:rsid w:val="007C4DBB"/>
    <w:rsid w:val="007C5E2C"/>
    <w:rsid w:val="007D04C5"/>
    <w:rsid w:val="007D1AFA"/>
    <w:rsid w:val="007D7BC2"/>
    <w:rsid w:val="007D7C66"/>
    <w:rsid w:val="007E1C3A"/>
    <w:rsid w:val="007E1D19"/>
    <w:rsid w:val="007E7E90"/>
    <w:rsid w:val="007F0EFB"/>
    <w:rsid w:val="007F14CF"/>
    <w:rsid w:val="007F2728"/>
    <w:rsid w:val="007F3136"/>
    <w:rsid w:val="008001D8"/>
    <w:rsid w:val="008059CF"/>
    <w:rsid w:val="00805FC1"/>
    <w:rsid w:val="00811514"/>
    <w:rsid w:val="00812859"/>
    <w:rsid w:val="008149C9"/>
    <w:rsid w:val="00814BAF"/>
    <w:rsid w:val="00822DBF"/>
    <w:rsid w:val="008238C2"/>
    <w:rsid w:val="00823CCB"/>
    <w:rsid w:val="00827614"/>
    <w:rsid w:val="00831E82"/>
    <w:rsid w:val="00836B91"/>
    <w:rsid w:val="008373E8"/>
    <w:rsid w:val="00845890"/>
    <w:rsid w:val="00845FF3"/>
    <w:rsid w:val="008523BD"/>
    <w:rsid w:val="00860BBB"/>
    <w:rsid w:val="00861D97"/>
    <w:rsid w:val="00862E98"/>
    <w:rsid w:val="00862F63"/>
    <w:rsid w:val="0086478A"/>
    <w:rsid w:val="008651CD"/>
    <w:rsid w:val="00870CB2"/>
    <w:rsid w:val="008722F4"/>
    <w:rsid w:val="008907B8"/>
    <w:rsid w:val="00890BCE"/>
    <w:rsid w:val="00890C6D"/>
    <w:rsid w:val="008944D6"/>
    <w:rsid w:val="00895027"/>
    <w:rsid w:val="008A1472"/>
    <w:rsid w:val="008A299A"/>
    <w:rsid w:val="008A4B93"/>
    <w:rsid w:val="008A700F"/>
    <w:rsid w:val="008A7A3D"/>
    <w:rsid w:val="008B5306"/>
    <w:rsid w:val="008B7BCD"/>
    <w:rsid w:val="008C041A"/>
    <w:rsid w:val="008C3DD5"/>
    <w:rsid w:val="008D0BED"/>
    <w:rsid w:val="008D0F89"/>
    <w:rsid w:val="008D1587"/>
    <w:rsid w:val="008D447F"/>
    <w:rsid w:val="008D59BC"/>
    <w:rsid w:val="008D5BAF"/>
    <w:rsid w:val="008D7060"/>
    <w:rsid w:val="008E0834"/>
    <w:rsid w:val="008E2CFE"/>
    <w:rsid w:val="008E610D"/>
    <w:rsid w:val="008F18FE"/>
    <w:rsid w:val="008F1DA3"/>
    <w:rsid w:val="008F429F"/>
    <w:rsid w:val="008F7060"/>
    <w:rsid w:val="00900076"/>
    <w:rsid w:val="0090117F"/>
    <w:rsid w:val="009101BD"/>
    <w:rsid w:val="009108C6"/>
    <w:rsid w:val="0091431C"/>
    <w:rsid w:val="00915E18"/>
    <w:rsid w:val="009170CB"/>
    <w:rsid w:val="009209EF"/>
    <w:rsid w:val="00921801"/>
    <w:rsid w:val="00921E3A"/>
    <w:rsid w:val="00923CED"/>
    <w:rsid w:val="00932D08"/>
    <w:rsid w:val="00933BEF"/>
    <w:rsid w:val="0093478B"/>
    <w:rsid w:val="009351C8"/>
    <w:rsid w:val="00936798"/>
    <w:rsid w:val="009436C0"/>
    <w:rsid w:val="00944DAD"/>
    <w:rsid w:val="00944DAF"/>
    <w:rsid w:val="009459A5"/>
    <w:rsid w:val="00952B99"/>
    <w:rsid w:val="009570B5"/>
    <w:rsid w:val="00960C96"/>
    <w:rsid w:val="009649C0"/>
    <w:rsid w:val="009659C8"/>
    <w:rsid w:val="0096665F"/>
    <w:rsid w:val="009666A7"/>
    <w:rsid w:val="00970C59"/>
    <w:rsid w:val="0097359F"/>
    <w:rsid w:val="00975402"/>
    <w:rsid w:val="00977B98"/>
    <w:rsid w:val="00977EB2"/>
    <w:rsid w:val="009802BE"/>
    <w:rsid w:val="009817D7"/>
    <w:rsid w:val="0098586C"/>
    <w:rsid w:val="00987A7D"/>
    <w:rsid w:val="00990E63"/>
    <w:rsid w:val="00991404"/>
    <w:rsid w:val="0099195B"/>
    <w:rsid w:val="00994FE6"/>
    <w:rsid w:val="0099757B"/>
    <w:rsid w:val="009A30D2"/>
    <w:rsid w:val="009A640A"/>
    <w:rsid w:val="009B4F55"/>
    <w:rsid w:val="009B6095"/>
    <w:rsid w:val="009C3DE2"/>
    <w:rsid w:val="009D2728"/>
    <w:rsid w:val="009D2EB2"/>
    <w:rsid w:val="009D5684"/>
    <w:rsid w:val="009D6D66"/>
    <w:rsid w:val="009D7821"/>
    <w:rsid w:val="009E0563"/>
    <w:rsid w:val="009E37F9"/>
    <w:rsid w:val="009E5DE4"/>
    <w:rsid w:val="009E7921"/>
    <w:rsid w:val="009F1898"/>
    <w:rsid w:val="009F60D2"/>
    <w:rsid w:val="00A028DA"/>
    <w:rsid w:val="00A05C3D"/>
    <w:rsid w:val="00A11A22"/>
    <w:rsid w:val="00A130CA"/>
    <w:rsid w:val="00A14BB2"/>
    <w:rsid w:val="00A15A1C"/>
    <w:rsid w:val="00A2022F"/>
    <w:rsid w:val="00A2686C"/>
    <w:rsid w:val="00A277CD"/>
    <w:rsid w:val="00A34A5B"/>
    <w:rsid w:val="00A40FE6"/>
    <w:rsid w:val="00A41E92"/>
    <w:rsid w:val="00A429BA"/>
    <w:rsid w:val="00A44155"/>
    <w:rsid w:val="00A5320F"/>
    <w:rsid w:val="00A533AB"/>
    <w:rsid w:val="00A5749E"/>
    <w:rsid w:val="00A628B8"/>
    <w:rsid w:val="00A67936"/>
    <w:rsid w:val="00A900BF"/>
    <w:rsid w:val="00A9097A"/>
    <w:rsid w:val="00A91BFD"/>
    <w:rsid w:val="00A94C69"/>
    <w:rsid w:val="00A95858"/>
    <w:rsid w:val="00A95F84"/>
    <w:rsid w:val="00AA7521"/>
    <w:rsid w:val="00AB4F28"/>
    <w:rsid w:val="00AB6915"/>
    <w:rsid w:val="00AC6C2A"/>
    <w:rsid w:val="00AD12F8"/>
    <w:rsid w:val="00AD1FF6"/>
    <w:rsid w:val="00AD297E"/>
    <w:rsid w:val="00AE06C2"/>
    <w:rsid w:val="00AE07BA"/>
    <w:rsid w:val="00AE13B7"/>
    <w:rsid w:val="00AE1D59"/>
    <w:rsid w:val="00AE258C"/>
    <w:rsid w:val="00AE4204"/>
    <w:rsid w:val="00AE5741"/>
    <w:rsid w:val="00AF52C0"/>
    <w:rsid w:val="00AF57A4"/>
    <w:rsid w:val="00B02766"/>
    <w:rsid w:val="00B042B6"/>
    <w:rsid w:val="00B043B2"/>
    <w:rsid w:val="00B045CD"/>
    <w:rsid w:val="00B04B29"/>
    <w:rsid w:val="00B31780"/>
    <w:rsid w:val="00B3487A"/>
    <w:rsid w:val="00B3488A"/>
    <w:rsid w:val="00B37609"/>
    <w:rsid w:val="00B42E90"/>
    <w:rsid w:val="00B45252"/>
    <w:rsid w:val="00B51796"/>
    <w:rsid w:val="00B51BD0"/>
    <w:rsid w:val="00B65B6A"/>
    <w:rsid w:val="00B705B6"/>
    <w:rsid w:val="00B71A25"/>
    <w:rsid w:val="00B726D3"/>
    <w:rsid w:val="00B842FF"/>
    <w:rsid w:val="00B920E7"/>
    <w:rsid w:val="00B96108"/>
    <w:rsid w:val="00B96817"/>
    <w:rsid w:val="00BA17E0"/>
    <w:rsid w:val="00BA1DCF"/>
    <w:rsid w:val="00BA33AA"/>
    <w:rsid w:val="00BA386B"/>
    <w:rsid w:val="00BA3D39"/>
    <w:rsid w:val="00BA5F89"/>
    <w:rsid w:val="00BA7407"/>
    <w:rsid w:val="00BC60E3"/>
    <w:rsid w:val="00BC7C03"/>
    <w:rsid w:val="00BD38B8"/>
    <w:rsid w:val="00BD64B1"/>
    <w:rsid w:val="00BE391D"/>
    <w:rsid w:val="00BE3C79"/>
    <w:rsid w:val="00BE443A"/>
    <w:rsid w:val="00BE7BD0"/>
    <w:rsid w:val="00BE7C6B"/>
    <w:rsid w:val="00BF1C95"/>
    <w:rsid w:val="00C02142"/>
    <w:rsid w:val="00C06665"/>
    <w:rsid w:val="00C06FB1"/>
    <w:rsid w:val="00C076E4"/>
    <w:rsid w:val="00C10723"/>
    <w:rsid w:val="00C10836"/>
    <w:rsid w:val="00C12A89"/>
    <w:rsid w:val="00C1671B"/>
    <w:rsid w:val="00C20CFD"/>
    <w:rsid w:val="00C25959"/>
    <w:rsid w:val="00C265F7"/>
    <w:rsid w:val="00C27A6D"/>
    <w:rsid w:val="00C35414"/>
    <w:rsid w:val="00C52F9C"/>
    <w:rsid w:val="00C54862"/>
    <w:rsid w:val="00C57698"/>
    <w:rsid w:val="00C65EBF"/>
    <w:rsid w:val="00C701EE"/>
    <w:rsid w:val="00C75B01"/>
    <w:rsid w:val="00C84A58"/>
    <w:rsid w:val="00C858E3"/>
    <w:rsid w:val="00C92338"/>
    <w:rsid w:val="00CA0295"/>
    <w:rsid w:val="00CA0CA9"/>
    <w:rsid w:val="00CA28D3"/>
    <w:rsid w:val="00CB23A5"/>
    <w:rsid w:val="00CB51D2"/>
    <w:rsid w:val="00CB5A6C"/>
    <w:rsid w:val="00CC53CE"/>
    <w:rsid w:val="00CC6207"/>
    <w:rsid w:val="00CC62F4"/>
    <w:rsid w:val="00CD3ADA"/>
    <w:rsid w:val="00CF21D4"/>
    <w:rsid w:val="00CF6AA8"/>
    <w:rsid w:val="00D0123C"/>
    <w:rsid w:val="00D16E92"/>
    <w:rsid w:val="00D212E8"/>
    <w:rsid w:val="00D30C83"/>
    <w:rsid w:val="00D32ED7"/>
    <w:rsid w:val="00D36668"/>
    <w:rsid w:val="00D3733C"/>
    <w:rsid w:val="00D40C90"/>
    <w:rsid w:val="00D47EBC"/>
    <w:rsid w:val="00D5039B"/>
    <w:rsid w:val="00D56D9F"/>
    <w:rsid w:val="00D57B86"/>
    <w:rsid w:val="00D6691D"/>
    <w:rsid w:val="00D7021E"/>
    <w:rsid w:val="00D716E3"/>
    <w:rsid w:val="00D7206F"/>
    <w:rsid w:val="00D72089"/>
    <w:rsid w:val="00D72CCB"/>
    <w:rsid w:val="00D73757"/>
    <w:rsid w:val="00D73DB6"/>
    <w:rsid w:val="00D74BEE"/>
    <w:rsid w:val="00D75BFC"/>
    <w:rsid w:val="00D77459"/>
    <w:rsid w:val="00D77654"/>
    <w:rsid w:val="00D7777C"/>
    <w:rsid w:val="00D818DF"/>
    <w:rsid w:val="00D940E1"/>
    <w:rsid w:val="00D95383"/>
    <w:rsid w:val="00D96ABE"/>
    <w:rsid w:val="00DA21C7"/>
    <w:rsid w:val="00DA277B"/>
    <w:rsid w:val="00DB593D"/>
    <w:rsid w:val="00DB754C"/>
    <w:rsid w:val="00DC274A"/>
    <w:rsid w:val="00DD4A3A"/>
    <w:rsid w:val="00DD735E"/>
    <w:rsid w:val="00DD7C88"/>
    <w:rsid w:val="00DE2F9E"/>
    <w:rsid w:val="00DE4B71"/>
    <w:rsid w:val="00DF0CAE"/>
    <w:rsid w:val="00DF3878"/>
    <w:rsid w:val="00DF48A1"/>
    <w:rsid w:val="00DF56E1"/>
    <w:rsid w:val="00DF6834"/>
    <w:rsid w:val="00E00992"/>
    <w:rsid w:val="00E00D55"/>
    <w:rsid w:val="00E102A4"/>
    <w:rsid w:val="00E11634"/>
    <w:rsid w:val="00E12015"/>
    <w:rsid w:val="00E13861"/>
    <w:rsid w:val="00E173C1"/>
    <w:rsid w:val="00E20102"/>
    <w:rsid w:val="00E24332"/>
    <w:rsid w:val="00E343CE"/>
    <w:rsid w:val="00E407CC"/>
    <w:rsid w:val="00E4260B"/>
    <w:rsid w:val="00E53982"/>
    <w:rsid w:val="00E56C2A"/>
    <w:rsid w:val="00E64FCF"/>
    <w:rsid w:val="00E71C9F"/>
    <w:rsid w:val="00E73370"/>
    <w:rsid w:val="00E758F1"/>
    <w:rsid w:val="00E807BD"/>
    <w:rsid w:val="00E82E55"/>
    <w:rsid w:val="00E8753D"/>
    <w:rsid w:val="00E906F5"/>
    <w:rsid w:val="00E94807"/>
    <w:rsid w:val="00E94A04"/>
    <w:rsid w:val="00E94BB0"/>
    <w:rsid w:val="00E975C0"/>
    <w:rsid w:val="00E979A1"/>
    <w:rsid w:val="00EA54F1"/>
    <w:rsid w:val="00EA6368"/>
    <w:rsid w:val="00EB1F4A"/>
    <w:rsid w:val="00EB38AF"/>
    <w:rsid w:val="00EB7EBD"/>
    <w:rsid w:val="00EC0CC9"/>
    <w:rsid w:val="00EC20E6"/>
    <w:rsid w:val="00EC4DA9"/>
    <w:rsid w:val="00EC4FA4"/>
    <w:rsid w:val="00EC5956"/>
    <w:rsid w:val="00ED3CFB"/>
    <w:rsid w:val="00ED5444"/>
    <w:rsid w:val="00ED6DB3"/>
    <w:rsid w:val="00EE3CD3"/>
    <w:rsid w:val="00EE525E"/>
    <w:rsid w:val="00EE5A67"/>
    <w:rsid w:val="00EF1C25"/>
    <w:rsid w:val="00EF4901"/>
    <w:rsid w:val="00F04862"/>
    <w:rsid w:val="00F12698"/>
    <w:rsid w:val="00F23438"/>
    <w:rsid w:val="00F25977"/>
    <w:rsid w:val="00F25A7D"/>
    <w:rsid w:val="00F30B44"/>
    <w:rsid w:val="00F313D8"/>
    <w:rsid w:val="00F334DB"/>
    <w:rsid w:val="00F46BD9"/>
    <w:rsid w:val="00F50F99"/>
    <w:rsid w:val="00F51045"/>
    <w:rsid w:val="00F55135"/>
    <w:rsid w:val="00F55828"/>
    <w:rsid w:val="00F577D6"/>
    <w:rsid w:val="00F621D2"/>
    <w:rsid w:val="00F63B80"/>
    <w:rsid w:val="00F749AE"/>
    <w:rsid w:val="00F769B9"/>
    <w:rsid w:val="00F8080F"/>
    <w:rsid w:val="00F83FBD"/>
    <w:rsid w:val="00F83FFC"/>
    <w:rsid w:val="00F849C1"/>
    <w:rsid w:val="00F934FD"/>
    <w:rsid w:val="00FA044A"/>
    <w:rsid w:val="00FA0E97"/>
    <w:rsid w:val="00FA3390"/>
    <w:rsid w:val="00FA39EB"/>
    <w:rsid w:val="00FA62B4"/>
    <w:rsid w:val="00FB2CCE"/>
    <w:rsid w:val="00FB75FF"/>
    <w:rsid w:val="00FC7FE2"/>
    <w:rsid w:val="00FD5300"/>
    <w:rsid w:val="00FE376B"/>
    <w:rsid w:val="00FE3CE3"/>
    <w:rsid w:val="00FE7B20"/>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B340B1"/>
  <w15:docId w15:val="{B2A627BB-1E33-4545-AF34-6FF304A2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Si" w:hAnsi="Gill SSi"/>
      <w:sz w:val="22"/>
    </w:rPr>
  </w:style>
  <w:style w:type="paragraph" w:styleId="Heading1">
    <w:name w:val="heading 1"/>
    <w:aliases w:val="Secthead"/>
    <w:basedOn w:val="Normal"/>
    <w:next w:val="Normal"/>
    <w:link w:val="Heading1Char"/>
    <w:uiPriority w:val="99"/>
    <w:qFormat/>
    <w:pPr>
      <w:keepNext/>
      <w:jc w:val="center"/>
      <w:outlineLvl w:val="0"/>
    </w:pPr>
    <w:rPr>
      <w:sz w:val="28"/>
      <w:lang w:val="x-none" w:eastAsia="x-none"/>
    </w:rPr>
  </w:style>
  <w:style w:type="paragraph" w:styleId="Heading2">
    <w:name w:val="heading 2"/>
    <w:aliases w:val="RFPlev2"/>
    <w:basedOn w:val="Normal"/>
    <w:next w:val="Normal"/>
    <w:link w:val="Heading2Char"/>
    <w:uiPriority w:val="99"/>
    <w:qFormat/>
    <w:pPr>
      <w:keepNext/>
      <w:jc w:val="center"/>
      <w:outlineLvl w:val="1"/>
    </w:pPr>
    <w:rPr>
      <w:rFonts w:ascii="Arial" w:hAnsi="Arial"/>
      <w:b/>
      <w:bCs/>
      <w:sz w:val="24"/>
      <w:lang w:val="x-none" w:eastAsia="x-none"/>
    </w:rPr>
  </w:style>
  <w:style w:type="paragraph" w:styleId="Heading3">
    <w:name w:val="heading 3"/>
    <w:aliases w:val="RFPlev3,Heading 3 Char1,Heading 3 Char Char,Heading 3 Char1 Char Char,Heading 3 Char Char Char Char,Heading 3 Char1 Char Char Char Char,Heading 3 Char Char Char Char Char Char,Heading 3 Char1 Char1 Char,Heading 3 Char Char Char1 Char"/>
    <w:basedOn w:val="Normal"/>
    <w:next w:val="Normal"/>
    <w:link w:val="Heading3Char"/>
    <w:uiPriority w:val="99"/>
    <w:qFormat/>
    <w:pPr>
      <w:keepNext/>
      <w:tabs>
        <w:tab w:val="num" w:pos="270"/>
      </w:tabs>
      <w:jc w:val="both"/>
      <w:outlineLvl w:val="2"/>
    </w:pPr>
    <w:rPr>
      <w:rFonts w:ascii="Arial" w:hAnsi="Arial"/>
      <w:b/>
      <w:bCs/>
      <w:lang w:val="x-none" w:eastAsia="x-none"/>
    </w:rPr>
  </w:style>
  <w:style w:type="paragraph" w:styleId="Heading4">
    <w:name w:val="heading 4"/>
    <w:basedOn w:val="Normal"/>
    <w:next w:val="Normal"/>
    <w:link w:val="Heading4Char"/>
    <w:uiPriority w:val="99"/>
    <w:qFormat/>
    <w:pPr>
      <w:keepNext/>
      <w:outlineLvl w:val="3"/>
    </w:pPr>
    <w:rPr>
      <w:rFonts w:ascii="Tahoma" w:hAnsi="Tahoma"/>
      <w:u w:val="single"/>
      <w:lang w:val="x-none" w:eastAsia="x-none"/>
    </w:rPr>
  </w:style>
  <w:style w:type="paragraph" w:styleId="Heading5">
    <w:name w:val="heading 5"/>
    <w:basedOn w:val="Normal"/>
    <w:next w:val="Normal"/>
    <w:link w:val="Heading5Char"/>
    <w:uiPriority w:val="99"/>
    <w:qFormat/>
    <w:pPr>
      <w:keepNext/>
      <w:tabs>
        <w:tab w:val="num" w:pos="270"/>
      </w:tabs>
      <w:outlineLvl w:val="4"/>
    </w:pPr>
    <w:rPr>
      <w:rFonts w:ascii="Arial" w:hAnsi="Arial"/>
      <w:b/>
      <w:bCs/>
      <w:lang w:val="x-none" w:eastAsia="x-none"/>
    </w:rPr>
  </w:style>
  <w:style w:type="paragraph" w:styleId="Heading6">
    <w:name w:val="heading 6"/>
    <w:basedOn w:val="Normal"/>
    <w:next w:val="Normal"/>
    <w:link w:val="Heading6Char"/>
    <w:uiPriority w:val="99"/>
    <w:qFormat/>
    <w:pPr>
      <w:keepNext/>
      <w:tabs>
        <w:tab w:val="left" w:pos="540"/>
      </w:tabs>
      <w:jc w:val="center"/>
      <w:outlineLvl w:val="5"/>
    </w:pPr>
    <w:rPr>
      <w:rFonts w:ascii="Tahoma" w:hAnsi="Tahoma"/>
      <w:b/>
      <w:u w:val="single"/>
      <w:lang w:val="x-none" w:eastAsia="x-none"/>
    </w:rPr>
  </w:style>
  <w:style w:type="paragraph" w:styleId="Heading7">
    <w:name w:val="heading 7"/>
    <w:basedOn w:val="Normal"/>
    <w:next w:val="Normal"/>
    <w:link w:val="Heading7Char"/>
    <w:uiPriority w:val="99"/>
    <w:semiHidden/>
    <w:unhideWhenUsed/>
    <w:qFormat/>
    <w:rsid w:val="004E77BC"/>
    <w:pPr>
      <w:keepNext/>
      <w:widowControl w:val="0"/>
      <w:jc w:val="both"/>
      <w:outlineLvl w:val="6"/>
    </w:pPr>
    <w:rPr>
      <w:rFonts w:ascii="Times New Roman" w:hAnsi="Times New Roman"/>
      <w:b/>
      <w:sz w:val="24"/>
      <w:lang w:val="x-none" w:eastAsia="x-none"/>
    </w:rPr>
  </w:style>
  <w:style w:type="paragraph" w:styleId="Heading8">
    <w:name w:val="heading 8"/>
    <w:basedOn w:val="Normal"/>
    <w:next w:val="Normal"/>
    <w:link w:val="Heading8Char"/>
    <w:uiPriority w:val="99"/>
    <w:semiHidden/>
    <w:unhideWhenUsed/>
    <w:qFormat/>
    <w:rsid w:val="004E77BC"/>
    <w:pPr>
      <w:keepNext/>
      <w:widowControl w:val="0"/>
      <w:tabs>
        <w:tab w:val="left" w:pos="4320"/>
      </w:tabs>
      <w:ind w:left="2160" w:firstLine="720"/>
      <w:jc w:val="both"/>
      <w:outlineLvl w:val="7"/>
    </w:pPr>
    <w:rPr>
      <w:rFonts w:ascii="Times New Roman" w:hAnsi="Times New Roman"/>
      <w:b/>
      <w:sz w:val="18"/>
      <w:lang w:val="x-none" w:eastAsia="x-none"/>
    </w:rPr>
  </w:style>
  <w:style w:type="paragraph" w:styleId="Heading9">
    <w:name w:val="heading 9"/>
    <w:basedOn w:val="Normal"/>
    <w:next w:val="Normal"/>
    <w:link w:val="Heading9Char"/>
    <w:uiPriority w:val="99"/>
    <w:qFormat/>
    <w:pPr>
      <w:keepNext/>
      <w:tabs>
        <w:tab w:val="left" w:pos="540"/>
        <w:tab w:val="left" w:pos="900"/>
      </w:tabs>
      <w:ind w:left="540"/>
      <w:jc w:val="center"/>
      <w:outlineLvl w:val="8"/>
    </w:pPr>
    <w:rPr>
      <w:rFonts w:ascii="Tahoma" w:hAnsi="Tahoma"/>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52"/>
      <w:lang w:val="x-none" w:eastAsia="x-none"/>
    </w:rPr>
  </w:style>
  <w:style w:type="paragraph" w:styleId="Subtitle">
    <w:name w:val="Subtitle"/>
    <w:basedOn w:val="Normal"/>
    <w:qFormat/>
    <w:pPr>
      <w:jc w:val="center"/>
    </w:pPr>
    <w:rPr>
      <w:sz w:val="28"/>
    </w:rPr>
  </w:style>
  <w:style w:type="paragraph" w:styleId="TOC1">
    <w:name w:val="toc 1"/>
    <w:basedOn w:val="Normal"/>
    <w:next w:val="Normal"/>
    <w:autoRedefine/>
    <w:uiPriority w:val="99"/>
    <w:pPr>
      <w:spacing w:before="360"/>
    </w:pPr>
    <w:rPr>
      <w:rFonts w:ascii="Arial" w:hAnsi="Arial" w:cs="Arial"/>
      <w:b/>
      <w:bCs/>
      <w:caps/>
      <w:sz w:val="24"/>
      <w:szCs w:val="24"/>
    </w:rPr>
  </w:style>
  <w:style w:type="paragraph" w:styleId="TOC2">
    <w:name w:val="toc 2"/>
    <w:basedOn w:val="Normal"/>
    <w:next w:val="Normal"/>
    <w:autoRedefine/>
    <w:uiPriority w:val="99"/>
    <w:pPr>
      <w:spacing w:before="240"/>
    </w:pPr>
    <w:rPr>
      <w:rFonts w:ascii="Times New Roman" w:hAnsi="Times New Roman"/>
      <w:b/>
      <w:bCs/>
      <w:sz w:val="20"/>
    </w:rPr>
  </w:style>
  <w:style w:type="paragraph" w:styleId="TOC3">
    <w:name w:val="toc 3"/>
    <w:basedOn w:val="Normal"/>
    <w:next w:val="Normal"/>
    <w:autoRedefine/>
    <w:uiPriority w:val="99"/>
    <w:pPr>
      <w:ind w:left="220"/>
    </w:pPr>
    <w:rPr>
      <w:rFonts w:ascii="Times New Roman" w:hAnsi="Times New Roman"/>
      <w:sz w:val="20"/>
    </w:rPr>
  </w:style>
  <w:style w:type="paragraph" w:styleId="TOC4">
    <w:name w:val="toc 4"/>
    <w:basedOn w:val="Normal"/>
    <w:next w:val="Normal"/>
    <w:autoRedefine/>
    <w:uiPriority w:val="99"/>
    <w:semiHidden/>
    <w:pPr>
      <w:ind w:left="440"/>
    </w:pPr>
    <w:rPr>
      <w:rFonts w:ascii="Times New Roman" w:hAnsi="Times New Roman"/>
      <w:sz w:val="20"/>
    </w:rPr>
  </w:style>
  <w:style w:type="paragraph" w:styleId="TOC5">
    <w:name w:val="toc 5"/>
    <w:basedOn w:val="Normal"/>
    <w:next w:val="Normal"/>
    <w:autoRedefine/>
    <w:uiPriority w:val="99"/>
    <w:semiHidden/>
    <w:pPr>
      <w:ind w:left="660"/>
    </w:pPr>
    <w:rPr>
      <w:rFonts w:ascii="Times New Roman" w:hAnsi="Times New Roman"/>
      <w:sz w:val="20"/>
    </w:rPr>
  </w:style>
  <w:style w:type="paragraph" w:styleId="TOC6">
    <w:name w:val="toc 6"/>
    <w:basedOn w:val="Normal"/>
    <w:next w:val="Normal"/>
    <w:autoRedefine/>
    <w:uiPriority w:val="99"/>
    <w:semiHidden/>
    <w:pPr>
      <w:ind w:left="880"/>
    </w:pPr>
    <w:rPr>
      <w:rFonts w:ascii="Times New Roman" w:hAnsi="Times New Roman"/>
      <w:sz w:val="20"/>
    </w:rPr>
  </w:style>
  <w:style w:type="paragraph" w:styleId="TOC7">
    <w:name w:val="toc 7"/>
    <w:basedOn w:val="Normal"/>
    <w:next w:val="Normal"/>
    <w:autoRedefine/>
    <w:uiPriority w:val="99"/>
    <w:semiHidden/>
    <w:pPr>
      <w:ind w:left="1100"/>
    </w:pPr>
    <w:rPr>
      <w:rFonts w:ascii="Times New Roman" w:hAnsi="Times New Roman"/>
      <w:sz w:val="20"/>
    </w:rPr>
  </w:style>
  <w:style w:type="paragraph" w:styleId="TOC8">
    <w:name w:val="toc 8"/>
    <w:basedOn w:val="Normal"/>
    <w:next w:val="Normal"/>
    <w:autoRedefine/>
    <w:uiPriority w:val="99"/>
    <w:semiHidden/>
    <w:pPr>
      <w:ind w:left="1320"/>
    </w:pPr>
    <w:rPr>
      <w:rFonts w:ascii="Times New Roman" w:hAnsi="Times New Roman"/>
      <w:sz w:val="20"/>
    </w:rPr>
  </w:style>
  <w:style w:type="paragraph" w:styleId="TOC9">
    <w:name w:val="toc 9"/>
    <w:basedOn w:val="Normal"/>
    <w:next w:val="Normal"/>
    <w:autoRedefine/>
    <w:uiPriority w:val="99"/>
    <w:semiHidden/>
    <w:pPr>
      <w:ind w:left="1540"/>
    </w:pPr>
    <w:rPr>
      <w:rFonts w:ascii="Times New Roman" w:hAnsi="Times New Roman"/>
      <w:sz w:val="20"/>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customStyle="1" w:styleId="Q1">
    <w:name w:val="+Q1"/>
    <w:next w:val="Normal"/>
    <w:pPr>
      <w:spacing w:before="200" w:after="120"/>
      <w:ind w:left="432" w:hanging="432"/>
      <w:jc w:val="both"/>
    </w:pPr>
    <w:rPr>
      <w:rFonts w:ascii="Arial" w:hAnsi="Arial" w:cs="Arial"/>
      <w:b/>
      <w:bCs/>
    </w:rPr>
  </w:style>
  <w:style w:type="paragraph" w:styleId="BodyText2">
    <w:name w:val="Body Text 2"/>
    <w:basedOn w:val="Normal"/>
    <w:link w:val="BodyText2Char"/>
    <w:pPr>
      <w:jc w:val="both"/>
    </w:pPr>
    <w:rPr>
      <w:rFonts w:ascii="Palatino" w:hAnsi="Palatino"/>
      <w:lang w:val="x-none" w:eastAsia="x-none"/>
    </w:rPr>
  </w:style>
  <w:style w:type="paragraph" w:styleId="BodyTextIndent">
    <w:name w:val="Body Text Indent"/>
    <w:basedOn w:val="Normal"/>
    <w:link w:val="BodyTextIndentChar"/>
    <w:uiPriority w:val="99"/>
    <w:pPr>
      <w:tabs>
        <w:tab w:val="left" w:pos="540"/>
      </w:tabs>
      <w:ind w:left="540" w:hanging="540"/>
    </w:pPr>
    <w:rPr>
      <w:rFonts w:ascii="Palatino" w:hAnsi="Palatino"/>
      <w:lang w:val="x-none" w:eastAsia="x-none"/>
    </w:rPr>
  </w:style>
  <w:style w:type="paragraph" w:styleId="CommentText">
    <w:name w:val="annotation text"/>
    <w:basedOn w:val="Normal"/>
    <w:link w:val="CommentTextChar1"/>
    <w:uiPriority w:val="99"/>
    <w:semiHidden/>
    <w:rPr>
      <w:rFonts w:ascii="Palatino" w:hAnsi="Palatino"/>
      <w:sz w:val="20"/>
      <w:lang w:val="x-none" w:eastAsia="x-none"/>
    </w:rPr>
  </w:style>
  <w:style w:type="character" w:styleId="Strong">
    <w:name w:val="Strong"/>
    <w:uiPriority w:val="99"/>
    <w:qFormat/>
    <w:rPr>
      <w:b/>
      <w:bCs/>
    </w:rPr>
  </w:style>
  <w:style w:type="paragraph" w:customStyle="1" w:styleId="a">
    <w:name w:val="a"/>
    <w:basedOn w:val="Normal"/>
    <w:uiPriority w:val="99"/>
    <w:pPr>
      <w:spacing w:before="240"/>
      <w:ind w:left="540"/>
      <w:jc w:val="both"/>
    </w:pPr>
    <w:rPr>
      <w:rFonts w:ascii="Palatino" w:hAnsi="Palatino"/>
    </w:rPr>
  </w:style>
  <w:style w:type="paragraph" w:customStyle="1" w:styleId="Level1">
    <w:name w:val="Level 1"/>
    <w:basedOn w:val="Normal"/>
    <w:pPr>
      <w:widowControl w:val="0"/>
    </w:pPr>
    <w:rPr>
      <w:rFonts w:ascii="Times New Roman" w:hAnsi="Times New Roman"/>
      <w:sz w:val="24"/>
    </w:rPr>
  </w:style>
  <w:style w:type="paragraph" w:customStyle="1" w:styleId="Blockquote">
    <w:name w:val="Blockquote"/>
    <w:basedOn w:val="Normal"/>
    <w:pPr>
      <w:spacing w:before="100" w:after="100"/>
      <w:ind w:left="360" w:right="360"/>
    </w:pPr>
    <w:rPr>
      <w:rFonts w:ascii="Times New Roman" w:hAnsi="Times New Roman"/>
      <w:snapToGrid w:val="0"/>
      <w:sz w:val="24"/>
    </w:rPr>
  </w:style>
  <w:style w:type="paragraph" w:styleId="BodyText">
    <w:name w:val="Body Text"/>
    <w:basedOn w:val="Normal"/>
    <w:link w:val="BodyTextChar"/>
    <w:pPr>
      <w:jc w:val="both"/>
    </w:pPr>
    <w:rPr>
      <w:rFonts w:ascii="Palatino" w:hAnsi="Palatino"/>
      <w:sz w:val="24"/>
      <w:lang w:val="x-none" w:eastAsia="x-none"/>
    </w:rPr>
  </w:style>
  <w:style w:type="paragraph" w:styleId="BodyTextIndent3">
    <w:name w:val="Body Text Indent 3"/>
    <w:basedOn w:val="Normal"/>
    <w:link w:val="BodyTextIndent3Char"/>
    <w:uiPriority w:val="99"/>
    <w:pPr>
      <w:ind w:left="360"/>
      <w:jc w:val="both"/>
    </w:pPr>
    <w:rPr>
      <w:rFonts w:ascii="Palatino" w:hAnsi="Palatino"/>
      <w:lang w:val="x-none" w:eastAsia="x-non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customStyle="1" w:styleId="A1Bod">
    <w:name w:val="+A1Bod"/>
    <w:link w:val="A1BodChar"/>
    <w:pPr>
      <w:spacing w:before="160" w:after="160"/>
      <w:ind w:left="432"/>
      <w:jc w:val="both"/>
    </w:pPr>
    <w:rPr>
      <w:rFonts w:ascii="Arial" w:hAnsi="Arial" w:cs="Arial"/>
    </w:rPr>
  </w:style>
  <w:style w:type="paragraph" w:customStyle="1" w:styleId="A1SubHd">
    <w:name w:val="+A1SubHd"/>
    <w:pPr>
      <w:spacing w:before="240" w:after="120"/>
      <w:ind w:left="432"/>
    </w:pPr>
    <w:rPr>
      <w:rFonts w:ascii="Arial" w:hAnsi="Arial" w:cs="Arial"/>
      <w:b/>
      <w:bCs/>
      <w:color w:val="000080"/>
    </w:rPr>
  </w:style>
  <w:style w:type="paragraph" w:customStyle="1" w:styleId="TblHdCtr">
    <w:name w:val="+TblHdCtr"/>
    <w:pPr>
      <w:spacing w:before="60" w:after="60"/>
      <w:jc w:val="center"/>
    </w:pPr>
    <w:rPr>
      <w:rFonts w:ascii="Arial Narrow" w:eastAsia="Arial Narrow" w:hAnsi="Arial Narrow"/>
      <w:b/>
      <w:bCs/>
      <w:color w:val="000080"/>
    </w:rPr>
  </w:style>
  <w:style w:type="paragraph" w:customStyle="1" w:styleId="TblTxtCtr">
    <w:name w:val="+TblTxtCtr"/>
    <w:pPr>
      <w:spacing w:before="60" w:after="60"/>
      <w:jc w:val="center"/>
    </w:pPr>
    <w:rPr>
      <w:rFonts w:ascii="Arial Narrow" w:hAnsi="Arial Narrow" w:cs="Arial"/>
      <w:color w:val="000000"/>
      <w:sz w:val="22"/>
      <w:szCs w:val="22"/>
    </w:rPr>
  </w:style>
  <w:style w:type="paragraph" w:styleId="BalloonText">
    <w:name w:val="Balloon Text"/>
    <w:basedOn w:val="Normal"/>
    <w:link w:val="BalloonTextChar"/>
    <w:uiPriority w:val="99"/>
    <w:semiHidden/>
    <w:rPr>
      <w:rFonts w:ascii="Tahoma" w:hAnsi="Tahoma"/>
      <w:sz w:val="16"/>
      <w:szCs w:val="16"/>
      <w:lang w:val="x-none" w:eastAsia="x-none"/>
    </w:rPr>
  </w:style>
  <w:style w:type="paragraph" w:styleId="BodyText3">
    <w:name w:val="Body Text 3"/>
    <w:basedOn w:val="Normal"/>
    <w:link w:val="BodyText3Char"/>
    <w:uiPriority w:val="99"/>
    <w:rPr>
      <w:rFonts w:ascii="Arial" w:hAnsi="Arial"/>
      <w:b/>
      <w:i/>
      <w:lang w:val="x-none" w:eastAsia="x-none"/>
    </w:rPr>
  </w:style>
  <w:style w:type="paragraph" w:styleId="BodyTextIndent2">
    <w:name w:val="Body Text Indent 2"/>
    <w:basedOn w:val="Normal"/>
    <w:link w:val="BodyTextIndent2Char"/>
    <w:uiPriority w:val="99"/>
    <w:pPr>
      <w:ind w:left="720"/>
    </w:pPr>
    <w:rPr>
      <w:rFonts w:ascii="Arial" w:hAnsi="Arial"/>
      <w:b/>
      <w:lang w:val="x-none" w:eastAsia="x-none"/>
    </w:rPr>
  </w:style>
  <w:style w:type="character" w:customStyle="1" w:styleId="Heading7Char">
    <w:name w:val="Heading 7 Char"/>
    <w:link w:val="Heading7"/>
    <w:uiPriority w:val="99"/>
    <w:semiHidden/>
    <w:rsid w:val="004E77BC"/>
    <w:rPr>
      <w:b/>
      <w:sz w:val="24"/>
    </w:rPr>
  </w:style>
  <w:style w:type="character" w:customStyle="1" w:styleId="Heading8Char">
    <w:name w:val="Heading 8 Char"/>
    <w:link w:val="Heading8"/>
    <w:uiPriority w:val="99"/>
    <w:semiHidden/>
    <w:rsid w:val="004E77BC"/>
    <w:rPr>
      <w:b/>
      <w:sz w:val="18"/>
    </w:rPr>
  </w:style>
  <w:style w:type="character" w:customStyle="1" w:styleId="Heading1Char">
    <w:name w:val="Heading 1 Char"/>
    <w:aliases w:val="Secthead Char"/>
    <w:link w:val="Heading1"/>
    <w:uiPriority w:val="99"/>
    <w:rsid w:val="004E77BC"/>
    <w:rPr>
      <w:rFonts w:ascii="Gill SSi" w:hAnsi="Gill SSi"/>
      <w:sz w:val="28"/>
    </w:rPr>
  </w:style>
  <w:style w:type="character" w:customStyle="1" w:styleId="Heading2Char">
    <w:name w:val="Heading 2 Char"/>
    <w:aliases w:val="RFPlev2 Char"/>
    <w:link w:val="Heading2"/>
    <w:uiPriority w:val="99"/>
    <w:rsid w:val="004E77BC"/>
    <w:rPr>
      <w:rFonts w:ascii="Arial" w:hAnsi="Arial" w:cs="Arial"/>
      <w:b/>
      <w:bCs/>
      <w:sz w:val="24"/>
    </w:rPr>
  </w:style>
  <w:style w:type="character" w:customStyle="1" w:styleId="Heading3Char">
    <w:name w:val="Heading 3 Char"/>
    <w:aliases w:val="RFPlev3 Char,Heading 3 Char1 Char,Heading 3 Char Char Char,Heading 3 Char1 Char Char Char,Heading 3 Char Char Char Char Char,Heading 3 Char1 Char Char Char Char Char,Heading 3 Char Char Char Char Char Char Char"/>
    <w:link w:val="Heading3"/>
    <w:uiPriority w:val="99"/>
    <w:rsid w:val="004E77BC"/>
    <w:rPr>
      <w:rFonts w:ascii="Arial" w:hAnsi="Arial" w:cs="Arial"/>
      <w:b/>
      <w:bCs/>
      <w:sz w:val="22"/>
    </w:rPr>
  </w:style>
  <w:style w:type="character" w:customStyle="1" w:styleId="Heading4Char">
    <w:name w:val="Heading 4 Char"/>
    <w:link w:val="Heading4"/>
    <w:uiPriority w:val="99"/>
    <w:rsid w:val="004E77BC"/>
    <w:rPr>
      <w:rFonts w:ascii="Tahoma" w:hAnsi="Tahoma"/>
      <w:sz w:val="22"/>
      <w:u w:val="single"/>
    </w:rPr>
  </w:style>
  <w:style w:type="character" w:customStyle="1" w:styleId="Heading5Char">
    <w:name w:val="Heading 5 Char"/>
    <w:link w:val="Heading5"/>
    <w:uiPriority w:val="99"/>
    <w:rsid w:val="004E77BC"/>
    <w:rPr>
      <w:rFonts w:ascii="Arial" w:hAnsi="Arial" w:cs="Arial"/>
      <w:b/>
      <w:bCs/>
      <w:sz w:val="22"/>
    </w:rPr>
  </w:style>
  <w:style w:type="character" w:customStyle="1" w:styleId="Heading6Char">
    <w:name w:val="Heading 6 Char"/>
    <w:link w:val="Heading6"/>
    <w:uiPriority w:val="99"/>
    <w:rsid w:val="004E77BC"/>
    <w:rPr>
      <w:rFonts w:ascii="Tahoma" w:hAnsi="Tahoma"/>
      <w:b/>
      <w:sz w:val="22"/>
      <w:u w:val="single"/>
    </w:rPr>
  </w:style>
  <w:style w:type="character" w:customStyle="1" w:styleId="Heading9Char">
    <w:name w:val="Heading 9 Char"/>
    <w:link w:val="Heading9"/>
    <w:uiPriority w:val="99"/>
    <w:rsid w:val="004E77BC"/>
    <w:rPr>
      <w:rFonts w:ascii="Tahoma" w:hAnsi="Tahoma"/>
      <w:b/>
      <w:bCs/>
      <w:sz w:val="22"/>
    </w:rPr>
  </w:style>
  <w:style w:type="character" w:styleId="FollowedHyperlink">
    <w:name w:val="FollowedHyperlink"/>
    <w:uiPriority w:val="99"/>
    <w:unhideWhenUsed/>
    <w:rsid w:val="004E77BC"/>
    <w:rPr>
      <w:rFonts w:ascii="Times New Roman" w:hAnsi="Times New Roman" w:cs="Times New Roman" w:hint="default"/>
      <w:color w:val="800080"/>
      <w:u w:val="single"/>
    </w:rPr>
  </w:style>
  <w:style w:type="character" w:styleId="Emphasis">
    <w:name w:val="Emphasis"/>
    <w:uiPriority w:val="99"/>
    <w:qFormat/>
    <w:rsid w:val="004E77BC"/>
    <w:rPr>
      <w:rFonts w:ascii="Times New Roman" w:hAnsi="Times New Roman" w:cs="Times New Roman" w:hint="default"/>
      <w:i/>
      <w:iCs/>
    </w:rPr>
  </w:style>
  <w:style w:type="character" w:customStyle="1" w:styleId="Heading1Char1">
    <w:name w:val="Heading 1 Char1"/>
    <w:aliases w:val="Secthead Char1"/>
    <w:uiPriority w:val="99"/>
    <w:rsid w:val="004E77BC"/>
    <w:rPr>
      <w:rFonts w:ascii="Cambria" w:eastAsia="Times New Roman" w:hAnsi="Cambria" w:cs="Times New Roman"/>
      <w:b/>
      <w:bCs/>
      <w:color w:val="365F91"/>
      <w:sz w:val="28"/>
      <w:szCs w:val="28"/>
    </w:rPr>
  </w:style>
  <w:style w:type="character" w:customStyle="1" w:styleId="Heading2Char1">
    <w:name w:val="Heading 2 Char1"/>
    <w:aliases w:val="RFPlev2 Char1"/>
    <w:uiPriority w:val="99"/>
    <w:semiHidden/>
    <w:rsid w:val="004E77BC"/>
    <w:rPr>
      <w:rFonts w:ascii="Cambria" w:eastAsia="Times New Roman" w:hAnsi="Cambria" w:cs="Times New Roman"/>
      <w:b/>
      <w:bCs/>
      <w:color w:val="4F81BD"/>
      <w:sz w:val="26"/>
      <w:szCs w:val="26"/>
    </w:rPr>
  </w:style>
  <w:style w:type="character" w:customStyle="1" w:styleId="Heading3Char2">
    <w:name w:val="Heading 3 Char2"/>
    <w:aliases w:val="RFPlev3 Char1,Heading 3 Char1 Char1,Heading 3 Char Char Char1,Heading 3 Char1 Char Char Char1,Heading 3 Char Char Char Char Char1,Heading 3 Char1 Char Char Char Char Char1,Heading 3 Char Char Char Char Char Char Char1"/>
    <w:uiPriority w:val="99"/>
    <w:semiHidden/>
    <w:rsid w:val="004E77BC"/>
    <w:rPr>
      <w:rFonts w:ascii="Cambria" w:eastAsia="Times New Roman" w:hAnsi="Cambria" w:cs="Times New Roman"/>
      <w:b/>
      <w:bCs/>
      <w:color w:val="4F81BD"/>
      <w:sz w:val="22"/>
      <w:szCs w:val="22"/>
    </w:rPr>
  </w:style>
  <w:style w:type="paragraph" w:styleId="FootnoteText">
    <w:name w:val="footnote text"/>
    <w:basedOn w:val="Normal"/>
    <w:link w:val="FootnoteTextChar"/>
    <w:uiPriority w:val="99"/>
    <w:unhideWhenUsed/>
    <w:rsid w:val="004E77BC"/>
    <w:rPr>
      <w:rFonts w:ascii="Times New Roman" w:hAnsi="Times New Roman"/>
      <w:sz w:val="20"/>
    </w:rPr>
  </w:style>
  <w:style w:type="character" w:customStyle="1" w:styleId="FootnoteTextChar">
    <w:name w:val="Footnote Text Char"/>
    <w:basedOn w:val="DefaultParagraphFont"/>
    <w:link w:val="FootnoteText"/>
    <w:uiPriority w:val="99"/>
    <w:rsid w:val="004E77BC"/>
  </w:style>
  <w:style w:type="character" w:customStyle="1" w:styleId="CommentTextChar">
    <w:name w:val="Comment Text Char"/>
    <w:uiPriority w:val="99"/>
    <w:semiHidden/>
    <w:rsid w:val="004E77BC"/>
    <w:rPr>
      <w:rFonts w:ascii="Courier" w:hAnsi="Courier"/>
    </w:rPr>
  </w:style>
  <w:style w:type="character" w:customStyle="1" w:styleId="HeaderChar">
    <w:name w:val="Header Char"/>
    <w:link w:val="Header"/>
    <w:uiPriority w:val="99"/>
    <w:rsid w:val="004E77BC"/>
    <w:rPr>
      <w:rFonts w:ascii="Gill SSi" w:hAnsi="Gill SSi"/>
      <w:sz w:val="22"/>
    </w:rPr>
  </w:style>
  <w:style w:type="character" w:customStyle="1" w:styleId="FooterChar">
    <w:name w:val="Footer Char"/>
    <w:link w:val="Footer"/>
    <w:uiPriority w:val="99"/>
    <w:rsid w:val="004E77BC"/>
    <w:rPr>
      <w:rFonts w:ascii="Gill SSi" w:hAnsi="Gill SSi"/>
      <w:sz w:val="22"/>
    </w:rPr>
  </w:style>
  <w:style w:type="paragraph" w:styleId="Caption">
    <w:name w:val="caption"/>
    <w:basedOn w:val="Normal"/>
    <w:next w:val="Normal"/>
    <w:uiPriority w:val="99"/>
    <w:semiHidden/>
    <w:unhideWhenUsed/>
    <w:qFormat/>
    <w:rsid w:val="004E77BC"/>
    <w:rPr>
      <w:rFonts w:ascii="Arial" w:hAnsi="Arial"/>
      <w:sz w:val="36"/>
    </w:rPr>
  </w:style>
  <w:style w:type="paragraph" w:styleId="EndnoteText">
    <w:name w:val="endnote text"/>
    <w:basedOn w:val="Normal"/>
    <w:link w:val="EndnoteTextChar"/>
    <w:uiPriority w:val="99"/>
    <w:unhideWhenUsed/>
    <w:rsid w:val="004E77BC"/>
    <w:pPr>
      <w:widowControl w:val="0"/>
      <w:autoSpaceDE w:val="0"/>
      <w:autoSpaceDN w:val="0"/>
    </w:pPr>
    <w:rPr>
      <w:rFonts w:ascii="Times New Roman" w:hAnsi="Times New Roman"/>
      <w:sz w:val="24"/>
      <w:szCs w:val="24"/>
      <w:lang w:val="x-none" w:eastAsia="x-none"/>
    </w:rPr>
  </w:style>
  <w:style w:type="character" w:customStyle="1" w:styleId="EndnoteTextChar">
    <w:name w:val="Endnote Text Char"/>
    <w:link w:val="EndnoteText"/>
    <w:uiPriority w:val="99"/>
    <w:rsid w:val="004E77BC"/>
    <w:rPr>
      <w:sz w:val="24"/>
      <w:szCs w:val="24"/>
    </w:rPr>
  </w:style>
  <w:style w:type="character" w:customStyle="1" w:styleId="TitleChar">
    <w:name w:val="Title Char"/>
    <w:link w:val="Title"/>
    <w:rsid w:val="004E77BC"/>
    <w:rPr>
      <w:rFonts w:ascii="Gill SSi" w:hAnsi="Gill SSi"/>
      <w:b/>
      <w:bCs/>
      <w:sz w:val="52"/>
    </w:rPr>
  </w:style>
  <w:style w:type="character" w:customStyle="1" w:styleId="BodyTextChar">
    <w:name w:val="Body Text Char"/>
    <w:link w:val="BodyText"/>
    <w:rsid w:val="004E77BC"/>
    <w:rPr>
      <w:rFonts w:ascii="Palatino" w:hAnsi="Palatino"/>
      <w:sz w:val="24"/>
    </w:rPr>
  </w:style>
  <w:style w:type="character" w:customStyle="1" w:styleId="BodyTextIndentChar">
    <w:name w:val="Body Text Indent Char"/>
    <w:link w:val="BodyTextIndent"/>
    <w:uiPriority w:val="99"/>
    <w:rsid w:val="004E77BC"/>
    <w:rPr>
      <w:rFonts w:ascii="Palatino" w:hAnsi="Palatino"/>
      <w:sz w:val="22"/>
    </w:rPr>
  </w:style>
  <w:style w:type="paragraph" w:styleId="Salutation">
    <w:name w:val="Salutation"/>
    <w:basedOn w:val="Normal"/>
    <w:next w:val="Normal"/>
    <w:link w:val="SalutationChar"/>
    <w:uiPriority w:val="99"/>
    <w:unhideWhenUsed/>
    <w:rsid w:val="004E77BC"/>
    <w:pPr>
      <w:overflowPunct w:val="0"/>
      <w:autoSpaceDE w:val="0"/>
      <w:autoSpaceDN w:val="0"/>
      <w:adjustRightInd w:val="0"/>
    </w:pPr>
    <w:rPr>
      <w:rFonts w:ascii="Times New Roman" w:hAnsi="Times New Roman"/>
      <w:sz w:val="20"/>
    </w:rPr>
  </w:style>
  <w:style w:type="character" w:customStyle="1" w:styleId="SalutationChar">
    <w:name w:val="Salutation Char"/>
    <w:basedOn w:val="DefaultParagraphFont"/>
    <w:link w:val="Salutation"/>
    <w:uiPriority w:val="99"/>
    <w:rsid w:val="004E77BC"/>
  </w:style>
  <w:style w:type="character" w:customStyle="1" w:styleId="BodyText2Char">
    <w:name w:val="Body Text 2 Char"/>
    <w:link w:val="BodyText2"/>
    <w:rsid w:val="004E77BC"/>
    <w:rPr>
      <w:rFonts w:ascii="Palatino" w:hAnsi="Palatino"/>
      <w:sz w:val="22"/>
    </w:rPr>
  </w:style>
  <w:style w:type="character" w:customStyle="1" w:styleId="BodyText3Char">
    <w:name w:val="Body Text 3 Char"/>
    <w:link w:val="BodyText3"/>
    <w:uiPriority w:val="99"/>
    <w:rsid w:val="004E77BC"/>
    <w:rPr>
      <w:rFonts w:ascii="Arial" w:hAnsi="Arial" w:cs="Arial"/>
      <w:b/>
      <w:i/>
      <w:sz w:val="22"/>
    </w:rPr>
  </w:style>
  <w:style w:type="character" w:customStyle="1" w:styleId="BodyTextIndent2Char">
    <w:name w:val="Body Text Indent 2 Char"/>
    <w:link w:val="BodyTextIndent2"/>
    <w:uiPriority w:val="99"/>
    <w:rsid w:val="004E77BC"/>
    <w:rPr>
      <w:rFonts w:ascii="Arial" w:hAnsi="Arial" w:cs="Arial"/>
      <w:b/>
      <w:sz w:val="22"/>
    </w:rPr>
  </w:style>
  <w:style w:type="character" w:customStyle="1" w:styleId="BodyTextIndent3Char">
    <w:name w:val="Body Text Indent 3 Char"/>
    <w:link w:val="BodyTextIndent3"/>
    <w:uiPriority w:val="99"/>
    <w:rsid w:val="004E77BC"/>
    <w:rPr>
      <w:rFonts w:ascii="Palatino" w:hAnsi="Palatino"/>
      <w:sz w:val="22"/>
    </w:rPr>
  </w:style>
  <w:style w:type="paragraph" w:styleId="BlockText">
    <w:name w:val="Block Text"/>
    <w:basedOn w:val="Normal"/>
    <w:uiPriority w:val="99"/>
    <w:unhideWhenUsed/>
    <w:rsid w:val="004E77BC"/>
    <w:pPr>
      <w:widowControl w:val="0"/>
      <w:tabs>
        <w:tab w:val="left" w:pos="-415"/>
        <w:tab w:val="left" w:pos="-76"/>
        <w:tab w:val="left" w:pos="540"/>
        <w:tab w:val="left" w:pos="1260"/>
        <w:tab w:val="left" w:pos="1980"/>
        <w:tab w:val="left" w:pos="2700"/>
        <w:tab w:val="left" w:pos="3420"/>
        <w:tab w:val="left" w:pos="4140"/>
        <w:tab w:val="left" w:pos="4860"/>
        <w:tab w:val="left" w:pos="5580"/>
        <w:tab w:val="left" w:pos="6300"/>
        <w:tab w:val="left" w:pos="7054"/>
        <w:tab w:val="left" w:pos="7740"/>
        <w:tab w:val="left" w:pos="8460"/>
        <w:tab w:val="left" w:pos="9180"/>
      </w:tabs>
      <w:ind w:left="-187" w:right="360"/>
      <w:jc w:val="both"/>
    </w:pPr>
    <w:rPr>
      <w:rFonts w:ascii="Times New Roman" w:hAnsi="Times New Roman"/>
      <w:sz w:val="18"/>
    </w:rPr>
  </w:style>
  <w:style w:type="paragraph" w:styleId="DocumentMap">
    <w:name w:val="Document Map"/>
    <w:basedOn w:val="Normal"/>
    <w:link w:val="DocumentMapChar"/>
    <w:uiPriority w:val="99"/>
    <w:unhideWhenUsed/>
    <w:rsid w:val="004E77BC"/>
    <w:pPr>
      <w:widowControl w:val="0"/>
      <w:shd w:val="clear" w:color="auto" w:fill="000080"/>
    </w:pPr>
    <w:rPr>
      <w:rFonts w:ascii="Tahoma" w:hAnsi="Tahoma"/>
      <w:sz w:val="24"/>
      <w:lang w:val="x-none" w:eastAsia="x-none"/>
    </w:rPr>
  </w:style>
  <w:style w:type="character" w:customStyle="1" w:styleId="DocumentMapChar">
    <w:name w:val="Document Map Char"/>
    <w:link w:val="DocumentMap"/>
    <w:uiPriority w:val="99"/>
    <w:rsid w:val="004E77BC"/>
    <w:rPr>
      <w:rFonts w:ascii="Tahoma" w:hAnsi="Tahoma"/>
      <w:sz w:val="24"/>
      <w:shd w:val="clear" w:color="auto" w:fill="000080"/>
    </w:rPr>
  </w:style>
  <w:style w:type="paragraph" w:styleId="PlainText">
    <w:name w:val="Plain Text"/>
    <w:basedOn w:val="Normal"/>
    <w:link w:val="PlainTextChar"/>
    <w:uiPriority w:val="99"/>
    <w:unhideWhenUsed/>
    <w:rsid w:val="004E77BC"/>
    <w:rPr>
      <w:rFonts w:ascii="Consolas" w:hAnsi="Consolas"/>
      <w:sz w:val="21"/>
      <w:szCs w:val="21"/>
      <w:lang w:val="x-none" w:eastAsia="x-none"/>
    </w:rPr>
  </w:style>
  <w:style w:type="character" w:customStyle="1" w:styleId="PlainTextChar">
    <w:name w:val="Plain Text Char"/>
    <w:link w:val="PlainText"/>
    <w:uiPriority w:val="99"/>
    <w:rsid w:val="004E77BC"/>
    <w:rPr>
      <w:rFonts w:ascii="Consolas" w:hAnsi="Consolas"/>
      <w:sz w:val="21"/>
      <w:szCs w:val="21"/>
    </w:rPr>
  </w:style>
  <w:style w:type="paragraph" w:styleId="CommentSubject">
    <w:name w:val="annotation subject"/>
    <w:basedOn w:val="CommentText"/>
    <w:next w:val="CommentText"/>
    <w:link w:val="CommentSubjectChar"/>
    <w:uiPriority w:val="99"/>
    <w:unhideWhenUsed/>
    <w:rsid w:val="004E77BC"/>
    <w:pPr>
      <w:widowControl w:val="0"/>
    </w:pPr>
    <w:rPr>
      <w:rFonts w:ascii="Courier" w:hAnsi="Courier"/>
      <w:b/>
      <w:bCs/>
    </w:rPr>
  </w:style>
  <w:style w:type="character" w:customStyle="1" w:styleId="CommentTextChar1">
    <w:name w:val="Comment Text Char1"/>
    <w:link w:val="CommentText"/>
    <w:uiPriority w:val="99"/>
    <w:semiHidden/>
    <w:rsid w:val="004E77BC"/>
    <w:rPr>
      <w:rFonts w:ascii="Palatino" w:hAnsi="Palatino"/>
    </w:rPr>
  </w:style>
  <w:style w:type="character" w:customStyle="1" w:styleId="CommentSubjectChar">
    <w:name w:val="Comment Subject Char"/>
    <w:link w:val="CommentSubject"/>
    <w:uiPriority w:val="99"/>
    <w:rsid w:val="004E77BC"/>
    <w:rPr>
      <w:rFonts w:ascii="Courier" w:hAnsi="Courier"/>
      <w:b/>
      <w:bCs/>
    </w:rPr>
  </w:style>
  <w:style w:type="character" w:customStyle="1" w:styleId="BalloonTextChar">
    <w:name w:val="Balloon Text Char"/>
    <w:link w:val="BalloonText"/>
    <w:uiPriority w:val="99"/>
    <w:semiHidden/>
    <w:rsid w:val="004E77BC"/>
    <w:rPr>
      <w:rFonts w:ascii="Tahoma" w:hAnsi="Tahoma" w:cs="Tahoma"/>
      <w:sz w:val="16"/>
      <w:szCs w:val="16"/>
    </w:rPr>
  </w:style>
  <w:style w:type="character" w:customStyle="1" w:styleId="NoSpacingChar">
    <w:name w:val="No Spacing Char"/>
    <w:link w:val="NoSpacing"/>
    <w:uiPriority w:val="99"/>
    <w:locked/>
    <w:rsid w:val="004E77BC"/>
    <w:rPr>
      <w:lang w:val="en-US" w:eastAsia="en-US" w:bidi="ar-SA"/>
    </w:rPr>
  </w:style>
  <w:style w:type="paragraph" w:styleId="NoSpacing">
    <w:name w:val="No Spacing"/>
    <w:link w:val="NoSpacingChar"/>
    <w:uiPriority w:val="99"/>
    <w:qFormat/>
    <w:rsid w:val="004E77BC"/>
  </w:style>
  <w:style w:type="paragraph" w:styleId="Revision">
    <w:name w:val="Revision"/>
    <w:uiPriority w:val="99"/>
    <w:semiHidden/>
    <w:rsid w:val="004E77BC"/>
  </w:style>
  <w:style w:type="character" w:customStyle="1" w:styleId="ListParagraphChar">
    <w:name w:val="List Paragraph Char"/>
    <w:link w:val="ListParagraph"/>
    <w:uiPriority w:val="34"/>
    <w:locked/>
    <w:rsid w:val="004E77BC"/>
    <w:rPr>
      <w:rFonts w:ascii="Calibri" w:eastAsia="Calibri" w:hAnsi="Calibri"/>
      <w:sz w:val="22"/>
      <w:szCs w:val="22"/>
    </w:rPr>
  </w:style>
  <w:style w:type="paragraph" w:styleId="ListParagraph">
    <w:name w:val="List Paragraph"/>
    <w:basedOn w:val="Normal"/>
    <w:link w:val="ListParagraphChar"/>
    <w:uiPriority w:val="34"/>
    <w:qFormat/>
    <w:rsid w:val="004E77BC"/>
    <w:pPr>
      <w:spacing w:after="200" w:line="276" w:lineRule="auto"/>
      <w:ind w:left="720"/>
      <w:contextualSpacing/>
    </w:pPr>
    <w:rPr>
      <w:rFonts w:ascii="Calibri" w:eastAsia="Calibri" w:hAnsi="Calibri"/>
      <w:szCs w:val="22"/>
      <w:lang w:val="x-none" w:eastAsia="x-none"/>
    </w:rPr>
  </w:style>
  <w:style w:type="paragraph" w:customStyle="1" w:styleId="a0">
    <w:name w:val="_"/>
    <w:basedOn w:val="Normal"/>
    <w:uiPriority w:val="99"/>
    <w:rsid w:val="004E77BC"/>
    <w:pPr>
      <w:widowControl w:val="0"/>
      <w:ind w:left="2160" w:hanging="720"/>
    </w:pPr>
    <w:rPr>
      <w:rFonts w:ascii="Times New Roman" w:hAnsi="Times New Roman"/>
      <w:sz w:val="24"/>
    </w:rPr>
  </w:style>
  <w:style w:type="paragraph" w:customStyle="1" w:styleId="1">
    <w:name w:val="_1"/>
    <w:basedOn w:val="Normal"/>
    <w:uiPriority w:val="99"/>
    <w:rsid w:val="004E77BC"/>
    <w:pPr>
      <w:widowControl w:val="0"/>
      <w:ind w:left="1440" w:right="-360" w:hanging="720"/>
    </w:pPr>
    <w:rPr>
      <w:rFonts w:ascii="Times New Roman" w:hAnsi="Times New Roman"/>
      <w:sz w:val="24"/>
    </w:rPr>
  </w:style>
  <w:style w:type="paragraph" w:customStyle="1" w:styleId="RFPLevel1">
    <w:name w:val="RFP_Level1"/>
    <w:basedOn w:val="Normal"/>
    <w:rsid w:val="004E77BC"/>
    <w:pPr>
      <w:keepNext/>
      <w:numPr>
        <w:numId w:val="2"/>
      </w:numPr>
      <w:tabs>
        <w:tab w:val="left" w:pos="360"/>
      </w:tabs>
      <w:suppressAutoHyphens/>
      <w:spacing w:before="240" w:after="240"/>
      <w:outlineLvl w:val="0"/>
    </w:pPr>
    <w:rPr>
      <w:rFonts w:ascii="Arial" w:hAnsi="Arial" w:cs="Arial"/>
      <w:b/>
      <w:caps/>
    </w:rPr>
  </w:style>
  <w:style w:type="paragraph" w:customStyle="1" w:styleId="RFPLevel2">
    <w:name w:val="RFP_Level2"/>
    <w:basedOn w:val="Normal"/>
    <w:rsid w:val="004E77BC"/>
    <w:pPr>
      <w:numPr>
        <w:ilvl w:val="1"/>
        <w:numId w:val="2"/>
      </w:numPr>
      <w:suppressAutoHyphens/>
      <w:spacing w:after="120"/>
    </w:pPr>
    <w:rPr>
      <w:rFonts w:ascii="Arial" w:hAnsi="Arial" w:cs="Arial"/>
    </w:rPr>
  </w:style>
  <w:style w:type="character" w:customStyle="1" w:styleId="RFPLevel3Char">
    <w:name w:val="RFP_Level3 Char"/>
    <w:link w:val="RFPLevel3"/>
    <w:locked/>
    <w:rsid w:val="004E77BC"/>
    <w:rPr>
      <w:rFonts w:ascii="Arial" w:hAnsi="Arial"/>
      <w:lang w:val="x-none" w:eastAsia="x-none"/>
    </w:rPr>
  </w:style>
  <w:style w:type="paragraph" w:customStyle="1" w:styleId="RFPLevel3">
    <w:name w:val="RFP_Level3"/>
    <w:basedOn w:val="Normal"/>
    <w:link w:val="RFPLevel3Char"/>
    <w:rsid w:val="004E77BC"/>
    <w:pPr>
      <w:numPr>
        <w:ilvl w:val="2"/>
        <w:numId w:val="2"/>
      </w:numPr>
      <w:suppressAutoHyphens/>
      <w:spacing w:after="120"/>
    </w:pPr>
    <w:rPr>
      <w:rFonts w:ascii="Arial" w:hAnsi="Arial"/>
      <w:sz w:val="20"/>
      <w:lang w:val="x-none" w:eastAsia="x-none"/>
    </w:rPr>
  </w:style>
  <w:style w:type="paragraph" w:customStyle="1" w:styleId="RFPAHL4">
    <w:name w:val="RFP_AH_L4"/>
    <w:basedOn w:val="Normal"/>
    <w:autoRedefine/>
    <w:qFormat/>
    <w:rsid w:val="004E77BC"/>
    <w:pPr>
      <w:numPr>
        <w:ilvl w:val="3"/>
        <w:numId w:val="2"/>
      </w:numPr>
      <w:suppressAutoHyphens/>
      <w:spacing w:after="120"/>
    </w:pPr>
    <w:rPr>
      <w:rFonts w:ascii="Arial" w:hAnsi="Arial" w:cs="Arial"/>
    </w:rPr>
  </w:style>
  <w:style w:type="character" w:customStyle="1" w:styleId="A1BodChar">
    <w:name w:val="+A1Bod Char"/>
    <w:link w:val="A1Bod"/>
    <w:locked/>
    <w:rsid w:val="004E77BC"/>
    <w:rPr>
      <w:rFonts w:ascii="Arial" w:hAnsi="Arial" w:cs="Arial"/>
      <w:lang w:val="en-US" w:eastAsia="en-US" w:bidi="ar-SA"/>
    </w:rPr>
  </w:style>
  <w:style w:type="character" w:customStyle="1" w:styleId="TblHdLeftChar">
    <w:name w:val="+TblHdLeft Char"/>
    <w:link w:val="TblHdLeft"/>
    <w:locked/>
    <w:rsid w:val="004E77BC"/>
    <w:rPr>
      <w:rFonts w:ascii="Arial Narrow" w:hAnsi="Arial Narrow" w:cs="Arial"/>
      <w:b/>
      <w:bCs/>
      <w:color w:val="000080"/>
      <w:lang w:val="en-US" w:eastAsia="en-US" w:bidi="ar-SA"/>
    </w:rPr>
  </w:style>
  <w:style w:type="paragraph" w:customStyle="1" w:styleId="TblHdLeft">
    <w:name w:val="+TblHdLeft"/>
    <w:link w:val="TblHdLeftChar"/>
    <w:rsid w:val="004E77BC"/>
    <w:pPr>
      <w:spacing w:before="60" w:after="60"/>
    </w:pPr>
    <w:rPr>
      <w:rFonts w:ascii="Arial Narrow" w:hAnsi="Arial Narrow" w:cs="Arial"/>
      <w:b/>
      <w:bCs/>
      <w:color w:val="000080"/>
    </w:rPr>
  </w:style>
  <w:style w:type="character" w:customStyle="1" w:styleId="AFootnoteChar">
    <w:name w:val="+AFootnote Char"/>
    <w:link w:val="AFootnote"/>
    <w:uiPriority w:val="99"/>
    <w:locked/>
    <w:rsid w:val="004E77BC"/>
    <w:rPr>
      <w:rFonts w:ascii="Arial" w:hAnsi="Arial" w:cs="Arial"/>
      <w:sz w:val="18"/>
      <w:szCs w:val="18"/>
      <w:lang w:val="en-US" w:eastAsia="en-US" w:bidi="ar-SA"/>
    </w:rPr>
  </w:style>
  <w:style w:type="paragraph" w:customStyle="1" w:styleId="AFootnote">
    <w:name w:val="+AFootnote"/>
    <w:link w:val="AFootnoteChar"/>
    <w:uiPriority w:val="99"/>
    <w:rsid w:val="004E77BC"/>
    <w:pPr>
      <w:spacing w:before="40" w:after="40"/>
      <w:jc w:val="both"/>
    </w:pPr>
    <w:rPr>
      <w:rFonts w:ascii="Arial" w:hAnsi="Arial" w:cs="Arial"/>
      <w:sz w:val="18"/>
      <w:szCs w:val="18"/>
    </w:rPr>
  </w:style>
  <w:style w:type="paragraph" w:customStyle="1" w:styleId="RFPLevel4">
    <w:name w:val="RFP_Level4"/>
    <w:basedOn w:val="Normal"/>
    <w:uiPriority w:val="99"/>
    <w:rsid w:val="004E77BC"/>
    <w:pPr>
      <w:numPr>
        <w:numId w:val="3"/>
      </w:numPr>
      <w:suppressAutoHyphens/>
      <w:spacing w:after="120"/>
      <w:outlineLvl w:val="3"/>
    </w:pPr>
    <w:rPr>
      <w:rFonts w:ascii="Arial" w:hAnsi="Arial" w:cs="Arial"/>
    </w:rPr>
  </w:style>
  <w:style w:type="character" w:customStyle="1" w:styleId="RFPLevel5Char">
    <w:name w:val="RFP_Level5 Char"/>
    <w:link w:val="RFPLevel5"/>
    <w:uiPriority w:val="99"/>
    <w:locked/>
    <w:rsid w:val="004E77BC"/>
    <w:rPr>
      <w:rFonts w:ascii="Arial" w:hAnsi="Arial" w:cs="Arial"/>
    </w:rPr>
  </w:style>
  <w:style w:type="paragraph" w:customStyle="1" w:styleId="RFPLevel5">
    <w:name w:val="RFP_Level5"/>
    <w:basedOn w:val="Normal"/>
    <w:link w:val="RFPLevel5Char"/>
    <w:uiPriority w:val="99"/>
    <w:rsid w:val="004E77BC"/>
    <w:pPr>
      <w:suppressAutoHyphens/>
      <w:spacing w:after="120"/>
    </w:pPr>
    <w:rPr>
      <w:rFonts w:ascii="Arial" w:hAnsi="Arial"/>
      <w:sz w:val="20"/>
      <w:lang w:val="x-none" w:eastAsia="x-none"/>
    </w:rPr>
  </w:style>
  <w:style w:type="paragraph" w:customStyle="1" w:styleId="RFPLevel6">
    <w:name w:val="RFP_Level6"/>
    <w:basedOn w:val="Normal"/>
    <w:uiPriority w:val="99"/>
    <w:rsid w:val="004E77BC"/>
    <w:pPr>
      <w:suppressAutoHyphens/>
      <w:spacing w:after="120"/>
    </w:pPr>
    <w:rPr>
      <w:rFonts w:ascii="Arial" w:hAnsi="Arial" w:cs="Arial"/>
    </w:rPr>
  </w:style>
  <w:style w:type="paragraph" w:customStyle="1" w:styleId="RFPLevel7">
    <w:name w:val="RFP_Level7"/>
    <w:basedOn w:val="Normal"/>
    <w:uiPriority w:val="99"/>
    <w:rsid w:val="004E77BC"/>
    <w:pPr>
      <w:tabs>
        <w:tab w:val="left" w:pos="2635"/>
      </w:tabs>
      <w:suppressAutoHyphens/>
      <w:spacing w:after="120"/>
    </w:pPr>
    <w:rPr>
      <w:rFonts w:ascii="Arial" w:hAnsi="Arial" w:cs="Arial"/>
    </w:rPr>
  </w:style>
  <w:style w:type="character" w:customStyle="1" w:styleId="BodyTextChar0">
    <w:name w:val="Body_Text Char"/>
    <w:link w:val="BodyText0"/>
    <w:uiPriority w:val="99"/>
    <w:locked/>
    <w:rsid w:val="004E77BC"/>
    <w:rPr>
      <w:rFonts w:ascii="Arial" w:hAnsi="Arial" w:cs="Arial"/>
    </w:rPr>
  </w:style>
  <w:style w:type="paragraph" w:customStyle="1" w:styleId="BodyText0">
    <w:name w:val="Body_Text"/>
    <w:basedOn w:val="Normal"/>
    <w:link w:val="BodyTextChar0"/>
    <w:uiPriority w:val="99"/>
    <w:rsid w:val="004E77BC"/>
    <w:pPr>
      <w:suppressAutoHyphens/>
      <w:spacing w:after="120"/>
    </w:pPr>
    <w:rPr>
      <w:rFonts w:ascii="Arial" w:hAnsi="Arial"/>
      <w:sz w:val="20"/>
      <w:lang w:val="x-none" w:eastAsia="x-none"/>
    </w:rPr>
  </w:style>
  <w:style w:type="paragraph" w:customStyle="1" w:styleId="RedNote">
    <w:name w:val="RedNote"/>
    <w:basedOn w:val="Normal"/>
    <w:uiPriority w:val="99"/>
    <w:rsid w:val="004E77BC"/>
    <w:pPr>
      <w:keepNext/>
      <w:keepLines/>
      <w:spacing w:before="240"/>
    </w:pPr>
    <w:rPr>
      <w:rFonts w:ascii="Arial" w:hAnsi="Arial"/>
      <w:b/>
      <w:bCs/>
      <w:color w:val="FF0000"/>
    </w:rPr>
  </w:style>
  <w:style w:type="paragraph" w:customStyle="1" w:styleId="RFPAHL1">
    <w:name w:val="RFP_AH_L1"/>
    <w:basedOn w:val="Normal"/>
    <w:uiPriority w:val="99"/>
    <w:rsid w:val="004E77BC"/>
    <w:pPr>
      <w:numPr>
        <w:numId w:val="4"/>
      </w:numPr>
      <w:suppressAutoHyphens/>
      <w:spacing w:after="120"/>
      <w:jc w:val="center"/>
      <w:outlineLvl w:val="0"/>
    </w:pPr>
    <w:rPr>
      <w:rFonts w:ascii="Arial" w:hAnsi="Arial" w:cs="Arial"/>
      <w:b/>
      <w:caps/>
    </w:rPr>
  </w:style>
  <w:style w:type="paragraph" w:customStyle="1" w:styleId="RFPAHL2">
    <w:name w:val="RFP_AH_L2"/>
    <w:basedOn w:val="Normal"/>
    <w:uiPriority w:val="99"/>
    <w:rsid w:val="004E77BC"/>
    <w:pPr>
      <w:numPr>
        <w:ilvl w:val="1"/>
        <w:numId w:val="4"/>
      </w:numPr>
      <w:suppressAutoHyphens/>
      <w:spacing w:after="120"/>
    </w:pPr>
    <w:rPr>
      <w:rFonts w:ascii="Arial" w:hAnsi="Arial" w:cs="Arial"/>
    </w:rPr>
  </w:style>
  <w:style w:type="paragraph" w:customStyle="1" w:styleId="RFPAHL3">
    <w:name w:val="RFP_AH_L3"/>
    <w:basedOn w:val="Normal"/>
    <w:uiPriority w:val="99"/>
    <w:rsid w:val="004E77BC"/>
    <w:pPr>
      <w:numPr>
        <w:ilvl w:val="2"/>
        <w:numId w:val="4"/>
      </w:numPr>
      <w:suppressAutoHyphens/>
      <w:spacing w:after="120"/>
    </w:pPr>
    <w:rPr>
      <w:rFonts w:ascii="Arial" w:hAnsi="Arial" w:cs="Arial"/>
    </w:rPr>
  </w:style>
  <w:style w:type="paragraph" w:customStyle="1" w:styleId="RFPAHL5">
    <w:name w:val="RFP_AH_L5"/>
    <w:basedOn w:val="Normal"/>
    <w:uiPriority w:val="99"/>
    <w:rsid w:val="004E77BC"/>
    <w:pPr>
      <w:numPr>
        <w:ilvl w:val="4"/>
        <w:numId w:val="4"/>
      </w:numPr>
      <w:suppressAutoHyphens/>
      <w:spacing w:after="120"/>
    </w:pPr>
    <w:rPr>
      <w:rFonts w:ascii="Arial" w:hAnsi="Arial" w:cs="Arial"/>
    </w:rPr>
  </w:style>
  <w:style w:type="paragraph" w:customStyle="1" w:styleId="a1">
    <w:name w:val="a1"/>
    <w:basedOn w:val="Normal"/>
    <w:uiPriority w:val="99"/>
    <w:rsid w:val="004E77BC"/>
    <w:pPr>
      <w:numPr>
        <w:numId w:val="5"/>
      </w:numPr>
      <w:spacing w:before="60" w:after="120"/>
      <w:jc w:val="both"/>
    </w:pPr>
    <w:rPr>
      <w:rFonts w:ascii="Arial" w:hAnsi="Arial"/>
      <w:lang w:eastAsia="zh-CN"/>
    </w:rPr>
  </w:style>
  <w:style w:type="paragraph" w:customStyle="1" w:styleId="POS-Body0">
    <w:name w:val="POS-Body0"/>
    <w:basedOn w:val="Normal"/>
    <w:uiPriority w:val="99"/>
    <w:rsid w:val="004E77BC"/>
    <w:pPr>
      <w:spacing w:after="100" w:afterAutospacing="1" w:line="240" w:lineRule="atLeast"/>
    </w:pPr>
    <w:rPr>
      <w:rFonts w:ascii="Arial" w:hAnsi="Arial"/>
      <w:sz w:val="24"/>
    </w:rPr>
  </w:style>
  <w:style w:type="paragraph" w:customStyle="1" w:styleId="TOCLevel2">
    <w:name w:val="TOC Level 2"/>
    <w:basedOn w:val="Heading2"/>
    <w:autoRedefine/>
    <w:uiPriority w:val="99"/>
    <w:rsid w:val="004E77BC"/>
    <w:pPr>
      <w:tabs>
        <w:tab w:val="num" w:pos="576"/>
      </w:tabs>
      <w:spacing w:before="240" w:after="60"/>
      <w:ind w:left="576" w:hanging="576"/>
      <w:jc w:val="left"/>
    </w:pPr>
    <w:rPr>
      <w:iCs/>
      <w:sz w:val="28"/>
      <w:szCs w:val="28"/>
    </w:rPr>
  </w:style>
  <w:style w:type="paragraph" w:customStyle="1" w:styleId="RFPTextLevel2">
    <w:name w:val="RFP Text Level 2"/>
    <w:basedOn w:val="BodyTextIndent"/>
    <w:uiPriority w:val="99"/>
    <w:rsid w:val="004E77BC"/>
    <w:pPr>
      <w:tabs>
        <w:tab w:val="clear" w:pos="540"/>
      </w:tabs>
      <w:spacing w:after="120"/>
      <w:ind w:firstLine="0"/>
      <w:jc w:val="both"/>
    </w:pPr>
    <w:rPr>
      <w:rFonts w:ascii="Arial" w:hAnsi="Arial"/>
      <w:szCs w:val="22"/>
    </w:rPr>
  </w:style>
  <w:style w:type="paragraph" w:customStyle="1" w:styleId="Default">
    <w:name w:val="Default"/>
    <w:uiPriority w:val="99"/>
    <w:rsid w:val="004E77BC"/>
    <w:pPr>
      <w:widowControl w:val="0"/>
      <w:autoSpaceDE w:val="0"/>
      <w:autoSpaceDN w:val="0"/>
      <w:adjustRightInd w:val="0"/>
    </w:pPr>
    <w:rPr>
      <w:color w:val="000000"/>
      <w:sz w:val="24"/>
      <w:szCs w:val="24"/>
    </w:rPr>
  </w:style>
  <w:style w:type="paragraph" w:customStyle="1" w:styleId="CM59">
    <w:name w:val="CM59"/>
    <w:basedOn w:val="Default"/>
    <w:next w:val="Default"/>
    <w:uiPriority w:val="99"/>
    <w:rsid w:val="004E77BC"/>
    <w:pPr>
      <w:spacing w:after="828"/>
    </w:pPr>
    <w:rPr>
      <w:color w:val="auto"/>
    </w:rPr>
  </w:style>
  <w:style w:type="paragraph" w:customStyle="1" w:styleId="CM1">
    <w:name w:val="CM1"/>
    <w:basedOn w:val="Default"/>
    <w:next w:val="Default"/>
    <w:uiPriority w:val="99"/>
    <w:rsid w:val="004E77BC"/>
    <w:rPr>
      <w:rFonts w:ascii="Arial" w:hAnsi="Arial" w:cs="Arial"/>
      <w:color w:val="auto"/>
    </w:rPr>
  </w:style>
  <w:style w:type="paragraph" w:customStyle="1" w:styleId="CM2">
    <w:name w:val="CM2"/>
    <w:basedOn w:val="Default"/>
    <w:next w:val="Default"/>
    <w:uiPriority w:val="99"/>
    <w:rsid w:val="004E77BC"/>
    <w:pPr>
      <w:spacing w:line="276" w:lineRule="atLeast"/>
    </w:pPr>
    <w:rPr>
      <w:rFonts w:ascii="Arial" w:hAnsi="Arial" w:cs="Arial"/>
      <w:color w:val="auto"/>
    </w:rPr>
  </w:style>
  <w:style w:type="paragraph" w:customStyle="1" w:styleId="CM60">
    <w:name w:val="CM60"/>
    <w:basedOn w:val="Default"/>
    <w:next w:val="Default"/>
    <w:uiPriority w:val="99"/>
    <w:rsid w:val="004E77BC"/>
    <w:pPr>
      <w:spacing w:after="545"/>
    </w:pPr>
    <w:rPr>
      <w:rFonts w:ascii="Arial" w:hAnsi="Arial" w:cs="Arial"/>
      <w:color w:val="auto"/>
    </w:rPr>
  </w:style>
  <w:style w:type="paragraph" w:customStyle="1" w:styleId="CM61">
    <w:name w:val="CM61"/>
    <w:basedOn w:val="Default"/>
    <w:next w:val="Default"/>
    <w:uiPriority w:val="99"/>
    <w:rsid w:val="004E77BC"/>
    <w:pPr>
      <w:spacing w:after="273"/>
    </w:pPr>
    <w:rPr>
      <w:rFonts w:ascii="Arial" w:hAnsi="Arial" w:cs="Arial"/>
      <w:color w:val="auto"/>
    </w:rPr>
  </w:style>
  <w:style w:type="paragraph" w:customStyle="1" w:styleId="CM63">
    <w:name w:val="CM63"/>
    <w:basedOn w:val="Default"/>
    <w:next w:val="Default"/>
    <w:uiPriority w:val="99"/>
    <w:rsid w:val="004E77BC"/>
    <w:pPr>
      <w:spacing w:after="368"/>
    </w:pPr>
    <w:rPr>
      <w:rFonts w:ascii="Arial" w:hAnsi="Arial" w:cs="Arial"/>
      <w:color w:val="auto"/>
    </w:rPr>
  </w:style>
  <w:style w:type="paragraph" w:customStyle="1" w:styleId="CM5">
    <w:name w:val="CM5"/>
    <w:basedOn w:val="Default"/>
    <w:next w:val="Default"/>
    <w:uiPriority w:val="99"/>
    <w:rsid w:val="004E77BC"/>
    <w:pPr>
      <w:spacing w:line="276" w:lineRule="atLeast"/>
    </w:pPr>
    <w:rPr>
      <w:rFonts w:ascii="Arial" w:hAnsi="Arial" w:cs="Arial"/>
      <w:color w:val="auto"/>
    </w:rPr>
  </w:style>
  <w:style w:type="paragraph" w:customStyle="1" w:styleId="CM6">
    <w:name w:val="CM6"/>
    <w:basedOn w:val="Default"/>
    <w:next w:val="Default"/>
    <w:uiPriority w:val="99"/>
    <w:rsid w:val="004E77BC"/>
    <w:rPr>
      <w:rFonts w:ascii="Arial" w:hAnsi="Arial" w:cs="Arial"/>
      <w:color w:val="auto"/>
    </w:rPr>
  </w:style>
  <w:style w:type="paragraph" w:customStyle="1" w:styleId="CM11">
    <w:name w:val="CM11"/>
    <w:basedOn w:val="Default"/>
    <w:next w:val="Default"/>
    <w:uiPriority w:val="99"/>
    <w:rsid w:val="004E77BC"/>
    <w:pPr>
      <w:spacing w:line="276" w:lineRule="atLeast"/>
    </w:pPr>
    <w:rPr>
      <w:rFonts w:ascii="Arial" w:hAnsi="Arial" w:cs="Arial"/>
      <w:color w:val="auto"/>
    </w:rPr>
  </w:style>
  <w:style w:type="paragraph" w:customStyle="1" w:styleId="CM13">
    <w:name w:val="CM13"/>
    <w:basedOn w:val="Default"/>
    <w:next w:val="Default"/>
    <w:uiPriority w:val="99"/>
    <w:rsid w:val="004E77BC"/>
    <w:pPr>
      <w:spacing w:line="276" w:lineRule="atLeast"/>
    </w:pPr>
    <w:rPr>
      <w:rFonts w:ascii="Arial" w:hAnsi="Arial" w:cs="Arial"/>
      <w:color w:val="auto"/>
    </w:rPr>
  </w:style>
  <w:style w:type="paragraph" w:customStyle="1" w:styleId="CM15">
    <w:name w:val="CM15"/>
    <w:basedOn w:val="Default"/>
    <w:next w:val="Default"/>
    <w:uiPriority w:val="99"/>
    <w:rsid w:val="004E77BC"/>
    <w:pPr>
      <w:spacing w:line="276" w:lineRule="atLeast"/>
    </w:pPr>
    <w:rPr>
      <w:rFonts w:ascii="Arial" w:hAnsi="Arial" w:cs="Arial"/>
      <w:color w:val="auto"/>
    </w:rPr>
  </w:style>
  <w:style w:type="paragraph" w:customStyle="1" w:styleId="CM53">
    <w:name w:val="CM53"/>
    <w:basedOn w:val="Default"/>
    <w:next w:val="Default"/>
    <w:uiPriority w:val="99"/>
    <w:rsid w:val="004E77BC"/>
    <w:pPr>
      <w:spacing w:line="276" w:lineRule="atLeast"/>
    </w:pPr>
    <w:rPr>
      <w:rFonts w:ascii="Arial" w:hAnsi="Arial" w:cs="Arial"/>
      <w:color w:val="auto"/>
    </w:rPr>
  </w:style>
  <w:style w:type="paragraph" w:customStyle="1" w:styleId="CM72">
    <w:name w:val="CM72"/>
    <w:basedOn w:val="Default"/>
    <w:next w:val="Default"/>
    <w:uiPriority w:val="99"/>
    <w:rsid w:val="004E77BC"/>
    <w:pPr>
      <w:spacing w:after="648"/>
    </w:pPr>
    <w:rPr>
      <w:rFonts w:ascii="Arial" w:hAnsi="Arial" w:cs="Arial"/>
      <w:color w:val="auto"/>
    </w:rPr>
  </w:style>
  <w:style w:type="paragraph" w:customStyle="1" w:styleId="CM57">
    <w:name w:val="CM57"/>
    <w:basedOn w:val="Default"/>
    <w:next w:val="Default"/>
    <w:uiPriority w:val="99"/>
    <w:rsid w:val="004E77BC"/>
    <w:pPr>
      <w:spacing w:line="276" w:lineRule="atLeast"/>
    </w:pPr>
    <w:rPr>
      <w:rFonts w:ascii="Arial" w:hAnsi="Arial" w:cs="Arial"/>
      <w:color w:val="auto"/>
    </w:rPr>
  </w:style>
  <w:style w:type="paragraph" w:customStyle="1" w:styleId="CM69">
    <w:name w:val="CM69"/>
    <w:basedOn w:val="Default"/>
    <w:next w:val="Default"/>
    <w:uiPriority w:val="99"/>
    <w:rsid w:val="004E77BC"/>
    <w:pPr>
      <w:spacing w:after="468"/>
    </w:pPr>
    <w:rPr>
      <w:rFonts w:ascii="Arial" w:hAnsi="Arial" w:cs="Arial"/>
      <w:color w:val="auto"/>
    </w:rPr>
  </w:style>
  <w:style w:type="paragraph" w:customStyle="1" w:styleId="Para">
    <w:name w:val="Para"/>
    <w:basedOn w:val="Normal"/>
    <w:uiPriority w:val="99"/>
    <w:rsid w:val="004E77BC"/>
    <w:pPr>
      <w:spacing w:before="60" w:after="60"/>
    </w:pPr>
    <w:rPr>
      <w:rFonts w:ascii="Times New Roman" w:hAnsi="Times New Roman"/>
      <w:szCs w:val="22"/>
    </w:rPr>
  </w:style>
  <w:style w:type="paragraph" w:customStyle="1" w:styleId="StyleGaramond11ptLeft05">
    <w:name w:val="Style Garamond 11 pt Left:  0.5&quot;"/>
    <w:basedOn w:val="Normal"/>
    <w:uiPriority w:val="99"/>
    <w:rsid w:val="004E77BC"/>
    <w:pPr>
      <w:ind w:left="900"/>
    </w:pPr>
    <w:rPr>
      <w:rFonts w:ascii="Garamond" w:hAnsi="Garamond" w:cs="Garamond"/>
      <w:szCs w:val="22"/>
    </w:rPr>
  </w:style>
  <w:style w:type="character" w:customStyle="1" w:styleId="NumberingSchemeChar">
    <w:name w:val="Numbering Scheme Char"/>
    <w:link w:val="NumberingScheme"/>
    <w:uiPriority w:val="99"/>
    <w:locked/>
    <w:rsid w:val="004E77BC"/>
    <w:rPr>
      <w:rFonts w:ascii="Palatino" w:eastAsia="Calibri" w:hAnsi="Palatino"/>
      <w:b/>
      <w:bCs/>
      <w:color w:val="008000"/>
      <w:sz w:val="22"/>
      <w:szCs w:val="22"/>
      <w:lang w:val="x-none" w:eastAsia="x-none"/>
    </w:rPr>
  </w:style>
  <w:style w:type="paragraph" w:customStyle="1" w:styleId="NumberingScheme">
    <w:name w:val="Numbering Scheme"/>
    <w:basedOn w:val="ListParagraph"/>
    <w:link w:val="NumberingSchemeChar"/>
    <w:uiPriority w:val="99"/>
    <w:rsid w:val="004E77BC"/>
    <w:pPr>
      <w:numPr>
        <w:numId w:val="6"/>
      </w:numPr>
      <w:autoSpaceDE w:val="0"/>
      <w:autoSpaceDN w:val="0"/>
      <w:adjustRightInd w:val="0"/>
      <w:spacing w:after="0" w:line="240" w:lineRule="auto"/>
    </w:pPr>
    <w:rPr>
      <w:rFonts w:ascii="Palatino" w:hAnsi="Palatino"/>
      <w:b/>
      <w:bCs/>
      <w:color w:val="008000"/>
    </w:rPr>
  </w:style>
  <w:style w:type="paragraph" w:customStyle="1" w:styleId="TableTEXT">
    <w:name w:val="Table TEXT"/>
    <w:basedOn w:val="Normal"/>
    <w:autoRedefine/>
    <w:uiPriority w:val="99"/>
    <w:rsid w:val="004E77BC"/>
    <w:pPr>
      <w:framePr w:hSpace="180" w:wrap="around" w:vAnchor="text" w:hAnchor="margin" w:x="312" w:y="182"/>
    </w:pPr>
    <w:rPr>
      <w:rFonts w:ascii="Arial" w:hAnsi="Arial" w:cs="Arial"/>
      <w:sz w:val="24"/>
      <w:szCs w:val="24"/>
    </w:rPr>
  </w:style>
  <w:style w:type="paragraph" w:customStyle="1" w:styleId="TableText0">
    <w:name w:val="Table Text"/>
    <w:basedOn w:val="Normal"/>
    <w:uiPriority w:val="99"/>
    <w:rsid w:val="004E77BC"/>
    <w:pPr>
      <w:spacing w:before="40" w:after="40"/>
    </w:pPr>
    <w:rPr>
      <w:rFonts w:ascii="Arial" w:hAnsi="Arial" w:cs="Arial"/>
      <w:sz w:val="20"/>
      <w:szCs w:val="22"/>
    </w:rPr>
  </w:style>
  <w:style w:type="paragraph" w:customStyle="1" w:styleId="xl64">
    <w:name w:val="xl64"/>
    <w:basedOn w:val="Normal"/>
    <w:uiPriority w:val="99"/>
    <w:rsid w:val="004E77BC"/>
    <w:pPr>
      <w:spacing w:before="100" w:beforeAutospacing="1" w:after="100" w:afterAutospacing="1"/>
    </w:pPr>
    <w:rPr>
      <w:rFonts w:ascii="Arial" w:hAnsi="Arial" w:cs="Arial"/>
      <w:sz w:val="16"/>
      <w:szCs w:val="16"/>
    </w:rPr>
  </w:style>
  <w:style w:type="paragraph" w:customStyle="1" w:styleId="xl65">
    <w:name w:val="xl65"/>
    <w:basedOn w:val="Normal"/>
    <w:uiPriority w:val="99"/>
    <w:rsid w:val="004E77BC"/>
    <w:pPr>
      <w:spacing w:before="100" w:beforeAutospacing="1" w:after="100" w:afterAutospacing="1"/>
    </w:pPr>
    <w:rPr>
      <w:rFonts w:ascii="Arial" w:hAnsi="Arial" w:cs="Arial"/>
      <w:b/>
      <w:bCs/>
      <w:sz w:val="16"/>
      <w:szCs w:val="16"/>
    </w:rPr>
  </w:style>
  <w:style w:type="paragraph" w:customStyle="1" w:styleId="xl66">
    <w:name w:val="xl66"/>
    <w:basedOn w:val="Normal"/>
    <w:uiPriority w:val="99"/>
    <w:rsid w:val="004E77B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sz w:val="16"/>
      <w:szCs w:val="16"/>
    </w:rPr>
  </w:style>
  <w:style w:type="paragraph" w:customStyle="1" w:styleId="xl67">
    <w:name w:val="xl67"/>
    <w:basedOn w:val="Normal"/>
    <w:uiPriority w:val="99"/>
    <w:rsid w:val="004E77BC"/>
    <w:pPr>
      <w:shd w:val="clear" w:color="auto" w:fill="FF99CC"/>
      <w:spacing w:before="100" w:beforeAutospacing="1" w:after="100" w:afterAutospacing="1"/>
    </w:pPr>
    <w:rPr>
      <w:rFonts w:ascii="Arial" w:hAnsi="Arial" w:cs="Arial"/>
      <w:sz w:val="16"/>
      <w:szCs w:val="16"/>
    </w:rPr>
  </w:style>
  <w:style w:type="paragraph" w:customStyle="1" w:styleId="xl68">
    <w:name w:val="xl68"/>
    <w:basedOn w:val="Normal"/>
    <w:uiPriority w:val="99"/>
    <w:rsid w:val="004E77B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rPr>
  </w:style>
  <w:style w:type="paragraph" w:customStyle="1" w:styleId="xl69">
    <w:name w:val="xl69"/>
    <w:basedOn w:val="Normal"/>
    <w:uiPriority w:val="99"/>
    <w:rsid w:val="004E7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0">
    <w:name w:val="xl70"/>
    <w:basedOn w:val="Normal"/>
    <w:uiPriority w:val="99"/>
    <w:rsid w:val="004E7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u w:val="single"/>
    </w:rPr>
  </w:style>
  <w:style w:type="paragraph" w:customStyle="1" w:styleId="xl71">
    <w:name w:val="xl71"/>
    <w:basedOn w:val="Normal"/>
    <w:uiPriority w:val="99"/>
    <w:rsid w:val="004E7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2">
    <w:name w:val="xl72"/>
    <w:basedOn w:val="Normal"/>
    <w:uiPriority w:val="99"/>
    <w:rsid w:val="004E77B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Arial" w:hAnsi="Arial" w:cs="Arial"/>
      <w:b/>
      <w:bCs/>
      <w:sz w:val="16"/>
      <w:szCs w:val="16"/>
    </w:rPr>
  </w:style>
  <w:style w:type="paragraph" w:customStyle="1" w:styleId="xl73">
    <w:name w:val="xl73"/>
    <w:basedOn w:val="Normal"/>
    <w:uiPriority w:val="99"/>
    <w:rsid w:val="004E77B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Arial" w:hAnsi="Arial" w:cs="Arial"/>
      <w:sz w:val="16"/>
      <w:szCs w:val="16"/>
    </w:rPr>
  </w:style>
  <w:style w:type="paragraph" w:customStyle="1" w:styleId="xl74">
    <w:name w:val="xl74"/>
    <w:basedOn w:val="Normal"/>
    <w:uiPriority w:val="99"/>
    <w:rsid w:val="004E77B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b/>
      <w:bCs/>
      <w:color w:val="FFFFFF"/>
      <w:sz w:val="24"/>
      <w:szCs w:val="24"/>
    </w:rPr>
  </w:style>
  <w:style w:type="paragraph" w:customStyle="1" w:styleId="xl75">
    <w:name w:val="xl75"/>
    <w:basedOn w:val="Normal"/>
    <w:uiPriority w:val="99"/>
    <w:rsid w:val="004E77BC"/>
    <w:pPr>
      <w:spacing w:before="100" w:beforeAutospacing="1" w:after="100" w:afterAutospacing="1"/>
      <w:jc w:val="center"/>
    </w:pPr>
    <w:rPr>
      <w:rFonts w:ascii="Arial" w:hAnsi="Arial" w:cs="Arial"/>
      <w:b/>
      <w:bCs/>
      <w:color w:val="FFFFFF"/>
      <w:sz w:val="24"/>
      <w:szCs w:val="24"/>
    </w:rPr>
  </w:style>
  <w:style w:type="paragraph" w:customStyle="1" w:styleId="xl76">
    <w:name w:val="xl76"/>
    <w:basedOn w:val="Normal"/>
    <w:uiPriority w:val="99"/>
    <w:rsid w:val="004E77B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w:hAnsi="Arial" w:cs="Arial"/>
      <w:sz w:val="16"/>
      <w:szCs w:val="16"/>
    </w:rPr>
  </w:style>
  <w:style w:type="paragraph" w:customStyle="1" w:styleId="xl77">
    <w:name w:val="xl77"/>
    <w:basedOn w:val="Normal"/>
    <w:uiPriority w:val="99"/>
    <w:rsid w:val="004E77BC"/>
    <w:pPr>
      <w:shd w:val="clear" w:color="auto" w:fill="99CCFF"/>
      <w:spacing w:before="100" w:beforeAutospacing="1" w:after="100" w:afterAutospacing="1"/>
    </w:pPr>
    <w:rPr>
      <w:rFonts w:ascii="Arial" w:hAnsi="Arial" w:cs="Arial"/>
      <w:sz w:val="16"/>
      <w:szCs w:val="16"/>
    </w:rPr>
  </w:style>
  <w:style w:type="paragraph" w:customStyle="1" w:styleId="xl78">
    <w:name w:val="xl78"/>
    <w:basedOn w:val="Normal"/>
    <w:uiPriority w:val="99"/>
    <w:rsid w:val="004E77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sz w:val="16"/>
      <w:szCs w:val="16"/>
    </w:rPr>
  </w:style>
  <w:style w:type="paragraph" w:customStyle="1" w:styleId="xl79">
    <w:name w:val="xl79"/>
    <w:basedOn w:val="Normal"/>
    <w:uiPriority w:val="99"/>
    <w:rsid w:val="004E7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80">
    <w:name w:val="xl80"/>
    <w:basedOn w:val="Normal"/>
    <w:uiPriority w:val="99"/>
    <w:rsid w:val="004E7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uiPriority w:val="99"/>
    <w:rsid w:val="004E77B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rPr>
  </w:style>
  <w:style w:type="paragraph" w:customStyle="1" w:styleId="SectionPart">
    <w:name w:val="Section_Part"/>
    <w:basedOn w:val="Normal"/>
    <w:uiPriority w:val="99"/>
    <w:rsid w:val="004E77BC"/>
    <w:pPr>
      <w:keepNext/>
      <w:keepLines/>
      <w:numPr>
        <w:numId w:val="7"/>
      </w:numPr>
      <w:spacing w:before="120" w:after="40"/>
      <w:outlineLvl w:val="0"/>
    </w:pPr>
    <w:rPr>
      <w:rFonts w:ascii="Arial" w:hAnsi="Arial"/>
      <w:b/>
      <w:caps/>
    </w:rPr>
  </w:style>
  <w:style w:type="paragraph" w:customStyle="1" w:styleId="SectionSubPart">
    <w:name w:val="Section_SubPart"/>
    <w:basedOn w:val="SectionPart"/>
    <w:uiPriority w:val="99"/>
    <w:rsid w:val="004E77BC"/>
    <w:pPr>
      <w:numPr>
        <w:ilvl w:val="1"/>
      </w:numPr>
      <w:outlineLvl w:val="1"/>
    </w:pPr>
  </w:style>
  <w:style w:type="paragraph" w:customStyle="1" w:styleId="SectionSubpartParaNum">
    <w:name w:val="Section_Subpart_ParaNum"/>
    <w:basedOn w:val="Normal"/>
    <w:uiPriority w:val="99"/>
    <w:rsid w:val="004E77BC"/>
    <w:pPr>
      <w:numPr>
        <w:ilvl w:val="2"/>
        <w:numId w:val="7"/>
      </w:numPr>
      <w:spacing w:after="120"/>
      <w:jc w:val="both"/>
      <w:outlineLvl w:val="2"/>
    </w:pPr>
    <w:rPr>
      <w:rFonts w:ascii="Arial" w:hAnsi="Arial"/>
    </w:rPr>
  </w:style>
  <w:style w:type="paragraph" w:customStyle="1" w:styleId="SectionSubPartSubParaNum">
    <w:name w:val="Section_SubPart_SubParaNum"/>
    <w:basedOn w:val="Normal"/>
    <w:uiPriority w:val="99"/>
    <w:rsid w:val="004E77BC"/>
    <w:pPr>
      <w:numPr>
        <w:ilvl w:val="3"/>
        <w:numId w:val="7"/>
      </w:numPr>
      <w:spacing w:after="120"/>
      <w:jc w:val="both"/>
      <w:outlineLvl w:val="3"/>
    </w:pPr>
    <w:rPr>
      <w:rFonts w:ascii="Arial" w:hAnsi="Arial"/>
    </w:rPr>
  </w:style>
  <w:style w:type="character" w:customStyle="1" w:styleId="SectionSubPartSubSubParaNumChar">
    <w:name w:val="Section_SubPart_SubSubParaNum Char"/>
    <w:link w:val="SectionSubPartSubSubParaNum"/>
    <w:uiPriority w:val="99"/>
    <w:locked/>
    <w:rsid w:val="004E77BC"/>
    <w:rPr>
      <w:rFonts w:ascii="Arial" w:hAnsi="Arial"/>
      <w:lang w:val="x-none" w:eastAsia="x-none"/>
    </w:rPr>
  </w:style>
  <w:style w:type="paragraph" w:customStyle="1" w:styleId="SectionSubPartSubSubParaNum">
    <w:name w:val="Section_SubPart_SubSubParaNum"/>
    <w:basedOn w:val="Normal"/>
    <w:link w:val="SectionSubPartSubSubParaNumChar"/>
    <w:uiPriority w:val="99"/>
    <w:rsid w:val="004E77BC"/>
    <w:pPr>
      <w:numPr>
        <w:ilvl w:val="4"/>
        <w:numId w:val="7"/>
      </w:numPr>
      <w:tabs>
        <w:tab w:val="left" w:pos="1800"/>
      </w:tabs>
      <w:spacing w:after="120"/>
      <w:jc w:val="both"/>
      <w:outlineLvl w:val="4"/>
    </w:pPr>
    <w:rPr>
      <w:rFonts w:ascii="Arial" w:hAnsi="Arial"/>
      <w:sz w:val="20"/>
      <w:lang w:val="x-none" w:eastAsia="x-none"/>
    </w:rPr>
  </w:style>
  <w:style w:type="character" w:styleId="FootnoteReference">
    <w:name w:val="footnote reference"/>
    <w:aliases w:val="+FootnoteReference"/>
    <w:uiPriority w:val="99"/>
    <w:unhideWhenUsed/>
    <w:rsid w:val="004E77BC"/>
    <w:rPr>
      <w:rFonts w:ascii="Times New Roman" w:hAnsi="Times New Roman" w:cs="Times New Roman" w:hint="default"/>
    </w:rPr>
  </w:style>
  <w:style w:type="character" w:styleId="CommentReference">
    <w:name w:val="annotation reference"/>
    <w:uiPriority w:val="99"/>
    <w:unhideWhenUsed/>
    <w:rsid w:val="004E77BC"/>
    <w:rPr>
      <w:rFonts w:ascii="Times New Roman" w:hAnsi="Times New Roman" w:cs="Times New Roman" w:hint="default"/>
      <w:sz w:val="16"/>
      <w:szCs w:val="16"/>
    </w:rPr>
  </w:style>
  <w:style w:type="character" w:customStyle="1" w:styleId="BodyTextIndent3Char1">
    <w:name w:val="Body Text Indent 3 Char1"/>
    <w:uiPriority w:val="99"/>
    <w:semiHidden/>
    <w:locked/>
    <w:rsid w:val="004E77BC"/>
    <w:rPr>
      <w:sz w:val="24"/>
    </w:rPr>
  </w:style>
  <w:style w:type="character" w:customStyle="1" w:styleId="BlueText">
    <w:name w:val="BlueText"/>
    <w:rsid w:val="004E77BC"/>
    <w:rPr>
      <w:rFonts w:ascii="Times New Roman" w:hAnsi="Times New Roman" w:cs="Times New Roman" w:hint="default"/>
      <w:color w:val="0000FF"/>
    </w:rPr>
  </w:style>
  <w:style w:type="character" w:customStyle="1" w:styleId="emailstyle134">
    <w:name w:val="emailstyle134"/>
    <w:uiPriority w:val="99"/>
    <w:semiHidden/>
    <w:rsid w:val="004E77BC"/>
    <w:rPr>
      <w:rFonts w:ascii="Arial" w:hAnsi="Arial" w:cs="Arial" w:hint="default"/>
      <w:color w:val="auto"/>
      <w:sz w:val="20"/>
      <w:szCs w:val="20"/>
    </w:rPr>
  </w:style>
  <w:style w:type="character" w:customStyle="1" w:styleId="emailstyle135">
    <w:name w:val="emailstyle135"/>
    <w:uiPriority w:val="99"/>
    <w:semiHidden/>
    <w:rsid w:val="004E77BC"/>
    <w:rPr>
      <w:rFonts w:ascii="Arial" w:hAnsi="Arial" w:cs="Arial" w:hint="default"/>
      <w:color w:val="000080"/>
      <w:sz w:val="20"/>
      <w:szCs w:val="20"/>
    </w:rPr>
  </w:style>
  <w:style w:type="character" w:customStyle="1" w:styleId="emailstyle136">
    <w:name w:val="emailstyle136"/>
    <w:uiPriority w:val="99"/>
    <w:semiHidden/>
    <w:rsid w:val="004E77BC"/>
    <w:rPr>
      <w:rFonts w:ascii="Arial" w:hAnsi="Arial" w:cs="Arial" w:hint="default"/>
      <w:color w:val="auto"/>
      <w:sz w:val="20"/>
      <w:szCs w:val="20"/>
    </w:rPr>
  </w:style>
  <w:style w:type="character" w:customStyle="1" w:styleId="emailstyle1371">
    <w:name w:val="emailstyle1371"/>
    <w:uiPriority w:val="99"/>
    <w:semiHidden/>
    <w:rsid w:val="004E77BC"/>
    <w:rPr>
      <w:rFonts w:ascii="Arial" w:hAnsi="Arial" w:cs="Arial" w:hint="default"/>
      <w:color w:val="000080"/>
      <w:sz w:val="20"/>
      <w:szCs w:val="20"/>
    </w:rPr>
  </w:style>
  <w:style w:type="table" w:styleId="TableGrid">
    <w:name w:val="Table Grid"/>
    <w:basedOn w:val="TableNormal"/>
    <w:rsid w:val="004E77B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4E77BC"/>
    <w:pPr>
      <w:numPr>
        <w:numId w:val="13"/>
      </w:numPr>
    </w:pPr>
  </w:style>
  <w:style w:type="paragraph" w:customStyle="1" w:styleId="Q2">
    <w:name w:val="+Q2"/>
    <w:next w:val="Normal"/>
    <w:link w:val="Q2Char"/>
    <w:rsid w:val="00952B99"/>
    <w:pPr>
      <w:spacing w:before="200" w:after="120"/>
      <w:ind w:left="1080" w:hanging="540"/>
      <w:jc w:val="both"/>
    </w:pPr>
    <w:rPr>
      <w:rFonts w:ascii="Arial" w:hAnsi="Arial" w:cs="Arial"/>
      <w:b/>
      <w:bCs/>
    </w:rPr>
  </w:style>
  <w:style w:type="character" w:customStyle="1" w:styleId="Q2Char">
    <w:name w:val="+Q2 Char"/>
    <w:link w:val="Q2"/>
    <w:locked/>
    <w:rsid w:val="00952B99"/>
    <w:rPr>
      <w:rFonts w:ascii="Arial" w:hAnsi="Arial" w:cs="Arial"/>
      <w:b/>
      <w:bCs/>
    </w:rPr>
  </w:style>
  <w:style w:type="paragraph" w:customStyle="1" w:styleId="Q1in">
    <w:name w:val="+Q1in"/>
    <w:next w:val="A1Bod"/>
    <w:rsid w:val="00744E0E"/>
    <w:pPr>
      <w:spacing w:before="200" w:after="120"/>
      <w:ind w:left="540"/>
      <w:jc w:val="both"/>
    </w:pPr>
    <w:rPr>
      <w:rFonts w:ascii="Arial" w:hAnsi="Arial" w:cs="Arial"/>
      <w:b/>
      <w:bCs/>
    </w:rPr>
  </w:style>
  <w:style w:type="paragraph" w:customStyle="1" w:styleId="TblTxtLft">
    <w:name w:val="+TblTxtLft"/>
    <w:link w:val="TblTxtLftChar"/>
    <w:rsid w:val="00D74BEE"/>
    <w:pPr>
      <w:spacing w:before="60" w:after="60"/>
    </w:pPr>
    <w:rPr>
      <w:rFonts w:ascii="Arial Narrow" w:hAnsi="Arial Narrow" w:cs="Arial"/>
      <w:sz w:val="18"/>
      <w:szCs w:val="18"/>
    </w:rPr>
  </w:style>
  <w:style w:type="character" w:customStyle="1" w:styleId="TblTxtLftChar">
    <w:name w:val="+TblTxtLft Char"/>
    <w:link w:val="TblTxtLft"/>
    <w:locked/>
    <w:rsid w:val="00D74BEE"/>
    <w:rPr>
      <w:rFonts w:ascii="Arial Narrow" w:hAnsi="Arial Narrow" w:cs="Arial"/>
      <w:sz w:val="18"/>
      <w:szCs w:val="18"/>
    </w:rPr>
  </w:style>
  <w:style w:type="table" w:customStyle="1" w:styleId="LightList-Accent11">
    <w:name w:val="Light List - Accent 11"/>
    <w:basedOn w:val="TableNormal"/>
    <w:uiPriority w:val="61"/>
    <w:rsid w:val="00A05C3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evel2">
    <w:name w:val="Level 2"/>
    <w:uiPriority w:val="99"/>
    <w:rsid w:val="00A05C3D"/>
    <w:pPr>
      <w:autoSpaceDE w:val="0"/>
      <w:autoSpaceDN w:val="0"/>
      <w:adjustRightInd w:val="0"/>
      <w:ind w:left="1440"/>
    </w:pPr>
    <w:rPr>
      <w:sz w:val="24"/>
      <w:szCs w:val="24"/>
    </w:rPr>
  </w:style>
  <w:style w:type="paragraph" w:styleId="TOCHeading">
    <w:name w:val="TOC Heading"/>
    <w:basedOn w:val="Heading1"/>
    <w:next w:val="Normal"/>
    <w:uiPriority w:val="39"/>
    <w:semiHidden/>
    <w:unhideWhenUsed/>
    <w:qFormat/>
    <w:rsid w:val="00A05C3D"/>
    <w:pPr>
      <w:keepLines/>
      <w:spacing w:before="480" w:line="276" w:lineRule="auto"/>
      <w:jc w:val="left"/>
      <w:outlineLvl w:val="9"/>
    </w:pPr>
    <w:rPr>
      <w:rFonts w:ascii="Cambria" w:eastAsia="MS Gothic" w:hAnsi="Cambria"/>
      <w:b/>
      <w:bCs/>
      <w:color w:val="365F91"/>
      <w:szCs w:val="28"/>
      <w:lang w:val="en-US" w:eastAsia="ja-JP"/>
    </w:rPr>
  </w:style>
  <w:style w:type="character" w:customStyle="1" w:styleId="center">
    <w:name w:val="center"/>
    <w:rsid w:val="00C858E3"/>
  </w:style>
  <w:style w:type="numbering" w:customStyle="1" w:styleId="ArialStyle">
    <w:name w:val="Arial Style"/>
    <w:uiPriority w:val="99"/>
    <w:rsid w:val="00FE3CE3"/>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179">
      <w:bodyDiv w:val="1"/>
      <w:marLeft w:val="0"/>
      <w:marRight w:val="0"/>
      <w:marTop w:val="0"/>
      <w:marBottom w:val="0"/>
      <w:divBdr>
        <w:top w:val="none" w:sz="0" w:space="0" w:color="auto"/>
        <w:left w:val="none" w:sz="0" w:space="0" w:color="auto"/>
        <w:bottom w:val="none" w:sz="0" w:space="0" w:color="auto"/>
        <w:right w:val="none" w:sz="0" w:space="0" w:color="auto"/>
      </w:divBdr>
    </w:div>
    <w:div w:id="72093355">
      <w:bodyDiv w:val="1"/>
      <w:marLeft w:val="0"/>
      <w:marRight w:val="0"/>
      <w:marTop w:val="0"/>
      <w:marBottom w:val="0"/>
      <w:divBdr>
        <w:top w:val="none" w:sz="0" w:space="0" w:color="auto"/>
        <w:left w:val="none" w:sz="0" w:space="0" w:color="auto"/>
        <w:bottom w:val="none" w:sz="0" w:space="0" w:color="auto"/>
        <w:right w:val="none" w:sz="0" w:space="0" w:color="auto"/>
      </w:divBdr>
    </w:div>
    <w:div w:id="1278635196">
      <w:bodyDiv w:val="1"/>
      <w:marLeft w:val="0"/>
      <w:marRight w:val="0"/>
      <w:marTop w:val="0"/>
      <w:marBottom w:val="0"/>
      <w:divBdr>
        <w:top w:val="none" w:sz="0" w:space="0" w:color="auto"/>
        <w:left w:val="none" w:sz="0" w:space="0" w:color="auto"/>
        <w:bottom w:val="none" w:sz="0" w:space="0" w:color="auto"/>
        <w:right w:val="none" w:sz="0" w:space="0" w:color="auto"/>
      </w:divBdr>
    </w:div>
    <w:div w:id="1325891332">
      <w:bodyDiv w:val="1"/>
      <w:marLeft w:val="0"/>
      <w:marRight w:val="0"/>
      <w:marTop w:val="0"/>
      <w:marBottom w:val="0"/>
      <w:divBdr>
        <w:top w:val="none" w:sz="0" w:space="0" w:color="auto"/>
        <w:left w:val="none" w:sz="0" w:space="0" w:color="auto"/>
        <w:bottom w:val="none" w:sz="0" w:space="0" w:color="auto"/>
        <w:right w:val="none" w:sz="0" w:space="0" w:color="auto"/>
      </w:divBdr>
    </w:div>
    <w:div w:id="1541628287">
      <w:bodyDiv w:val="1"/>
      <w:marLeft w:val="0"/>
      <w:marRight w:val="0"/>
      <w:marTop w:val="0"/>
      <w:marBottom w:val="0"/>
      <w:divBdr>
        <w:top w:val="none" w:sz="0" w:space="0" w:color="auto"/>
        <w:left w:val="none" w:sz="0" w:space="0" w:color="auto"/>
        <w:bottom w:val="none" w:sz="0" w:space="0" w:color="auto"/>
        <w:right w:val="none" w:sz="0" w:space="0" w:color="auto"/>
      </w:divBdr>
    </w:div>
    <w:div w:id="182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D4A59A1319140AC02B5021DC51267" ma:contentTypeVersion="11" ma:contentTypeDescription="Create a new document." ma:contentTypeScope="" ma:versionID="c22e108805f1d59ddd4c6803ccaa1a82">
  <xsd:schema xmlns:xsd="http://www.w3.org/2001/XMLSchema" xmlns:xs="http://www.w3.org/2001/XMLSchema" xmlns:p="http://schemas.microsoft.com/office/2006/metadata/properties" xmlns:ns3="559e851b-a3f0-43d3-a2c8-579744b996d1" xmlns:ns4="0ee4548c-c545-4436-b37d-a48e154c5806" targetNamespace="http://schemas.microsoft.com/office/2006/metadata/properties" ma:root="true" ma:fieldsID="76d2affe367c0c7ec80484d324a8e0d6" ns3:_="" ns4:_="">
    <xsd:import namespace="559e851b-a3f0-43d3-a2c8-579744b996d1"/>
    <xsd:import namespace="0ee4548c-c545-4436-b37d-a48e154c58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51b-a3f0-43d3-a2c8-579744b99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e4548c-c545-4436-b37d-a48e154c58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08F4-EE43-4C29-BD58-9E8DF5AAA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51b-a3f0-43d3-a2c8-579744b996d1"/>
    <ds:schemaRef ds:uri="0ee4548c-c545-4436-b37d-a48e154c5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D6263-9EA3-4524-8F2E-019C2EB4DEEB}">
  <ds:schemaRefs>
    <ds:schemaRef ds:uri="http://schemas.microsoft.com/sharepoint/v3/contenttype/forms"/>
  </ds:schemaRefs>
</ds:datastoreItem>
</file>

<file path=customXml/itemProps3.xml><?xml version="1.0" encoding="utf-8"?>
<ds:datastoreItem xmlns:ds="http://schemas.openxmlformats.org/officeDocument/2006/customXml" ds:itemID="{6338F1F2-8D27-4CB0-AA95-63CB8A03C0A2}">
  <ds:schemaRefs>
    <ds:schemaRef ds:uri="http://purl.org/dc/dcmitype/"/>
    <ds:schemaRef ds:uri="http://schemas.microsoft.com/office/infopath/2007/PartnerControls"/>
    <ds:schemaRef ds:uri="0ee4548c-c545-4436-b37d-a48e154c5806"/>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59e851b-a3f0-43d3-a2c8-579744b996d1"/>
    <ds:schemaRef ds:uri="http://www.w3.org/XML/1998/namespace"/>
  </ds:schemaRefs>
</ds:datastoreItem>
</file>

<file path=customXml/itemProps4.xml><?xml version="1.0" encoding="utf-8"?>
<ds:datastoreItem xmlns:ds="http://schemas.openxmlformats.org/officeDocument/2006/customXml" ds:itemID="{A96E282D-3EBD-460C-A9D4-D3BAD500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9929</Words>
  <Characters>56508</Characters>
  <Application>Microsoft Office Word</Application>
  <DocSecurity>4</DocSecurity>
  <Lines>2018</Lines>
  <Paragraphs>1328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Arnerich Massena &amp; Associates</Company>
  <LinksUpToDate>false</LinksUpToDate>
  <CharactersWithSpaces>65109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kwelch</dc:creator>
  <cp:lastModifiedBy>Carlson, Tad</cp:lastModifiedBy>
  <cp:revision>2</cp:revision>
  <cp:lastPrinted>2019-03-26T19:07:00Z</cp:lastPrinted>
  <dcterms:created xsi:type="dcterms:W3CDTF">2020-11-04T16:21:00Z</dcterms:created>
  <dcterms:modified xsi:type="dcterms:W3CDTF">2020-11-04T16:21:00Z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0x010100010D4A59A1319140AC02B5021DC51267</vt:lpwstr>
  </property>
</Properties>
</file>